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128DC" w14:textId="77777777" w:rsidR="00EC7099" w:rsidRPr="00EC7099" w:rsidRDefault="00EC7099" w:rsidP="00EC7099">
      <w:pPr>
        <w:pBdr>
          <w:bottom w:val="single" w:sz="12" w:space="1" w:color="auto"/>
        </w:pBdr>
        <w:ind w:firstLine="720"/>
        <w:jc w:val="center"/>
        <w:rPr>
          <w:rFonts w:ascii="Times New Roman" w:hAnsi="Times New Roman" w:cs="Times New Roman"/>
          <w:b/>
          <w:bCs/>
        </w:rPr>
      </w:pPr>
      <w:r w:rsidRPr="00EC7099">
        <w:rPr>
          <w:rFonts w:ascii="Times New Roman" w:hAnsi="Times New Roman" w:cs="Times New Roman"/>
          <w:b/>
          <w:bCs/>
        </w:rPr>
        <w:t xml:space="preserve">Изображение Государственного Герба Республики Казахстан </w:t>
      </w:r>
    </w:p>
    <w:p w14:paraId="47493E1D" w14:textId="77777777" w:rsidR="00EC7099" w:rsidRPr="00EC7099" w:rsidRDefault="00EC7099" w:rsidP="00EC7099">
      <w:pPr>
        <w:pBdr>
          <w:bottom w:val="single" w:sz="12" w:space="1" w:color="auto"/>
        </w:pBdr>
        <w:ind w:firstLine="709"/>
        <w:jc w:val="center"/>
        <w:rPr>
          <w:rFonts w:ascii="Times New Roman" w:hAnsi="Times New Roman" w:cs="Times New Roman"/>
          <w:b/>
          <w:bCs/>
        </w:rPr>
      </w:pPr>
    </w:p>
    <w:p w14:paraId="5FE0AF3C" w14:textId="77777777" w:rsidR="00EC7099" w:rsidRPr="00EC7099" w:rsidRDefault="00EC7099" w:rsidP="00EC7099">
      <w:pPr>
        <w:pBdr>
          <w:bottom w:val="single" w:sz="12" w:space="1" w:color="auto"/>
        </w:pBdr>
        <w:ind w:firstLine="709"/>
        <w:jc w:val="center"/>
        <w:rPr>
          <w:rFonts w:ascii="Times New Roman" w:eastAsia="SimSun" w:hAnsi="Times New Roman" w:cs="Times New Roman"/>
        </w:rPr>
      </w:pPr>
      <w:r w:rsidRPr="00EC7099">
        <w:rPr>
          <w:rFonts w:ascii="Times New Roman" w:hAnsi="Times New Roman" w:cs="Times New Roman"/>
          <w:b/>
          <w:bCs/>
        </w:rPr>
        <w:t>НАЦИОНАЛЬНЫЙ СТАНДАРТ РЕСПУБЛИКИ КАЗАХСТАН</w:t>
      </w:r>
    </w:p>
    <w:p w14:paraId="71E43643" w14:textId="77777777" w:rsidR="00173EE8" w:rsidRPr="00EC7099" w:rsidRDefault="00173EE8" w:rsidP="00173EE8">
      <w:pPr>
        <w:ind w:firstLine="720"/>
        <w:jc w:val="center"/>
        <w:rPr>
          <w:rFonts w:ascii="Times New Roman" w:eastAsia="SimSun" w:hAnsi="Times New Roman" w:cs="Times New Roman"/>
        </w:rPr>
      </w:pPr>
    </w:p>
    <w:p w14:paraId="5B029848" w14:textId="77777777" w:rsidR="00173EE8" w:rsidRPr="00EC7099" w:rsidRDefault="00173EE8" w:rsidP="00173EE8">
      <w:pPr>
        <w:ind w:firstLine="720"/>
        <w:jc w:val="center"/>
        <w:rPr>
          <w:rFonts w:ascii="Times New Roman" w:eastAsia="SimSun" w:hAnsi="Times New Roman" w:cs="Times New Roman"/>
        </w:rPr>
      </w:pPr>
    </w:p>
    <w:p w14:paraId="0D98EA63" w14:textId="77777777" w:rsidR="00173EE8" w:rsidRPr="00EC7099" w:rsidRDefault="00173EE8" w:rsidP="00173EE8">
      <w:pPr>
        <w:ind w:firstLine="720"/>
        <w:jc w:val="center"/>
        <w:rPr>
          <w:rFonts w:ascii="Times New Roman" w:eastAsia="SimSun" w:hAnsi="Times New Roman" w:cs="Times New Roman"/>
        </w:rPr>
      </w:pPr>
    </w:p>
    <w:p w14:paraId="1AA509BB" w14:textId="77777777" w:rsidR="00173EE8" w:rsidRPr="00EC7099" w:rsidRDefault="00173EE8" w:rsidP="00173EE8">
      <w:pPr>
        <w:ind w:firstLine="720"/>
        <w:jc w:val="center"/>
        <w:rPr>
          <w:rFonts w:ascii="Times New Roman" w:eastAsia="SimSun" w:hAnsi="Times New Roman" w:cs="Times New Roman"/>
        </w:rPr>
      </w:pPr>
    </w:p>
    <w:p w14:paraId="4873121E" w14:textId="77777777" w:rsidR="00173EE8" w:rsidRPr="00EC7099" w:rsidRDefault="00173EE8" w:rsidP="00173EE8">
      <w:pPr>
        <w:ind w:firstLine="720"/>
        <w:jc w:val="center"/>
        <w:rPr>
          <w:rFonts w:ascii="Times New Roman" w:eastAsia="SimSun" w:hAnsi="Times New Roman" w:cs="Times New Roman"/>
        </w:rPr>
      </w:pPr>
    </w:p>
    <w:p w14:paraId="018AD1CF" w14:textId="77777777" w:rsidR="00173EE8" w:rsidRPr="00EC7099" w:rsidRDefault="00173EE8" w:rsidP="00173EE8">
      <w:pPr>
        <w:ind w:firstLine="720"/>
        <w:jc w:val="center"/>
        <w:rPr>
          <w:rFonts w:ascii="Times New Roman" w:eastAsia="SimSun" w:hAnsi="Times New Roman" w:cs="Times New Roman"/>
        </w:rPr>
      </w:pPr>
    </w:p>
    <w:p w14:paraId="459F9B8F" w14:textId="77777777" w:rsidR="00173EE8" w:rsidRPr="00EC7099" w:rsidRDefault="00173EE8" w:rsidP="00173EE8">
      <w:pPr>
        <w:ind w:firstLine="720"/>
        <w:jc w:val="center"/>
        <w:rPr>
          <w:rFonts w:ascii="Times New Roman" w:eastAsia="SimSun" w:hAnsi="Times New Roman" w:cs="Times New Roman"/>
        </w:rPr>
      </w:pPr>
    </w:p>
    <w:p w14:paraId="171FA0FC" w14:textId="77FB4448" w:rsidR="00173EE8" w:rsidRDefault="00173EE8" w:rsidP="00173EE8">
      <w:pPr>
        <w:ind w:firstLine="720"/>
        <w:jc w:val="center"/>
        <w:rPr>
          <w:rFonts w:ascii="Times New Roman" w:eastAsia="SimSun" w:hAnsi="Times New Roman" w:cs="Times New Roman"/>
        </w:rPr>
      </w:pPr>
    </w:p>
    <w:p w14:paraId="7D776C39" w14:textId="697FCC01" w:rsidR="00EC7099" w:rsidRDefault="00EC7099" w:rsidP="00173EE8">
      <w:pPr>
        <w:ind w:firstLine="720"/>
        <w:jc w:val="center"/>
        <w:rPr>
          <w:rFonts w:ascii="Times New Roman" w:eastAsia="SimSun" w:hAnsi="Times New Roman" w:cs="Times New Roman"/>
        </w:rPr>
      </w:pPr>
    </w:p>
    <w:p w14:paraId="66C22198" w14:textId="408FBF40" w:rsidR="00EC7099" w:rsidRDefault="00EC7099" w:rsidP="00173EE8">
      <w:pPr>
        <w:ind w:firstLine="720"/>
        <w:jc w:val="center"/>
        <w:rPr>
          <w:rFonts w:ascii="Times New Roman" w:eastAsia="SimSun" w:hAnsi="Times New Roman" w:cs="Times New Roman"/>
        </w:rPr>
      </w:pPr>
    </w:p>
    <w:p w14:paraId="65A8DDD4" w14:textId="1A52F738" w:rsidR="00EC7099" w:rsidRDefault="00EC7099" w:rsidP="00173EE8">
      <w:pPr>
        <w:ind w:firstLine="720"/>
        <w:jc w:val="center"/>
        <w:rPr>
          <w:rFonts w:ascii="Times New Roman" w:eastAsia="SimSun" w:hAnsi="Times New Roman" w:cs="Times New Roman"/>
        </w:rPr>
      </w:pPr>
    </w:p>
    <w:p w14:paraId="7BE2D3B7" w14:textId="47E11269" w:rsidR="00EC7099" w:rsidRDefault="00EC7099" w:rsidP="00173EE8">
      <w:pPr>
        <w:ind w:firstLine="720"/>
        <w:jc w:val="center"/>
        <w:rPr>
          <w:rFonts w:ascii="Times New Roman" w:eastAsia="SimSun" w:hAnsi="Times New Roman" w:cs="Times New Roman"/>
        </w:rPr>
      </w:pPr>
    </w:p>
    <w:p w14:paraId="208C1499" w14:textId="38FEEBE1" w:rsidR="00EC7099" w:rsidRDefault="00EC7099" w:rsidP="00173EE8">
      <w:pPr>
        <w:ind w:firstLine="720"/>
        <w:jc w:val="center"/>
        <w:rPr>
          <w:rFonts w:ascii="Times New Roman" w:eastAsia="SimSun" w:hAnsi="Times New Roman" w:cs="Times New Roman"/>
        </w:rPr>
      </w:pPr>
    </w:p>
    <w:p w14:paraId="26ABD65B" w14:textId="77777777" w:rsidR="00EC7099" w:rsidRPr="00EC7099" w:rsidRDefault="00EC7099" w:rsidP="00173EE8">
      <w:pPr>
        <w:ind w:firstLine="720"/>
        <w:jc w:val="center"/>
        <w:rPr>
          <w:rFonts w:ascii="Times New Roman" w:eastAsia="SimSun" w:hAnsi="Times New Roman" w:cs="Times New Roman"/>
        </w:rPr>
      </w:pPr>
    </w:p>
    <w:p w14:paraId="51619D60" w14:textId="77777777" w:rsidR="009F2B16" w:rsidRDefault="009F2B16" w:rsidP="00173EE8">
      <w:pPr>
        <w:ind w:firstLine="720"/>
        <w:jc w:val="center"/>
        <w:rPr>
          <w:rFonts w:ascii="Times New Roman" w:hAnsi="Times New Roman" w:cs="Times New Roman"/>
          <w:b/>
        </w:rPr>
      </w:pPr>
      <w:r w:rsidRPr="009747F6">
        <w:rPr>
          <w:rFonts w:ascii="Times New Roman" w:hAnsi="Times New Roman" w:cs="Times New Roman"/>
          <w:b/>
        </w:rPr>
        <w:t>Автоматическая идентификация</w:t>
      </w:r>
    </w:p>
    <w:p w14:paraId="20778759" w14:textId="03078A4E" w:rsidR="009F2B16" w:rsidRDefault="009F2B16" w:rsidP="00173EE8">
      <w:pPr>
        <w:ind w:firstLine="720"/>
        <w:jc w:val="center"/>
        <w:rPr>
          <w:rFonts w:ascii="Times New Roman" w:hAnsi="Times New Roman" w:cs="Times New Roman"/>
          <w:b/>
        </w:rPr>
      </w:pPr>
      <w:r w:rsidRPr="009747F6">
        <w:rPr>
          <w:rFonts w:ascii="Times New Roman" w:hAnsi="Times New Roman" w:cs="Times New Roman"/>
          <w:b/>
        </w:rPr>
        <w:t>Идентификация биометрическая</w:t>
      </w:r>
    </w:p>
    <w:p w14:paraId="11F0ECED" w14:textId="77777777" w:rsidR="009F2B16" w:rsidRDefault="009F2B16" w:rsidP="00173EE8">
      <w:pPr>
        <w:ind w:firstLine="720"/>
        <w:jc w:val="center"/>
        <w:rPr>
          <w:rFonts w:ascii="Times New Roman" w:hAnsi="Times New Roman" w:cs="Times New Roman"/>
          <w:b/>
        </w:rPr>
      </w:pPr>
    </w:p>
    <w:p w14:paraId="2FC2766E" w14:textId="2D781197" w:rsidR="009F2B16" w:rsidRDefault="009F2B16" w:rsidP="00173EE8">
      <w:pPr>
        <w:ind w:firstLine="720"/>
        <w:jc w:val="center"/>
        <w:rPr>
          <w:rFonts w:ascii="Times New Roman" w:hAnsi="Times New Roman" w:cs="Times New Roman"/>
          <w:b/>
        </w:rPr>
      </w:pPr>
      <w:r w:rsidRPr="009747F6">
        <w:rPr>
          <w:rFonts w:ascii="Times New Roman" w:hAnsi="Times New Roman" w:cs="Times New Roman"/>
          <w:b/>
        </w:rPr>
        <w:t>ФОРМАТЫ ОБМЕНА БИОМЕТРИЧЕСКИМИ ДАННЫМИ</w:t>
      </w:r>
    </w:p>
    <w:p w14:paraId="3A21EE10" w14:textId="77777777" w:rsidR="009F2B16" w:rsidRDefault="009F2B16" w:rsidP="00173EE8">
      <w:pPr>
        <w:ind w:firstLine="720"/>
        <w:jc w:val="center"/>
        <w:rPr>
          <w:rFonts w:ascii="Times New Roman" w:hAnsi="Times New Roman" w:cs="Times New Roman"/>
          <w:b/>
        </w:rPr>
      </w:pPr>
    </w:p>
    <w:p w14:paraId="660261E6" w14:textId="42B6AD09" w:rsidR="009F2B16" w:rsidRDefault="009F2B16" w:rsidP="00173EE8">
      <w:pPr>
        <w:ind w:firstLine="720"/>
        <w:jc w:val="center"/>
        <w:rPr>
          <w:rFonts w:ascii="Times New Roman" w:hAnsi="Times New Roman" w:cs="Times New Roman"/>
          <w:b/>
        </w:rPr>
      </w:pPr>
      <w:r w:rsidRPr="009747F6">
        <w:rPr>
          <w:rFonts w:ascii="Times New Roman" w:hAnsi="Times New Roman" w:cs="Times New Roman"/>
          <w:b/>
        </w:rPr>
        <w:t>Часть 3</w:t>
      </w:r>
    </w:p>
    <w:p w14:paraId="75190836" w14:textId="77777777" w:rsidR="009F2B16" w:rsidRDefault="009F2B16" w:rsidP="00173EE8">
      <w:pPr>
        <w:ind w:firstLine="720"/>
        <w:jc w:val="center"/>
        <w:rPr>
          <w:rFonts w:ascii="Times New Roman" w:hAnsi="Times New Roman" w:cs="Times New Roman"/>
          <w:b/>
        </w:rPr>
      </w:pPr>
    </w:p>
    <w:p w14:paraId="50157734" w14:textId="50B9CD58" w:rsidR="00173EE8" w:rsidRPr="00EC7099" w:rsidRDefault="009F2B16" w:rsidP="00173EE8">
      <w:pPr>
        <w:ind w:firstLine="720"/>
        <w:jc w:val="center"/>
        <w:rPr>
          <w:rFonts w:ascii="Times New Roman" w:eastAsia="SimSun" w:hAnsi="Times New Roman" w:cs="Times New Roman"/>
        </w:rPr>
      </w:pPr>
      <w:r w:rsidRPr="009747F6">
        <w:rPr>
          <w:rFonts w:ascii="Times New Roman" w:hAnsi="Times New Roman" w:cs="Times New Roman"/>
          <w:b/>
        </w:rPr>
        <w:t>СПЕКТРАЛЬНЫЕ ДАННЫЕ ИЗОБРАЖЕНИЯ ОТПЕЧАТКА ПАЛЬЦА</w:t>
      </w:r>
    </w:p>
    <w:p w14:paraId="628ADD08" w14:textId="77777777" w:rsidR="00173EE8" w:rsidRPr="00EC7099" w:rsidRDefault="00173EE8" w:rsidP="00173EE8">
      <w:pPr>
        <w:ind w:firstLine="720"/>
        <w:jc w:val="center"/>
        <w:rPr>
          <w:rFonts w:ascii="Times New Roman" w:eastAsia="SimSun" w:hAnsi="Times New Roman" w:cs="Times New Roman"/>
        </w:rPr>
      </w:pPr>
    </w:p>
    <w:p w14:paraId="044E5F44" w14:textId="18A8C438" w:rsidR="00173EE8" w:rsidRPr="00EC7099" w:rsidRDefault="00173EE8" w:rsidP="00173EE8">
      <w:pPr>
        <w:pStyle w:val="Style5"/>
        <w:widowControl/>
        <w:ind w:firstLine="720"/>
        <w:jc w:val="center"/>
        <w:rPr>
          <w:rFonts w:ascii="Times New Roman" w:eastAsia="Times New Roman" w:hAnsi="Times New Roman" w:cs="Times New Roman"/>
          <w:b/>
          <w:kern w:val="2"/>
          <w:lang w:val="en-US" w:eastAsia="fr-FR"/>
        </w:rPr>
      </w:pPr>
      <w:r w:rsidRPr="00EC7099">
        <w:rPr>
          <w:rFonts w:ascii="Times New Roman" w:eastAsia="Times New Roman" w:hAnsi="Times New Roman" w:cs="Times New Roman"/>
          <w:b/>
          <w:kern w:val="2"/>
          <w:lang w:eastAsia="fr-FR"/>
        </w:rPr>
        <w:t>СТ</w:t>
      </w:r>
      <w:r w:rsidRPr="00EC7099">
        <w:rPr>
          <w:rFonts w:ascii="Times New Roman" w:eastAsia="Times New Roman" w:hAnsi="Times New Roman" w:cs="Times New Roman"/>
          <w:b/>
          <w:kern w:val="2"/>
          <w:lang w:val="en-US" w:eastAsia="fr-FR"/>
        </w:rPr>
        <w:t xml:space="preserve"> </w:t>
      </w:r>
      <w:r w:rsidRPr="00EC7099">
        <w:rPr>
          <w:rFonts w:ascii="Times New Roman" w:eastAsia="Times New Roman" w:hAnsi="Times New Roman" w:cs="Times New Roman"/>
          <w:b/>
          <w:kern w:val="2"/>
          <w:lang w:eastAsia="fr-FR"/>
        </w:rPr>
        <w:t>РК</w:t>
      </w:r>
      <w:r w:rsidRPr="00EC7099">
        <w:rPr>
          <w:rFonts w:ascii="Times New Roman" w:eastAsia="Times New Roman" w:hAnsi="Times New Roman" w:cs="Times New Roman"/>
          <w:b/>
          <w:kern w:val="2"/>
          <w:lang w:val="en-US" w:eastAsia="fr-FR"/>
        </w:rPr>
        <w:t xml:space="preserve"> ISO/IEC 19794-3-20__</w:t>
      </w:r>
    </w:p>
    <w:p w14:paraId="4DA961A2" w14:textId="77777777" w:rsidR="00173EE8" w:rsidRPr="00EC7099" w:rsidRDefault="00173EE8" w:rsidP="00173EE8">
      <w:pPr>
        <w:ind w:firstLine="720"/>
        <w:jc w:val="center"/>
        <w:rPr>
          <w:rFonts w:ascii="Times New Roman" w:eastAsia="SimSun" w:hAnsi="Times New Roman" w:cs="Times New Roman"/>
          <w:lang w:val="en-US"/>
        </w:rPr>
      </w:pPr>
    </w:p>
    <w:p w14:paraId="76136AF3" w14:textId="5F1F912A" w:rsidR="00173EE8" w:rsidRPr="00EC7099" w:rsidRDefault="00173EE8" w:rsidP="00173EE8">
      <w:pPr>
        <w:pStyle w:val="Style5"/>
        <w:widowControl/>
        <w:ind w:firstLine="720"/>
        <w:jc w:val="center"/>
        <w:rPr>
          <w:rFonts w:ascii="Times New Roman" w:hAnsi="Times New Roman" w:cs="Times New Roman"/>
          <w:i/>
          <w:iCs/>
          <w:lang w:val="en-US"/>
        </w:rPr>
      </w:pPr>
      <w:r w:rsidRPr="00EC7099">
        <w:rPr>
          <w:rFonts w:ascii="Times New Roman" w:eastAsia="Times New Roman" w:hAnsi="Times New Roman" w:cs="Times New Roman"/>
          <w:i/>
          <w:kern w:val="2"/>
          <w:lang w:val="en-US" w:eastAsia="fr-FR"/>
        </w:rPr>
        <w:t>(ISO/IEC 19794-3:2006, IDT)</w:t>
      </w:r>
    </w:p>
    <w:p w14:paraId="71F30091" w14:textId="77777777" w:rsidR="00173EE8" w:rsidRPr="00EC7099" w:rsidRDefault="00173EE8" w:rsidP="00173EE8">
      <w:pPr>
        <w:ind w:firstLine="720"/>
        <w:jc w:val="center"/>
        <w:rPr>
          <w:rFonts w:ascii="Times New Roman" w:eastAsia="SimSun" w:hAnsi="Times New Roman" w:cs="Times New Roman"/>
          <w:lang w:val="en-US"/>
        </w:rPr>
      </w:pPr>
    </w:p>
    <w:p w14:paraId="1269ABD2" w14:textId="77777777" w:rsidR="00173EE8" w:rsidRPr="00EC7099" w:rsidRDefault="00173EE8" w:rsidP="00173EE8">
      <w:pPr>
        <w:ind w:firstLine="720"/>
        <w:jc w:val="center"/>
        <w:rPr>
          <w:rFonts w:ascii="Times New Roman" w:eastAsia="SimSun" w:hAnsi="Times New Roman" w:cs="Times New Roman"/>
          <w:lang w:val="en-US"/>
        </w:rPr>
      </w:pPr>
    </w:p>
    <w:p w14:paraId="7AF1558D" w14:textId="77777777" w:rsidR="00173EE8" w:rsidRPr="00EC7099" w:rsidRDefault="00173EE8" w:rsidP="00173EE8">
      <w:pPr>
        <w:ind w:firstLine="720"/>
        <w:jc w:val="center"/>
        <w:rPr>
          <w:rFonts w:ascii="Times New Roman" w:eastAsia="SimSun" w:hAnsi="Times New Roman" w:cs="Times New Roman"/>
          <w:lang w:val="en-US"/>
        </w:rPr>
      </w:pPr>
    </w:p>
    <w:p w14:paraId="42DB756D" w14:textId="77777777" w:rsidR="00173EE8" w:rsidRPr="00EC7099" w:rsidRDefault="00173EE8" w:rsidP="00173EE8">
      <w:pPr>
        <w:ind w:firstLine="720"/>
        <w:jc w:val="center"/>
        <w:rPr>
          <w:rFonts w:ascii="Times New Roman" w:eastAsia="SimSun" w:hAnsi="Times New Roman" w:cs="Times New Roman"/>
          <w:lang w:val="en-US"/>
        </w:rPr>
      </w:pPr>
    </w:p>
    <w:p w14:paraId="7834B0A9" w14:textId="147A0370" w:rsidR="00173EE8" w:rsidRDefault="00173EE8" w:rsidP="00173EE8">
      <w:pPr>
        <w:ind w:firstLine="720"/>
        <w:jc w:val="center"/>
        <w:rPr>
          <w:rFonts w:ascii="Times New Roman" w:eastAsia="SimSun" w:hAnsi="Times New Roman" w:cs="Times New Roman"/>
          <w:lang w:val="en-US"/>
        </w:rPr>
      </w:pPr>
    </w:p>
    <w:p w14:paraId="27E2A23A" w14:textId="3C7649F0" w:rsidR="00D9139B" w:rsidRDefault="00D9139B" w:rsidP="00173EE8">
      <w:pPr>
        <w:ind w:firstLine="720"/>
        <w:jc w:val="center"/>
        <w:rPr>
          <w:rFonts w:ascii="Times New Roman" w:eastAsia="SimSun" w:hAnsi="Times New Roman" w:cs="Times New Roman"/>
          <w:lang w:val="en-US"/>
        </w:rPr>
      </w:pPr>
    </w:p>
    <w:p w14:paraId="20FF3EE0" w14:textId="77777777" w:rsidR="00D9139B" w:rsidRPr="00EC7099" w:rsidRDefault="00D9139B" w:rsidP="00173EE8">
      <w:pPr>
        <w:ind w:firstLine="720"/>
        <w:jc w:val="center"/>
        <w:rPr>
          <w:rFonts w:ascii="Times New Roman" w:eastAsia="SimSun" w:hAnsi="Times New Roman" w:cs="Times New Roman"/>
          <w:lang w:val="en-US"/>
        </w:rPr>
      </w:pPr>
    </w:p>
    <w:p w14:paraId="28E9ED7A" w14:textId="77777777" w:rsidR="00D9139B" w:rsidRPr="00D9139B" w:rsidRDefault="00D9139B" w:rsidP="00D9139B">
      <w:pPr>
        <w:ind w:firstLine="720"/>
        <w:jc w:val="center"/>
        <w:rPr>
          <w:rFonts w:ascii="Times New Roman" w:eastAsia="SimSun" w:hAnsi="Times New Roman" w:cs="Times New Roman"/>
          <w:i/>
        </w:rPr>
      </w:pPr>
      <w:r w:rsidRPr="00D9139B">
        <w:rPr>
          <w:rFonts w:ascii="Times New Roman" w:eastAsia="SimSun" w:hAnsi="Times New Roman" w:cs="Times New Roman"/>
          <w:i/>
        </w:rPr>
        <w:t>Настоящий проект стандарта не подлежит применению до его утверждения</w:t>
      </w:r>
    </w:p>
    <w:p w14:paraId="2552852C" w14:textId="77777777" w:rsidR="00173EE8" w:rsidRPr="00EC7099" w:rsidRDefault="00173EE8" w:rsidP="00173EE8">
      <w:pPr>
        <w:ind w:firstLine="720"/>
        <w:jc w:val="center"/>
        <w:rPr>
          <w:rFonts w:ascii="Times New Roman" w:eastAsia="SimSun" w:hAnsi="Times New Roman" w:cs="Times New Roman"/>
          <w:b/>
        </w:rPr>
      </w:pPr>
    </w:p>
    <w:p w14:paraId="69CBAE5E" w14:textId="77777777" w:rsidR="00173EE8" w:rsidRPr="00EC7099" w:rsidRDefault="00173EE8" w:rsidP="00173EE8">
      <w:pPr>
        <w:ind w:firstLine="720"/>
        <w:jc w:val="center"/>
        <w:rPr>
          <w:rFonts w:ascii="Times New Roman" w:eastAsia="SimSun" w:hAnsi="Times New Roman" w:cs="Times New Roman"/>
          <w:b/>
        </w:rPr>
      </w:pPr>
    </w:p>
    <w:p w14:paraId="45ED2DA1" w14:textId="77777777" w:rsidR="00173EE8" w:rsidRPr="00EC7099" w:rsidRDefault="00173EE8" w:rsidP="00173EE8">
      <w:pPr>
        <w:ind w:firstLine="720"/>
        <w:jc w:val="center"/>
        <w:rPr>
          <w:rFonts w:ascii="Times New Roman" w:eastAsia="SimSun" w:hAnsi="Times New Roman" w:cs="Times New Roman"/>
          <w:b/>
        </w:rPr>
      </w:pPr>
    </w:p>
    <w:p w14:paraId="36FC5F64" w14:textId="77777777" w:rsidR="00173EE8" w:rsidRPr="00EC7099" w:rsidRDefault="00173EE8" w:rsidP="00173EE8">
      <w:pPr>
        <w:ind w:firstLine="720"/>
        <w:jc w:val="center"/>
        <w:rPr>
          <w:rFonts w:ascii="Times New Roman" w:eastAsia="SimSun" w:hAnsi="Times New Roman" w:cs="Times New Roman"/>
          <w:b/>
        </w:rPr>
      </w:pPr>
    </w:p>
    <w:p w14:paraId="0AE45A5F" w14:textId="77777777" w:rsidR="00173EE8" w:rsidRPr="00EC7099" w:rsidRDefault="00173EE8" w:rsidP="00173EE8">
      <w:pPr>
        <w:ind w:firstLine="720"/>
        <w:jc w:val="center"/>
        <w:rPr>
          <w:rFonts w:ascii="Times New Roman" w:eastAsia="SimSun" w:hAnsi="Times New Roman" w:cs="Times New Roman"/>
          <w:b/>
        </w:rPr>
      </w:pPr>
    </w:p>
    <w:p w14:paraId="756B9639" w14:textId="27728E31" w:rsidR="00173EE8" w:rsidRDefault="00173EE8" w:rsidP="00173EE8">
      <w:pPr>
        <w:ind w:firstLine="720"/>
        <w:jc w:val="center"/>
        <w:rPr>
          <w:rFonts w:ascii="Times New Roman" w:eastAsia="SimSun" w:hAnsi="Times New Roman" w:cs="Times New Roman"/>
          <w:b/>
        </w:rPr>
      </w:pPr>
    </w:p>
    <w:p w14:paraId="268F9821" w14:textId="77777777" w:rsidR="00D9139B" w:rsidRPr="00EC7099" w:rsidRDefault="00D9139B" w:rsidP="00173EE8">
      <w:pPr>
        <w:ind w:firstLine="720"/>
        <w:jc w:val="center"/>
        <w:rPr>
          <w:rFonts w:ascii="Times New Roman" w:eastAsia="SimSun" w:hAnsi="Times New Roman" w:cs="Times New Roman"/>
          <w:b/>
        </w:rPr>
      </w:pPr>
    </w:p>
    <w:p w14:paraId="572BDEF3" w14:textId="77777777" w:rsidR="00D9139B" w:rsidRPr="00D9139B" w:rsidRDefault="00D9139B" w:rsidP="00D9139B">
      <w:pPr>
        <w:widowControl/>
        <w:ind w:firstLine="720"/>
        <w:jc w:val="center"/>
        <w:rPr>
          <w:rFonts w:ascii="Times New Roman" w:hAnsi="Times New Roman" w:cs="Times New Roman"/>
          <w:b/>
        </w:rPr>
      </w:pPr>
      <w:r w:rsidRPr="00D9139B">
        <w:rPr>
          <w:rFonts w:ascii="Times New Roman" w:hAnsi="Times New Roman" w:cs="Times New Roman"/>
          <w:b/>
        </w:rPr>
        <w:t>Комитета технического регулирования и метрологии</w:t>
      </w:r>
    </w:p>
    <w:p w14:paraId="49150504" w14:textId="77777777" w:rsidR="00D9139B" w:rsidRPr="00D9139B" w:rsidRDefault="00D9139B" w:rsidP="00D9139B">
      <w:pPr>
        <w:widowControl/>
        <w:ind w:firstLine="720"/>
        <w:jc w:val="center"/>
        <w:rPr>
          <w:rFonts w:ascii="Times New Roman" w:hAnsi="Times New Roman" w:cs="Times New Roman"/>
          <w:b/>
        </w:rPr>
      </w:pPr>
      <w:r w:rsidRPr="00D9139B">
        <w:rPr>
          <w:rFonts w:ascii="Times New Roman" w:hAnsi="Times New Roman" w:cs="Times New Roman"/>
          <w:b/>
        </w:rPr>
        <w:t>Министерство торговли и интеграции Республики Казахстан</w:t>
      </w:r>
    </w:p>
    <w:p w14:paraId="466E4424" w14:textId="77777777" w:rsidR="00D9139B" w:rsidRPr="00D9139B" w:rsidRDefault="00D9139B" w:rsidP="00D9139B">
      <w:pPr>
        <w:widowControl/>
        <w:ind w:firstLine="720"/>
        <w:jc w:val="center"/>
        <w:rPr>
          <w:rFonts w:ascii="Times New Roman" w:hAnsi="Times New Roman" w:cs="Times New Roman"/>
          <w:b/>
        </w:rPr>
      </w:pPr>
      <w:r w:rsidRPr="00D9139B">
        <w:rPr>
          <w:rFonts w:ascii="Times New Roman" w:hAnsi="Times New Roman" w:cs="Times New Roman"/>
          <w:b/>
        </w:rPr>
        <w:t>(Госстандарт)</w:t>
      </w:r>
    </w:p>
    <w:p w14:paraId="0F39032E" w14:textId="77777777" w:rsidR="00D9139B" w:rsidRPr="00D9139B" w:rsidRDefault="00D9139B" w:rsidP="00D9139B">
      <w:pPr>
        <w:ind w:firstLine="709"/>
        <w:jc w:val="both"/>
        <w:rPr>
          <w:rFonts w:ascii="Times New Roman" w:eastAsia="SimSun" w:hAnsi="Times New Roman" w:cs="Times New Roman"/>
          <w:b/>
        </w:rPr>
      </w:pPr>
    </w:p>
    <w:p w14:paraId="6F06E1FD" w14:textId="383ACD1C" w:rsidR="00173EE8" w:rsidRPr="00EC7099" w:rsidRDefault="00173EE8" w:rsidP="00173EE8">
      <w:pPr>
        <w:pStyle w:val="Style2"/>
        <w:widowControl/>
        <w:ind w:firstLine="720"/>
        <w:jc w:val="center"/>
        <w:rPr>
          <w:rFonts w:ascii="Times New Roman" w:hAnsi="Times New Roman" w:cs="Times New Roman"/>
          <w:b/>
        </w:rPr>
      </w:pPr>
      <w:r w:rsidRPr="00EC7099">
        <w:rPr>
          <w:rFonts w:ascii="Times New Roman" w:hAnsi="Times New Roman" w:cs="Times New Roman"/>
          <w:b/>
        </w:rPr>
        <w:t>Нур-Султан</w:t>
      </w:r>
    </w:p>
    <w:p w14:paraId="149D3BAC" w14:textId="77777777" w:rsidR="00173EE8" w:rsidRPr="00EC7099" w:rsidRDefault="00173EE8" w:rsidP="00173EE8">
      <w:pPr>
        <w:widowControl/>
        <w:autoSpaceDE/>
        <w:autoSpaceDN/>
        <w:adjustRightInd/>
        <w:ind w:firstLine="720"/>
        <w:rPr>
          <w:rFonts w:ascii="Times New Roman" w:eastAsia="Times New Roman" w:hAnsi="Times New Roman" w:cs="Times New Roman"/>
          <w:b/>
        </w:rPr>
      </w:pPr>
      <w:r w:rsidRPr="00EC7099">
        <w:rPr>
          <w:rFonts w:ascii="Times New Roman" w:eastAsia="Times New Roman" w:hAnsi="Times New Roman" w:cs="Times New Roman"/>
          <w:b/>
        </w:rPr>
        <w:br w:type="page"/>
      </w:r>
    </w:p>
    <w:p w14:paraId="1DF4228E" w14:textId="77777777" w:rsidR="00173EE8" w:rsidRPr="00D9139B" w:rsidRDefault="00173EE8" w:rsidP="00173EE8">
      <w:pPr>
        <w:pStyle w:val="af"/>
        <w:spacing w:before="0" w:beforeAutospacing="0" w:after="0" w:afterAutospacing="0"/>
        <w:ind w:firstLine="720"/>
        <w:jc w:val="center"/>
        <w:rPr>
          <w:b/>
          <w:color w:val="000000"/>
        </w:rPr>
      </w:pPr>
      <w:r w:rsidRPr="00D9139B">
        <w:rPr>
          <w:b/>
          <w:color w:val="000000"/>
        </w:rPr>
        <w:lastRenderedPageBreak/>
        <w:t>Предисловие</w:t>
      </w:r>
    </w:p>
    <w:p w14:paraId="39DE5D74" w14:textId="77777777" w:rsidR="00173EE8" w:rsidRPr="00D9139B" w:rsidRDefault="00173EE8" w:rsidP="00173EE8">
      <w:pPr>
        <w:ind w:firstLine="720"/>
        <w:jc w:val="both"/>
        <w:rPr>
          <w:rFonts w:ascii="Times New Roman" w:hAnsi="Times New Roman" w:cs="Times New Roman"/>
        </w:rPr>
      </w:pPr>
    </w:p>
    <w:p w14:paraId="4B751A99" w14:textId="77777777" w:rsidR="00D9139B" w:rsidRPr="00D9139B" w:rsidRDefault="00173EE8" w:rsidP="00D9139B">
      <w:pPr>
        <w:pStyle w:val="Style25"/>
        <w:widowControl/>
        <w:ind w:firstLine="720"/>
        <w:jc w:val="both"/>
        <w:rPr>
          <w:rFonts w:ascii="Times New Roman" w:hAnsi="Times New Roman" w:cs="Times New Roman"/>
          <w:color w:val="000000"/>
          <w:lang w:eastAsia="en-US"/>
        </w:rPr>
      </w:pPr>
      <w:r w:rsidRPr="00D9139B">
        <w:rPr>
          <w:rFonts w:ascii="Times New Roman" w:hAnsi="Times New Roman" w:cs="Times New Roman"/>
          <w:b/>
          <w:bCs/>
        </w:rPr>
        <w:t xml:space="preserve">1 </w:t>
      </w:r>
      <w:r w:rsidR="00D9139B" w:rsidRPr="00D9139B">
        <w:rPr>
          <w:rFonts w:ascii="Times New Roman" w:hAnsi="Times New Roman" w:cs="Times New Roman"/>
          <w:b/>
          <w:color w:val="000000"/>
          <w:lang w:eastAsia="en-US"/>
        </w:rPr>
        <w:t>РАЗРАБОТАН И ВНЕСЕН</w:t>
      </w:r>
      <w:r w:rsidR="00D9139B" w:rsidRPr="00D9139B">
        <w:rPr>
          <w:rFonts w:ascii="Times New Roman" w:hAnsi="Times New Roman" w:cs="Times New Roman"/>
          <w:color w:val="000000"/>
          <w:lang w:eastAsia="en-US"/>
        </w:rPr>
        <w:t xml:space="preserve"> 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Министерство торговли и интеграции Республики Казахстан</w:t>
      </w:r>
    </w:p>
    <w:p w14:paraId="49CED0D2" w14:textId="77777777" w:rsidR="00112AC6" w:rsidRDefault="00112AC6" w:rsidP="00173EE8">
      <w:pPr>
        <w:ind w:firstLine="720"/>
        <w:jc w:val="both"/>
        <w:rPr>
          <w:rFonts w:ascii="Times New Roman" w:hAnsi="Times New Roman" w:cs="Times New Roman"/>
          <w:b/>
          <w:bCs/>
        </w:rPr>
      </w:pPr>
    </w:p>
    <w:p w14:paraId="636F6A16" w14:textId="5AC81B5E" w:rsidR="00173EE8" w:rsidRPr="00727420" w:rsidRDefault="00173EE8" w:rsidP="00173EE8">
      <w:pPr>
        <w:ind w:firstLine="720"/>
        <w:jc w:val="both"/>
        <w:rPr>
          <w:rFonts w:ascii="Times New Roman" w:hAnsi="Times New Roman" w:cs="Times New Roman"/>
        </w:rPr>
      </w:pPr>
      <w:r w:rsidRPr="00D9139B">
        <w:rPr>
          <w:rFonts w:ascii="Times New Roman" w:hAnsi="Times New Roman" w:cs="Times New Roman"/>
          <w:b/>
          <w:bCs/>
        </w:rPr>
        <w:t>2</w:t>
      </w:r>
      <w:r w:rsidRPr="00727420">
        <w:rPr>
          <w:rFonts w:ascii="Times New Roman" w:hAnsi="Times New Roman" w:cs="Times New Roman"/>
          <w:b/>
          <w:bCs/>
        </w:rPr>
        <w:t xml:space="preserve"> </w:t>
      </w:r>
      <w:r w:rsidR="00727420" w:rsidRPr="00727420">
        <w:rPr>
          <w:rStyle w:val="FontStyle1645"/>
          <w:rFonts w:ascii="Times New Roman" w:hAnsi="Times New Roman" w:cs="Times New Roman"/>
          <w:b/>
          <w:sz w:val="24"/>
          <w:szCs w:val="24"/>
          <w:lang w:eastAsia="en-US"/>
        </w:rPr>
        <w:t>УТВЕРЖДЕН И ВВЕДЕН В ДЕЙСТВИЕ</w:t>
      </w:r>
      <w:r w:rsidR="00727420" w:rsidRPr="00727420">
        <w:rPr>
          <w:rStyle w:val="FontStyle1645"/>
          <w:rFonts w:ascii="Times New Roman" w:hAnsi="Times New Roman" w:cs="Times New Roman"/>
          <w:sz w:val="24"/>
          <w:szCs w:val="24"/>
          <w:lang w:eastAsia="en-US"/>
        </w:rPr>
        <w:t xml:space="preserve"> Приказом Председателя Комитета технического регулирования и метрологии Министерства торговли и интеграции Республики Казахстан от «__» __________ 2022 года № _____</w:t>
      </w:r>
    </w:p>
    <w:p w14:paraId="6162BC7F" w14:textId="77777777" w:rsidR="00112AC6" w:rsidRDefault="00112AC6" w:rsidP="0002755D">
      <w:pPr>
        <w:ind w:firstLine="720"/>
        <w:jc w:val="both"/>
        <w:rPr>
          <w:rFonts w:ascii="Times New Roman" w:hAnsi="Times New Roman" w:cs="Times New Roman"/>
          <w:b/>
          <w:bCs/>
        </w:rPr>
      </w:pPr>
    </w:p>
    <w:p w14:paraId="169EA72D" w14:textId="2D6FE098" w:rsidR="00727420" w:rsidRPr="0002755D" w:rsidRDefault="00173EE8" w:rsidP="0002755D">
      <w:pPr>
        <w:ind w:firstLine="720"/>
        <w:jc w:val="both"/>
        <w:rPr>
          <w:rFonts w:ascii="Times New Roman" w:hAnsi="Times New Roman" w:cs="Times New Roman"/>
        </w:rPr>
      </w:pPr>
      <w:r w:rsidRPr="0002755D">
        <w:rPr>
          <w:rFonts w:ascii="Times New Roman" w:hAnsi="Times New Roman" w:cs="Times New Roman"/>
          <w:b/>
          <w:bCs/>
        </w:rPr>
        <w:t xml:space="preserve">3 </w:t>
      </w:r>
      <w:r w:rsidRPr="00D9139B">
        <w:rPr>
          <w:rFonts w:ascii="Times New Roman" w:hAnsi="Times New Roman" w:cs="Times New Roman"/>
        </w:rPr>
        <w:t>Настоящий</w:t>
      </w:r>
      <w:r w:rsidRPr="0002755D">
        <w:rPr>
          <w:rFonts w:ascii="Times New Roman" w:hAnsi="Times New Roman" w:cs="Times New Roman"/>
        </w:rPr>
        <w:t xml:space="preserve"> </w:t>
      </w:r>
      <w:r w:rsidRPr="00D9139B">
        <w:rPr>
          <w:rFonts w:ascii="Times New Roman" w:hAnsi="Times New Roman" w:cs="Times New Roman"/>
        </w:rPr>
        <w:t>стандарт</w:t>
      </w:r>
      <w:r w:rsidRPr="0002755D">
        <w:rPr>
          <w:rFonts w:ascii="Times New Roman" w:hAnsi="Times New Roman" w:cs="Times New Roman"/>
        </w:rPr>
        <w:t xml:space="preserve"> </w:t>
      </w:r>
      <w:r w:rsidRPr="00D9139B">
        <w:rPr>
          <w:rFonts w:ascii="Times New Roman" w:hAnsi="Times New Roman" w:cs="Times New Roman"/>
        </w:rPr>
        <w:t>идентичен</w:t>
      </w:r>
      <w:r w:rsidRPr="0002755D">
        <w:rPr>
          <w:rFonts w:ascii="Times New Roman" w:hAnsi="Times New Roman" w:cs="Times New Roman"/>
        </w:rPr>
        <w:t xml:space="preserve"> </w:t>
      </w:r>
      <w:r w:rsidRPr="00D9139B">
        <w:rPr>
          <w:rFonts w:ascii="Times New Roman" w:hAnsi="Times New Roman" w:cs="Times New Roman"/>
        </w:rPr>
        <w:t>международному</w:t>
      </w:r>
      <w:r w:rsidRPr="0002755D">
        <w:rPr>
          <w:rFonts w:ascii="Times New Roman" w:hAnsi="Times New Roman" w:cs="Times New Roman"/>
        </w:rPr>
        <w:t xml:space="preserve"> </w:t>
      </w:r>
      <w:r w:rsidRPr="00D9139B">
        <w:rPr>
          <w:rFonts w:ascii="Times New Roman" w:hAnsi="Times New Roman" w:cs="Times New Roman"/>
        </w:rPr>
        <w:t>стандарту</w:t>
      </w:r>
      <w:r w:rsidRPr="0002755D">
        <w:rPr>
          <w:rFonts w:ascii="Times New Roman" w:hAnsi="Times New Roman" w:cs="Times New Roman"/>
        </w:rPr>
        <w:t xml:space="preserve"> </w:t>
      </w:r>
      <w:r w:rsidR="00727420" w:rsidRPr="0002755D">
        <w:rPr>
          <w:rFonts w:ascii="Times New Roman" w:hAnsi="Times New Roman" w:cs="Times New Roman"/>
          <w:lang w:val="en-US"/>
        </w:rPr>
        <w:t>ISO</w:t>
      </w:r>
      <w:r w:rsidR="00727420" w:rsidRPr="0002755D">
        <w:rPr>
          <w:rFonts w:ascii="Times New Roman" w:hAnsi="Times New Roman" w:cs="Times New Roman"/>
        </w:rPr>
        <w:t>/</w:t>
      </w:r>
      <w:r w:rsidR="00727420" w:rsidRPr="0002755D">
        <w:rPr>
          <w:rFonts w:ascii="Times New Roman" w:hAnsi="Times New Roman" w:cs="Times New Roman"/>
          <w:lang w:val="en-US"/>
        </w:rPr>
        <w:t>IEC</w:t>
      </w:r>
      <w:r w:rsidR="00727420" w:rsidRPr="0002755D">
        <w:rPr>
          <w:rFonts w:ascii="Times New Roman" w:hAnsi="Times New Roman" w:cs="Times New Roman"/>
        </w:rPr>
        <w:t xml:space="preserve"> 19794-3-2006</w:t>
      </w:r>
      <w:r w:rsidR="0002755D" w:rsidRPr="0002755D">
        <w:rPr>
          <w:rFonts w:ascii="Times New Roman" w:hAnsi="Times New Roman" w:cs="Times New Roman"/>
        </w:rPr>
        <w:t xml:space="preserve"> </w:t>
      </w:r>
      <w:r w:rsidR="0002755D" w:rsidRPr="0002755D">
        <w:rPr>
          <w:rFonts w:ascii="Times New Roman" w:hAnsi="Times New Roman" w:cs="Times New Roman"/>
          <w:bCs/>
          <w:color w:val="000000"/>
          <w:lang w:val="en-US"/>
        </w:rPr>
        <w:t>Information</w:t>
      </w:r>
      <w:r w:rsidR="0002755D" w:rsidRPr="0002755D">
        <w:rPr>
          <w:rFonts w:ascii="Times New Roman" w:hAnsi="Times New Roman" w:cs="Times New Roman"/>
          <w:bCs/>
          <w:color w:val="000000"/>
        </w:rPr>
        <w:t xml:space="preserve"> </w:t>
      </w:r>
      <w:r w:rsidR="0002755D" w:rsidRPr="0002755D">
        <w:rPr>
          <w:rFonts w:ascii="Times New Roman" w:hAnsi="Times New Roman" w:cs="Times New Roman"/>
          <w:bCs/>
          <w:color w:val="000000"/>
          <w:lang w:val="en-US"/>
        </w:rPr>
        <w:t>technology</w:t>
      </w:r>
      <w:r w:rsidR="0002755D" w:rsidRPr="0002755D">
        <w:rPr>
          <w:rFonts w:ascii="Times New Roman" w:hAnsi="Times New Roman" w:cs="Times New Roman"/>
          <w:bCs/>
          <w:color w:val="000000"/>
        </w:rPr>
        <w:t>.</w:t>
      </w:r>
      <w:r w:rsidR="0002755D">
        <w:rPr>
          <w:rFonts w:ascii="Times New Roman" w:hAnsi="Times New Roman" w:cs="Times New Roman"/>
          <w:bCs/>
          <w:color w:val="000000"/>
        </w:rPr>
        <w:t xml:space="preserve"> </w:t>
      </w:r>
      <w:r w:rsidR="0002755D" w:rsidRPr="0002755D">
        <w:rPr>
          <w:rFonts w:ascii="Times New Roman" w:hAnsi="Times New Roman" w:cs="Times New Roman"/>
          <w:bCs/>
          <w:color w:val="000000"/>
          <w:lang w:val="en-US"/>
        </w:rPr>
        <w:t>Biometric</w:t>
      </w:r>
      <w:r w:rsidR="0002755D" w:rsidRPr="00030B63">
        <w:rPr>
          <w:rFonts w:ascii="Times New Roman" w:hAnsi="Times New Roman" w:cs="Times New Roman"/>
          <w:bCs/>
          <w:color w:val="000000"/>
          <w:lang w:val="en-US"/>
        </w:rPr>
        <w:t xml:space="preserve"> </w:t>
      </w:r>
      <w:r w:rsidR="0002755D" w:rsidRPr="0002755D">
        <w:rPr>
          <w:rFonts w:ascii="Times New Roman" w:hAnsi="Times New Roman" w:cs="Times New Roman"/>
          <w:bCs/>
          <w:color w:val="000000"/>
          <w:lang w:val="en-US"/>
        </w:rPr>
        <w:t>data</w:t>
      </w:r>
      <w:r w:rsidR="0002755D" w:rsidRPr="00030B63">
        <w:rPr>
          <w:rFonts w:ascii="Times New Roman" w:hAnsi="Times New Roman" w:cs="Times New Roman"/>
          <w:bCs/>
          <w:color w:val="000000"/>
          <w:lang w:val="en-US"/>
        </w:rPr>
        <w:t xml:space="preserve"> </w:t>
      </w:r>
      <w:r w:rsidR="0002755D" w:rsidRPr="0002755D">
        <w:rPr>
          <w:rFonts w:ascii="Times New Roman" w:hAnsi="Times New Roman" w:cs="Times New Roman"/>
          <w:bCs/>
          <w:color w:val="000000"/>
          <w:lang w:val="en-US"/>
        </w:rPr>
        <w:t>interchange</w:t>
      </w:r>
      <w:r w:rsidR="0002755D" w:rsidRPr="00030B63">
        <w:rPr>
          <w:rFonts w:ascii="Times New Roman" w:hAnsi="Times New Roman" w:cs="Times New Roman"/>
          <w:bCs/>
          <w:color w:val="000000"/>
          <w:lang w:val="en-US"/>
        </w:rPr>
        <w:t xml:space="preserve"> </w:t>
      </w:r>
      <w:r w:rsidR="0002755D" w:rsidRPr="0002755D">
        <w:rPr>
          <w:rFonts w:ascii="Times New Roman" w:hAnsi="Times New Roman" w:cs="Times New Roman"/>
          <w:bCs/>
          <w:color w:val="000000"/>
          <w:lang w:val="en-US"/>
        </w:rPr>
        <w:t>formats</w:t>
      </w:r>
      <w:r w:rsidR="0002755D" w:rsidRPr="00030B63">
        <w:rPr>
          <w:rFonts w:ascii="Times New Roman" w:hAnsi="Times New Roman" w:cs="Times New Roman"/>
          <w:bCs/>
          <w:color w:val="000000"/>
          <w:lang w:val="en-US"/>
        </w:rPr>
        <w:t xml:space="preserve">. </w:t>
      </w:r>
      <w:r w:rsidR="0002755D" w:rsidRPr="0002755D">
        <w:rPr>
          <w:rFonts w:ascii="Times New Roman" w:hAnsi="Times New Roman" w:cs="Times New Roman"/>
          <w:bCs/>
          <w:color w:val="000000"/>
          <w:lang w:val="en-US"/>
        </w:rPr>
        <w:t>Part</w:t>
      </w:r>
      <w:r w:rsidR="0002755D" w:rsidRPr="00030B63">
        <w:rPr>
          <w:rFonts w:ascii="Times New Roman" w:hAnsi="Times New Roman" w:cs="Times New Roman"/>
          <w:bCs/>
          <w:color w:val="000000"/>
          <w:lang w:val="en-US"/>
        </w:rPr>
        <w:t xml:space="preserve"> 3: </w:t>
      </w:r>
      <w:r w:rsidR="0002755D" w:rsidRPr="0002755D">
        <w:rPr>
          <w:rFonts w:ascii="Times New Roman" w:hAnsi="Times New Roman" w:cs="Times New Roman"/>
          <w:bCs/>
          <w:color w:val="000000"/>
          <w:lang w:val="en-US"/>
        </w:rPr>
        <w:t>Finger</w:t>
      </w:r>
      <w:r w:rsidR="0002755D" w:rsidRPr="00030B63">
        <w:rPr>
          <w:rFonts w:ascii="Times New Roman" w:hAnsi="Times New Roman" w:cs="Times New Roman"/>
          <w:bCs/>
          <w:color w:val="000000"/>
          <w:lang w:val="en-US"/>
        </w:rPr>
        <w:t xml:space="preserve"> </w:t>
      </w:r>
      <w:r w:rsidR="0002755D" w:rsidRPr="0002755D">
        <w:rPr>
          <w:rFonts w:ascii="Times New Roman" w:hAnsi="Times New Roman" w:cs="Times New Roman"/>
          <w:bCs/>
          <w:color w:val="000000"/>
          <w:lang w:val="en-US"/>
        </w:rPr>
        <w:t>pattern</w:t>
      </w:r>
      <w:r w:rsidR="0002755D" w:rsidRPr="00030B63">
        <w:rPr>
          <w:rFonts w:ascii="Times New Roman" w:hAnsi="Times New Roman" w:cs="Times New Roman"/>
          <w:bCs/>
          <w:color w:val="000000"/>
          <w:lang w:val="en-US"/>
        </w:rPr>
        <w:t xml:space="preserve"> </w:t>
      </w:r>
      <w:r w:rsidR="0002755D" w:rsidRPr="0002755D">
        <w:rPr>
          <w:rFonts w:ascii="Times New Roman" w:hAnsi="Times New Roman" w:cs="Times New Roman"/>
          <w:bCs/>
          <w:color w:val="000000"/>
          <w:lang w:val="en-US"/>
        </w:rPr>
        <w:t>spectral</w:t>
      </w:r>
      <w:r w:rsidR="0002755D" w:rsidRPr="00030B63">
        <w:rPr>
          <w:rFonts w:ascii="Times New Roman" w:hAnsi="Times New Roman" w:cs="Times New Roman"/>
          <w:bCs/>
          <w:color w:val="000000"/>
          <w:lang w:val="en-US"/>
        </w:rPr>
        <w:t xml:space="preserve"> </w:t>
      </w:r>
      <w:r w:rsidR="0002755D" w:rsidRPr="0002755D">
        <w:rPr>
          <w:rFonts w:ascii="Times New Roman" w:hAnsi="Times New Roman" w:cs="Times New Roman"/>
          <w:bCs/>
          <w:color w:val="000000"/>
          <w:lang w:val="en-US"/>
        </w:rPr>
        <w:t>data</w:t>
      </w:r>
      <w:r w:rsidR="0002755D" w:rsidRPr="00030B63">
        <w:rPr>
          <w:rFonts w:ascii="Times New Roman" w:hAnsi="Times New Roman" w:cs="Times New Roman"/>
          <w:bCs/>
          <w:color w:val="000000"/>
          <w:lang w:val="en-US"/>
        </w:rPr>
        <w:t xml:space="preserve"> (</w:t>
      </w:r>
      <w:r w:rsidR="00407EAE" w:rsidRPr="00407EAE">
        <w:rPr>
          <w:rFonts w:ascii="Times New Roman" w:hAnsi="Times New Roman" w:cs="Times New Roman"/>
          <w:bCs/>
          <w:color w:val="000000"/>
        </w:rPr>
        <w:t>Информационные</w:t>
      </w:r>
      <w:r w:rsidR="00407EAE" w:rsidRPr="00030B63">
        <w:rPr>
          <w:rFonts w:ascii="Times New Roman" w:hAnsi="Times New Roman" w:cs="Times New Roman"/>
          <w:bCs/>
          <w:color w:val="000000"/>
          <w:lang w:val="en-US"/>
        </w:rPr>
        <w:t xml:space="preserve"> </w:t>
      </w:r>
      <w:r w:rsidR="00407EAE" w:rsidRPr="00407EAE">
        <w:rPr>
          <w:rFonts w:ascii="Times New Roman" w:hAnsi="Times New Roman" w:cs="Times New Roman"/>
          <w:bCs/>
          <w:color w:val="000000"/>
        </w:rPr>
        <w:t>технологии</w:t>
      </w:r>
      <w:r w:rsidR="00407EAE" w:rsidRPr="00030B63">
        <w:rPr>
          <w:rFonts w:ascii="Times New Roman" w:hAnsi="Times New Roman" w:cs="Times New Roman"/>
          <w:bCs/>
          <w:color w:val="000000"/>
          <w:lang w:val="en-US"/>
        </w:rPr>
        <w:t xml:space="preserve">. </w:t>
      </w:r>
      <w:r w:rsidR="00407EAE" w:rsidRPr="00407EAE">
        <w:rPr>
          <w:rFonts w:ascii="Times New Roman" w:hAnsi="Times New Roman" w:cs="Times New Roman"/>
          <w:bCs/>
          <w:color w:val="000000"/>
        </w:rPr>
        <w:t>Биометрия. Форматы обмена биометрическими данными. Часть 3. Спектральные данные изображения отпечатка пальца</w:t>
      </w:r>
      <w:r w:rsidR="0002755D">
        <w:rPr>
          <w:rFonts w:ascii="Times New Roman" w:hAnsi="Times New Roman" w:cs="Times New Roman"/>
          <w:bCs/>
          <w:color w:val="000000"/>
        </w:rPr>
        <w:t>)</w:t>
      </w:r>
    </w:p>
    <w:p w14:paraId="001D68C1" w14:textId="2DBAC7CB" w:rsidR="00173EE8" w:rsidRPr="00D9139B" w:rsidRDefault="001C0968" w:rsidP="00173EE8">
      <w:pPr>
        <w:pStyle w:val="Style28"/>
        <w:widowControl/>
        <w:ind w:firstLine="720"/>
        <w:jc w:val="both"/>
        <w:rPr>
          <w:rStyle w:val="FontStyle144"/>
          <w:rFonts w:ascii="Times New Roman" w:hAnsi="Times New Roman" w:cs="Times New Roman"/>
          <w:sz w:val="24"/>
          <w:szCs w:val="24"/>
          <w:lang w:eastAsia="en-US"/>
        </w:rPr>
      </w:pPr>
      <w:r w:rsidRPr="001C0968">
        <w:rPr>
          <w:rStyle w:val="FontStyle64"/>
          <w:rFonts w:ascii="Times New Roman" w:hAnsi="Times New Roman" w:cs="Times New Roman"/>
          <w:sz w:val="24"/>
          <w:szCs w:val="24"/>
          <w:lang w:eastAsia="en-US"/>
        </w:rPr>
        <w:t xml:space="preserve">Международный стандарт разработан </w:t>
      </w:r>
      <w:r w:rsidR="00833BD2">
        <w:rPr>
          <w:rStyle w:val="FontStyle64"/>
          <w:rFonts w:ascii="Times New Roman" w:hAnsi="Times New Roman" w:cs="Times New Roman"/>
          <w:sz w:val="24"/>
          <w:szCs w:val="24"/>
          <w:lang w:eastAsia="en-US"/>
        </w:rPr>
        <w:t xml:space="preserve">объединенным </w:t>
      </w:r>
      <w:r w:rsidR="00173EE8" w:rsidRPr="00D9139B">
        <w:rPr>
          <w:rStyle w:val="FontStyle64"/>
          <w:rFonts w:ascii="Times New Roman" w:hAnsi="Times New Roman" w:cs="Times New Roman"/>
          <w:sz w:val="24"/>
          <w:szCs w:val="24"/>
          <w:lang w:eastAsia="en-US"/>
        </w:rPr>
        <w:t>технически</w:t>
      </w:r>
      <w:r>
        <w:rPr>
          <w:rStyle w:val="FontStyle64"/>
          <w:rFonts w:ascii="Times New Roman" w:hAnsi="Times New Roman" w:cs="Times New Roman"/>
          <w:sz w:val="24"/>
          <w:szCs w:val="24"/>
          <w:lang w:eastAsia="en-US"/>
        </w:rPr>
        <w:t>м</w:t>
      </w:r>
      <w:r w:rsidR="00173EE8" w:rsidRPr="00D9139B">
        <w:rPr>
          <w:rStyle w:val="FontStyle64"/>
          <w:rFonts w:ascii="Times New Roman" w:hAnsi="Times New Roman" w:cs="Times New Roman"/>
          <w:sz w:val="24"/>
          <w:szCs w:val="24"/>
          <w:lang w:eastAsia="en-US"/>
        </w:rPr>
        <w:t xml:space="preserve"> комитет</w:t>
      </w:r>
      <w:r>
        <w:rPr>
          <w:rStyle w:val="FontStyle64"/>
          <w:rFonts w:ascii="Times New Roman" w:hAnsi="Times New Roman" w:cs="Times New Roman"/>
          <w:sz w:val="24"/>
          <w:szCs w:val="24"/>
          <w:lang w:eastAsia="en-US"/>
        </w:rPr>
        <w:t>ом</w:t>
      </w:r>
      <w:r w:rsidR="00173EE8" w:rsidRPr="00D9139B">
        <w:rPr>
          <w:rStyle w:val="FontStyle64"/>
          <w:rFonts w:ascii="Times New Roman" w:hAnsi="Times New Roman" w:cs="Times New Roman"/>
          <w:sz w:val="24"/>
          <w:szCs w:val="24"/>
          <w:lang w:eastAsia="en-US"/>
        </w:rPr>
        <w:t xml:space="preserve"> </w:t>
      </w:r>
      <w:r w:rsidR="00173EE8" w:rsidRPr="00D9139B">
        <w:rPr>
          <w:rStyle w:val="FontStyle144"/>
          <w:rFonts w:ascii="Times New Roman" w:hAnsi="Times New Roman" w:cs="Times New Roman"/>
          <w:sz w:val="24"/>
          <w:szCs w:val="24"/>
          <w:lang w:eastAsia="en-US"/>
        </w:rPr>
        <w:t>ISO/IEC JTC 1</w:t>
      </w:r>
      <w:r w:rsidR="00833BD2">
        <w:rPr>
          <w:rStyle w:val="FontStyle144"/>
          <w:rFonts w:ascii="Times New Roman" w:hAnsi="Times New Roman" w:cs="Times New Roman"/>
          <w:sz w:val="24"/>
          <w:szCs w:val="24"/>
          <w:lang w:eastAsia="en-US"/>
        </w:rPr>
        <w:t xml:space="preserve">, </w:t>
      </w:r>
      <w:r w:rsidR="00833BD2" w:rsidRPr="00833BD2">
        <w:rPr>
          <w:rStyle w:val="FontStyle144"/>
          <w:rFonts w:ascii="Times New Roman" w:hAnsi="Times New Roman" w:cs="Times New Roman"/>
          <w:sz w:val="24"/>
          <w:szCs w:val="24"/>
          <w:lang w:eastAsia="en-US"/>
        </w:rPr>
        <w:t>Информационные технологии, подкомитет SC 37, Биометрия.</w:t>
      </w:r>
    </w:p>
    <w:p w14:paraId="0FAD37AF" w14:textId="77777777" w:rsidR="00833BD2" w:rsidRPr="00833BD2" w:rsidRDefault="00833BD2" w:rsidP="00833BD2">
      <w:pPr>
        <w:pStyle w:val="Style28"/>
        <w:widowControl/>
        <w:ind w:firstLine="720"/>
        <w:jc w:val="both"/>
        <w:rPr>
          <w:rStyle w:val="FontStyle64"/>
          <w:rFonts w:ascii="Times New Roman" w:hAnsi="Times New Roman" w:cs="Times New Roman"/>
          <w:sz w:val="24"/>
          <w:szCs w:val="24"/>
          <w:lang w:eastAsia="en-US"/>
        </w:rPr>
      </w:pPr>
      <w:r w:rsidRPr="00833BD2">
        <w:rPr>
          <w:rStyle w:val="FontStyle64"/>
          <w:rFonts w:ascii="Times New Roman" w:hAnsi="Times New Roman" w:cs="Times New Roman"/>
          <w:sz w:val="24"/>
          <w:szCs w:val="24"/>
          <w:lang w:eastAsia="en-US"/>
        </w:rPr>
        <w:t>Перевод с английского языка (</w:t>
      </w:r>
      <w:proofErr w:type="spellStart"/>
      <w:r w:rsidRPr="00833BD2">
        <w:rPr>
          <w:rStyle w:val="FontStyle64"/>
          <w:rFonts w:ascii="Times New Roman" w:hAnsi="Times New Roman" w:cs="Times New Roman"/>
          <w:sz w:val="24"/>
          <w:szCs w:val="24"/>
          <w:lang w:eastAsia="en-US"/>
        </w:rPr>
        <w:t>en</w:t>
      </w:r>
      <w:proofErr w:type="spellEnd"/>
      <w:r w:rsidRPr="00833BD2">
        <w:rPr>
          <w:rStyle w:val="FontStyle64"/>
          <w:rFonts w:ascii="Times New Roman" w:hAnsi="Times New Roman" w:cs="Times New Roman"/>
          <w:sz w:val="24"/>
          <w:szCs w:val="24"/>
          <w:lang w:eastAsia="en-US"/>
        </w:rPr>
        <w:t>)</w:t>
      </w:r>
    </w:p>
    <w:p w14:paraId="033DF9F6" w14:textId="77777777" w:rsidR="00833BD2" w:rsidRPr="00833BD2" w:rsidRDefault="00833BD2" w:rsidP="00833BD2">
      <w:pPr>
        <w:pStyle w:val="Style28"/>
        <w:widowControl/>
        <w:ind w:firstLine="720"/>
        <w:jc w:val="both"/>
        <w:rPr>
          <w:rStyle w:val="FontStyle64"/>
          <w:rFonts w:ascii="Times New Roman" w:hAnsi="Times New Roman" w:cs="Times New Roman"/>
          <w:sz w:val="24"/>
          <w:szCs w:val="24"/>
          <w:lang w:eastAsia="en-US"/>
        </w:rPr>
      </w:pPr>
      <w:r w:rsidRPr="00833BD2">
        <w:rPr>
          <w:rStyle w:val="FontStyle64"/>
          <w:rFonts w:ascii="Times New Roman" w:hAnsi="Times New Roman" w:cs="Times New Roman"/>
          <w:sz w:val="24"/>
          <w:szCs w:val="24"/>
          <w:lang w:eastAsia="en-US"/>
        </w:rPr>
        <w:t xml:space="preserve">Официальные экземпляр международного стандарта, на основе которого подготовлен (разработан) настоящий стандарт, и на которые даны ссылки, имеются в Едином государственном фонде нормативных технических документов. </w:t>
      </w:r>
    </w:p>
    <w:p w14:paraId="7BAB0D7B" w14:textId="77777777" w:rsidR="00833BD2" w:rsidRPr="00833BD2" w:rsidRDefault="00833BD2" w:rsidP="00833BD2">
      <w:pPr>
        <w:pStyle w:val="Style28"/>
        <w:widowControl/>
        <w:ind w:firstLine="720"/>
        <w:jc w:val="both"/>
        <w:rPr>
          <w:rStyle w:val="FontStyle64"/>
          <w:rFonts w:ascii="Times New Roman" w:hAnsi="Times New Roman" w:cs="Times New Roman"/>
          <w:sz w:val="24"/>
          <w:szCs w:val="24"/>
          <w:lang w:eastAsia="en-US"/>
        </w:rPr>
      </w:pPr>
      <w:r w:rsidRPr="00833BD2">
        <w:rPr>
          <w:rStyle w:val="FontStyle64"/>
          <w:rFonts w:ascii="Times New Roman" w:hAnsi="Times New Roman" w:cs="Times New Roman"/>
          <w:sz w:val="24"/>
          <w:szCs w:val="24"/>
          <w:lang w:eastAsia="en-US"/>
        </w:rPr>
        <w:t>Официальной версией является текст на государственном и русском языке</w:t>
      </w:r>
    </w:p>
    <w:p w14:paraId="21FA65BF" w14:textId="77777777" w:rsidR="00833BD2" w:rsidRDefault="00833BD2" w:rsidP="00833BD2">
      <w:pPr>
        <w:pStyle w:val="Style28"/>
        <w:widowControl/>
        <w:ind w:firstLine="720"/>
        <w:jc w:val="both"/>
        <w:rPr>
          <w:rStyle w:val="FontStyle64"/>
          <w:rFonts w:ascii="Times New Roman" w:hAnsi="Times New Roman" w:cs="Times New Roman"/>
          <w:sz w:val="24"/>
          <w:szCs w:val="24"/>
          <w:lang w:eastAsia="en-US"/>
        </w:rPr>
      </w:pPr>
      <w:r w:rsidRPr="00833BD2">
        <w:rPr>
          <w:rStyle w:val="FontStyle64"/>
          <w:rFonts w:ascii="Times New Roman" w:hAnsi="Times New Roman" w:cs="Times New Roman"/>
          <w:sz w:val="24"/>
          <w:szCs w:val="24"/>
          <w:lang w:eastAsia="en-US"/>
        </w:rPr>
        <w:t>Степень соответствия – идентичная (IDT).</w:t>
      </w:r>
      <w:r w:rsidRPr="00833BD2">
        <w:rPr>
          <w:rStyle w:val="FontStyle64"/>
          <w:rFonts w:ascii="Times New Roman" w:hAnsi="Times New Roman" w:cs="Times New Roman"/>
          <w:sz w:val="24"/>
          <w:szCs w:val="24"/>
          <w:lang w:eastAsia="en-US"/>
        </w:rPr>
        <w:tab/>
      </w:r>
    </w:p>
    <w:p w14:paraId="02A08EC7" w14:textId="77777777" w:rsidR="00833BD2" w:rsidRDefault="00833BD2" w:rsidP="00833BD2">
      <w:pPr>
        <w:pStyle w:val="Style28"/>
        <w:widowControl/>
        <w:ind w:firstLine="720"/>
        <w:jc w:val="both"/>
        <w:rPr>
          <w:rStyle w:val="FontStyle64"/>
          <w:rFonts w:ascii="Times New Roman" w:hAnsi="Times New Roman" w:cs="Times New Roman"/>
          <w:sz w:val="24"/>
          <w:szCs w:val="24"/>
          <w:lang w:eastAsia="en-US"/>
        </w:rPr>
      </w:pPr>
    </w:p>
    <w:p w14:paraId="4D24DA5C" w14:textId="2EFF624F" w:rsidR="00173EE8" w:rsidRPr="00680C55" w:rsidRDefault="00680C55" w:rsidP="00173EE8">
      <w:pPr>
        <w:ind w:firstLine="720"/>
        <w:jc w:val="both"/>
        <w:rPr>
          <w:rFonts w:ascii="Times New Roman" w:hAnsi="Times New Roman" w:cs="Times New Roman"/>
          <w:b/>
          <w:bCs/>
        </w:rPr>
      </w:pPr>
      <w:r>
        <w:rPr>
          <w:rFonts w:ascii="Times New Roman" w:hAnsi="Times New Roman" w:cs="Times New Roman"/>
          <w:b/>
          <w:bCs/>
        </w:rPr>
        <w:t>4</w:t>
      </w:r>
      <w:r w:rsidR="00173EE8" w:rsidRPr="00680C55">
        <w:rPr>
          <w:rFonts w:ascii="Times New Roman" w:hAnsi="Times New Roman" w:cs="Times New Roman"/>
          <w:b/>
          <w:bCs/>
        </w:rPr>
        <w:t xml:space="preserve"> ВВЕДЕН ВПЕРВЫЕ</w:t>
      </w:r>
    </w:p>
    <w:p w14:paraId="19D9DAA9" w14:textId="77777777" w:rsidR="00173EE8" w:rsidRPr="00680C55" w:rsidRDefault="00173EE8" w:rsidP="00173EE8">
      <w:pPr>
        <w:ind w:firstLine="720"/>
        <w:jc w:val="both"/>
        <w:rPr>
          <w:rFonts w:ascii="Times New Roman" w:hAnsi="Times New Roman" w:cs="Times New Roman"/>
          <w:b/>
          <w:bCs/>
        </w:rPr>
      </w:pPr>
    </w:p>
    <w:p w14:paraId="52D6860C" w14:textId="77777777" w:rsidR="00680C55" w:rsidRPr="00680C55" w:rsidRDefault="00680C55" w:rsidP="00680C55">
      <w:pPr>
        <w:ind w:firstLine="720"/>
        <w:jc w:val="both"/>
        <w:rPr>
          <w:rFonts w:ascii="Times New Roman" w:hAnsi="Times New Roman" w:cs="Times New Roman"/>
          <w:i/>
          <w:iCs/>
        </w:rPr>
      </w:pPr>
      <w:r w:rsidRPr="00680C55">
        <w:rPr>
          <w:rFonts w:ascii="Times New Roman" w:hAnsi="Times New Roman" w:cs="Times New Roman"/>
          <w:i/>
          <w:iCs/>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и поправок – в периодических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периодическом информационном указателе «Национальные стандарты</w:t>
      </w:r>
    </w:p>
    <w:p w14:paraId="0AE154CD" w14:textId="77777777" w:rsidR="00680C55" w:rsidRPr="00680C55" w:rsidRDefault="00680C55" w:rsidP="00680C55">
      <w:pPr>
        <w:ind w:firstLine="720"/>
        <w:jc w:val="both"/>
        <w:rPr>
          <w:rFonts w:ascii="Times New Roman" w:hAnsi="Times New Roman" w:cs="Times New Roman"/>
          <w:i/>
          <w:iCs/>
        </w:rPr>
      </w:pPr>
    </w:p>
    <w:p w14:paraId="017EF92B" w14:textId="77777777" w:rsidR="00680C55" w:rsidRDefault="00680C55" w:rsidP="00680C55">
      <w:pPr>
        <w:ind w:firstLine="720"/>
        <w:jc w:val="both"/>
        <w:rPr>
          <w:rFonts w:ascii="Times New Roman" w:hAnsi="Times New Roman" w:cs="Times New Roman"/>
          <w:i/>
          <w:iCs/>
        </w:rPr>
      </w:pPr>
    </w:p>
    <w:p w14:paraId="7FEFF4CC" w14:textId="77777777" w:rsidR="00030B63" w:rsidRDefault="00030B63" w:rsidP="00680C55">
      <w:pPr>
        <w:ind w:firstLine="720"/>
        <w:jc w:val="both"/>
        <w:rPr>
          <w:rFonts w:ascii="Times New Roman" w:hAnsi="Times New Roman" w:cs="Times New Roman"/>
          <w:i/>
          <w:iCs/>
        </w:rPr>
      </w:pPr>
    </w:p>
    <w:p w14:paraId="338F2D2C" w14:textId="77777777" w:rsidR="00030B63" w:rsidRDefault="00030B63" w:rsidP="00680C55">
      <w:pPr>
        <w:ind w:firstLine="720"/>
        <w:jc w:val="both"/>
        <w:rPr>
          <w:rFonts w:ascii="Times New Roman" w:hAnsi="Times New Roman" w:cs="Times New Roman"/>
          <w:i/>
          <w:iCs/>
        </w:rPr>
      </w:pPr>
    </w:p>
    <w:p w14:paraId="16C4BC97" w14:textId="77777777" w:rsidR="00030B63" w:rsidRDefault="00030B63" w:rsidP="00680C55">
      <w:pPr>
        <w:ind w:firstLine="720"/>
        <w:jc w:val="both"/>
        <w:rPr>
          <w:rFonts w:ascii="Times New Roman" w:hAnsi="Times New Roman" w:cs="Times New Roman"/>
          <w:i/>
          <w:iCs/>
        </w:rPr>
      </w:pPr>
    </w:p>
    <w:p w14:paraId="1483AAE6" w14:textId="77777777" w:rsidR="00030B63" w:rsidRDefault="00030B63" w:rsidP="00680C55">
      <w:pPr>
        <w:ind w:firstLine="720"/>
        <w:jc w:val="both"/>
        <w:rPr>
          <w:rFonts w:ascii="Times New Roman" w:hAnsi="Times New Roman" w:cs="Times New Roman"/>
          <w:i/>
          <w:iCs/>
        </w:rPr>
      </w:pPr>
    </w:p>
    <w:p w14:paraId="1A3FFC52" w14:textId="77777777" w:rsidR="00030B63" w:rsidRDefault="00030B63" w:rsidP="00680C55">
      <w:pPr>
        <w:ind w:firstLine="720"/>
        <w:jc w:val="both"/>
        <w:rPr>
          <w:rFonts w:ascii="Times New Roman" w:hAnsi="Times New Roman" w:cs="Times New Roman"/>
          <w:i/>
          <w:iCs/>
        </w:rPr>
      </w:pPr>
    </w:p>
    <w:p w14:paraId="23BF8333" w14:textId="77777777" w:rsidR="00030B63" w:rsidRDefault="00030B63" w:rsidP="00680C55">
      <w:pPr>
        <w:ind w:firstLine="720"/>
        <w:jc w:val="both"/>
        <w:rPr>
          <w:rFonts w:ascii="Times New Roman" w:hAnsi="Times New Roman" w:cs="Times New Roman"/>
          <w:i/>
          <w:iCs/>
        </w:rPr>
      </w:pPr>
    </w:p>
    <w:p w14:paraId="0518F1DB" w14:textId="77777777" w:rsidR="00030B63" w:rsidRDefault="00030B63" w:rsidP="00680C55">
      <w:pPr>
        <w:ind w:firstLine="720"/>
        <w:jc w:val="both"/>
        <w:rPr>
          <w:rFonts w:ascii="Times New Roman" w:hAnsi="Times New Roman" w:cs="Times New Roman"/>
          <w:i/>
          <w:iCs/>
        </w:rPr>
      </w:pPr>
    </w:p>
    <w:p w14:paraId="2903061F" w14:textId="77777777" w:rsidR="00030B63" w:rsidRDefault="00030B63" w:rsidP="00680C55">
      <w:pPr>
        <w:ind w:firstLine="720"/>
        <w:jc w:val="both"/>
        <w:rPr>
          <w:rFonts w:ascii="Times New Roman" w:hAnsi="Times New Roman" w:cs="Times New Roman"/>
          <w:i/>
          <w:iCs/>
        </w:rPr>
      </w:pPr>
    </w:p>
    <w:p w14:paraId="740EA980" w14:textId="77777777" w:rsidR="00030B63" w:rsidRDefault="00030B63" w:rsidP="00680C55">
      <w:pPr>
        <w:ind w:firstLine="720"/>
        <w:jc w:val="both"/>
        <w:rPr>
          <w:rFonts w:ascii="Times New Roman" w:hAnsi="Times New Roman" w:cs="Times New Roman"/>
          <w:i/>
          <w:iCs/>
        </w:rPr>
      </w:pPr>
    </w:p>
    <w:p w14:paraId="71899652" w14:textId="77777777" w:rsidR="00030B63" w:rsidRPr="00680C55" w:rsidRDefault="00030B63" w:rsidP="00680C55">
      <w:pPr>
        <w:ind w:firstLine="720"/>
        <w:jc w:val="both"/>
        <w:rPr>
          <w:rFonts w:ascii="Times New Roman" w:hAnsi="Times New Roman" w:cs="Times New Roman"/>
          <w:i/>
          <w:iCs/>
        </w:rPr>
      </w:pPr>
    </w:p>
    <w:p w14:paraId="7F299F0A" w14:textId="77777777" w:rsidR="00680C55" w:rsidRPr="00680C55" w:rsidRDefault="00680C55" w:rsidP="00680C55">
      <w:pPr>
        <w:ind w:firstLine="720"/>
        <w:jc w:val="both"/>
        <w:rPr>
          <w:rFonts w:ascii="Times New Roman" w:hAnsi="Times New Roman" w:cs="Times New Roman"/>
          <w:i/>
          <w:iCs/>
        </w:rPr>
      </w:pPr>
    </w:p>
    <w:p w14:paraId="5DBA4C82" w14:textId="7AC73A37" w:rsidR="00173EE8" w:rsidRPr="00680C55" w:rsidRDefault="00680C55" w:rsidP="00680C55">
      <w:pPr>
        <w:ind w:firstLine="720"/>
        <w:jc w:val="both"/>
        <w:rPr>
          <w:rFonts w:ascii="Times New Roman" w:hAnsi="Times New Roman" w:cs="Times New Roman"/>
          <w:sz w:val="28"/>
          <w:szCs w:val="28"/>
        </w:rPr>
      </w:pPr>
      <w:r w:rsidRPr="00680C55">
        <w:rPr>
          <w:rFonts w:ascii="Times New Roman" w:hAnsi="Times New Roman" w:cs="Times New Roman"/>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1054A59E" w14:textId="77777777" w:rsidR="00173EE8" w:rsidRPr="00173EE8" w:rsidRDefault="00173EE8" w:rsidP="00173EE8">
      <w:pPr>
        <w:widowControl/>
        <w:autoSpaceDE/>
        <w:autoSpaceDN/>
        <w:adjustRightInd/>
        <w:ind w:firstLine="720"/>
        <w:rPr>
          <w:rFonts w:ascii="Times New Roman" w:eastAsia="Times New Roman" w:hAnsi="Times New Roman" w:cs="Times New Roman"/>
          <w:b/>
          <w:bCs/>
          <w:color w:val="000000"/>
          <w:sz w:val="28"/>
          <w:szCs w:val="28"/>
        </w:rPr>
      </w:pPr>
      <w:r w:rsidRPr="00173EE8">
        <w:rPr>
          <w:rFonts w:ascii="Times New Roman" w:eastAsia="Times New Roman" w:hAnsi="Times New Roman" w:cs="Times New Roman"/>
          <w:b/>
          <w:bCs/>
          <w:color w:val="000000"/>
          <w:sz w:val="28"/>
          <w:szCs w:val="28"/>
        </w:rPr>
        <w:br w:type="page"/>
      </w:r>
    </w:p>
    <w:p w14:paraId="02B9B270" w14:textId="369560EB" w:rsidR="00BA1879" w:rsidRPr="00124017" w:rsidRDefault="00173EE8" w:rsidP="00173EE8">
      <w:pPr>
        <w:widowControl/>
        <w:ind w:firstLine="720"/>
        <w:jc w:val="center"/>
        <w:rPr>
          <w:rFonts w:ascii="Times New Roman" w:eastAsia="Times New Roman" w:hAnsi="Times New Roman" w:cs="Times New Roman"/>
          <w:color w:val="000000"/>
        </w:rPr>
      </w:pPr>
      <w:r w:rsidRPr="00124017">
        <w:rPr>
          <w:rFonts w:ascii="Times New Roman" w:eastAsia="Times New Roman" w:hAnsi="Times New Roman" w:cs="Times New Roman"/>
          <w:b/>
          <w:bCs/>
          <w:color w:val="000000"/>
        </w:rPr>
        <w:lastRenderedPageBreak/>
        <w:t>Содержание</w:t>
      </w:r>
    </w:p>
    <w:p w14:paraId="28FF208C" w14:textId="77777777" w:rsidR="00BA1879" w:rsidRPr="00124017" w:rsidRDefault="00BA1879" w:rsidP="00173EE8">
      <w:pPr>
        <w:widowControl/>
        <w:rPr>
          <w:rFonts w:ascii="Times New Roman" w:eastAsia="Times New Roman" w:hAnsi="Times New Roman" w:cs="Times New Roman"/>
          <w:bCs/>
          <w:color w:val="000000"/>
        </w:rPr>
      </w:pPr>
    </w:p>
    <w:p w14:paraId="5E9054A1" w14:textId="6373C3D3" w:rsidR="00BA1879" w:rsidRPr="00124017" w:rsidRDefault="00000000" w:rsidP="00173EE8">
      <w:pPr>
        <w:widowControl/>
        <w:rPr>
          <w:rFonts w:ascii="Times New Roman" w:eastAsia="Times New Roman" w:hAnsi="Times New Roman" w:cs="Times New Roman"/>
          <w:bCs/>
          <w:color w:val="000000"/>
        </w:rPr>
      </w:pPr>
      <w:hyperlink w:anchor="bookmark0" w:history="1">
        <w:r w:rsidR="00BA1879" w:rsidRPr="00124017">
          <w:rPr>
            <w:rFonts w:ascii="Times New Roman" w:eastAsia="Times New Roman" w:hAnsi="Times New Roman" w:cs="Times New Roman"/>
            <w:bCs/>
            <w:color w:val="000000"/>
          </w:rPr>
          <w:t>Предисловие</w:t>
        </w:r>
      </w:hyperlink>
    </w:p>
    <w:p w14:paraId="620B970D" w14:textId="208D4872" w:rsidR="00BA1879" w:rsidRPr="00124017" w:rsidRDefault="00000000" w:rsidP="00173EE8">
      <w:pPr>
        <w:widowControl/>
        <w:rPr>
          <w:rFonts w:ascii="Times New Roman" w:eastAsia="Times New Roman" w:hAnsi="Times New Roman" w:cs="Times New Roman"/>
          <w:bCs/>
          <w:color w:val="000000"/>
        </w:rPr>
      </w:pPr>
      <w:hyperlink w:anchor="bookmark1" w:history="1">
        <w:r w:rsidR="00BA1879" w:rsidRPr="00124017">
          <w:rPr>
            <w:rFonts w:ascii="Times New Roman" w:eastAsia="Times New Roman" w:hAnsi="Times New Roman" w:cs="Times New Roman"/>
            <w:bCs/>
            <w:color w:val="000000"/>
          </w:rPr>
          <w:t>Введение</w:t>
        </w:r>
      </w:hyperlink>
    </w:p>
    <w:p w14:paraId="71AEC382" w14:textId="762DA7D7" w:rsidR="00BA1879" w:rsidRPr="00124017" w:rsidRDefault="00000000" w:rsidP="00173EE8">
      <w:pPr>
        <w:widowControl/>
        <w:rPr>
          <w:rFonts w:ascii="Times New Roman" w:eastAsia="Times New Roman" w:hAnsi="Times New Roman" w:cs="Times New Roman"/>
          <w:bCs/>
          <w:color w:val="000000"/>
        </w:rPr>
      </w:pPr>
      <w:hyperlink w:anchor="bookmark3" w:history="1">
        <w:r w:rsidR="00BA1879" w:rsidRPr="00124017">
          <w:rPr>
            <w:rFonts w:ascii="Times New Roman" w:eastAsia="Times New Roman" w:hAnsi="Times New Roman" w:cs="Times New Roman"/>
            <w:bCs/>
            <w:color w:val="000000"/>
          </w:rPr>
          <w:t>1 Область применения</w:t>
        </w:r>
      </w:hyperlink>
    </w:p>
    <w:p w14:paraId="588F40BF" w14:textId="48AB576D"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2 </w:t>
      </w:r>
      <w:r w:rsidRPr="00124017">
        <w:rPr>
          <w:rStyle w:val="FontStyle134"/>
          <w:rFonts w:ascii="Times New Roman" w:hAnsi="Times New Roman" w:cs="Times New Roman"/>
          <w:b w:val="0"/>
          <w:sz w:val="24"/>
          <w:szCs w:val="24"/>
          <w:lang w:eastAsia="en-US"/>
        </w:rPr>
        <w:t>Соответствие</w:t>
      </w:r>
    </w:p>
    <w:p w14:paraId="0AB3B63B" w14:textId="43623A9B"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3 Нормативные ссылки</w:t>
      </w:r>
    </w:p>
    <w:p w14:paraId="2B62BCEB" w14:textId="04D25496"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4 </w:t>
      </w:r>
      <w:r w:rsidRPr="00124017">
        <w:rPr>
          <w:rStyle w:val="FontStyle134"/>
          <w:rFonts w:ascii="Times New Roman" w:hAnsi="Times New Roman" w:cs="Times New Roman"/>
          <w:b w:val="0"/>
          <w:sz w:val="24"/>
          <w:szCs w:val="24"/>
          <w:lang w:eastAsia="en-US"/>
        </w:rPr>
        <w:t>Термины и определения</w:t>
      </w:r>
    </w:p>
    <w:p w14:paraId="05F641CA" w14:textId="6DBF37B0" w:rsidR="00BA1879" w:rsidRPr="00D664C9" w:rsidRDefault="00BA1879" w:rsidP="00173EE8">
      <w:pPr>
        <w:pStyle w:val="Style18"/>
        <w:widowControl/>
        <w:rPr>
          <w:rStyle w:val="FontStyle139"/>
          <w:rFonts w:ascii="Times New Roman" w:hAnsi="Times New Roman" w:cs="Times New Roman"/>
          <w:b w:val="0"/>
          <w:sz w:val="24"/>
          <w:szCs w:val="24"/>
          <w:lang w:eastAsia="en-US"/>
        </w:rPr>
      </w:pPr>
      <w:r w:rsidRPr="00D664C9">
        <w:rPr>
          <w:rStyle w:val="FontStyle139"/>
          <w:rFonts w:ascii="Times New Roman" w:hAnsi="Times New Roman" w:cs="Times New Roman"/>
          <w:b w:val="0"/>
          <w:sz w:val="24"/>
          <w:szCs w:val="24"/>
          <w:lang w:eastAsia="en-US"/>
        </w:rPr>
        <w:t xml:space="preserve">5 </w:t>
      </w:r>
      <w:r w:rsidR="00F43FD8">
        <w:rPr>
          <w:rStyle w:val="FontStyle134"/>
          <w:rFonts w:ascii="Times New Roman" w:hAnsi="Times New Roman" w:cs="Times New Roman"/>
          <w:b w:val="0"/>
          <w:sz w:val="24"/>
          <w:szCs w:val="24"/>
          <w:lang w:eastAsia="en-US"/>
        </w:rPr>
        <w:t>Обозначения</w:t>
      </w:r>
      <w:r w:rsidRPr="00D664C9">
        <w:rPr>
          <w:rStyle w:val="FontStyle134"/>
          <w:rFonts w:ascii="Times New Roman" w:hAnsi="Times New Roman" w:cs="Times New Roman"/>
          <w:b w:val="0"/>
          <w:sz w:val="24"/>
          <w:szCs w:val="24"/>
          <w:lang w:eastAsia="en-US"/>
        </w:rPr>
        <w:t xml:space="preserve"> и сокращения</w:t>
      </w:r>
    </w:p>
    <w:p w14:paraId="5346A19F" w14:textId="415BD25E"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6 </w:t>
      </w:r>
      <w:r w:rsidRPr="00124017">
        <w:rPr>
          <w:rStyle w:val="FontStyle134"/>
          <w:rFonts w:ascii="Times New Roman" w:hAnsi="Times New Roman" w:cs="Times New Roman"/>
          <w:b w:val="0"/>
          <w:sz w:val="24"/>
          <w:szCs w:val="24"/>
          <w:lang w:eastAsia="en-US"/>
        </w:rPr>
        <w:t>Представление данных</w:t>
      </w:r>
    </w:p>
    <w:p w14:paraId="57B3364A" w14:textId="692FAA6C"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6.1 </w:t>
      </w:r>
      <w:r w:rsidRPr="00124017">
        <w:rPr>
          <w:rStyle w:val="FontStyle146"/>
          <w:rFonts w:ascii="Times New Roman" w:hAnsi="Times New Roman" w:cs="Times New Roman"/>
          <w:b w:val="0"/>
          <w:sz w:val="24"/>
          <w:szCs w:val="24"/>
          <w:lang w:eastAsia="en-US"/>
        </w:rPr>
        <w:t>Последовательность байтов и битов</w:t>
      </w:r>
    </w:p>
    <w:p w14:paraId="11369372" w14:textId="7BFE102A"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6.2 </w:t>
      </w:r>
      <w:r w:rsidRPr="00124017">
        <w:rPr>
          <w:rStyle w:val="FontStyle146"/>
          <w:rFonts w:ascii="Times New Roman" w:hAnsi="Times New Roman" w:cs="Times New Roman"/>
          <w:b w:val="0"/>
          <w:sz w:val="24"/>
          <w:szCs w:val="24"/>
          <w:lang w:eastAsia="en-US"/>
        </w:rPr>
        <w:t>Система координат</w:t>
      </w:r>
    </w:p>
    <w:p w14:paraId="75C338BA" w14:textId="70FE1122"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6.3 </w:t>
      </w:r>
      <w:r w:rsidRPr="00124017">
        <w:rPr>
          <w:rStyle w:val="FontStyle146"/>
          <w:rFonts w:ascii="Times New Roman" w:hAnsi="Times New Roman" w:cs="Times New Roman"/>
          <w:b w:val="0"/>
          <w:sz w:val="24"/>
          <w:szCs w:val="24"/>
          <w:lang w:eastAsia="en-US"/>
        </w:rPr>
        <w:t>Разрядность шкалы градации серого</w:t>
      </w:r>
    </w:p>
    <w:p w14:paraId="5D64403D" w14:textId="663463F2"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6.4 </w:t>
      </w:r>
      <w:r w:rsidRPr="00124017">
        <w:rPr>
          <w:rStyle w:val="FontStyle146"/>
          <w:rFonts w:ascii="Times New Roman" w:hAnsi="Times New Roman" w:cs="Times New Roman"/>
          <w:b w:val="0"/>
          <w:sz w:val="24"/>
          <w:szCs w:val="24"/>
          <w:lang w:eastAsia="en-US"/>
        </w:rPr>
        <w:t>Полярность изображения</w:t>
      </w:r>
    </w:p>
    <w:p w14:paraId="6A0149FC" w14:textId="5DA267FB"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6.5 </w:t>
      </w:r>
      <w:r w:rsidRPr="00124017">
        <w:rPr>
          <w:rStyle w:val="FontStyle146"/>
          <w:rFonts w:ascii="Times New Roman" w:hAnsi="Times New Roman" w:cs="Times New Roman"/>
          <w:b w:val="0"/>
          <w:sz w:val="24"/>
          <w:szCs w:val="24"/>
          <w:lang w:eastAsia="en-US"/>
        </w:rPr>
        <w:t>Направление отсчета угла</w:t>
      </w:r>
    </w:p>
    <w:p w14:paraId="4E8042FB" w14:textId="7D261DC6"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6.6 </w:t>
      </w:r>
      <w:r w:rsidRPr="00124017">
        <w:rPr>
          <w:rStyle w:val="FontStyle146"/>
          <w:rFonts w:ascii="Times New Roman" w:hAnsi="Times New Roman" w:cs="Times New Roman"/>
          <w:b w:val="0"/>
          <w:sz w:val="24"/>
          <w:szCs w:val="24"/>
          <w:lang w:eastAsia="en-US"/>
        </w:rPr>
        <w:t>Углы сдвига фазы и распространения</w:t>
      </w:r>
    </w:p>
    <w:p w14:paraId="29966962" w14:textId="57031B72"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7 </w:t>
      </w:r>
      <w:r w:rsidRPr="00124017">
        <w:rPr>
          <w:rStyle w:val="FontStyle134"/>
          <w:rFonts w:ascii="Times New Roman" w:hAnsi="Times New Roman" w:cs="Times New Roman"/>
          <w:b w:val="0"/>
          <w:sz w:val="24"/>
          <w:szCs w:val="24"/>
          <w:lang w:eastAsia="en-US"/>
        </w:rPr>
        <w:t>Определение спектральных данных изображения отпечатка пальца</w:t>
      </w:r>
    </w:p>
    <w:p w14:paraId="0A55920C" w14:textId="04768599"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7.1 </w:t>
      </w:r>
      <w:r w:rsidRPr="00124017">
        <w:rPr>
          <w:rStyle w:val="FontStyle146"/>
          <w:rFonts w:ascii="Times New Roman" w:hAnsi="Times New Roman" w:cs="Times New Roman"/>
          <w:b w:val="0"/>
          <w:sz w:val="24"/>
          <w:szCs w:val="24"/>
          <w:lang w:eastAsia="en-US"/>
        </w:rPr>
        <w:t>Общее представление</w:t>
      </w:r>
    </w:p>
    <w:p w14:paraId="0FD087BE" w14:textId="7C4B84F2"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7.2 </w:t>
      </w:r>
      <w:r w:rsidRPr="00124017">
        <w:rPr>
          <w:rStyle w:val="FontStyle146"/>
          <w:rFonts w:ascii="Times New Roman" w:hAnsi="Times New Roman" w:cs="Times New Roman"/>
          <w:b w:val="0"/>
          <w:sz w:val="24"/>
          <w:szCs w:val="24"/>
          <w:lang w:eastAsia="en-US"/>
        </w:rPr>
        <w:t>Этап 0) [необязательно] Предварительная обработка изображения</w:t>
      </w:r>
    </w:p>
    <w:p w14:paraId="4DF42C09" w14:textId="20ADDE8F"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7.3 </w:t>
      </w:r>
      <w:r w:rsidRPr="00124017">
        <w:rPr>
          <w:rStyle w:val="FontStyle146"/>
          <w:rFonts w:ascii="Times New Roman" w:hAnsi="Times New Roman" w:cs="Times New Roman"/>
          <w:b w:val="0"/>
          <w:sz w:val="24"/>
          <w:szCs w:val="24"/>
          <w:lang w:eastAsia="en-US"/>
        </w:rPr>
        <w:t>Этап 1) Ячеистое разбиение</w:t>
      </w:r>
    </w:p>
    <w:p w14:paraId="2B4A2EF6" w14:textId="33617DC4"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7.4 </w:t>
      </w:r>
      <w:r w:rsidRPr="00124017">
        <w:rPr>
          <w:rStyle w:val="FontStyle146"/>
          <w:rFonts w:ascii="Times New Roman" w:hAnsi="Times New Roman" w:cs="Times New Roman"/>
          <w:b w:val="0"/>
          <w:sz w:val="24"/>
          <w:szCs w:val="24"/>
          <w:lang w:eastAsia="en-US"/>
        </w:rPr>
        <w:t>Этап 2) Выбор спектральных составляющих</w:t>
      </w:r>
    </w:p>
    <w:p w14:paraId="57F8571A" w14:textId="4E177B0D"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7.4.1 Квантованные </w:t>
      </w:r>
      <w:proofErr w:type="spellStart"/>
      <w:r w:rsidRPr="00124017">
        <w:rPr>
          <w:rStyle w:val="FontStyle139"/>
          <w:rFonts w:ascii="Times New Roman" w:hAnsi="Times New Roman" w:cs="Times New Roman"/>
          <w:b w:val="0"/>
          <w:sz w:val="24"/>
          <w:szCs w:val="24"/>
          <w:lang w:eastAsia="en-US"/>
        </w:rPr>
        <w:t>косинусоидальные</w:t>
      </w:r>
      <w:proofErr w:type="spellEnd"/>
      <w:r w:rsidRPr="00124017">
        <w:rPr>
          <w:rStyle w:val="FontStyle139"/>
          <w:rFonts w:ascii="Times New Roman" w:hAnsi="Times New Roman" w:cs="Times New Roman"/>
          <w:b w:val="0"/>
          <w:sz w:val="24"/>
          <w:szCs w:val="24"/>
          <w:lang w:eastAsia="en-US"/>
        </w:rPr>
        <w:t xml:space="preserve"> триплеты</w:t>
      </w:r>
    </w:p>
    <w:p w14:paraId="6D326213" w14:textId="0F1FBCEF"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7.4.2 Дискретное преобразование Фурье</w:t>
      </w:r>
    </w:p>
    <w:p w14:paraId="40E966BE" w14:textId="343763EB"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7.4.3 Фильтры Габора</w:t>
      </w:r>
    </w:p>
    <w:p w14:paraId="551759F8" w14:textId="551327D2"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7.5 </w:t>
      </w:r>
      <w:r w:rsidRPr="00124017">
        <w:rPr>
          <w:rStyle w:val="FontStyle146"/>
          <w:rFonts w:ascii="Times New Roman" w:hAnsi="Times New Roman" w:cs="Times New Roman"/>
          <w:b w:val="0"/>
          <w:sz w:val="24"/>
          <w:szCs w:val="24"/>
          <w:lang w:eastAsia="en-US"/>
        </w:rPr>
        <w:t>Качество</w:t>
      </w:r>
    </w:p>
    <w:p w14:paraId="7BE35BDA" w14:textId="68D1A08F"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8 </w:t>
      </w:r>
      <w:r w:rsidRPr="00124017">
        <w:rPr>
          <w:rStyle w:val="FontStyle134"/>
          <w:rFonts w:ascii="Times New Roman" w:hAnsi="Times New Roman" w:cs="Times New Roman"/>
          <w:b w:val="0"/>
          <w:sz w:val="24"/>
          <w:szCs w:val="24"/>
          <w:lang w:eastAsia="en-US"/>
        </w:rPr>
        <w:t>Запись спектральных данных изображения отпечатка пальца</w:t>
      </w:r>
    </w:p>
    <w:p w14:paraId="5C47B573" w14:textId="6BB8D645" w:rsidR="00BA1879" w:rsidRPr="00124017" w:rsidRDefault="00BA1879" w:rsidP="00173EE8">
      <w:pPr>
        <w:pStyle w:val="Style19"/>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8.1 </w:t>
      </w:r>
      <w:r w:rsidRPr="00124017">
        <w:rPr>
          <w:rStyle w:val="FontStyle146"/>
          <w:rFonts w:ascii="Times New Roman" w:hAnsi="Times New Roman" w:cs="Times New Roman"/>
          <w:b w:val="0"/>
          <w:sz w:val="24"/>
          <w:szCs w:val="24"/>
          <w:lang w:eastAsia="en-US"/>
        </w:rPr>
        <w:t>Заголовок записи</w:t>
      </w:r>
    </w:p>
    <w:p w14:paraId="4608F556" w14:textId="1880F0FC"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8.1.1 Идентификатор формата</w:t>
      </w:r>
    </w:p>
    <w:p w14:paraId="60B8C80C" w14:textId="14958741"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8.1.2 Номер версии</w:t>
      </w:r>
    </w:p>
    <w:p w14:paraId="2BDF4C1A" w14:textId="004BBE10"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8.1.3 Длина записи</w:t>
      </w:r>
    </w:p>
    <w:p w14:paraId="30774FD2" w14:textId="20DE9A06"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8.1.4 Количество записи данных одного пальца</w:t>
      </w:r>
    </w:p>
    <w:p w14:paraId="6C3E04FA" w14:textId="39664F78"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8.1.5 </w:t>
      </w:r>
      <w:r w:rsidRPr="00124017">
        <w:rPr>
          <w:rStyle w:val="FontStyle119"/>
          <w:rFonts w:ascii="Times New Roman" w:hAnsi="Times New Roman" w:cs="Times New Roman"/>
          <w:b w:val="0"/>
          <w:i w:val="0"/>
          <w:sz w:val="24"/>
          <w:szCs w:val="24"/>
          <w:lang w:val="en-US" w:eastAsia="en-US"/>
        </w:rPr>
        <w:t>x</w:t>
      </w:r>
      <w:r w:rsidRPr="00124017">
        <w:rPr>
          <w:rStyle w:val="FontStyle119"/>
          <w:rFonts w:ascii="Times New Roman" w:hAnsi="Times New Roman" w:cs="Times New Roman"/>
          <w:b w:val="0"/>
          <w:i w:val="0"/>
          <w:sz w:val="24"/>
          <w:szCs w:val="24"/>
          <w:lang w:eastAsia="en-US"/>
        </w:rPr>
        <w:t xml:space="preserve"> </w:t>
      </w:r>
      <w:r w:rsidRPr="00124017">
        <w:rPr>
          <w:rStyle w:val="FontStyle139"/>
          <w:rFonts w:ascii="Times New Roman" w:hAnsi="Times New Roman" w:cs="Times New Roman"/>
          <w:b w:val="0"/>
          <w:sz w:val="24"/>
          <w:szCs w:val="24"/>
          <w:lang w:eastAsia="en-US"/>
        </w:rPr>
        <w:t>(горизонтальное) разрешение</w:t>
      </w:r>
    </w:p>
    <w:p w14:paraId="2251D4EC" w14:textId="056EC455"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8.1.6 </w:t>
      </w:r>
      <w:r w:rsidRPr="00124017">
        <w:rPr>
          <w:rStyle w:val="FontStyle119"/>
          <w:rFonts w:ascii="Times New Roman" w:hAnsi="Times New Roman" w:cs="Times New Roman"/>
          <w:b w:val="0"/>
          <w:i w:val="0"/>
          <w:sz w:val="24"/>
          <w:szCs w:val="24"/>
          <w:lang w:val="en-US" w:eastAsia="en-US"/>
        </w:rPr>
        <w:t>y</w:t>
      </w:r>
      <w:r w:rsidRPr="00124017">
        <w:rPr>
          <w:rStyle w:val="FontStyle119"/>
          <w:rFonts w:ascii="Times New Roman" w:hAnsi="Times New Roman" w:cs="Times New Roman"/>
          <w:b w:val="0"/>
          <w:i w:val="0"/>
          <w:sz w:val="24"/>
          <w:szCs w:val="24"/>
          <w:lang w:eastAsia="en-US"/>
        </w:rPr>
        <w:t xml:space="preserve"> </w:t>
      </w:r>
      <w:r w:rsidRPr="00124017">
        <w:rPr>
          <w:rStyle w:val="FontStyle139"/>
          <w:rFonts w:ascii="Times New Roman" w:hAnsi="Times New Roman" w:cs="Times New Roman"/>
          <w:b w:val="0"/>
          <w:sz w:val="24"/>
          <w:szCs w:val="24"/>
          <w:lang w:eastAsia="en-US"/>
        </w:rPr>
        <w:t>(вертикальное) разрешение</w:t>
      </w:r>
    </w:p>
    <w:p w14:paraId="38621D01" w14:textId="5936BCD7"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8.1.7 Число ячеек в </w:t>
      </w:r>
      <w:r w:rsidRPr="00124017">
        <w:rPr>
          <w:rStyle w:val="FontStyle116"/>
          <w:b w:val="0"/>
          <w:sz w:val="24"/>
          <w:szCs w:val="24"/>
          <w:lang w:eastAsia="en-US"/>
        </w:rPr>
        <w:t>x</w:t>
      </w:r>
      <w:r w:rsidRPr="00124017">
        <w:rPr>
          <w:rStyle w:val="FontStyle139"/>
          <w:rFonts w:ascii="Times New Roman" w:hAnsi="Times New Roman" w:cs="Times New Roman"/>
          <w:b w:val="0"/>
          <w:sz w:val="24"/>
          <w:szCs w:val="24"/>
          <w:lang w:eastAsia="en-US"/>
        </w:rPr>
        <w:t>-направлении</w:t>
      </w:r>
    </w:p>
    <w:p w14:paraId="26FF7CD7" w14:textId="106F74A2"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8.1.8 Число ячеек в </w:t>
      </w:r>
      <w:r w:rsidRPr="00124017">
        <w:rPr>
          <w:rStyle w:val="FontStyle116"/>
          <w:b w:val="0"/>
          <w:sz w:val="24"/>
          <w:szCs w:val="24"/>
          <w:lang w:eastAsia="en-US"/>
        </w:rPr>
        <w:t>y</w:t>
      </w:r>
      <w:r w:rsidRPr="00124017">
        <w:rPr>
          <w:rStyle w:val="FontStyle139"/>
          <w:rFonts w:ascii="Times New Roman" w:hAnsi="Times New Roman" w:cs="Times New Roman"/>
          <w:b w:val="0"/>
          <w:sz w:val="24"/>
          <w:szCs w:val="24"/>
          <w:lang w:eastAsia="en-US"/>
        </w:rPr>
        <w:t>-направлении</w:t>
      </w:r>
    </w:p>
    <w:p w14:paraId="326516E7" w14:textId="38F16ED3"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8.1.9 Число пикселей в ячейках в </w:t>
      </w:r>
      <w:r w:rsidRPr="00124017">
        <w:rPr>
          <w:rStyle w:val="FontStyle116"/>
          <w:b w:val="0"/>
          <w:sz w:val="24"/>
          <w:szCs w:val="24"/>
          <w:lang w:eastAsia="en-US"/>
        </w:rPr>
        <w:t>x</w:t>
      </w:r>
      <w:r w:rsidRPr="00124017">
        <w:rPr>
          <w:rStyle w:val="FontStyle139"/>
          <w:rFonts w:ascii="Times New Roman" w:hAnsi="Times New Roman" w:cs="Times New Roman"/>
          <w:b w:val="0"/>
          <w:sz w:val="24"/>
          <w:szCs w:val="24"/>
          <w:lang w:eastAsia="en-US"/>
        </w:rPr>
        <w:t>-направлении</w:t>
      </w:r>
    </w:p>
    <w:p w14:paraId="6B2C6ABD" w14:textId="598644BF"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8.1.10 Число пикселей в ячейках в </w:t>
      </w:r>
      <w:r w:rsidRPr="00124017">
        <w:rPr>
          <w:rStyle w:val="FontStyle116"/>
          <w:b w:val="0"/>
          <w:sz w:val="24"/>
          <w:szCs w:val="24"/>
          <w:lang w:eastAsia="en-US"/>
        </w:rPr>
        <w:t>y</w:t>
      </w:r>
      <w:r w:rsidRPr="00124017">
        <w:rPr>
          <w:rStyle w:val="FontStyle139"/>
          <w:rFonts w:ascii="Times New Roman" w:hAnsi="Times New Roman" w:cs="Times New Roman"/>
          <w:b w:val="0"/>
          <w:sz w:val="24"/>
          <w:szCs w:val="24"/>
          <w:lang w:eastAsia="en-US"/>
        </w:rPr>
        <w:t>-направлении</w:t>
      </w:r>
    </w:p>
    <w:p w14:paraId="2207D829" w14:textId="678FD121"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8.1.11 Число пикселей между центрами ячеек в </w:t>
      </w:r>
      <w:r w:rsidRPr="00124017">
        <w:rPr>
          <w:rStyle w:val="FontStyle116"/>
          <w:b w:val="0"/>
          <w:sz w:val="24"/>
          <w:szCs w:val="24"/>
          <w:lang w:eastAsia="en-US"/>
        </w:rPr>
        <w:t>x</w:t>
      </w:r>
      <w:r w:rsidRPr="00124017">
        <w:rPr>
          <w:rStyle w:val="FontStyle139"/>
          <w:rFonts w:ascii="Times New Roman" w:hAnsi="Times New Roman" w:cs="Times New Roman"/>
          <w:b w:val="0"/>
          <w:sz w:val="24"/>
          <w:szCs w:val="24"/>
          <w:lang w:eastAsia="en-US"/>
        </w:rPr>
        <w:t>-направлении</w:t>
      </w:r>
    </w:p>
    <w:p w14:paraId="21FC6E58" w14:textId="22FB88E2"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8.1.12 Число пикселей между центрами ячеек в </w:t>
      </w:r>
      <w:r w:rsidRPr="00124017">
        <w:rPr>
          <w:rStyle w:val="FontStyle116"/>
          <w:b w:val="0"/>
          <w:sz w:val="24"/>
          <w:szCs w:val="24"/>
          <w:lang w:eastAsia="en-US"/>
        </w:rPr>
        <w:t>у</w:t>
      </w:r>
      <w:r w:rsidRPr="00124017">
        <w:rPr>
          <w:rStyle w:val="FontStyle139"/>
          <w:rFonts w:ascii="Times New Roman" w:hAnsi="Times New Roman" w:cs="Times New Roman"/>
          <w:b w:val="0"/>
          <w:sz w:val="24"/>
          <w:szCs w:val="24"/>
          <w:lang w:eastAsia="en-US"/>
        </w:rPr>
        <w:t>-направлении</w:t>
      </w:r>
    </w:p>
    <w:p w14:paraId="6C21EA73" w14:textId="4E9E1912"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8.1.13 Метод выбора спектральных составляющих</w:t>
      </w:r>
    </w:p>
    <w:p w14:paraId="6C2C3EBA" w14:textId="6FFA043A"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8.1.14 Тип окна</w:t>
      </w:r>
    </w:p>
    <w:p w14:paraId="786F56A2" w14:textId="243B8BB7"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8.1.15 Стандартное отклонение</w:t>
      </w:r>
    </w:p>
    <w:p w14:paraId="625B88CC" w14:textId="11717FA8"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8.1.16 Число частот</w:t>
      </w:r>
    </w:p>
    <w:p w14:paraId="6C9BF55D" w14:textId="4F49EBF1"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8.1.17 Частоты</w:t>
      </w:r>
    </w:p>
    <w:p w14:paraId="3620E945" w14:textId="4528F442"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8.1.18 Число направлений</w:t>
      </w:r>
    </w:p>
    <w:p w14:paraId="27A1D8E8" w14:textId="772AD44E"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8.1.19 Число сохраняемых спектральных составляющих для каждой ячейки</w:t>
      </w:r>
    </w:p>
    <w:p w14:paraId="070AF1C9" w14:textId="75BD4224"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8.1.20 Глубина цвета угла распространения </w:t>
      </w:r>
      <w:proofErr w:type="spellStart"/>
      <w:r w:rsidRPr="00124017">
        <w:rPr>
          <w:rStyle w:val="FontStyle139"/>
          <w:rFonts w:ascii="Times New Roman" w:hAnsi="Times New Roman" w:cs="Times New Roman"/>
          <w:b w:val="0"/>
          <w:sz w:val="24"/>
          <w:szCs w:val="24"/>
          <w:lang w:eastAsia="en-US"/>
        </w:rPr>
        <w:t>косинусоидальной</w:t>
      </w:r>
      <w:proofErr w:type="spellEnd"/>
      <w:r w:rsidRPr="00124017">
        <w:rPr>
          <w:rStyle w:val="FontStyle139"/>
          <w:rFonts w:ascii="Times New Roman" w:hAnsi="Times New Roman" w:cs="Times New Roman"/>
          <w:b w:val="0"/>
          <w:sz w:val="24"/>
          <w:szCs w:val="24"/>
          <w:lang w:eastAsia="en-US"/>
        </w:rPr>
        <w:t xml:space="preserve"> функции</w:t>
      </w:r>
    </w:p>
    <w:p w14:paraId="49EA53A8" w14:textId="4761AD4B"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8.1.21 Глубина цвета длины волны </w:t>
      </w:r>
      <w:proofErr w:type="spellStart"/>
      <w:r w:rsidRPr="00124017">
        <w:rPr>
          <w:rStyle w:val="FontStyle139"/>
          <w:rFonts w:ascii="Times New Roman" w:hAnsi="Times New Roman" w:cs="Times New Roman"/>
          <w:b w:val="0"/>
          <w:sz w:val="24"/>
          <w:szCs w:val="24"/>
          <w:lang w:eastAsia="en-US"/>
        </w:rPr>
        <w:t>косинусоидальной</w:t>
      </w:r>
      <w:proofErr w:type="spellEnd"/>
      <w:r w:rsidRPr="00124017">
        <w:rPr>
          <w:rStyle w:val="FontStyle139"/>
          <w:rFonts w:ascii="Times New Roman" w:hAnsi="Times New Roman" w:cs="Times New Roman"/>
          <w:b w:val="0"/>
          <w:sz w:val="24"/>
          <w:szCs w:val="24"/>
          <w:lang w:eastAsia="en-US"/>
        </w:rPr>
        <w:t xml:space="preserve"> функции</w:t>
      </w:r>
    </w:p>
    <w:p w14:paraId="3D98313E" w14:textId="5BDDBAFC"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8.1.22 Глубина цвета фазы</w:t>
      </w:r>
    </w:p>
    <w:p w14:paraId="12A5EFDE" w14:textId="194CB99B"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8.1.23 Глубина цвета модуля</w:t>
      </w:r>
    </w:p>
    <w:p w14:paraId="02EFD10C" w14:textId="55F60228"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lastRenderedPageBreak/>
        <w:t>8.1.24 Глубина цвета показателя качества</w:t>
      </w:r>
    </w:p>
    <w:p w14:paraId="45337215" w14:textId="580F9EE8"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8.1.25 Зернистость группы ячеек</w:t>
      </w:r>
    </w:p>
    <w:p w14:paraId="61AC565D" w14:textId="1E0804EA"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8.1.26 Зарезервированные байты</w:t>
      </w:r>
    </w:p>
    <w:p w14:paraId="2B7A0A40" w14:textId="1026A3D2"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8.2 </w:t>
      </w:r>
      <w:r w:rsidRPr="00124017">
        <w:rPr>
          <w:rStyle w:val="FontStyle146"/>
          <w:rFonts w:ascii="Times New Roman" w:hAnsi="Times New Roman" w:cs="Times New Roman"/>
          <w:b w:val="0"/>
          <w:sz w:val="24"/>
          <w:szCs w:val="24"/>
          <w:lang w:eastAsia="en-US"/>
        </w:rPr>
        <w:t>Запись данных одного пальца</w:t>
      </w:r>
    </w:p>
    <w:p w14:paraId="03E7F246" w14:textId="42EC4CAF"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8.2.1 Заголовок</w:t>
      </w:r>
    </w:p>
    <w:p w14:paraId="744623AB" w14:textId="784E6C7B"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8.2.2 Блок спектральных данных изображения отпечатка пальца</w:t>
      </w:r>
    </w:p>
    <w:p w14:paraId="41D358D2" w14:textId="01AEFFBC"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8.2.3 Блок расширенных данных</w:t>
      </w:r>
    </w:p>
    <w:p w14:paraId="64035A50" w14:textId="445B03F1"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8.3 </w:t>
      </w:r>
      <w:r w:rsidRPr="00124017">
        <w:rPr>
          <w:rStyle w:val="FontStyle146"/>
          <w:rFonts w:ascii="Times New Roman" w:hAnsi="Times New Roman" w:cs="Times New Roman"/>
          <w:b w:val="0"/>
          <w:sz w:val="24"/>
          <w:szCs w:val="24"/>
          <w:lang w:eastAsia="en-US"/>
        </w:rPr>
        <w:t>Краткое описание записи спектральных данных изображения отпечатка пальца</w:t>
      </w:r>
    </w:p>
    <w:p w14:paraId="6FAC89B9" w14:textId="33638A8A" w:rsidR="00BA1879" w:rsidRPr="00124017" w:rsidRDefault="00BA1879" w:rsidP="00173EE8">
      <w:pPr>
        <w:pStyle w:val="Style19"/>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9 </w:t>
      </w:r>
      <w:r w:rsidRPr="00124017">
        <w:rPr>
          <w:rStyle w:val="FontStyle134"/>
          <w:rFonts w:ascii="Times New Roman" w:hAnsi="Times New Roman" w:cs="Times New Roman"/>
          <w:b w:val="0"/>
          <w:sz w:val="24"/>
          <w:szCs w:val="24"/>
          <w:lang w:eastAsia="en-US"/>
        </w:rPr>
        <w:t>Формат карты спектральных данных изображения отпечатка пальца</w:t>
      </w:r>
    </w:p>
    <w:p w14:paraId="492C762B" w14:textId="2BC99B1A" w:rsidR="00BA1879" w:rsidRPr="00124017" w:rsidRDefault="00BA1879" w:rsidP="00173EE8">
      <w:pPr>
        <w:pStyle w:val="Style19"/>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Приложение </w:t>
      </w:r>
      <w:r w:rsidRPr="00124017">
        <w:rPr>
          <w:rStyle w:val="FontStyle139"/>
          <w:rFonts w:ascii="Times New Roman" w:hAnsi="Times New Roman" w:cs="Times New Roman"/>
          <w:b w:val="0"/>
          <w:sz w:val="24"/>
          <w:szCs w:val="24"/>
          <w:lang w:val="en-US" w:eastAsia="en-US"/>
        </w:rPr>
        <w:t>A</w:t>
      </w:r>
      <w:r w:rsidRPr="00124017">
        <w:rPr>
          <w:rStyle w:val="FontStyle139"/>
          <w:rFonts w:ascii="Times New Roman" w:hAnsi="Times New Roman" w:cs="Times New Roman"/>
          <w:b w:val="0"/>
          <w:sz w:val="24"/>
          <w:szCs w:val="24"/>
          <w:lang w:eastAsia="en-US"/>
        </w:rPr>
        <w:t xml:space="preserve"> (справочное)</w:t>
      </w:r>
      <w:r w:rsidRPr="00124017">
        <w:rPr>
          <w:rStyle w:val="FontStyle144"/>
          <w:rFonts w:ascii="Times New Roman" w:hAnsi="Times New Roman" w:cs="Times New Roman"/>
          <w:sz w:val="24"/>
          <w:szCs w:val="24"/>
          <w:lang w:eastAsia="en-US"/>
        </w:rPr>
        <w:t xml:space="preserve"> </w:t>
      </w:r>
      <w:r w:rsidRPr="00124017">
        <w:rPr>
          <w:rStyle w:val="FontStyle143"/>
          <w:rFonts w:ascii="Times New Roman" w:hAnsi="Times New Roman" w:cs="Times New Roman"/>
          <w:b w:val="0"/>
          <w:sz w:val="24"/>
          <w:szCs w:val="24"/>
          <w:lang w:eastAsia="en-US"/>
        </w:rPr>
        <w:t xml:space="preserve">Примеры записи спектральных данных изображения отпечатка пальца – метод выбора спектральных составляющих квантованного </w:t>
      </w:r>
      <w:proofErr w:type="spellStart"/>
      <w:r w:rsidRPr="00124017">
        <w:rPr>
          <w:rStyle w:val="FontStyle143"/>
          <w:rFonts w:ascii="Times New Roman" w:hAnsi="Times New Roman" w:cs="Times New Roman"/>
          <w:b w:val="0"/>
          <w:sz w:val="24"/>
          <w:szCs w:val="24"/>
          <w:lang w:eastAsia="en-US"/>
        </w:rPr>
        <w:t>косинусоидального</w:t>
      </w:r>
      <w:proofErr w:type="spellEnd"/>
      <w:r w:rsidRPr="00124017">
        <w:rPr>
          <w:rStyle w:val="FontStyle143"/>
          <w:rFonts w:ascii="Times New Roman" w:hAnsi="Times New Roman" w:cs="Times New Roman"/>
          <w:b w:val="0"/>
          <w:sz w:val="24"/>
          <w:szCs w:val="24"/>
          <w:lang w:eastAsia="en-US"/>
        </w:rPr>
        <w:t xml:space="preserve"> триплета</w:t>
      </w:r>
    </w:p>
    <w:p w14:paraId="49BE221E" w14:textId="5E18BBF6" w:rsidR="00BA1879" w:rsidRPr="00124017" w:rsidRDefault="00BA1879" w:rsidP="00173EE8">
      <w:pPr>
        <w:pStyle w:val="Style18"/>
        <w:widowControl/>
        <w:rPr>
          <w:rFonts w:ascii="Times New Roman" w:hAnsi="Times New Roman" w:cs="Times New Roman"/>
        </w:rPr>
      </w:pPr>
      <w:r w:rsidRPr="00124017">
        <w:rPr>
          <w:rFonts w:ascii="Times New Roman" w:hAnsi="Times New Roman" w:cs="Times New Roman"/>
          <w:lang w:val="en-US"/>
        </w:rPr>
        <w:t>A</w:t>
      </w:r>
      <w:r w:rsidRPr="00124017">
        <w:rPr>
          <w:rFonts w:ascii="Times New Roman" w:hAnsi="Times New Roman" w:cs="Times New Roman"/>
        </w:rPr>
        <w:t xml:space="preserve">.1 </w:t>
      </w:r>
      <w:r w:rsidRPr="00124017">
        <w:rPr>
          <w:rStyle w:val="FontStyle134"/>
          <w:rFonts w:ascii="Times New Roman" w:hAnsi="Times New Roman" w:cs="Times New Roman"/>
          <w:b w:val="0"/>
          <w:sz w:val="24"/>
          <w:szCs w:val="24"/>
          <w:lang w:eastAsia="en-US"/>
        </w:rPr>
        <w:t>Пример</w:t>
      </w:r>
      <w:r w:rsidRPr="00124017">
        <w:rPr>
          <w:rFonts w:ascii="Times New Roman" w:hAnsi="Times New Roman" w:cs="Times New Roman"/>
        </w:rPr>
        <w:t xml:space="preserve"> 1</w:t>
      </w:r>
    </w:p>
    <w:p w14:paraId="100499F2" w14:textId="3E007865" w:rsidR="00F7047F" w:rsidRPr="00124017" w:rsidRDefault="00BA1879" w:rsidP="00173EE8">
      <w:pPr>
        <w:pStyle w:val="Style18"/>
        <w:widowControl/>
        <w:rPr>
          <w:rFonts w:ascii="Times New Roman" w:hAnsi="Times New Roman" w:cs="Times New Roman"/>
        </w:rPr>
      </w:pPr>
      <w:r w:rsidRPr="00124017">
        <w:rPr>
          <w:rFonts w:ascii="Times New Roman" w:hAnsi="Times New Roman" w:cs="Times New Roman"/>
          <w:lang w:val="en-US"/>
        </w:rPr>
        <w:t>A</w:t>
      </w:r>
      <w:r w:rsidRPr="00124017">
        <w:rPr>
          <w:rFonts w:ascii="Times New Roman" w:hAnsi="Times New Roman" w:cs="Times New Roman"/>
        </w:rPr>
        <w:t xml:space="preserve">.2 </w:t>
      </w:r>
      <w:r w:rsidRPr="00124017">
        <w:rPr>
          <w:rStyle w:val="FontStyle134"/>
          <w:rFonts w:ascii="Times New Roman" w:hAnsi="Times New Roman" w:cs="Times New Roman"/>
          <w:b w:val="0"/>
          <w:sz w:val="24"/>
          <w:szCs w:val="24"/>
          <w:lang w:eastAsia="en-US"/>
        </w:rPr>
        <w:t>Пример</w:t>
      </w:r>
      <w:r w:rsidRPr="00124017">
        <w:rPr>
          <w:rFonts w:ascii="Times New Roman" w:hAnsi="Times New Roman" w:cs="Times New Roman"/>
        </w:rPr>
        <w:t xml:space="preserve"> 2 </w:t>
      </w:r>
    </w:p>
    <w:p w14:paraId="1E2FB237" w14:textId="1EE161B1" w:rsidR="00BA1879" w:rsidRPr="00124017" w:rsidRDefault="00BA1879" w:rsidP="00173EE8">
      <w:pPr>
        <w:pStyle w:val="Style18"/>
        <w:widowControl/>
        <w:rPr>
          <w:rFonts w:ascii="Times New Roman" w:hAnsi="Times New Roman" w:cs="Times New Roman"/>
        </w:rPr>
      </w:pPr>
      <w:r w:rsidRPr="00124017">
        <w:rPr>
          <w:rFonts w:ascii="Times New Roman" w:hAnsi="Times New Roman" w:cs="Times New Roman"/>
          <w:lang w:val="en-US"/>
        </w:rPr>
        <w:t>A</w:t>
      </w:r>
      <w:r w:rsidRPr="00124017">
        <w:rPr>
          <w:rFonts w:ascii="Times New Roman" w:hAnsi="Times New Roman" w:cs="Times New Roman"/>
        </w:rPr>
        <w:t xml:space="preserve">.3 </w:t>
      </w:r>
      <w:r w:rsidRPr="00124017">
        <w:rPr>
          <w:rStyle w:val="FontStyle134"/>
          <w:rFonts w:ascii="Times New Roman" w:hAnsi="Times New Roman" w:cs="Times New Roman"/>
          <w:b w:val="0"/>
          <w:sz w:val="24"/>
          <w:szCs w:val="24"/>
          <w:lang w:eastAsia="en-US"/>
        </w:rPr>
        <w:t>Сравнение размеров</w:t>
      </w:r>
      <w:r w:rsidRPr="00124017">
        <w:rPr>
          <w:rFonts w:ascii="Times New Roman" w:hAnsi="Times New Roman" w:cs="Times New Roman"/>
        </w:rPr>
        <w:t xml:space="preserve"> </w:t>
      </w:r>
    </w:p>
    <w:p w14:paraId="26D4AF3D" w14:textId="1AA9C354"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Приложение</w:t>
      </w:r>
      <w:r w:rsidRPr="00124017">
        <w:rPr>
          <w:rFonts w:ascii="Times New Roman" w:hAnsi="Times New Roman" w:cs="Times New Roman"/>
        </w:rPr>
        <w:t xml:space="preserve"> </w:t>
      </w:r>
      <w:r w:rsidRPr="00124017">
        <w:rPr>
          <w:rFonts w:ascii="Times New Roman" w:hAnsi="Times New Roman" w:cs="Times New Roman"/>
          <w:lang w:val="en-US"/>
        </w:rPr>
        <w:t>B</w:t>
      </w:r>
      <w:r w:rsidRPr="00124017">
        <w:rPr>
          <w:rFonts w:ascii="Times New Roman" w:hAnsi="Times New Roman" w:cs="Times New Roman"/>
        </w:rPr>
        <w:t xml:space="preserve"> </w:t>
      </w:r>
      <w:r w:rsidRPr="00124017">
        <w:rPr>
          <w:rStyle w:val="FontStyle139"/>
          <w:rFonts w:ascii="Times New Roman" w:hAnsi="Times New Roman" w:cs="Times New Roman"/>
          <w:b w:val="0"/>
          <w:sz w:val="24"/>
          <w:szCs w:val="24"/>
          <w:lang w:eastAsia="en-US"/>
        </w:rPr>
        <w:t>(справочное)</w:t>
      </w:r>
      <w:r w:rsidRPr="00124017">
        <w:rPr>
          <w:rFonts w:ascii="Times New Roman" w:hAnsi="Times New Roman" w:cs="Times New Roman"/>
        </w:rPr>
        <w:t xml:space="preserve"> </w:t>
      </w:r>
      <w:r w:rsidRPr="00124017">
        <w:rPr>
          <w:rStyle w:val="FontStyle143"/>
          <w:rFonts w:ascii="Times New Roman" w:hAnsi="Times New Roman" w:cs="Times New Roman"/>
          <w:b w:val="0"/>
          <w:sz w:val="24"/>
          <w:szCs w:val="24"/>
          <w:lang w:eastAsia="en-US"/>
        </w:rPr>
        <w:t>Примеры записи спектральных данных изображения отпечатка пальца – метод выбора спектральных составляющих для дискретного преобразования Фурье</w:t>
      </w:r>
    </w:p>
    <w:p w14:paraId="48538709" w14:textId="2E26EB45" w:rsidR="00BA1879" w:rsidRPr="00124017" w:rsidRDefault="00BA1879" w:rsidP="00173EE8">
      <w:pPr>
        <w:pStyle w:val="Style18"/>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val="en-US" w:eastAsia="en-US"/>
        </w:rPr>
        <w:t>B</w:t>
      </w:r>
      <w:r w:rsidRPr="00124017">
        <w:rPr>
          <w:rStyle w:val="FontStyle139"/>
          <w:rFonts w:ascii="Times New Roman" w:hAnsi="Times New Roman" w:cs="Times New Roman"/>
          <w:b w:val="0"/>
          <w:sz w:val="24"/>
          <w:szCs w:val="24"/>
          <w:lang w:eastAsia="en-US"/>
        </w:rPr>
        <w:t xml:space="preserve">.1 </w:t>
      </w:r>
      <w:r w:rsidRPr="00124017">
        <w:rPr>
          <w:rStyle w:val="FontStyle134"/>
          <w:rFonts w:ascii="Times New Roman" w:hAnsi="Times New Roman" w:cs="Times New Roman"/>
          <w:b w:val="0"/>
          <w:sz w:val="24"/>
          <w:szCs w:val="24"/>
          <w:lang w:eastAsia="en-US"/>
        </w:rPr>
        <w:t>Пример</w:t>
      </w:r>
      <w:r w:rsidRPr="00124017">
        <w:rPr>
          <w:rStyle w:val="FontStyle139"/>
          <w:rFonts w:ascii="Times New Roman" w:hAnsi="Times New Roman" w:cs="Times New Roman"/>
          <w:b w:val="0"/>
          <w:sz w:val="24"/>
          <w:szCs w:val="24"/>
          <w:lang w:eastAsia="en-US"/>
        </w:rPr>
        <w:t xml:space="preserve"> 1</w:t>
      </w:r>
    </w:p>
    <w:p w14:paraId="47702FDF" w14:textId="472C4B24" w:rsidR="00BA1879" w:rsidRPr="00124017" w:rsidRDefault="00BA1879" w:rsidP="00173EE8">
      <w:pPr>
        <w:pStyle w:val="Style19"/>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val="en-US" w:eastAsia="en-US"/>
        </w:rPr>
        <w:t>B</w:t>
      </w:r>
      <w:r w:rsidRPr="00124017">
        <w:rPr>
          <w:rStyle w:val="FontStyle139"/>
          <w:rFonts w:ascii="Times New Roman" w:hAnsi="Times New Roman" w:cs="Times New Roman"/>
          <w:b w:val="0"/>
          <w:sz w:val="24"/>
          <w:szCs w:val="24"/>
          <w:lang w:eastAsia="en-US"/>
        </w:rPr>
        <w:t xml:space="preserve">.2 </w:t>
      </w:r>
      <w:r w:rsidRPr="00124017">
        <w:rPr>
          <w:rStyle w:val="FontStyle134"/>
          <w:rFonts w:ascii="Times New Roman" w:hAnsi="Times New Roman" w:cs="Times New Roman"/>
          <w:b w:val="0"/>
          <w:sz w:val="24"/>
          <w:szCs w:val="24"/>
          <w:lang w:eastAsia="en-US"/>
        </w:rPr>
        <w:t>Пример</w:t>
      </w:r>
      <w:r w:rsidRPr="00124017">
        <w:rPr>
          <w:rStyle w:val="FontStyle139"/>
          <w:rFonts w:ascii="Times New Roman" w:hAnsi="Times New Roman" w:cs="Times New Roman"/>
          <w:b w:val="0"/>
          <w:sz w:val="24"/>
          <w:szCs w:val="24"/>
          <w:lang w:eastAsia="en-US"/>
        </w:rPr>
        <w:t xml:space="preserve"> 2</w:t>
      </w:r>
    </w:p>
    <w:p w14:paraId="35E9626B" w14:textId="00F949F8" w:rsidR="00BA1879" w:rsidRPr="00124017" w:rsidRDefault="00BA1879" w:rsidP="00173EE8">
      <w:pPr>
        <w:pStyle w:val="Style19"/>
        <w:widowControl/>
        <w:rPr>
          <w:rStyle w:val="FontStyle139"/>
          <w:rFonts w:ascii="Times New Roman" w:hAnsi="Times New Roman" w:cs="Times New Roman"/>
          <w:b w:val="0"/>
          <w:sz w:val="24"/>
          <w:szCs w:val="24"/>
          <w:lang w:eastAsia="en-US"/>
        </w:rPr>
      </w:pPr>
      <w:r w:rsidRPr="00124017">
        <w:rPr>
          <w:rStyle w:val="FontStyle139"/>
          <w:rFonts w:ascii="Times New Roman" w:hAnsi="Times New Roman" w:cs="Times New Roman"/>
          <w:b w:val="0"/>
          <w:sz w:val="24"/>
          <w:szCs w:val="24"/>
          <w:lang w:eastAsia="en-US"/>
        </w:rPr>
        <w:t xml:space="preserve">Приложение </w:t>
      </w:r>
      <w:r w:rsidRPr="00124017">
        <w:rPr>
          <w:rStyle w:val="FontStyle139"/>
          <w:rFonts w:ascii="Times New Roman" w:hAnsi="Times New Roman" w:cs="Times New Roman"/>
          <w:b w:val="0"/>
          <w:sz w:val="24"/>
          <w:szCs w:val="24"/>
          <w:lang w:val="en-US" w:eastAsia="en-US"/>
        </w:rPr>
        <w:t>C</w:t>
      </w:r>
      <w:r w:rsidRPr="00124017">
        <w:rPr>
          <w:rStyle w:val="FontStyle139"/>
          <w:rFonts w:ascii="Times New Roman" w:hAnsi="Times New Roman" w:cs="Times New Roman"/>
          <w:b w:val="0"/>
          <w:sz w:val="24"/>
          <w:szCs w:val="24"/>
          <w:lang w:eastAsia="en-US"/>
        </w:rPr>
        <w:t xml:space="preserve"> </w:t>
      </w:r>
      <w:r w:rsidRPr="00124017">
        <w:rPr>
          <w:rStyle w:val="FontStyle144"/>
          <w:rFonts w:ascii="Times New Roman" w:hAnsi="Times New Roman" w:cs="Times New Roman"/>
          <w:sz w:val="24"/>
          <w:szCs w:val="24"/>
          <w:lang w:eastAsia="en-US"/>
        </w:rPr>
        <w:t xml:space="preserve">(справочное) </w:t>
      </w:r>
      <w:r w:rsidRPr="00124017">
        <w:rPr>
          <w:rStyle w:val="FontStyle143"/>
          <w:rFonts w:ascii="Times New Roman" w:hAnsi="Times New Roman" w:cs="Times New Roman"/>
          <w:b w:val="0"/>
          <w:sz w:val="24"/>
          <w:szCs w:val="24"/>
          <w:lang w:eastAsia="en-US"/>
        </w:rPr>
        <w:t>Примеры записи спектральных данных изображения отпечатка пальца – Метод выбора спектральных составляющих для фильтра Габора</w:t>
      </w:r>
    </w:p>
    <w:p w14:paraId="1A5C6BD7" w14:textId="56A38CE3" w:rsidR="00B37D06" w:rsidRPr="00124017" w:rsidRDefault="00000000" w:rsidP="00173EE8">
      <w:pPr>
        <w:pStyle w:val="Style19"/>
        <w:widowControl/>
        <w:rPr>
          <w:rStyle w:val="FontStyle139"/>
          <w:rFonts w:ascii="Times New Roman" w:hAnsi="Times New Roman" w:cs="Times New Roman"/>
          <w:b w:val="0"/>
          <w:sz w:val="24"/>
          <w:szCs w:val="24"/>
          <w:lang w:eastAsia="en-US"/>
        </w:rPr>
      </w:pPr>
      <w:hyperlink w:anchor="bookmark28" w:history="1">
        <w:r w:rsidR="00BA1879" w:rsidRPr="00124017">
          <w:rPr>
            <w:rFonts w:ascii="Times New Roman" w:eastAsia="Times New Roman" w:hAnsi="Times New Roman" w:cs="Times New Roman"/>
            <w:bCs/>
            <w:color w:val="000000"/>
          </w:rPr>
          <w:t>Библиография</w:t>
        </w:r>
      </w:hyperlink>
    </w:p>
    <w:p w14:paraId="506103D8" w14:textId="77777777" w:rsidR="00B37D06" w:rsidRPr="00124017" w:rsidRDefault="00B37D06" w:rsidP="00173EE8">
      <w:pPr>
        <w:pStyle w:val="Style16"/>
        <w:widowControl/>
        <w:rPr>
          <w:rStyle w:val="FontStyle143"/>
          <w:rFonts w:ascii="Times New Roman" w:hAnsi="Times New Roman" w:cs="Times New Roman"/>
          <w:b w:val="0"/>
          <w:sz w:val="24"/>
          <w:szCs w:val="24"/>
          <w:lang w:eastAsia="en-US"/>
        </w:rPr>
      </w:pPr>
    </w:p>
    <w:p w14:paraId="438E5B4A" w14:textId="77777777" w:rsidR="00B37D06" w:rsidRPr="00124017" w:rsidRDefault="00B37D06" w:rsidP="00173EE8">
      <w:pPr>
        <w:pStyle w:val="Style16"/>
        <w:widowControl/>
        <w:ind w:firstLine="720"/>
        <w:jc w:val="both"/>
        <w:rPr>
          <w:rStyle w:val="FontStyle143"/>
          <w:rFonts w:ascii="Times New Roman" w:hAnsi="Times New Roman" w:cs="Times New Roman"/>
          <w:sz w:val="24"/>
          <w:szCs w:val="24"/>
          <w:lang w:eastAsia="en-US"/>
        </w:rPr>
      </w:pPr>
      <w:r w:rsidRPr="00124017">
        <w:rPr>
          <w:rStyle w:val="FontStyle143"/>
          <w:rFonts w:ascii="Times New Roman" w:hAnsi="Times New Roman" w:cs="Times New Roman"/>
          <w:sz w:val="24"/>
          <w:szCs w:val="24"/>
          <w:lang w:eastAsia="en-US"/>
        </w:rPr>
        <w:br w:type="page"/>
      </w:r>
    </w:p>
    <w:p w14:paraId="0A870DBA" w14:textId="77777777" w:rsidR="008601BE" w:rsidRPr="00B120E5" w:rsidRDefault="00D93FBB" w:rsidP="00173EE8">
      <w:pPr>
        <w:pStyle w:val="Style16"/>
        <w:widowControl/>
        <w:ind w:firstLine="720"/>
        <w:jc w:val="center"/>
        <w:rPr>
          <w:rStyle w:val="FontStyle143"/>
          <w:rFonts w:ascii="Times New Roman" w:hAnsi="Times New Roman" w:cs="Times New Roman"/>
          <w:sz w:val="24"/>
          <w:szCs w:val="24"/>
          <w:lang w:eastAsia="en-US"/>
        </w:rPr>
      </w:pPr>
      <w:r w:rsidRPr="00B120E5">
        <w:rPr>
          <w:rStyle w:val="FontStyle143"/>
          <w:rFonts w:ascii="Times New Roman" w:hAnsi="Times New Roman" w:cs="Times New Roman"/>
          <w:sz w:val="24"/>
          <w:szCs w:val="24"/>
          <w:lang w:eastAsia="en-US"/>
        </w:rPr>
        <w:lastRenderedPageBreak/>
        <w:t>Введение</w:t>
      </w:r>
    </w:p>
    <w:p w14:paraId="7AADF557" w14:textId="77777777" w:rsidR="00173EE8" w:rsidRPr="00B120E5" w:rsidRDefault="00173EE8" w:rsidP="00173EE8">
      <w:pPr>
        <w:pStyle w:val="Style16"/>
        <w:widowControl/>
        <w:ind w:firstLine="720"/>
        <w:jc w:val="center"/>
        <w:rPr>
          <w:rStyle w:val="FontStyle143"/>
          <w:rFonts w:ascii="Times New Roman" w:hAnsi="Times New Roman" w:cs="Times New Roman"/>
          <w:sz w:val="24"/>
          <w:szCs w:val="24"/>
          <w:lang w:eastAsia="en-US"/>
        </w:rPr>
      </w:pPr>
    </w:p>
    <w:p w14:paraId="7A2651BD" w14:textId="74A02848" w:rsidR="004F636B" w:rsidRPr="00B120E5" w:rsidRDefault="00B120E5" w:rsidP="00173EE8">
      <w:pPr>
        <w:pStyle w:val="Style28"/>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Н</w:t>
      </w:r>
      <w:r w:rsidRPr="00B120E5">
        <w:rPr>
          <w:rStyle w:val="FontStyle144"/>
          <w:rFonts w:ascii="Times New Roman" w:hAnsi="Times New Roman" w:cs="Times New Roman"/>
          <w:sz w:val="24"/>
          <w:szCs w:val="24"/>
          <w:lang w:eastAsia="en-US"/>
        </w:rPr>
        <w:t>астоящ</w:t>
      </w:r>
      <w:r w:rsidR="002644C2">
        <w:rPr>
          <w:rStyle w:val="FontStyle144"/>
          <w:rFonts w:ascii="Times New Roman" w:hAnsi="Times New Roman" w:cs="Times New Roman"/>
          <w:sz w:val="24"/>
          <w:szCs w:val="24"/>
          <w:lang w:eastAsia="en-US"/>
        </w:rPr>
        <w:t>ий стандарт в</w:t>
      </w:r>
      <w:r w:rsidR="004F636B" w:rsidRPr="00B120E5">
        <w:rPr>
          <w:rStyle w:val="FontStyle144"/>
          <w:rFonts w:ascii="Times New Roman" w:hAnsi="Times New Roman" w:cs="Times New Roman"/>
          <w:sz w:val="24"/>
          <w:szCs w:val="24"/>
          <w:lang w:eastAsia="en-US"/>
        </w:rPr>
        <w:t xml:space="preserve"> интересах внедрения взаимодействующих систем персонального биометрического распознавания определяет формат обмена данными для спектральных данных </w:t>
      </w:r>
      <w:r w:rsidR="00560580" w:rsidRPr="00B120E5">
        <w:rPr>
          <w:rStyle w:val="FontStyle144"/>
          <w:rFonts w:ascii="Times New Roman" w:hAnsi="Times New Roman" w:cs="Times New Roman"/>
          <w:sz w:val="24"/>
          <w:szCs w:val="24"/>
          <w:lang w:eastAsia="en-US"/>
        </w:rPr>
        <w:t xml:space="preserve">изображения </w:t>
      </w:r>
      <w:r w:rsidR="004F636B" w:rsidRPr="00B120E5">
        <w:rPr>
          <w:rStyle w:val="FontStyle144"/>
          <w:rFonts w:ascii="Times New Roman" w:hAnsi="Times New Roman" w:cs="Times New Roman"/>
          <w:sz w:val="24"/>
          <w:szCs w:val="24"/>
          <w:lang w:eastAsia="en-US"/>
        </w:rPr>
        <w:t xml:space="preserve">отпечатков пальцев. Целью </w:t>
      </w:r>
      <w:r w:rsidR="002644C2">
        <w:rPr>
          <w:rStyle w:val="FontStyle144"/>
          <w:rFonts w:ascii="Times New Roman" w:hAnsi="Times New Roman" w:cs="Times New Roman"/>
          <w:sz w:val="24"/>
          <w:szCs w:val="24"/>
          <w:lang w:eastAsia="en-US"/>
        </w:rPr>
        <w:t xml:space="preserve">настоящего стандарта </w:t>
      </w:r>
      <w:r w:rsidR="004F636B" w:rsidRPr="00B120E5">
        <w:rPr>
          <w:rStyle w:val="FontStyle144"/>
          <w:rFonts w:ascii="Times New Roman" w:hAnsi="Times New Roman" w:cs="Times New Roman"/>
          <w:sz w:val="24"/>
          <w:szCs w:val="24"/>
          <w:lang w:eastAsia="en-US"/>
        </w:rPr>
        <w:t>является обеспечение возможности обмена локальными или глобальными спектральными данными, полученными из изображения отпечатка пальца, без получения все</w:t>
      </w:r>
      <w:r w:rsidR="00ED4B1E">
        <w:rPr>
          <w:rStyle w:val="FontStyle144"/>
          <w:rFonts w:ascii="Times New Roman" w:hAnsi="Times New Roman" w:cs="Times New Roman"/>
          <w:sz w:val="24"/>
          <w:szCs w:val="24"/>
          <w:lang w:eastAsia="en-US"/>
        </w:rPr>
        <w:t>го</w:t>
      </w:r>
      <w:r w:rsidR="004F636B" w:rsidRPr="00B120E5">
        <w:rPr>
          <w:rStyle w:val="FontStyle144"/>
          <w:rFonts w:ascii="Times New Roman" w:hAnsi="Times New Roman" w:cs="Times New Roman"/>
          <w:sz w:val="24"/>
          <w:szCs w:val="24"/>
          <w:lang w:eastAsia="en-US"/>
        </w:rPr>
        <w:t xml:space="preserve"> изображени</w:t>
      </w:r>
      <w:r w:rsidR="00ED4B1E">
        <w:rPr>
          <w:rStyle w:val="FontStyle144"/>
          <w:rFonts w:ascii="Times New Roman" w:hAnsi="Times New Roman" w:cs="Times New Roman"/>
          <w:sz w:val="24"/>
          <w:szCs w:val="24"/>
          <w:lang w:eastAsia="en-US"/>
        </w:rPr>
        <w:t>я</w:t>
      </w:r>
      <w:r w:rsidR="004F636B" w:rsidRPr="00B120E5">
        <w:rPr>
          <w:rStyle w:val="FontStyle144"/>
          <w:rFonts w:ascii="Times New Roman" w:hAnsi="Times New Roman" w:cs="Times New Roman"/>
          <w:sz w:val="24"/>
          <w:szCs w:val="24"/>
          <w:lang w:eastAsia="en-US"/>
        </w:rPr>
        <w:t>. Это позволит более компактно представлять данные.</w:t>
      </w:r>
    </w:p>
    <w:p w14:paraId="2B1AB034" w14:textId="0D7E1FCC" w:rsidR="004F636B" w:rsidRPr="00B120E5" w:rsidRDefault="004F636B" w:rsidP="00173EE8">
      <w:pPr>
        <w:pStyle w:val="Style28"/>
        <w:widowControl/>
        <w:ind w:firstLine="720"/>
        <w:jc w:val="both"/>
        <w:rPr>
          <w:rStyle w:val="FontStyle144"/>
          <w:rFonts w:ascii="Times New Roman" w:hAnsi="Times New Roman" w:cs="Times New Roman"/>
          <w:sz w:val="24"/>
          <w:szCs w:val="24"/>
          <w:lang w:eastAsia="en-US"/>
        </w:rPr>
      </w:pPr>
      <w:r w:rsidRPr="00B120E5">
        <w:rPr>
          <w:rStyle w:val="FontStyle144"/>
          <w:rFonts w:ascii="Times New Roman" w:hAnsi="Times New Roman" w:cs="Times New Roman"/>
          <w:sz w:val="24"/>
          <w:szCs w:val="24"/>
          <w:lang w:eastAsia="en-US"/>
        </w:rPr>
        <w:t>Настоящ</w:t>
      </w:r>
      <w:r w:rsidR="00ED4B1E">
        <w:rPr>
          <w:rStyle w:val="FontStyle144"/>
          <w:rFonts w:ascii="Times New Roman" w:hAnsi="Times New Roman" w:cs="Times New Roman"/>
          <w:sz w:val="24"/>
          <w:szCs w:val="24"/>
          <w:lang w:eastAsia="en-US"/>
        </w:rPr>
        <w:t xml:space="preserve">ий стандарт </w:t>
      </w:r>
      <w:r w:rsidRPr="00B120E5">
        <w:rPr>
          <w:rStyle w:val="FontStyle144"/>
          <w:rFonts w:ascii="Times New Roman" w:hAnsi="Times New Roman" w:cs="Times New Roman"/>
          <w:sz w:val="24"/>
          <w:szCs w:val="24"/>
          <w:lang w:eastAsia="en-US"/>
        </w:rPr>
        <w:t>позволяет представлять спектральные компоненты, такие как компоненты дискретного преобразования Фурье и фильтра Габора</w:t>
      </w:r>
      <w:r w:rsidR="004F4F1D">
        <w:rPr>
          <w:rStyle w:val="FontStyle144"/>
          <w:rFonts w:ascii="Times New Roman" w:hAnsi="Times New Roman" w:cs="Times New Roman"/>
          <w:sz w:val="24"/>
          <w:szCs w:val="24"/>
          <w:lang w:eastAsia="en-US"/>
        </w:rPr>
        <w:t xml:space="preserve"> </w:t>
      </w:r>
      <w:r w:rsidR="004F4F1D" w:rsidRPr="00B120E5">
        <w:rPr>
          <w:rStyle w:val="FontStyle144"/>
          <w:rFonts w:ascii="Times New Roman" w:hAnsi="Times New Roman" w:cs="Times New Roman"/>
          <w:sz w:val="24"/>
          <w:szCs w:val="24"/>
          <w:lang w:eastAsia="en-US"/>
        </w:rPr>
        <w:t>(одномасштабного)</w:t>
      </w:r>
      <w:r w:rsidRPr="00B120E5">
        <w:rPr>
          <w:rStyle w:val="FontStyle144"/>
          <w:rFonts w:ascii="Times New Roman" w:hAnsi="Times New Roman" w:cs="Times New Roman"/>
          <w:sz w:val="24"/>
          <w:szCs w:val="24"/>
          <w:lang w:eastAsia="en-US"/>
        </w:rPr>
        <w:t>, извлеченные из глобальных или стационарных (не зависящих от изображения и не меняющихся по всему изображению) локальных перек</w:t>
      </w:r>
      <w:r w:rsidR="00F846BB" w:rsidRPr="00B120E5">
        <w:rPr>
          <w:rStyle w:val="FontStyle144"/>
          <w:rFonts w:ascii="Times New Roman" w:hAnsi="Times New Roman" w:cs="Times New Roman"/>
          <w:sz w:val="24"/>
          <w:szCs w:val="24"/>
          <w:lang w:eastAsia="en-US"/>
        </w:rPr>
        <w:t>рыв</w:t>
      </w:r>
      <w:r w:rsidRPr="00B120E5">
        <w:rPr>
          <w:rStyle w:val="FontStyle144"/>
          <w:rFonts w:ascii="Times New Roman" w:hAnsi="Times New Roman" w:cs="Times New Roman"/>
          <w:sz w:val="24"/>
          <w:szCs w:val="24"/>
          <w:lang w:eastAsia="en-US"/>
        </w:rPr>
        <w:t xml:space="preserve">ающихся или не </w:t>
      </w:r>
      <w:r w:rsidR="00F846BB" w:rsidRPr="00B120E5">
        <w:rPr>
          <w:rStyle w:val="FontStyle144"/>
          <w:rFonts w:ascii="Times New Roman" w:hAnsi="Times New Roman" w:cs="Times New Roman"/>
          <w:sz w:val="24"/>
          <w:szCs w:val="24"/>
          <w:lang w:eastAsia="en-US"/>
        </w:rPr>
        <w:t xml:space="preserve">перекрывающихся </w:t>
      </w:r>
      <w:r w:rsidRPr="00B120E5">
        <w:rPr>
          <w:rStyle w:val="FontStyle144"/>
          <w:rFonts w:ascii="Times New Roman" w:hAnsi="Times New Roman" w:cs="Times New Roman"/>
          <w:sz w:val="24"/>
          <w:szCs w:val="24"/>
          <w:lang w:eastAsia="en-US"/>
        </w:rPr>
        <w:t>област</w:t>
      </w:r>
      <w:r w:rsidR="00F846BB" w:rsidRPr="00B120E5">
        <w:rPr>
          <w:rStyle w:val="FontStyle144"/>
          <w:rFonts w:ascii="Times New Roman" w:hAnsi="Times New Roman" w:cs="Times New Roman"/>
          <w:sz w:val="24"/>
          <w:szCs w:val="24"/>
          <w:lang w:eastAsia="en-US"/>
        </w:rPr>
        <w:t>ей</w:t>
      </w:r>
      <w:r w:rsidRPr="00B120E5">
        <w:rPr>
          <w:rStyle w:val="FontStyle144"/>
          <w:rFonts w:ascii="Times New Roman" w:hAnsi="Times New Roman" w:cs="Times New Roman"/>
          <w:sz w:val="24"/>
          <w:szCs w:val="24"/>
          <w:lang w:eastAsia="en-US"/>
        </w:rPr>
        <w:t xml:space="preserve"> </w:t>
      </w:r>
      <w:r w:rsidR="00F846BB" w:rsidRPr="00B120E5">
        <w:rPr>
          <w:rStyle w:val="FontStyle144"/>
          <w:rFonts w:ascii="Times New Roman" w:hAnsi="Times New Roman" w:cs="Times New Roman"/>
          <w:sz w:val="24"/>
          <w:szCs w:val="24"/>
          <w:lang w:eastAsia="en-US"/>
        </w:rPr>
        <w:t>одинакового</w:t>
      </w:r>
      <w:r w:rsidRPr="00B120E5">
        <w:rPr>
          <w:rStyle w:val="FontStyle144"/>
          <w:rFonts w:ascii="Times New Roman" w:hAnsi="Times New Roman" w:cs="Times New Roman"/>
          <w:sz w:val="24"/>
          <w:szCs w:val="24"/>
          <w:lang w:eastAsia="en-US"/>
        </w:rPr>
        <w:t xml:space="preserve"> размера исходного интенсивного (бесцветного) изображения. Некоторые или все извлеченные спектральные компоненты будут сохранены в формате данных, в зависимости от </w:t>
      </w:r>
      <w:r w:rsidR="00F846BB" w:rsidRPr="00B120E5">
        <w:rPr>
          <w:rStyle w:val="FontStyle144"/>
          <w:rFonts w:ascii="Times New Roman" w:hAnsi="Times New Roman" w:cs="Times New Roman"/>
          <w:sz w:val="24"/>
          <w:szCs w:val="24"/>
          <w:lang w:eastAsia="en-US"/>
        </w:rPr>
        <w:t>внедрения</w:t>
      </w:r>
      <w:r w:rsidRPr="00B120E5">
        <w:rPr>
          <w:rStyle w:val="FontStyle144"/>
          <w:rFonts w:ascii="Times New Roman" w:hAnsi="Times New Roman" w:cs="Times New Roman"/>
          <w:sz w:val="24"/>
          <w:szCs w:val="24"/>
          <w:lang w:eastAsia="en-US"/>
        </w:rPr>
        <w:t xml:space="preserve">. </w:t>
      </w:r>
      <w:r w:rsidR="00F846BB" w:rsidRPr="00B120E5">
        <w:rPr>
          <w:rStyle w:val="FontStyle144"/>
          <w:rFonts w:ascii="Times New Roman" w:hAnsi="Times New Roman" w:cs="Times New Roman"/>
          <w:sz w:val="24"/>
          <w:szCs w:val="24"/>
          <w:lang w:eastAsia="en-US"/>
        </w:rPr>
        <w:t>Настоящ</w:t>
      </w:r>
      <w:r w:rsidR="00B347A2">
        <w:rPr>
          <w:rStyle w:val="FontStyle144"/>
          <w:rFonts w:ascii="Times New Roman" w:hAnsi="Times New Roman" w:cs="Times New Roman"/>
          <w:sz w:val="24"/>
          <w:szCs w:val="24"/>
          <w:lang w:eastAsia="en-US"/>
        </w:rPr>
        <w:t xml:space="preserve">ий стандарт </w:t>
      </w:r>
      <w:r w:rsidRPr="00B120E5">
        <w:rPr>
          <w:rStyle w:val="FontStyle144"/>
          <w:rFonts w:ascii="Times New Roman" w:hAnsi="Times New Roman" w:cs="Times New Roman"/>
          <w:sz w:val="24"/>
          <w:szCs w:val="24"/>
          <w:lang w:eastAsia="en-US"/>
        </w:rPr>
        <w:t>не поддерживает многомасштабн</w:t>
      </w:r>
      <w:r w:rsidR="00F846BB" w:rsidRPr="00B120E5">
        <w:rPr>
          <w:rStyle w:val="FontStyle144"/>
          <w:rFonts w:ascii="Times New Roman" w:hAnsi="Times New Roman" w:cs="Times New Roman"/>
          <w:sz w:val="24"/>
          <w:szCs w:val="24"/>
          <w:lang w:eastAsia="en-US"/>
        </w:rPr>
        <w:t>ую</w:t>
      </w:r>
      <w:r w:rsidRPr="00B120E5">
        <w:rPr>
          <w:rStyle w:val="FontStyle144"/>
          <w:rFonts w:ascii="Times New Roman" w:hAnsi="Times New Roman" w:cs="Times New Roman"/>
          <w:sz w:val="24"/>
          <w:szCs w:val="24"/>
          <w:lang w:eastAsia="en-US"/>
        </w:rPr>
        <w:t xml:space="preserve"> (</w:t>
      </w:r>
      <w:proofErr w:type="spellStart"/>
      <w:r w:rsidRPr="00B120E5">
        <w:rPr>
          <w:rStyle w:val="FontStyle144"/>
          <w:rFonts w:ascii="Times New Roman" w:hAnsi="Times New Roman" w:cs="Times New Roman"/>
          <w:sz w:val="24"/>
          <w:szCs w:val="24"/>
          <w:lang w:eastAsia="en-US"/>
        </w:rPr>
        <w:t>вейвлетн</w:t>
      </w:r>
      <w:r w:rsidR="00B347A2">
        <w:rPr>
          <w:rStyle w:val="FontStyle144"/>
          <w:rFonts w:ascii="Times New Roman" w:hAnsi="Times New Roman" w:cs="Times New Roman"/>
          <w:sz w:val="24"/>
          <w:szCs w:val="24"/>
          <w:lang w:eastAsia="en-US"/>
        </w:rPr>
        <w:t>ую</w:t>
      </w:r>
      <w:proofErr w:type="spellEnd"/>
      <w:r w:rsidRPr="00B120E5">
        <w:rPr>
          <w:rStyle w:val="FontStyle144"/>
          <w:rFonts w:ascii="Times New Roman" w:hAnsi="Times New Roman" w:cs="Times New Roman"/>
          <w:sz w:val="24"/>
          <w:szCs w:val="24"/>
          <w:lang w:eastAsia="en-US"/>
        </w:rPr>
        <w:t xml:space="preserve">) </w:t>
      </w:r>
      <w:r w:rsidR="00F846BB" w:rsidRPr="00B120E5">
        <w:rPr>
          <w:rStyle w:val="FontStyle144"/>
          <w:rFonts w:ascii="Times New Roman" w:hAnsi="Times New Roman" w:cs="Times New Roman"/>
          <w:sz w:val="24"/>
          <w:szCs w:val="24"/>
          <w:lang w:eastAsia="en-US"/>
        </w:rPr>
        <w:t>декомпозицию</w:t>
      </w:r>
      <w:r w:rsidRPr="00B120E5">
        <w:rPr>
          <w:rStyle w:val="FontStyle144"/>
          <w:rFonts w:ascii="Times New Roman" w:hAnsi="Times New Roman" w:cs="Times New Roman"/>
          <w:sz w:val="24"/>
          <w:szCs w:val="24"/>
          <w:lang w:eastAsia="en-US"/>
        </w:rPr>
        <w:t>.</w:t>
      </w:r>
      <w:r w:rsidR="005C032A">
        <w:rPr>
          <w:rStyle w:val="FontStyle144"/>
          <w:rFonts w:ascii="Times New Roman" w:hAnsi="Times New Roman" w:cs="Times New Roman"/>
          <w:sz w:val="24"/>
          <w:szCs w:val="24"/>
          <w:lang w:eastAsia="en-US"/>
        </w:rPr>
        <w:t xml:space="preserve"> </w:t>
      </w:r>
    </w:p>
    <w:p w14:paraId="39E68E23" w14:textId="0DC18A1C" w:rsidR="004F636B" w:rsidRPr="00B120E5" w:rsidRDefault="008D458F" w:rsidP="00173EE8">
      <w:pPr>
        <w:pStyle w:val="Style28"/>
        <w:widowControl/>
        <w:ind w:firstLine="720"/>
        <w:jc w:val="both"/>
        <w:rPr>
          <w:rStyle w:val="FontStyle144"/>
          <w:rFonts w:ascii="Times New Roman" w:hAnsi="Times New Roman" w:cs="Times New Roman"/>
          <w:sz w:val="24"/>
          <w:szCs w:val="24"/>
          <w:lang w:eastAsia="en-US"/>
        </w:rPr>
      </w:pPr>
      <w:r w:rsidRPr="00B120E5">
        <w:rPr>
          <w:rStyle w:val="FontStyle144"/>
          <w:rFonts w:ascii="Times New Roman" w:hAnsi="Times New Roman" w:cs="Times New Roman"/>
          <w:sz w:val="24"/>
          <w:szCs w:val="24"/>
          <w:lang w:eastAsia="en-US"/>
        </w:rPr>
        <w:t xml:space="preserve">Существуют алгоритмы распознавания отпечатков пальцев, которые используют спектральные данные непосредственно для сопоставления с шаблоном. Алгоритмы распознавания на основе спектральных данных обрабатывают «глобально» локальные участки (ячейки) биометрических изображений, в отличие от алгоритмов на основе морфологии, которые извлекают особенности в морфологических признаках. В настоящее время не существует установленного механизма обмена спектральной информацией об </w:t>
      </w:r>
      <w:r w:rsidR="00560580" w:rsidRPr="00B120E5">
        <w:rPr>
          <w:rStyle w:val="FontStyle144"/>
          <w:rFonts w:ascii="Times New Roman" w:hAnsi="Times New Roman" w:cs="Times New Roman"/>
          <w:sz w:val="24"/>
          <w:szCs w:val="24"/>
          <w:lang w:eastAsia="en-US"/>
        </w:rPr>
        <w:t xml:space="preserve">изображениях </w:t>
      </w:r>
      <w:r w:rsidRPr="00B120E5">
        <w:rPr>
          <w:rStyle w:val="FontStyle144"/>
          <w:rFonts w:ascii="Times New Roman" w:hAnsi="Times New Roman" w:cs="Times New Roman"/>
          <w:sz w:val="24"/>
          <w:szCs w:val="24"/>
          <w:lang w:eastAsia="en-US"/>
        </w:rPr>
        <w:t>отпечатк</w:t>
      </w:r>
      <w:r w:rsidR="00560580" w:rsidRPr="00B120E5">
        <w:rPr>
          <w:rStyle w:val="FontStyle144"/>
          <w:rFonts w:ascii="Times New Roman" w:hAnsi="Times New Roman" w:cs="Times New Roman"/>
          <w:sz w:val="24"/>
          <w:szCs w:val="24"/>
          <w:lang w:eastAsia="en-US"/>
        </w:rPr>
        <w:t>ов</w:t>
      </w:r>
      <w:r w:rsidRPr="00B120E5">
        <w:rPr>
          <w:rStyle w:val="FontStyle144"/>
          <w:rFonts w:ascii="Times New Roman" w:hAnsi="Times New Roman" w:cs="Times New Roman"/>
          <w:sz w:val="24"/>
          <w:szCs w:val="24"/>
          <w:lang w:eastAsia="en-US"/>
        </w:rPr>
        <w:t xml:space="preserve"> пальцев для использования с алгоритмами сопоставления отпечатков пальцев на основе спектров.</w:t>
      </w:r>
    </w:p>
    <w:p w14:paraId="5CE7A6FC" w14:textId="3A969B3E" w:rsidR="006C1470" w:rsidRPr="00B120E5" w:rsidRDefault="006C1470" w:rsidP="00173EE8">
      <w:pPr>
        <w:pStyle w:val="Style28"/>
        <w:widowControl/>
        <w:ind w:firstLine="720"/>
        <w:jc w:val="both"/>
        <w:rPr>
          <w:rStyle w:val="FontStyle144"/>
          <w:rFonts w:ascii="Times New Roman" w:hAnsi="Times New Roman" w:cs="Times New Roman"/>
          <w:sz w:val="24"/>
          <w:szCs w:val="24"/>
          <w:lang w:eastAsia="en-US"/>
        </w:rPr>
      </w:pPr>
      <w:r w:rsidRPr="00B120E5">
        <w:rPr>
          <w:rStyle w:val="FontStyle144"/>
          <w:rFonts w:ascii="Times New Roman" w:hAnsi="Times New Roman" w:cs="Times New Roman"/>
          <w:sz w:val="24"/>
          <w:szCs w:val="24"/>
          <w:lang w:eastAsia="en-US"/>
        </w:rPr>
        <w:t>Создавая стандарт по спектральному представлению отпечатков пальцев, мы</w:t>
      </w:r>
      <w:r w:rsidR="00B347A2">
        <w:rPr>
          <w:rStyle w:val="FontStyle144"/>
          <w:rFonts w:ascii="Times New Roman" w:hAnsi="Times New Roman" w:cs="Times New Roman"/>
          <w:sz w:val="24"/>
          <w:szCs w:val="24"/>
          <w:lang w:eastAsia="en-US"/>
        </w:rPr>
        <w:t>:</w:t>
      </w:r>
    </w:p>
    <w:p w14:paraId="3DFDFC52" w14:textId="77777777" w:rsidR="006C1470" w:rsidRPr="00B120E5" w:rsidRDefault="007C33E6" w:rsidP="00173EE8">
      <w:pPr>
        <w:pStyle w:val="Style28"/>
        <w:widowControl/>
        <w:ind w:firstLine="720"/>
        <w:jc w:val="both"/>
        <w:rPr>
          <w:rStyle w:val="FontStyle144"/>
          <w:rFonts w:ascii="Times New Roman" w:hAnsi="Times New Roman" w:cs="Times New Roman"/>
          <w:sz w:val="24"/>
          <w:szCs w:val="24"/>
          <w:lang w:eastAsia="en-US"/>
        </w:rPr>
      </w:pPr>
      <w:r w:rsidRPr="00B120E5">
        <w:rPr>
          <w:rStyle w:val="FontStyle144"/>
          <w:rFonts w:ascii="Times New Roman" w:hAnsi="Times New Roman" w:cs="Times New Roman"/>
          <w:sz w:val="24"/>
          <w:szCs w:val="24"/>
          <w:lang w:eastAsia="en-US"/>
        </w:rPr>
        <w:t xml:space="preserve">— </w:t>
      </w:r>
      <w:r w:rsidR="006C1470" w:rsidRPr="00B120E5">
        <w:rPr>
          <w:rStyle w:val="FontStyle144"/>
          <w:rFonts w:ascii="Times New Roman" w:hAnsi="Times New Roman" w:cs="Times New Roman"/>
          <w:sz w:val="24"/>
          <w:szCs w:val="24"/>
          <w:lang w:eastAsia="en-US"/>
        </w:rPr>
        <w:t xml:space="preserve">обеспечиваем взаимодействие между поставщиками </w:t>
      </w:r>
      <w:r w:rsidRPr="00B120E5">
        <w:rPr>
          <w:rStyle w:val="FontStyle144"/>
          <w:rFonts w:ascii="Times New Roman" w:hAnsi="Times New Roman" w:cs="Times New Roman"/>
          <w:sz w:val="24"/>
          <w:szCs w:val="24"/>
          <w:lang w:eastAsia="en-US"/>
        </w:rPr>
        <w:t xml:space="preserve">устройств </w:t>
      </w:r>
      <w:r w:rsidR="006C1470" w:rsidRPr="00B120E5">
        <w:rPr>
          <w:rStyle w:val="FontStyle144"/>
          <w:rFonts w:ascii="Times New Roman" w:hAnsi="Times New Roman" w:cs="Times New Roman"/>
          <w:sz w:val="24"/>
          <w:szCs w:val="24"/>
          <w:lang w:eastAsia="en-US"/>
        </w:rPr>
        <w:t xml:space="preserve">распознавания отпечатков пальцев на основе записи </w:t>
      </w:r>
      <w:r w:rsidRPr="00B120E5">
        <w:rPr>
          <w:rStyle w:val="FontStyle144"/>
          <w:rFonts w:ascii="Times New Roman" w:hAnsi="Times New Roman" w:cs="Times New Roman"/>
          <w:sz w:val="24"/>
          <w:szCs w:val="24"/>
          <w:lang w:eastAsia="en-US"/>
        </w:rPr>
        <w:t xml:space="preserve">малых </w:t>
      </w:r>
      <w:r w:rsidR="006C1470" w:rsidRPr="00B120E5">
        <w:rPr>
          <w:rStyle w:val="FontStyle144"/>
          <w:rFonts w:ascii="Times New Roman" w:hAnsi="Times New Roman" w:cs="Times New Roman"/>
          <w:sz w:val="24"/>
          <w:szCs w:val="24"/>
          <w:lang w:eastAsia="en-US"/>
        </w:rPr>
        <w:t>данных;</w:t>
      </w:r>
    </w:p>
    <w:p w14:paraId="53C5A968" w14:textId="5378389B" w:rsidR="006C1470" w:rsidRPr="00B120E5" w:rsidRDefault="006C1470" w:rsidP="00173EE8">
      <w:pPr>
        <w:pStyle w:val="Style28"/>
        <w:widowControl/>
        <w:ind w:firstLine="720"/>
        <w:jc w:val="both"/>
        <w:rPr>
          <w:rStyle w:val="FontStyle144"/>
          <w:rFonts w:ascii="Times New Roman" w:hAnsi="Times New Roman" w:cs="Times New Roman"/>
          <w:sz w:val="24"/>
          <w:szCs w:val="24"/>
          <w:lang w:eastAsia="en-US"/>
        </w:rPr>
      </w:pPr>
      <w:r w:rsidRPr="00B120E5">
        <w:rPr>
          <w:rStyle w:val="FontStyle144"/>
          <w:rFonts w:ascii="Times New Roman" w:hAnsi="Times New Roman" w:cs="Times New Roman"/>
          <w:sz w:val="24"/>
          <w:szCs w:val="24"/>
          <w:lang w:eastAsia="en-US"/>
        </w:rPr>
        <w:t>— поддержива</w:t>
      </w:r>
      <w:r w:rsidR="007C33E6" w:rsidRPr="00B120E5">
        <w:rPr>
          <w:rStyle w:val="FontStyle144"/>
          <w:rFonts w:ascii="Times New Roman" w:hAnsi="Times New Roman" w:cs="Times New Roman"/>
          <w:sz w:val="24"/>
          <w:szCs w:val="24"/>
          <w:lang w:eastAsia="en-US"/>
        </w:rPr>
        <w:t>ем</w:t>
      </w:r>
      <w:r w:rsidRPr="00B120E5">
        <w:rPr>
          <w:rStyle w:val="FontStyle144"/>
          <w:rFonts w:ascii="Times New Roman" w:hAnsi="Times New Roman" w:cs="Times New Roman"/>
          <w:sz w:val="24"/>
          <w:szCs w:val="24"/>
          <w:lang w:eastAsia="en-US"/>
        </w:rPr>
        <w:t xml:space="preserve"> распространение недорогих </w:t>
      </w:r>
      <w:r w:rsidR="007C33E6" w:rsidRPr="00B120E5">
        <w:rPr>
          <w:rStyle w:val="FontStyle144"/>
          <w:rFonts w:ascii="Times New Roman" w:hAnsi="Times New Roman" w:cs="Times New Roman"/>
          <w:sz w:val="24"/>
          <w:szCs w:val="24"/>
          <w:lang w:eastAsia="en-US"/>
        </w:rPr>
        <w:t>промышленных</w:t>
      </w:r>
      <w:r w:rsidRPr="00B120E5">
        <w:rPr>
          <w:rStyle w:val="FontStyle144"/>
          <w:rFonts w:ascii="Times New Roman" w:hAnsi="Times New Roman" w:cs="Times New Roman"/>
          <w:sz w:val="24"/>
          <w:szCs w:val="24"/>
          <w:lang w:eastAsia="en-US"/>
        </w:rPr>
        <w:t xml:space="preserve"> </w:t>
      </w:r>
      <w:r w:rsidR="007C33E6" w:rsidRPr="00B120E5">
        <w:rPr>
          <w:rStyle w:val="FontStyle144"/>
          <w:rFonts w:ascii="Times New Roman" w:hAnsi="Times New Roman" w:cs="Times New Roman"/>
          <w:sz w:val="24"/>
          <w:szCs w:val="24"/>
          <w:lang w:eastAsia="en-US"/>
        </w:rPr>
        <w:t xml:space="preserve">дактилоскопических </w:t>
      </w:r>
      <w:r w:rsidR="00D90A27" w:rsidRPr="00B120E5">
        <w:rPr>
          <w:rStyle w:val="FontStyle144"/>
          <w:rFonts w:ascii="Times New Roman" w:hAnsi="Times New Roman" w:cs="Times New Roman"/>
          <w:sz w:val="24"/>
          <w:szCs w:val="24"/>
          <w:lang w:eastAsia="en-US"/>
        </w:rPr>
        <w:t>датчиков</w:t>
      </w:r>
      <w:r w:rsidRPr="00B120E5">
        <w:rPr>
          <w:rStyle w:val="FontStyle144"/>
          <w:rFonts w:ascii="Times New Roman" w:hAnsi="Times New Roman" w:cs="Times New Roman"/>
          <w:sz w:val="24"/>
          <w:szCs w:val="24"/>
          <w:lang w:eastAsia="en-US"/>
        </w:rPr>
        <w:t xml:space="preserve"> с ограниченн</w:t>
      </w:r>
      <w:r w:rsidR="007C33E6" w:rsidRPr="00B120E5">
        <w:rPr>
          <w:rStyle w:val="FontStyle144"/>
          <w:rFonts w:ascii="Times New Roman" w:hAnsi="Times New Roman" w:cs="Times New Roman"/>
          <w:sz w:val="24"/>
          <w:szCs w:val="24"/>
          <w:lang w:eastAsia="en-US"/>
        </w:rPr>
        <w:t>ой</w:t>
      </w:r>
      <w:r w:rsidRPr="00B120E5">
        <w:rPr>
          <w:rStyle w:val="FontStyle144"/>
          <w:rFonts w:ascii="Times New Roman" w:hAnsi="Times New Roman" w:cs="Times New Roman"/>
          <w:sz w:val="24"/>
          <w:szCs w:val="24"/>
          <w:lang w:eastAsia="en-US"/>
        </w:rPr>
        <w:t xml:space="preserve"> </w:t>
      </w:r>
      <w:r w:rsidR="007C33E6" w:rsidRPr="00B120E5">
        <w:rPr>
          <w:rStyle w:val="FontStyle144"/>
          <w:rFonts w:ascii="Times New Roman" w:hAnsi="Times New Roman" w:cs="Times New Roman"/>
          <w:sz w:val="24"/>
          <w:szCs w:val="24"/>
          <w:lang w:eastAsia="en-US"/>
        </w:rPr>
        <w:t>зоной сканирования</w:t>
      </w:r>
      <w:r w:rsidRPr="00B120E5">
        <w:rPr>
          <w:rStyle w:val="FontStyle144"/>
          <w:rFonts w:ascii="Times New Roman" w:hAnsi="Times New Roman" w:cs="Times New Roman"/>
          <w:sz w:val="24"/>
          <w:szCs w:val="24"/>
          <w:lang w:eastAsia="en-US"/>
        </w:rPr>
        <w:t xml:space="preserve">, динамическим диапазоном или </w:t>
      </w:r>
      <w:r w:rsidR="007C33E6" w:rsidRPr="00B120E5">
        <w:rPr>
          <w:rStyle w:val="FontStyle144"/>
          <w:rFonts w:ascii="Times New Roman" w:hAnsi="Times New Roman" w:cs="Times New Roman"/>
          <w:sz w:val="24"/>
          <w:szCs w:val="24"/>
          <w:lang w:eastAsia="en-US"/>
        </w:rPr>
        <w:t xml:space="preserve">пространственным </w:t>
      </w:r>
      <w:r w:rsidRPr="00B120E5">
        <w:rPr>
          <w:rStyle w:val="FontStyle144"/>
          <w:rFonts w:ascii="Times New Roman" w:hAnsi="Times New Roman" w:cs="Times New Roman"/>
          <w:sz w:val="24"/>
          <w:szCs w:val="24"/>
          <w:lang w:eastAsia="en-US"/>
        </w:rPr>
        <w:t>разрешением;</w:t>
      </w:r>
    </w:p>
    <w:p w14:paraId="6100EFE4" w14:textId="77777777" w:rsidR="006C1470" w:rsidRPr="00B120E5" w:rsidRDefault="007C33E6" w:rsidP="00173EE8">
      <w:pPr>
        <w:pStyle w:val="Style28"/>
        <w:widowControl/>
        <w:ind w:firstLine="720"/>
        <w:jc w:val="both"/>
        <w:rPr>
          <w:rStyle w:val="FontStyle144"/>
          <w:rFonts w:ascii="Times New Roman" w:hAnsi="Times New Roman" w:cs="Times New Roman"/>
          <w:sz w:val="24"/>
          <w:szCs w:val="24"/>
          <w:lang w:eastAsia="en-US"/>
        </w:rPr>
      </w:pPr>
      <w:r w:rsidRPr="00B120E5">
        <w:rPr>
          <w:rStyle w:val="FontStyle144"/>
          <w:rFonts w:ascii="Times New Roman" w:hAnsi="Times New Roman" w:cs="Times New Roman"/>
          <w:sz w:val="24"/>
          <w:szCs w:val="24"/>
          <w:lang w:eastAsia="en-US"/>
        </w:rPr>
        <w:t>— устанавливаем</w:t>
      </w:r>
      <w:r w:rsidR="006C1470" w:rsidRPr="00B120E5">
        <w:rPr>
          <w:rStyle w:val="FontStyle144"/>
          <w:rFonts w:ascii="Times New Roman" w:hAnsi="Times New Roman" w:cs="Times New Roman"/>
          <w:sz w:val="24"/>
          <w:szCs w:val="24"/>
          <w:lang w:eastAsia="en-US"/>
        </w:rPr>
        <w:t xml:space="preserve"> запись данных, которую можно использовать для хранения биометрической информации на различных носителях (включая, помимо прочего, портативные устройства и смарт-карты);</w:t>
      </w:r>
    </w:p>
    <w:p w14:paraId="7BFFFA5B" w14:textId="77777777" w:rsidR="008D458F" w:rsidRPr="00B120E5" w:rsidRDefault="007C33E6" w:rsidP="00173EE8">
      <w:pPr>
        <w:pStyle w:val="Style28"/>
        <w:widowControl/>
        <w:ind w:firstLine="720"/>
        <w:jc w:val="both"/>
        <w:rPr>
          <w:rStyle w:val="FontStyle144"/>
          <w:rFonts w:ascii="Times New Roman" w:hAnsi="Times New Roman" w:cs="Times New Roman"/>
          <w:sz w:val="24"/>
          <w:szCs w:val="24"/>
          <w:lang w:eastAsia="en-US"/>
        </w:rPr>
      </w:pPr>
      <w:r w:rsidRPr="00B120E5">
        <w:rPr>
          <w:rStyle w:val="FontStyle144"/>
          <w:rFonts w:ascii="Times New Roman" w:hAnsi="Times New Roman" w:cs="Times New Roman"/>
          <w:sz w:val="24"/>
          <w:szCs w:val="24"/>
          <w:lang w:eastAsia="en-US"/>
        </w:rPr>
        <w:t>— поддерживаем</w:t>
      </w:r>
      <w:r w:rsidR="006C1470" w:rsidRPr="00B120E5">
        <w:rPr>
          <w:rStyle w:val="FontStyle144"/>
          <w:rFonts w:ascii="Times New Roman" w:hAnsi="Times New Roman" w:cs="Times New Roman"/>
          <w:sz w:val="24"/>
          <w:szCs w:val="24"/>
          <w:lang w:eastAsia="en-US"/>
        </w:rPr>
        <w:t xml:space="preserve"> </w:t>
      </w:r>
      <w:r w:rsidRPr="00B120E5">
        <w:rPr>
          <w:rStyle w:val="FontStyle144"/>
          <w:rFonts w:ascii="Times New Roman" w:hAnsi="Times New Roman" w:cs="Times New Roman"/>
          <w:sz w:val="24"/>
          <w:szCs w:val="24"/>
          <w:lang w:eastAsia="en-US"/>
        </w:rPr>
        <w:t>распространение</w:t>
      </w:r>
      <w:r w:rsidR="006C1470" w:rsidRPr="00B120E5">
        <w:rPr>
          <w:rStyle w:val="FontStyle144"/>
          <w:rFonts w:ascii="Times New Roman" w:hAnsi="Times New Roman" w:cs="Times New Roman"/>
          <w:sz w:val="24"/>
          <w:szCs w:val="24"/>
          <w:lang w:eastAsia="en-US"/>
        </w:rPr>
        <w:t xml:space="preserve"> биометрии в приложениях, требу</w:t>
      </w:r>
      <w:r w:rsidRPr="00B120E5">
        <w:rPr>
          <w:rStyle w:val="FontStyle144"/>
          <w:rFonts w:ascii="Times New Roman" w:hAnsi="Times New Roman" w:cs="Times New Roman"/>
          <w:sz w:val="24"/>
          <w:szCs w:val="24"/>
          <w:lang w:eastAsia="en-US"/>
        </w:rPr>
        <w:t xml:space="preserve">ющих </w:t>
      </w:r>
      <w:r w:rsidR="006C1470" w:rsidRPr="00B120E5">
        <w:rPr>
          <w:rStyle w:val="FontStyle144"/>
          <w:rFonts w:ascii="Times New Roman" w:hAnsi="Times New Roman" w:cs="Times New Roman"/>
          <w:sz w:val="24"/>
          <w:szCs w:val="24"/>
          <w:lang w:eastAsia="en-US"/>
        </w:rPr>
        <w:t>функциональн</w:t>
      </w:r>
      <w:r w:rsidRPr="00B120E5">
        <w:rPr>
          <w:rStyle w:val="FontStyle144"/>
          <w:rFonts w:ascii="Times New Roman" w:hAnsi="Times New Roman" w:cs="Times New Roman"/>
          <w:sz w:val="24"/>
          <w:szCs w:val="24"/>
          <w:lang w:eastAsia="en-US"/>
        </w:rPr>
        <w:t>ой совместимости</w:t>
      </w:r>
      <w:r w:rsidR="006C1470" w:rsidRPr="00B120E5">
        <w:rPr>
          <w:rStyle w:val="FontStyle144"/>
          <w:rFonts w:ascii="Times New Roman" w:hAnsi="Times New Roman" w:cs="Times New Roman"/>
          <w:sz w:val="24"/>
          <w:szCs w:val="24"/>
          <w:lang w:eastAsia="en-US"/>
        </w:rPr>
        <w:t>.</w:t>
      </w:r>
    </w:p>
    <w:p w14:paraId="263470EB" w14:textId="77777777" w:rsidR="00C009C0" w:rsidRPr="00B120E5" w:rsidRDefault="00C009C0" w:rsidP="00173EE8">
      <w:pPr>
        <w:pStyle w:val="Style28"/>
        <w:widowControl/>
        <w:ind w:firstLine="720"/>
        <w:jc w:val="both"/>
        <w:rPr>
          <w:rStyle w:val="FontStyle144"/>
          <w:rFonts w:ascii="Times New Roman" w:hAnsi="Times New Roman" w:cs="Times New Roman"/>
          <w:sz w:val="24"/>
          <w:szCs w:val="24"/>
          <w:lang w:eastAsia="en-US"/>
        </w:rPr>
      </w:pPr>
      <w:r w:rsidRPr="00B120E5">
        <w:rPr>
          <w:rStyle w:val="FontStyle144"/>
          <w:rFonts w:ascii="Times New Roman" w:hAnsi="Times New Roman" w:cs="Times New Roman"/>
          <w:sz w:val="24"/>
          <w:szCs w:val="24"/>
          <w:lang w:eastAsia="en-US"/>
        </w:rPr>
        <w:t>Международная организация по стандартизации (ISO) и Международная электротехническая комиссия (IEC) обращают внимание на тот факт, что</w:t>
      </w:r>
      <w:r w:rsidR="00432DA8" w:rsidRPr="00B120E5">
        <w:rPr>
          <w:rStyle w:val="FontStyle144"/>
          <w:rFonts w:ascii="Times New Roman" w:hAnsi="Times New Roman" w:cs="Times New Roman"/>
          <w:sz w:val="24"/>
          <w:szCs w:val="24"/>
          <w:lang w:eastAsia="en-US"/>
        </w:rPr>
        <w:t xml:space="preserve"> для</w:t>
      </w:r>
      <w:r w:rsidRPr="00B120E5">
        <w:rPr>
          <w:rStyle w:val="FontStyle144"/>
          <w:rFonts w:ascii="Times New Roman" w:hAnsi="Times New Roman" w:cs="Times New Roman"/>
          <w:sz w:val="24"/>
          <w:szCs w:val="24"/>
          <w:lang w:eastAsia="en-US"/>
        </w:rPr>
        <w:t xml:space="preserve"> </w:t>
      </w:r>
      <w:r w:rsidR="00432DA8" w:rsidRPr="00B120E5">
        <w:rPr>
          <w:rStyle w:val="FontStyle144"/>
          <w:rFonts w:ascii="Times New Roman" w:hAnsi="Times New Roman" w:cs="Times New Roman"/>
          <w:sz w:val="24"/>
          <w:szCs w:val="24"/>
          <w:lang w:eastAsia="en-US"/>
        </w:rPr>
        <w:t>соответствия</w:t>
      </w:r>
      <w:r w:rsidRPr="00B120E5">
        <w:rPr>
          <w:rStyle w:val="FontStyle144"/>
          <w:rFonts w:ascii="Times New Roman" w:hAnsi="Times New Roman" w:cs="Times New Roman"/>
          <w:sz w:val="24"/>
          <w:szCs w:val="24"/>
          <w:lang w:eastAsia="en-US"/>
        </w:rPr>
        <w:t xml:space="preserve"> это</w:t>
      </w:r>
      <w:r w:rsidR="00432DA8" w:rsidRPr="00B120E5">
        <w:rPr>
          <w:rStyle w:val="FontStyle144"/>
          <w:rFonts w:ascii="Times New Roman" w:hAnsi="Times New Roman" w:cs="Times New Roman"/>
          <w:sz w:val="24"/>
          <w:szCs w:val="24"/>
          <w:lang w:eastAsia="en-US"/>
        </w:rPr>
        <w:t>му</w:t>
      </w:r>
      <w:r w:rsidRPr="00B120E5">
        <w:rPr>
          <w:rStyle w:val="FontStyle144"/>
          <w:rFonts w:ascii="Times New Roman" w:hAnsi="Times New Roman" w:cs="Times New Roman"/>
          <w:sz w:val="24"/>
          <w:szCs w:val="24"/>
          <w:lang w:eastAsia="en-US"/>
        </w:rPr>
        <w:t xml:space="preserve"> документ</w:t>
      </w:r>
      <w:r w:rsidR="00432DA8" w:rsidRPr="00B120E5">
        <w:rPr>
          <w:rStyle w:val="FontStyle144"/>
          <w:rFonts w:ascii="Times New Roman" w:hAnsi="Times New Roman" w:cs="Times New Roman"/>
          <w:sz w:val="24"/>
          <w:szCs w:val="24"/>
          <w:lang w:eastAsia="en-US"/>
        </w:rPr>
        <w:t>у</w:t>
      </w:r>
      <w:r w:rsidRPr="00B120E5">
        <w:rPr>
          <w:rStyle w:val="FontStyle144"/>
          <w:rFonts w:ascii="Times New Roman" w:hAnsi="Times New Roman" w:cs="Times New Roman"/>
          <w:sz w:val="24"/>
          <w:szCs w:val="24"/>
          <w:lang w:eastAsia="en-US"/>
        </w:rPr>
        <w:t xml:space="preserve"> может </w:t>
      </w:r>
      <w:r w:rsidR="00432DA8" w:rsidRPr="00B120E5">
        <w:rPr>
          <w:rStyle w:val="FontStyle144"/>
          <w:rFonts w:ascii="Times New Roman" w:hAnsi="Times New Roman" w:cs="Times New Roman"/>
          <w:sz w:val="24"/>
          <w:szCs w:val="24"/>
          <w:lang w:eastAsia="en-US"/>
        </w:rPr>
        <w:t>потребоваться</w:t>
      </w:r>
      <w:r w:rsidRPr="00B120E5">
        <w:rPr>
          <w:rStyle w:val="FontStyle144"/>
          <w:rFonts w:ascii="Times New Roman" w:hAnsi="Times New Roman" w:cs="Times New Roman"/>
          <w:sz w:val="24"/>
          <w:szCs w:val="24"/>
          <w:lang w:eastAsia="en-US"/>
        </w:rPr>
        <w:t xml:space="preserve"> использование патентов, касающихся метода квантованных </w:t>
      </w:r>
      <w:proofErr w:type="spellStart"/>
      <w:r w:rsidRPr="00B120E5">
        <w:rPr>
          <w:rStyle w:val="FontStyle144"/>
          <w:rFonts w:ascii="Times New Roman" w:hAnsi="Times New Roman" w:cs="Times New Roman"/>
          <w:sz w:val="24"/>
          <w:szCs w:val="24"/>
          <w:lang w:eastAsia="en-US"/>
        </w:rPr>
        <w:t>косинусоидальных</w:t>
      </w:r>
      <w:proofErr w:type="spellEnd"/>
      <w:r w:rsidRPr="00B120E5">
        <w:rPr>
          <w:rStyle w:val="FontStyle144"/>
          <w:rFonts w:ascii="Times New Roman" w:hAnsi="Times New Roman" w:cs="Times New Roman"/>
          <w:sz w:val="24"/>
          <w:szCs w:val="24"/>
          <w:lang w:eastAsia="en-US"/>
        </w:rPr>
        <w:t xml:space="preserve"> триплетов </w:t>
      </w:r>
      <w:r w:rsidR="00432DA8" w:rsidRPr="00B120E5">
        <w:rPr>
          <w:rStyle w:val="FontStyle144"/>
          <w:rFonts w:ascii="Times New Roman" w:hAnsi="Times New Roman" w:cs="Times New Roman"/>
          <w:sz w:val="24"/>
          <w:szCs w:val="24"/>
          <w:lang w:eastAsia="en-US"/>
        </w:rPr>
        <w:t xml:space="preserve">для </w:t>
      </w:r>
      <w:r w:rsidRPr="00B120E5">
        <w:rPr>
          <w:rStyle w:val="FontStyle144"/>
          <w:rFonts w:ascii="Times New Roman" w:hAnsi="Times New Roman" w:cs="Times New Roman"/>
          <w:sz w:val="24"/>
          <w:szCs w:val="24"/>
          <w:lang w:eastAsia="en-US"/>
        </w:rPr>
        <w:t xml:space="preserve">форматирования спектральных данных шаблона. ISO и IEC не занимают никакой позиции в отношении доказательств, действительности и объема этого патентного права. </w:t>
      </w:r>
      <w:r w:rsidR="00432DA8" w:rsidRPr="00B120E5">
        <w:rPr>
          <w:rStyle w:val="FontStyle144"/>
          <w:rFonts w:ascii="Times New Roman" w:hAnsi="Times New Roman" w:cs="Times New Roman"/>
          <w:sz w:val="24"/>
          <w:szCs w:val="24"/>
          <w:lang w:eastAsia="en-US"/>
        </w:rPr>
        <w:t>Обладатель</w:t>
      </w:r>
      <w:r w:rsidRPr="00B120E5">
        <w:rPr>
          <w:rStyle w:val="FontStyle144"/>
          <w:rFonts w:ascii="Times New Roman" w:hAnsi="Times New Roman" w:cs="Times New Roman"/>
          <w:sz w:val="24"/>
          <w:szCs w:val="24"/>
          <w:lang w:eastAsia="en-US"/>
        </w:rPr>
        <w:t xml:space="preserve"> этого патентного права заверил </w:t>
      </w:r>
      <w:r w:rsidR="00432DA8" w:rsidRPr="00B120E5">
        <w:rPr>
          <w:rStyle w:val="FontStyle144"/>
          <w:rFonts w:ascii="Times New Roman" w:hAnsi="Times New Roman" w:cs="Times New Roman"/>
          <w:sz w:val="24"/>
          <w:szCs w:val="24"/>
          <w:lang w:eastAsia="en-US"/>
        </w:rPr>
        <w:t>ISO и IEC в своей</w:t>
      </w:r>
      <w:r w:rsidRPr="00B120E5">
        <w:rPr>
          <w:rStyle w:val="FontStyle144"/>
          <w:rFonts w:ascii="Times New Roman" w:hAnsi="Times New Roman" w:cs="Times New Roman"/>
          <w:sz w:val="24"/>
          <w:szCs w:val="24"/>
          <w:lang w:eastAsia="en-US"/>
        </w:rPr>
        <w:t xml:space="preserve"> готов</w:t>
      </w:r>
      <w:r w:rsidR="00432DA8" w:rsidRPr="00B120E5">
        <w:rPr>
          <w:rStyle w:val="FontStyle144"/>
          <w:rFonts w:ascii="Times New Roman" w:hAnsi="Times New Roman" w:cs="Times New Roman"/>
          <w:sz w:val="24"/>
          <w:szCs w:val="24"/>
          <w:lang w:eastAsia="en-US"/>
        </w:rPr>
        <w:t>ности</w:t>
      </w:r>
      <w:r w:rsidRPr="00B120E5">
        <w:rPr>
          <w:rStyle w:val="FontStyle144"/>
          <w:rFonts w:ascii="Times New Roman" w:hAnsi="Times New Roman" w:cs="Times New Roman"/>
          <w:sz w:val="24"/>
          <w:szCs w:val="24"/>
          <w:lang w:eastAsia="en-US"/>
        </w:rPr>
        <w:t xml:space="preserve"> вести переговоры о </w:t>
      </w:r>
      <w:r w:rsidR="00432DA8" w:rsidRPr="00B120E5">
        <w:rPr>
          <w:rStyle w:val="FontStyle144"/>
          <w:rFonts w:ascii="Times New Roman" w:hAnsi="Times New Roman" w:cs="Times New Roman"/>
          <w:sz w:val="24"/>
          <w:szCs w:val="24"/>
          <w:lang w:eastAsia="en-US"/>
        </w:rPr>
        <w:t xml:space="preserve">выдаче права на </w:t>
      </w:r>
      <w:r w:rsidRPr="00B120E5">
        <w:rPr>
          <w:rStyle w:val="FontStyle144"/>
          <w:rFonts w:ascii="Times New Roman" w:hAnsi="Times New Roman" w:cs="Times New Roman"/>
          <w:sz w:val="24"/>
          <w:szCs w:val="24"/>
          <w:lang w:eastAsia="en-US"/>
        </w:rPr>
        <w:t>лицензи</w:t>
      </w:r>
      <w:r w:rsidR="00432DA8" w:rsidRPr="00B120E5">
        <w:rPr>
          <w:rStyle w:val="FontStyle144"/>
          <w:rFonts w:ascii="Times New Roman" w:hAnsi="Times New Roman" w:cs="Times New Roman"/>
          <w:sz w:val="24"/>
          <w:szCs w:val="24"/>
          <w:lang w:eastAsia="en-US"/>
        </w:rPr>
        <w:t>ю</w:t>
      </w:r>
      <w:r w:rsidRPr="00B120E5">
        <w:rPr>
          <w:rStyle w:val="FontStyle144"/>
          <w:rFonts w:ascii="Times New Roman" w:hAnsi="Times New Roman" w:cs="Times New Roman"/>
          <w:sz w:val="24"/>
          <w:szCs w:val="24"/>
          <w:lang w:eastAsia="en-US"/>
        </w:rPr>
        <w:t xml:space="preserve"> на разумных и </w:t>
      </w:r>
      <w:r w:rsidR="00432DA8" w:rsidRPr="00B120E5">
        <w:rPr>
          <w:rStyle w:val="FontStyle144"/>
          <w:rFonts w:ascii="Times New Roman" w:hAnsi="Times New Roman" w:cs="Times New Roman"/>
          <w:sz w:val="24"/>
          <w:szCs w:val="24"/>
          <w:lang w:eastAsia="en-US"/>
        </w:rPr>
        <w:t>равноправных</w:t>
      </w:r>
      <w:r w:rsidRPr="00B120E5">
        <w:rPr>
          <w:rStyle w:val="FontStyle144"/>
          <w:rFonts w:ascii="Times New Roman" w:hAnsi="Times New Roman" w:cs="Times New Roman"/>
          <w:sz w:val="24"/>
          <w:szCs w:val="24"/>
          <w:lang w:eastAsia="en-US"/>
        </w:rPr>
        <w:t xml:space="preserve"> условиях с </w:t>
      </w:r>
      <w:r w:rsidR="007974C0" w:rsidRPr="00B120E5">
        <w:rPr>
          <w:rStyle w:val="FontStyle144"/>
          <w:rFonts w:ascii="Times New Roman" w:hAnsi="Times New Roman" w:cs="Times New Roman"/>
          <w:sz w:val="24"/>
          <w:szCs w:val="24"/>
          <w:lang w:eastAsia="en-US"/>
        </w:rPr>
        <w:t>применением</w:t>
      </w:r>
      <w:r w:rsidRPr="00B120E5">
        <w:rPr>
          <w:rStyle w:val="FontStyle144"/>
          <w:rFonts w:ascii="Times New Roman" w:hAnsi="Times New Roman" w:cs="Times New Roman"/>
          <w:sz w:val="24"/>
          <w:szCs w:val="24"/>
          <w:lang w:eastAsia="en-US"/>
        </w:rPr>
        <w:t xml:space="preserve"> по всему миру. В этом отношении заявление обладателя этого патентного права зарегистрировано в ISO и IEC. Информацию можно получить </w:t>
      </w:r>
      <w:r w:rsidR="007974C0" w:rsidRPr="00B120E5">
        <w:rPr>
          <w:rStyle w:val="FontStyle144"/>
          <w:rFonts w:ascii="Times New Roman" w:hAnsi="Times New Roman" w:cs="Times New Roman"/>
          <w:sz w:val="24"/>
          <w:szCs w:val="24"/>
          <w:lang w:eastAsia="en-US"/>
        </w:rPr>
        <w:t>по адресу</w:t>
      </w:r>
      <w:r w:rsidRPr="00B120E5">
        <w:rPr>
          <w:rStyle w:val="FontStyle144"/>
          <w:rFonts w:ascii="Times New Roman" w:hAnsi="Times New Roman" w:cs="Times New Roman"/>
          <w:sz w:val="24"/>
          <w:szCs w:val="24"/>
          <w:lang w:eastAsia="en-US"/>
        </w:rPr>
        <w:t>:</w:t>
      </w:r>
    </w:p>
    <w:p w14:paraId="6E7A3B6E" w14:textId="77777777" w:rsidR="00B37D06" w:rsidRPr="00B120E5" w:rsidRDefault="00C009C0" w:rsidP="00173EE8">
      <w:pPr>
        <w:pStyle w:val="Style28"/>
        <w:widowControl/>
        <w:ind w:firstLine="720"/>
        <w:jc w:val="both"/>
        <w:rPr>
          <w:rStyle w:val="FontStyle144"/>
          <w:rFonts w:ascii="Times New Roman" w:hAnsi="Times New Roman" w:cs="Times New Roman"/>
          <w:sz w:val="24"/>
          <w:szCs w:val="24"/>
          <w:lang w:eastAsia="en-US"/>
        </w:rPr>
      </w:pPr>
      <w:proofErr w:type="spellStart"/>
      <w:r w:rsidRPr="00B120E5">
        <w:rPr>
          <w:rStyle w:val="FontStyle144"/>
          <w:rFonts w:ascii="Times New Roman" w:hAnsi="Times New Roman" w:cs="Times New Roman"/>
          <w:sz w:val="24"/>
          <w:szCs w:val="24"/>
          <w:lang w:eastAsia="en-US"/>
        </w:rPr>
        <w:t>Bioscrypt</w:t>
      </w:r>
      <w:proofErr w:type="spellEnd"/>
      <w:r w:rsidRPr="00B120E5">
        <w:rPr>
          <w:rStyle w:val="FontStyle144"/>
          <w:rFonts w:ascii="Times New Roman" w:hAnsi="Times New Roman" w:cs="Times New Roman"/>
          <w:sz w:val="24"/>
          <w:szCs w:val="24"/>
          <w:lang w:eastAsia="en-US"/>
        </w:rPr>
        <w:t xml:space="preserve"> Inc. </w:t>
      </w:r>
    </w:p>
    <w:p w14:paraId="549BE8BB" w14:textId="77777777" w:rsidR="00B37D06" w:rsidRPr="00B120E5" w:rsidRDefault="00C009C0" w:rsidP="00173EE8">
      <w:pPr>
        <w:pStyle w:val="Style28"/>
        <w:widowControl/>
        <w:ind w:firstLine="720"/>
        <w:jc w:val="both"/>
        <w:rPr>
          <w:rStyle w:val="FontStyle144"/>
          <w:rFonts w:ascii="Times New Roman" w:hAnsi="Times New Roman" w:cs="Times New Roman"/>
          <w:sz w:val="24"/>
          <w:szCs w:val="24"/>
          <w:lang w:eastAsia="en-US"/>
        </w:rPr>
      </w:pPr>
      <w:r w:rsidRPr="00B120E5">
        <w:rPr>
          <w:rStyle w:val="FontStyle144"/>
          <w:rFonts w:ascii="Times New Roman" w:hAnsi="Times New Roman" w:cs="Times New Roman"/>
          <w:sz w:val="24"/>
          <w:szCs w:val="24"/>
          <w:lang w:eastAsia="en-US"/>
        </w:rPr>
        <w:t xml:space="preserve">505 </w:t>
      </w:r>
      <w:r w:rsidRPr="00B120E5">
        <w:rPr>
          <w:rStyle w:val="FontStyle144"/>
          <w:rFonts w:ascii="Times New Roman" w:hAnsi="Times New Roman" w:cs="Times New Roman"/>
          <w:sz w:val="24"/>
          <w:szCs w:val="24"/>
          <w:lang w:val="en-US" w:eastAsia="en-US"/>
        </w:rPr>
        <w:t>Cochrane</w:t>
      </w:r>
      <w:r w:rsidRPr="00B120E5">
        <w:rPr>
          <w:rStyle w:val="FontStyle144"/>
          <w:rFonts w:ascii="Times New Roman" w:hAnsi="Times New Roman" w:cs="Times New Roman"/>
          <w:sz w:val="24"/>
          <w:szCs w:val="24"/>
          <w:lang w:eastAsia="en-US"/>
        </w:rPr>
        <w:t xml:space="preserve"> </w:t>
      </w:r>
      <w:r w:rsidRPr="00B120E5">
        <w:rPr>
          <w:rStyle w:val="FontStyle144"/>
          <w:rFonts w:ascii="Times New Roman" w:hAnsi="Times New Roman" w:cs="Times New Roman"/>
          <w:sz w:val="24"/>
          <w:szCs w:val="24"/>
          <w:lang w:val="en-US" w:eastAsia="en-US"/>
        </w:rPr>
        <w:t>Drive</w:t>
      </w:r>
      <w:r w:rsidRPr="00B120E5">
        <w:rPr>
          <w:rStyle w:val="FontStyle144"/>
          <w:rFonts w:ascii="Times New Roman" w:hAnsi="Times New Roman" w:cs="Times New Roman"/>
          <w:sz w:val="24"/>
          <w:szCs w:val="24"/>
          <w:lang w:eastAsia="en-US"/>
        </w:rPr>
        <w:t xml:space="preserve"> </w:t>
      </w:r>
    </w:p>
    <w:p w14:paraId="2E639F59" w14:textId="254AEECC" w:rsidR="00B37D06" w:rsidRPr="00B120E5" w:rsidRDefault="00C009C0" w:rsidP="00173EE8">
      <w:pPr>
        <w:pStyle w:val="Style28"/>
        <w:widowControl/>
        <w:ind w:firstLine="720"/>
        <w:jc w:val="both"/>
        <w:rPr>
          <w:rStyle w:val="FontStyle144"/>
          <w:rFonts w:ascii="Times New Roman" w:hAnsi="Times New Roman" w:cs="Times New Roman"/>
          <w:sz w:val="24"/>
          <w:szCs w:val="24"/>
          <w:lang w:eastAsia="en-US"/>
        </w:rPr>
      </w:pPr>
      <w:r w:rsidRPr="00B120E5">
        <w:rPr>
          <w:rStyle w:val="FontStyle144"/>
          <w:rFonts w:ascii="Times New Roman" w:hAnsi="Times New Roman" w:cs="Times New Roman"/>
          <w:sz w:val="24"/>
          <w:szCs w:val="24"/>
          <w:lang w:val="en-US" w:eastAsia="en-US"/>
        </w:rPr>
        <w:t>Markham</w:t>
      </w:r>
      <w:r w:rsidRPr="00B120E5">
        <w:rPr>
          <w:rStyle w:val="FontStyle144"/>
          <w:rFonts w:ascii="Times New Roman" w:hAnsi="Times New Roman" w:cs="Times New Roman"/>
          <w:sz w:val="24"/>
          <w:szCs w:val="24"/>
          <w:lang w:eastAsia="en-US"/>
        </w:rPr>
        <w:t xml:space="preserve">, </w:t>
      </w:r>
      <w:r w:rsidR="00681B16" w:rsidRPr="00B120E5">
        <w:rPr>
          <w:rStyle w:val="FontStyle144"/>
          <w:rFonts w:ascii="Times New Roman" w:hAnsi="Times New Roman" w:cs="Times New Roman"/>
          <w:sz w:val="24"/>
          <w:szCs w:val="24"/>
          <w:lang w:eastAsia="en-US"/>
        </w:rPr>
        <w:t>Онтарио</w:t>
      </w:r>
      <w:r w:rsidRPr="00B120E5">
        <w:rPr>
          <w:rStyle w:val="FontStyle144"/>
          <w:rFonts w:ascii="Times New Roman" w:hAnsi="Times New Roman" w:cs="Times New Roman"/>
          <w:sz w:val="24"/>
          <w:szCs w:val="24"/>
          <w:lang w:eastAsia="en-US"/>
        </w:rPr>
        <w:t xml:space="preserve">, </w:t>
      </w:r>
      <w:r w:rsidR="00681B16" w:rsidRPr="00B120E5">
        <w:rPr>
          <w:rStyle w:val="FontStyle144"/>
          <w:rFonts w:ascii="Times New Roman" w:hAnsi="Times New Roman" w:cs="Times New Roman"/>
          <w:sz w:val="24"/>
          <w:szCs w:val="24"/>
          <w:lang w:eastAsia="en-US"/>
        </w:rPr>
        <w:t>Канада</w:t>
      </w:r>
      <w:r w:rsidRPr="00B120E5">
        <w:rPr>
          <w:rStyle w:val="FontStyle144"/>
          <w:rFonts w:ascii="Times New Roman" w:hAnsi="Times New Roman" w:cs="Times New Roman"/>
          <w:sz w:val="24"/>
          <w:szCs w:val="24"/>
          <w:lang w:eastAsia="en-US"/>
        </w:rPr>
        <w:t xml:space="preserve"> </w:t>
      </w:r>
    </w:p>
    <w:p w14:paraId="44DCA496" w14:textId="3EE4E888" w:rsidR="00C009C0" w:rsidRPr="00B120E5" w:rsidRDefault="00C009C0" w:rsidP="00173EE8">
      <w:pPr>
        <w:pStyle w:val="Style28"/>
        <w:widowControl/>
        <w:ind w:firstLine="720"/>
        <w:jc w:val="both"/>
        <w:rPr>
          <w:rStyle w:val="FontStyle144"/>
          <w:rFonts w:ascii="Times New Roman" w:hAnsi="Times New Roman" w:cs="Times New Roman"/>
          <w:sz w:val="24"/>
          <w:szCs w:val="24"/>
          <w:lang w:eastAsia="en-US"/>
        </w:rPr>
      </w:pPr>
      <w:r w:rsidRPr="00B120E5">
        <w:rPr>
          <w:rStyle w:val="FontStyle144"/>
          <w:rFonts w:ascii="Times New Roman" w:hAnsi="Times New Roman" w:cs="Times New Roman"/>
          <w:sz w:val="24"/>
          <w:szCs w:val="24"/>
          <w:lang w:val="en-US" w:eastAsia="en-US"/>
        </w:rPr>
        <w:t>L</w:t>
      </w:r>
      <w:r w:rsidRPr="00B120E5">
        <w:rPr>
          <w:rStyle w:val="FontStyle144"/>
          <w:rFonts w:ascii="Times New Roman" w:hAnsi="Times New Roman" w:cs="Times New Roman"/>
          <w:sz w:val="24"/>
          <w:szCs w:val="24"/>
          <w:lang w:eastAsia="en-US"/>
        </w:rPr>
        <w:t>3</w:t>
      </w:r>
      <w:r w:rsidRPr="00B120E5">
        <w:rPr>
          <w:rStyle w:val="FontStyle144"/>
          <w:rFonts w:ascii="Times New Roman" w:hAnsi="Times New Roman" w:cs="Times New Roman"/>
          <w:sz w:val="24"/>
          <w:szCs w:val="24"/>
          <w:lang w:val="en-US" w:eastAsia="en-US"/>
        </w:rPr>
        <w:t>R</w:t>
      </w:r>
      <w:r w:rsidRPr="00B120E5">
        <w:rPr>
          <w:rStyle w:val="FontStyle144"/>
          <w:rFonts w:ascii="Times New Roman" w:hAnsi="Times New Roman" w:cs="Times New Roman"/>
          <w:sz w:val="24"/>
          <w:szCs w:val="24"/>
          <w:lang w:eastAsia="en-US"/>
        </w:rPr>
        <w:t xml:space="preserve"> 8</w:t>
      </w:r>
      <w:r w:rsidRPr="00B120E5">
        <w:rPr>
          <w:rStyle w:val="FontStyle144"/>
          <w:rFonts w:ascii="Times New Roman" w:hAnsi="Times New Roman" w:cs="Times New Roman"/>
          <w:sz w:val="24"/>
          <w:szCs w:val="24"/>
          <w:lang w:val="en-US" w:eastAsia="en-US"/>
        </w:rPr>
        <w:t>E</w:t>
      </w:r>
      <w:r w:rsidRPr="00B120E5">
        <w:rPr>
          <w:rStyle w:val="FontStyle144"/>
          <w:rFonts w:ascii="Times New Roman" w:hAnsi="Times New Roman" w:cs="Times New Roman"/>
          <w:sz w:val="24"/>
          <w:szCs w:val="24"/>
          <w:lang w:eastAsia="en-US"/>
        </w:rPr>
        <w:t>3</w:t>
      </w:r>
    </w:p>
    <w:p w14:paraId="5FA2F7B1" w14:textId="77777777" w:rsidR="007C33E6" w:rsidRPr="00173EE8" w:rsidRDefault="00C009C0" w:rsidP="00173EE8">
      <w:pPr>
        <w:pStyle w:val="Style28"/>
        <w:widowControl/>
        <w:ind w:firstLine="720"/>
        <w:jc w:val="both"/>
        <w:rPr>
          <w:rStyle w:val="FontStyle144"/>
          <w:rFonts w:ascii="Times New Roman" w:hAnsi="Times New Roman" w:cs="Times New Roman"/>
          <w:sz w:val="28"/>
          <w:szCs w:val="28"/>
          <w:lang w:eastAsia="en-US"/>
        </w:rPr>
      </w:pPr>
      <w:r w:rsidRPr="00B120E5">
        <w:rPr>
          <w:rStyle w:val="FontStyle144"/>
          <w:rFonts w:ascii="Times New Roman" w:hAnsi="Times New Roman" w:cs="Times New Roman"/>
          <w:sz w:val="24"/>
          <w:szCs w:val="24"/>
          <w:lang w:eastAsia="en-US"/>
        </w:rPr>
        <w:lastRenderedPageBreak/>
        <w:t>Обращаем внимание на возможность того, что некоторые элементы этого документа могут быть предметом патентных прав, отличных от указанных выше. ISO и IEC не несут ответственности за идентификацию каких-либо или всех таких патентных прав.</w:t>
      </w:r>
    </w:p>
    <w:p w14:paraId="0A051C0B" w14:textId="5B60B249" w:rsidR="00F7047F" w:rsidRDefault="00F7047F">
      <w:pPr>
        <w:widowControl/>
        <w:autoSpaceDE/>
        <w:autoSpaceDN/>
        <w:adjustRightInd/>
        <w:spacing w:after="200" w:line="276" w:lineRule="auto"/>
        <w:rPr>
          <w:rStyle w:val="FontStyle147"/>
          <w:rFonts w:ascii="Times New Roman" w:hAnsi="Times New Roman" w:cs="Times New Roman"/>
          <w:sz w:val="28"/>
          <w:szCs w:val="28"/>
          <w:lang w:eastAsia="en-US"/>
        </w:rPr>
      </w:pPr>
      <w:r>
        <w:rPr>
          <w:rStyle w:val="FontStyle147"/>
          <w:rFonts w:ascii="Times New Roman" w:hAnsi="Times New Roman" w:cs="Times New Roman"/>
          <w:sz w:val="28"/>
          <w:szCs w:val="28"/>
          <w:lang w:eastAsia="en-US"/>
        </w:rPr>
        <w:br w:type="page"/>
      </w:r>
    </w:p>
    <w:p w14:paraId="32C84DBD" w14:textId="77777777" w:rsidR="00F7047F" w:rsidRPr="00963A8D" w:rsidRDefault="00F7047F" w:rsidP="00F7047F">
      <w:pPr>
        <w:pBdr>
          <w:bottom w:val="single" w:sz="12" w:space="1" w:color="auto"/>
        </w:pBdr>
        <w:ind w:firstLine="720"/>
        <w:jc w:val="center"/>
        <w:rPr>
          <w:rFonts w:ascii="Times New Roman" w:eastAsia="SimSun" w:hAnsi="Times New Roman" w:cs="Times New Roman"/>
        </w:rPr>
      </w:pPr>
      <w:r w:rsidRPr="00963A8D">
        <w:rPr>
          <w:rFonts w:ascii="Times New Roman" w:hAnsi="Times New Roman" w:cs="Times New Roman"/>
          <w:b/>
          <w:bCs/>
        </w:rPr>
        <w:lastRenderedPageBreak/>
        <w:t>НАЦИОНАЛЬНЫЙ СТАНДАРТ РЕСПУБЛИКИ КАЗАХСТАН</w:t>
      </w:r>
    </w:p>
    <w:p w14:paraId="495B225A" w14:textId="77777777" w:rsidR="00F7047F" w:rsidRPr="0070689C" w:rsidRDefault="00F7047F" w:rsidP="00F7047F">
      <w:pPr>
        <w:pStyle w:val="Style2"/>
        <w:widowControl/>
        <w:ind w:firstLine="709"/>
        <w:jc w:val="both"/>
        <w:rPr>
          <w:rStyle w:val="FontStyle29"/>
          <w:rFonts w:ascii="Times New Roman" w:hAnsi="Times New Roman" w:cs="Times New Roman"/>
          <w:sz w:val="24"/>
          <w:szCs w:val="24"/>
        </w:rPr>
      </w:pPr>
    </w:p>
    <w:p w14:paraId="0E08367E" w14:textId="77777777" w:rsidR="009F2B16" w:rsidRDefault="009F2B16" w:rsidP="009F2B16">
      <w:pPr>
        <w:ind w:firstLine="720"/>
        <w:jc w:val="center"/>
        <w:rPr>
          <w:rFonts w:ascii="Times New Roman" w:hAnsi="Times New Roman" w:cs="Times New Roman"/>
          <w:b/>
        </w:rPr>
      </w:pPr>
      <w:r w:rsidRPr="009747F6">
        <w:rPr>
          <w:rFonts w:ascii="Times New Roman" w:hAnsi="Times New Roman" w:cs="Times New Roman"/>
          <w:b/>
        </w:rPr>
        <w:t>Автоматическая идентификация</w:t>
      </w:r>
    </w:p>
    <w:p w14:paraId="6C1F4980" w14:textId="77777777" w:rsidR="009F2B16" w:rsidRDefault="009F2B16" w:rsidP="009F2B16">
      <w:pPr>
        <w:ind w:firstLine="720"/>
        <w:jc w:val="center"/>
        <w:rPr>
          <w:rFonts w:ascii="Times New Roman" w:hAnsi="Times New Roman" w:cs="Times New Roman"/>
          <w:b/>
        </w:rPr>
      </w:pPr>
      <w:r w:rsidRPr="009747F6">
        <w:rPr>
          <w:rFonts w:ascii="Times New Roman" w:hAnsi="Times New Roman" w:cs="Times New Roman"/>
          <w:b/>
        </w:rPr>
        <w:t>Идентификация биометрическая</w:t>
      </w:r>
    </w:p>
    <w:p w14:paraId="0753A984" w14:textId="77777777" w:rsidR="009F2B16" w:rsidRDefault="009F2B16" w:rsidP="009F2B16">
      <w:pPr>
        <w:ind w:firstLine="720"/>
        <w:jc w:val="center"/>
        <w:rPr>
          <w:rFonts w:ascii="Times New Roman" w:hAnsi="Times New Roman" w:cs="Times New Roman"/>
          <w:b/>
        </w:rPr>
      </w:pPr>
    </w:p>
    <w:p w14:paraId="2F9AE3BA" w14:textId="77777777" w:rsidR="009F2B16" w:rsidRDefault="009F2B16" w:rsidP="009F2B16">
      <w:pPr>
        <w:ind w:firstLine="720"/>
        <w:jc w:val="center"/>
        <w:rPr>
          <w:rFonts w:ascii="Times New Roman" w:hAnsi="Times New Roman" w:cs="Times New Roman"/>
          <w:b/>
        </w:rPr>
      </w:pPr>
      <w:r w:rsidRPr="009747F6">
        <w:rPr>
          <w:rFonts w:ascii="Times New Roman" w:hAnsi="Times New Roman" w:cs="Times New Roman"/>
          <w:b/>
        </w:rPr>
        <w:t>ФОРМАТЫ ОБМЕНА БИОМЕТРИЧЕСКИМИ ДАННЫМИ</w:t>
      </w:r>
    </w:p>
    <w:p w14:paraId="641F27F1" w14:textId="77777777" w:rsidR="009F2B16" w:rsidRDefault="009F2B16" w:rsidP="009F2B16">
      <w:pPr>
        <w:ind w:firstLine="720"/>
        <w:jc w:val="center"/>
        <w:rPr>
          <w:rFonts w:ascii="Times New Roman" w:hAnsi="Times New Roman" w:cs="Times New Roman"/>
          <w:b/>
        </w:rPr>
      </w:pPr>
    </w:p>
    <w:p w14:paraId="1A4C2C6F" w14:textId="77777777" w:rsidR="009F2B16" w:rsidRDefault="009F2B16" w:rsidP="009F2B16">
      <w:pPr>
        <w:ind w:firstLine="720"/>
        <w:jc w:val="center"/>
        <w:rPr>
          <w:rFonts w:ascii="Times New Roman" w:hAnsi="Times New Roman" w:cs="Times New Roman"/>
          <w:b/>
        </w:rPr>
      </w:pPr>
      <w:r w:rsidRPr="009747F6">
        <w:rPr>
          <w:rFonts w:ascii="Times New Roman" w:hAnsi="Times New Roman" w:cs="Times New Roman"/>
          <w:b/>
        </w:rPr>
        <w:t>Часть 3</w:t>
      </w:r>
    </w:p>
    <w:p w14:paraId="775156AB" w14:textId="77777777" w:rsidR="009F2B16" w:rsidRDefault="009F2B16" w:rsidP="009F2B16">
      <w:pPr>
        <w:ind w:firstLine="720"/>
        <w:jc w:val="center"/>
        <w:rPr>
          <w:rFonts w:ascii="Times New Roman" w:hAnsi="Times New Roman" w:cs="Times New Roman"/>
          <w:b/>
        </w:rPr>
      </w:pPr>
    </w:p>
    <w:p w14:paraId="5352A340" w14:textId="16E602CD" w:rsidR="00F7047F" w:rsidRPr="009F2B16" w:rsidRDefault="009F2B16" w:rsidP="009F2B16">
      <w:pPr>
        <w:ind w:firstLine="720"/>
        <w:jc w:val="center"/>
        <w:rPr>
          <w:rStyle w:val="FontStyle97"/>
          <w:rFonts w:ascii="Times New Roman" w:eastAsia="SimSun" w:hAnsi="Times New Roman" w:cs="Times New Roman"/>
          <w:b w:val="0"/>
          <w:bCs w:val="0"/>
          <w:color w:val="auto"/>
          <w:sz w:val="24"/>
          <w:szCs w:val="24"/>
        </w:rPr>
      </w:pPr>
      <w:r w:rsidRPr="009747F6">
        <w:rPr>
          <w:rFonts w:ascii="Times New Roman" w:hAnsi="Times New Roman" w:cs="Times New Roman"/>
          <w:b/>
        </w:rPr>
        <w:t>СПЕКТРАЛЬНЫЕ ДАННЫЕ ИЗОБРАЖЕНИЯ ОТПЕЧАТКА ПАЛЬЦА</w:t>
      </w:r>
    </w:p>
    <w:p w14:paraId="2E4A2B43" w14:textId="77777777" w:rsidR="00F7047F" w:rsidRPr="0070689C" w:rsidRDefault="00F7047F" w:rsidP="00F7047F">
      <w:pPr>
        <w:pStyle w:val="Style2"/>
        <w:widowControl/>
        <w:pBdr>
          <w:bottom w:val="single" w:sz="12" w:space="1" w:color="auto"/>
        </w:pBdr>
        <w:ind w:firstLine="709"/>
        <w:jc w:val="center"/>
        <w:rPr>
          <w:rStyle w:val="FontStyle30"/>
          <w:rFonts w:ascii="Times New Roman" w:hAnsi="Times New Roman" w:cs="Times New Roman"/>
          <w:sz w:val="24"/>
          <w:szCs w:val="24"/>
        </w:rPr>
      </w:pPr>
    </w:p>
    <w:p w14:paraId="6E6A6222" w14:textId="6C0CADB2" w:rsidR="00F7047F" w:rsidRPr="0070689C" w:rsidRDefault="00F7047F" w:rsidP="0070689C">
      <w:pPr>
        <w:ind w:firstLine="5670"/>
        <w:rPr>
          <w:rFonts w:ascii="Times New Roman" w:hAnsi="Times New Roman" w:cs="Times New Roman"/>
          <w:b/>
        </w:rPr>
      </w:pPr>
      <w:r w:rsidRPr="0070689C">
        <w:rPr>
          <w:rFonts w:ascii="Times New Roman" w:hAnsi="Times New Roman" w:cs="Times New Roman"/>
          <w:b/>
        </w:rPr>
        <w:t>Дата введения</w:t>
      </w:r>
    </w:p>
    <w:p w14:paraId="0BDD0183" w14:textId="77777777" w:rsidR="008601BE" w:rsidRPr="0070689C" w:rsidRDefault="008601BE" w:rsidP="00173EE8">
      <w:pPr>
        <w:pStyle w:val="Style47"/>
        <w:widowControl/>
        <w:ind w:firstLine="720"/>
        <w:jc w:val="both"/>
        <w:rPr>
          <w:rStyle w:val="FontStyle134"/>
          <w:rFonts w:ascii="Times New Roman" w:hAnsi="Times New Roman" w:cs="Times New Roman"/>
          <w:sz w:val="24"/>
          <w:szCs w:val="24"/>
          <w:lang w:eastAsia="en-US"/>
        </w:rPr>
      </w:pPr>
    </w:p>
    <w:p w14:paraId="388FBF41" w14:textId="1BDC9B92" w:rsidR="008601BE" w:rsidRDefault="008601BE" w:rsidP="00173EE8">
      <w:pPr>
        <w:pStyle w:val="Style47"/>
        <w:widowControl/>
        <w:ind w:firstLine="720"/>
        <w:jc w:val="both"/>
        <w:rPr>
          <w:rStyle w:val="FontStyle134"/>
          <w:rFonts w:ascii="Times New Roman" w:hAnsi="Times New Roman" w:cs="Times New Roman"/>
          <w:sz w:val="24"/>
          <w:szCs w:val="24"/>
          <w:lang w:eastAsia="en-US"/>
        </w:rPr>
      </w:pPr>
      <w:r w:rsidRPr="0070689C">
        <w:rPr>
          <w:rStyle w:val="FontStyle134"/>
          <w:rFonts w:ascii="Times New Roman" w:hAnsi="Times New Roman" w:cs="Times New Roman"/>
          <w:sz w:val="24"/>
          <w:szCs w:val="24"/>
          <w:lang w:eastAsia="en-US"/>
        </w:rPr>
        <w:t xml:space="preserve">1 </w:t>
      </w:r>
      <w:r w:rsidR="00C565C1" w:rsidRPr="0070689C">
        <w:rPr>
          <w:rStyle w:val="FontStyle134"/>
          <w:rFonts w:ascii="Times New Roman" w:hAnsi="Times New Roman" w:cs="Times New Roman"/>
          <w:sz w:val="24"/>
          <w:szCs w:val="24"/>
          <w:lang w:eastAsia="en-US"/>
        </w:rPr>
        <w:t>Область применения</w:t>
      </w:r>
    </w:p>
    <w:p w14:paraId="7948FC3D" w14:textId="77777777" w:rsidR="0070689C" w:rsidRPr="0070689C" w:rsidRDefault="0070689C" w:rsidP="00173EE8">
      <w:pPr>
        <w:pStyle w:val="Style47"/>
        <w:widowControl/>
        <w:ind w:firstLine="720"/>
        <w:jc w:val="both"/>
        <w:rPr>
          <w:rStyle w:val="FontStyle134"/>
          <w:rFonts w:ascii="Times New Roman" w:hAnsi="Times New Roman" w:cs="Times New Roman"/>
          <w:sz w:val="24"/>
          <w:szCs w:val="24"/>
          <w:lang w:eastAsia="en-US"/>
        </w:rPr>
      </w:pPr>
    </w:p>
    <w:p w14:paraId="7DA8F115" w14:textId="34E3332E" w:rsidR="008601BE" w:rsidRPr="0070689C" w:rsidRDefault="00C565C1" w:rsidP="00173EE8">
      <w:pPr>
        <w:pStyle w:val="Style28"/>
        <w:widowControl/>
        <w:ind w:firstLine="720"/>
        <w:jc w:val="both"/>
        <w:rPr>
          <w:rStyle w:val="FontStyle144"/>
          <w:rFonts w:ascii="Times New Roman" w:hAnsi="Times New Roman" w:cs="Times New Roman"/>
          <w:sz w:val="24"/>
          <w:szCs w:val="24"/>
          <w:lang w:eastAsia="en-US"/>
        </w:rPr>
      </w:pPr>
      <w:r w:rsidRPr="0070689C">
        <w:rPr>
          <w:rStyle w:val="FontStyle144"/>
          <w:rFonts w:ascii="Times New Roman" w:hAnsi="Times New Roman" w:cs="Times New Roman"/>
          <w:sz w:val="24"/>
          <w:szCs w:val="24"/>
          <w:lang w:eastAsia="en-US"/>
        </w:rPr>
        <w:t xml:space="preserve">Настоящая </w:t>
      </w:r>
      <w:r w:rsidR="0070689C">
        <w:rPr>
          <w:rStyle w:val="FontStyle144"/>
          <w:rFonts w:ascii="Times New Roman" w:hAnsi="Times New Roman" w:cs="Times New Roman"/>
          <w:sz w:val="24"/>
          <w:szCs w:val="24"/>
          <w:lang w:eastAsia="en-US"/>
        </w:rPr>
        <w:t>стандарт</w:t>
      </w:r>
      <w:r w:rsidR="008601BE" w:rsidRPr="0070689C">
        <w:rPr>
          <w:rStyle w:val="FontStyle144"/>
          <w:rFonts w:ascii="Times New Roman" w:hAnsi="Times New Roman" w:cs="Times New Roman"/>
          <w:sz w:val="24"/>
          <w:szCs w:val="24"/>
          <w:lang w:eastAsia="en-US"/>
        </w:rPr>
        <w:t xml:space="preserve"> </w:t>
      </w:r>
      <w:r w:rsidRPr="0070689C">
        <w:rPr>
          <w:rStyle w:val="FontStyle144"/>
          <w:rFonts w:ascii="Times New Roman" w:hAnsi="Times New Roman" w:cs="Times New Roman"/>
          <w:sz w:val="24"/>
          <w:szCs w:val="24"/>
          <w:lang w:eastAsia="en-US"/>
        </w:rPr>
        <w:t xml:space="preserve">устанавливает формат обмена спектральными данными </w:t>
      </w:r>
      <w:r w:rsidR="009B75AA" w:rsidRPr="0070689C">
        <w:rPr>
          <w:rStyle w:val="FontStyle144"/>
          <w:rFonts w:ascii="Times New Roman" w:hAnsi="Times New Roman" w:cs="Times New Roman"/>
          <w:sz w:val="24"/>
          <w:szCs w:val="24"/>
          <w:lang w:eastAsia="en-US"/>
        </w:rPr>
        <w:t>изображения отпечатка пальца</w:t>
      </w:r>
      <w:r w:rsidR="008601BE" w:rsidRPr="0070689C">
        <w:rPr>
          <w:rStyle w:val="FontStyle144"/>
          <w:rFonts w:ascii="Times New Roman" w:hAnsi="Times New Roman" w:cs="Times New Roman"/>
          <w:sz w:val="24"/>
          <w:szCs w:val="24"/>
          <w:lang w:eastAsia="en-US"/>
        </w:rPr>
        <w:t>.</w:t>
      </w:r>
    </w:p>
    <w:p w14:paraId="5535B5FA" w14:textId="77777777" w:rsidR="008601BE" w:rsidRPr="0070689C" w:rsidRDefault="008601BE" w:rsidP="00173EE8">
      <w:pPr>
        <w:pStyle w:val="Style47"/>
        <w:widowControl/>
        <w:ind w:firstLine="720"/>
        <w:jc w:val="both"/>
        <w:rPr>
          <w:rStyle w:val="FontStyle134"/>
          <w:rFonts w:ascii="Times New Roman" w:hAnsi="Times New Roman" w:cs="Times New Roman"/>
          <w:sz w:val="24"/>
          <w:szCs w:val="24"/>
          <w:lang w:eastAsia="en-US"/>
        </w:rPr>
      </w:pPr>
    </w:p>
    <w:p w14:paraId="089321B3" w14:textId="0001B174" w:rsidR="008601BE" w:rsidRDefault="008601BE" w:rsidP="00173EE8">
      <w:pPr>
        <w:pStyle w:val="Style47"/>
        <w:widowControl/>
        <w:ind w:firstLine="720"/>
        <w:jc w:val="both"/>
        <w:rPr>
          <w:rStyle w:val="FontStyle134"/>
          <w:rFonts w:ascii="Times New Roman" w:hAnsi="Times New Roman" w:cs="Times New Roman"/>
          <w:sz w:val="24"/>
          <w:szCs w:val="24"/>
          <w:lang w:eastAsia="en-US"/>
        </w:rPr>
      </w:pPr>
      <w:r w:rsidRPr="0070689C">
        <w:rPr>
          <w:rStyle w:val="FontStyle134"/>
          <w:rFonts w:ascii="Times New Roman" w:hAnsi="Times New Roman" w:cs="Times New Roman"/>
          <w:sz w:val="24"/>
          <w:szCs w:val="24"/>
          <w:lang w:eastAsia="en-US"/>
        </w:rPr>
        <w:t xml:space="preserve">2 </w:t>
      </w:r>
      <w:r w:rsidR="00C565C1" w:rsidRPr="0070689C">
        <w:rPr>
          <w:rStyle w:val="FontStyle134"/>
          <w:rFonts w:ascii="Times New Roman" w:hAnsi="Times New Roman" w:cs="Times New Roman"/>
          <w:sz w:val="24"/>
          <w:szCs w:val="24"/>
          <w:lang w:eastAsia="en-US"/>
        </w:rPr>
        <w:t>Соответствие</w:t>
      </w:r>
    </w:p>
    <w:p w14:paraId="5C015F9E" w14:textId="77777777" w:rsidR="0070689C" w:rsidRPr="0070689C" w:rsidRDefault="0070689C" w:rsidP="00173EE8">
      <w:pPr>
        <w:pStyle w:val="Style47"/>
        <w:widowControl/>
        <w:ind w:firstLine="720"/>
        <w:jc w:val="both"/>
        <w:rPr>
          <w:rStyle w:val="FontStyle134"/>
          <w:rFonts w:ascii="Times New Roman" w:hAnsi="Times New Roman" w:cs="Times New Roman"/>
          <w:sz w:val="24"/>
          <w:szCs w:val="24"/>
          <w:lang w:eastAsia="en-US"/>
        </w:rPr>
      </w:pPr>
    </w:p>
    <w:p w14:paraId="0F807665" w14:textId="007822D3" w:rsidR="009B75AA" w:rsidRPr="0070689C" w:rsidRDefault="009B75AA" w:rsidP="00173EE8">
      <w:pPr>
        <w:pStyle w:val="Style28"/>
        <w:widowControl/>
        <w:ind w:firstLine="720"/>
        <w:jc w:val="both"/>
        <w:rPr>
          <w:rStyle w:val="FontStyle144"/>
          <w:rFonts w:ascii="Times New Roman" w:hAnsi="Times New Roman" w:cs="Times New Roman"/>
          <w:sz w:val="24"/>
          <w:szCs w:val="24"/>
          <w:lang w:eastAsia="en-US"/>
        </w:rPr>
      </w:pPr>
      <w:r w:rsidRPr="0070689C">
        <w:rPr>
          <w:rStyle w:val="FontStyle144"/>
          <w:rFonts w:ascii="Times New Roman" w:hAnsi="Times New Roman" w:cs="Times New Roman"/>
          <w:sz w:val="24"/>
          <w:szCs w:val="24"/>
          <w:lang w:eastAsia="en-US"/>
        </w:rPr>
        <w:t xml:space="preserve">Биометрическая система или алгоритм соответствуют </w:t>
      </w:r>
      <w:r w:rsidR="0070689C">
        <w:rPr>
          <w:rStyle w:val="FontStyle144"/>
          <w:rFonts w:ascii="Times New Roman" w:hAnsi="Times New Roman" w:cs="Times New Roman"/>
          <w:sz w:val="24"/>
          <w:szCs w:val="24"/>
          <w:lang w:eastAsia="en-US"/>
        </w:rPr>
        <w:t>настоящему стандарту</w:t>
      </w:r>
      <w:r w:rsidRPr="0070689C">
        <w:rPr>
          <w:rStyle w:val="FontStyle144"/>
          <w:rFonts w:ascii="Times New Roman" w:hAnsi="Times New Roman" w:cs="Times New Roman"/>
          <w:sz w:val="24"/>
          <w:szCs w:val="24"/>
          <w:lang w:eastAsia="en-US"/>
        </w:rPr>
        <w:t>, если они удовлетворяют обязательным требованиям для формирования спектральных данных изображения отпечатка пальца в соответствии с разделом 7 и формирования записи данных в соответствии с разделом 8.</w:t>
      </w:r>
    </w:p>
    <w:p w14:paraId="4E4AB42B" w14:textId="77777777" w:rsidR="009B75AA" w:rsidRPr="0070689C" w:rsidRDefault="009B75AA" w:rsidP="00173EE8">
      <w:pPr>
        <w:pStyle w:val="Style28"/>
        <w:widowControl/>
        <w:ind w:firstLine="720"/>
        <w:jc w:val="both"/>
        <w:rPr>
          <w:rStyle w:val="FontStyle144"/>
          <w:rFonts w:ascii="Times New Roman" w:hAnsi="Times New Roman" w:cs="Times New Roman"/>
          <w:sz w:val="24"/>
          <w:szCs w:val="24"/>
          <w:lang w:eastAsia="en-US"/>
        </w:rPr>
      </w:pPr>
    </w:p>
    <w:p w14:paraId="22EEA74C" w14:textId="3BBE1E3F" w:rsidR="008601BE" w:rsidRDefault="008601BE" w:rsidP="00173EE8">
      <w:pPr>
        <w:pStyle w:val="Style47"/>
        <w:widowControl/>
        <w:ind w:firstLine="720"/>
        <w:jc w:val="both"/>
        <w:rPr>
          <w:rStyle w:val="FontStyle134"/>
          <w:rFonts w:ascii="Times New Roman" w:hAnsi="Times New Roman" w:cs="Times New Roman"/>
          <w:sz w:val="24"/>
          <w:szCs w:val="24"/>
          <w:lang w:eastAsia="en-US"/>
        </w:rPr>
      </w:pPr>
      <w:r w:rsidRPr="0070689C">
        <w:rPr>
          <w:rStyle w:val="FontStyle134"/>
          <w:rFonts w:ascii="Times New Roman" w:hAnsi="Times New Roman" w:cs="Times New Roman"/>
          <w:sz w:val="24"/>
          <w:szCs w:val="24"/>
          <w:lang w:eastAsia="en-US"/>
        </w:rPr>
        <w:t>3</w:t>
      </w:r>
      <w:r w:rsidR="00AC39CC" w:rsidRPr="0070689C">
        <w:rPr>
          <w:rStyle w:val="FontStyle134"/>
          <w:rFonts w:ascii="Times New Roman" w:hAnsi="Times New Roman" w:cs="Times New Roman"/>
          <w:sz w:val="24"/>
          <w:szCs w:val="24"/>
          <w:lang w:eastAsia="en-US"/>
        </w:rPr>
        <w:t xml:space="preserve"> </w:t>
      </w:r>
      <w:r w:rsidR="009B75AA" w:rsidRPr="0070689C">
        <w:rPr>
          <w:rStyle w:val="FontStyle134"/>
          <w:rFonts w:ascii="Times New Roman" w:hAnsi="Times New Roman" w:cs="Times New Roman"/>
          <w:sz w:val="24"/>
          <w:szCs w:val="24"/>
          <w:lang w:eastAsia="en-US"/>
        </w:rPr>
        <w:t>Нормативные ссылки</w:t>
      </w:r>
    </w:p>
    <w:p w14:paraId="079B232B" w14:textId="77777777" w:rsidR="0070689C" w:rsidRPr="0070689C" w:rsidRDefault="0070689C" w:rsidP="00173EE8">
      <w:pPr>
        <w:pStyle w:val="Style47"/>
        <w:widowControl/>
        <w:ind w:firstLine="720"/>
        <w:jc w:val="both"/>
        <w:rPr>
          <w:rStyle w:val="FontStyle134"/>
          <w:rFonts w:ascii="Times New Roman" w:hAnsi="Times New Roman" w:cs="Times New Roman"/>
          <w:sz w:val="24"/>
          <w:szCs w:val="24"/>
          <w:lang w:eastAsia="en-US"/>
        </w:rPr>
      </w:pPr>
    </w:p>
    <w:p w14:paraId="67C61AAD" w14:textId="77777777" w:rsidR="0021315E" w:rsidRDefault="00391752" w:rsidP="00173EE8">
      <w:pPr>
        <w:pStyle w:val="Style28"/>
        <w:widowControl/>
        <w:ind w:firstLine="720"/>
        <w:jc w:val="both"/>
        <w:rPr>
          <w:rStyle w:val="FontStyle144"/>
          <w:rFonts w:ascii="Times New Roman" w:hAnsi="Times New Roman" w:cs="Times New Roman"/>
          <w:sz w:val="24"/>
          <w:szCs w:val="24"/>
          <w:lang w:eastAsia="en-US"/>
        </w:rPr>
      </w:pPr>
      <w:r w:rsidRPr="0070689C">
        <w:rPr>
          <w:rStyle w:val="FontStyle144"/>
          <w:rFonts w:ascii="Times New Roman" w:hAnsi="Times New Roman" w:cs="Times New Roman"/>
          <w:sz w:val="24"/>
          <w:szCs w:val="24"/>
          <w:lang w:eastAsia="en-US"/>
        </w:rPr>
        <w:t xml:space="preserve">Для применения настоящего </w:t>
      </w:r>
      <w:r w:rsidR="00EF0488">
        <w:rPr>
          <w:rStyle w:val="FontStyle144"/>
          <w:rFonts w:ascii="Times New Roman" w:hAnsi="Times New Roman" w:cs="Times New Roman"/>
          <w:sz w:val="24"/>
          <w:szCs w:val="24"/>
          <w:lang w:eastAsia="en-US"/>
        </w:rPr>
        <w:t>стандарта</w:t>
      </w:r>
      <w:r w:rsidRPr="0070689C">
        <w:rPr>
          <w:rStyle w:val="FontStyle144"/>
          <w:rFonts w:ascii="Times New Roman" w:hAnsi="Times New Roman" w:cs="Times New Roman"/>
          <w:sz w:val="24"/>
          <w:szCs w:val="24"/>
          <w:lang w:eastAsia="en-US"/>
        </w:rPr>
        <w:t xml:space="preserve"> необходимы следующие </w:t>
      </w:r>
      <w:r w:rsidR="0021315E">
        <w:rPr>
          <w:rStyle w:val="FontStyle144"/>
          <w:rFonts w:ascii="Times New Roman" w:hAnsi="Times New Roman" w:cs="Times New Roman"/>
          <w:sz w:val="24"/>
          <w:szCs w:val="24"/>
          <w:lang w:eastAsia="en-US"/>
        </w:rPr>
        <w:t xml:space="preserve">ссылочные </w:t>
      </w:r>
      <w:r w:rsidRPr="0070689C">
        <w:rPr>
          <w:rStyle w:val="FontStyle144"/>
          <w:rFonts w:ascii="Times New Roman" w:hAnsi="Times New Roman" w:cs="Times New Roman"/>
          <w:sz w:val="24"/>
          <w:szCs w:val="24"/>
          <w:lang w:eastAsia="en-US"/>
        </w:rPr>
        <w:t>документы</w:t>
      </w:r>
      <w:r w:rsidR="0021315E">
        <w:rPr>
          <w:rStyle w:val="FontStyle144"/>
          <w:rFonts w:ascii="Times New Roman" w:hAnsi="Times New Roman" w:cs="Times New Roman"/>
          <w:sz w:val="24"/>
          <w:szCs w:val="24"/>
          <w:lang w:eastAsia="en-US"/>
        </w:rPr>
        <w:t xml:space="preserve"> по стандартизации:</w:t>
      </w:r>
    </w:p>
    <w:p w14:paraId="3DD55871" w14:textId="3CDB7FBD" w:rsidR="008601BE" w:rsidRPr="0070689C" w:rsidRDefault="008601BE" w:rsidP="00173EE8">
      <w:pPr>
        <w:pStyle w:val="Style6"/>
        <w:widowControl/>
        <w:ind w:firstLine="720"/>
        <w:jc w:val="both"/>
        <w:rPr>
          <w:rStyle w:val="FontStyle100"/>
          <w:rFonts w:ascii="Times New Roman" w:hAnsi="Times New Roman" w:cs="Times New Roman"/>
          <w:i w:val="0"/>
          <w:iCs w:val="0"/>
          <w:sz w:val="24"/>
          <w:szCs w:val="24"/>
          <w:lang w:eastAsia="en-US"/>
        </w:rPr>
      </w:pPr>
      <w:r w:rsidRPr="0070689C">
        <w:rPr>
          <w:rStyle w:val="FontStyle144"/>
          <w:rFonts w:ascii="Times New Roman" w:hAnsi="Times New Roman" w:cs="Times New Roman"/>
          <w:sz w:val="24"/>
          <w:szCs w:val="24"/>
          <w:lang w:eastAsia="en-US"/>
        </w:rPr>
        <w:t xml:space="preserve">ISO/IEC 19784-1:2006, </w:t>
      </w:r>
      <w:r w:rsidR="007D2BC6" w:rsidRPr="0070689C">
        <w:rPr>
          <w:rStyle w:val="FontStyle100"/>
          <w:rFonts w:ascii="Times New Roman" w:hAnsi="Times New Roman" w:cs="Times New Roman"/>
          <w:i w:val="0"/>
          <w:iCs w:val="0"/>
          <w:sz w:val="24"/>
          <w:szCs w:val="24"/>
          <w:lang w:eastAsia="en-US"/>
        </w:rPr>
        <w:t>Информационные технологии</w:t>
      </w:r>
      <w:r w:rsidR="0021315E">
        <w:rPr>
          <w:rStyle w:val="FontStyle100"/>
          <w:rFonts w:ascii="Times New Roman" w:hAnsi="Times New Roman" w:cs="Times New Roman"/>
          <w:i w:val="0"/>
          <w:iCs w:val="0"/>
          <w:sz w:val="24"/>
          <w:szCs w:val="24"/>
          <w:lang w:eastAsia="en-US"/>
        </w:rPr>
        <w:t xml:space="preserve">. </w:t>
      </w:r>
      <w:r w:rsidR="002F16F8" w:rsidRPr="0070689C">
        <w:rPr>
          <w:rStyle w:val="FontStyle100"/>
          <w:rFonts w:ascii="Times New Roman" w:hAnsi="Times New Roman" w:cs="Times New Roman"/>
          <w:i w:val="0"/>
          <w:iCs w:val="0"/>
          <w:sz w:val="24"/>
          <w:szCs w:val="24"/>
          <w:lang w:eastAsia="en-US"/>
        </w:rPr>
        <w:t>Биометрический интерфейс прикладного программирования</w:t>
      </w:r>
      <w:r w:rsidR="0021315E">
        <w:rPr>
          <w:rStyle w:val="FontStyle100"/>
          <w:rFonts w:ascii="Times New Roman" w:hAnsi="Times New Roman" w:cs="Times New Roman"/>
          <w:i w:val="0"/>
          <w:iCs w:val="0"/>
          <w:sz w:val="24"/>
          <w:szCs w:val="24"/>
          <w:lang w:eastAsia="en-US"/>
        </w:rPr>
        <w:t>, ч</w:t>
      </w:r>
      <w:r w:rsidR="002F16F8" w:rsidRPr="0070689C">
        <w:rPr>
          <w:rStyle w:val="FontStyle100"/>
          <w:rFonts w:ascii="Times New Roman" w:hAnsi="Times New Roman" w:cs="Times New Roman"/>
          <w:i w:val="0"/>
          <w:iCs w:val="0"/>
          <w:sz w:val="24"/>
          <w:szCs w:val="24"/>
          <w:lang w:eastAsia="en-US"/>
        </w:rPr>
        <w:t>асть</w:t>
      </w:r>
      <w:r w:rsidRPr="0070689C">
        <w:rPr>
          <w:rStyle w:val="FontStyle100"/>
          <w:rFonts w:ascii="Times New Roman" w:hAnsi="Times New Roman" w:cs="Times New Roman"/>
          <w:i w:val="0"/>
          <w:iCs w:val="0"/>
          <w:sz w:val="24"/>
          <w:szCs w:val="24"/>
          <w:lang w:eastAsia="en-US"/>
        </w:rPr>
        <w:t xml:space="preserve"> 1: </w:t>
      </w:r>
      <w:r w:rsidR="0021315E">
        <w:rPr>
          <w:rStyle w:val="FontStyle100"/>
          <w:rFonts w:ascii="Times New Roman" w:hAnsi="Times New Roman" w:cs="Times New Roman"/>
          <w:i w:val="0"/>
          <w:iCs w:val="0"/>
          <w:sz w:val="24"/>
          <w:szCs w:val="24"/>
          <w:lang w:eastAsia="en-US"/>
        </w:rPr>
        <w:t>с</w:t>
      </w:r>
      <w:r w:rsidR="002F16F8" w:rsidRPr="0070689C">
        <w:rPr>
          <w:rStyle w:val="FontStyle100"/>
          <w:rFonts w:ascii="Times New Roman" w:hAnsi="Times New Roman" w:cs="Times New Roman"/>
          <w:i w:val="0"/>
          <w:iCs w:val="0"/>
          <w:sz w:val="24"/>
          <w:szCs w:val="24"/>
          <w:lang w:eastAsia="en-US"/>
        </w:rPr>
        <w:t xml:space="preserve">пецификация </w:t>
      </w:r>
      <w:proofErr w:type="spellStart"/>
      <w:r w:rsidRPr="0070689C">
        <w:rPr>
          <w:rStyle w:val="FontStyle100"/>
          <w:rFonts w:ascii="Times New Roman" w:hAnsi="Times New Roman" w:cs="Times New Roman"/>
          <w:i w:val="0"/>
          <w:iCs w:val="0"/>
          <w:sz w:val="24"/>
          <w:szCs w:val="24"/>
          <w:lang w:eastAsia="en-US"/>
        </w:rPr>
        <w:t>BioAPI</w:t>
      </w:r>
      <w:proofErr w:type="spellEnd"/>
      <w:r w:rsidRPr="0070689C">
        <w:rPr>
          <w:rStyle w:val="FontStyle100"/>
          <w:rFonts w:ascii="Times New Roman" w:hAnsi="Times New Roman" w:cs="Times New Roman"/>
          <w:i w:val="0"/>
          <w:iCs w:val="0"/>
          <w:sz w:val="24"/>
          <w:szCs w:val="24"/>
          <w:lang w:eastAsia="en-US"/>
        </w:rPr>
        <w:t xml:space="preserve"> </w:t>
      </w:r>
    </w:p>
    <w:p w14:paraId="3CAEB2CE" w14:textId="1F6CDE6E" w:rsidR="008601BE" w:rsidRPr="0070689C" w:rsidRDefault="008601BE" w:rsidP="00173EE8">
      <w:pPr>
        <w:pStyle w:val="Style6"/>
        <w:widowControl/>
        <w:ind w:firstLine="720"/>
        <w:jc w:val="both"/>
        <w:rPr>
          <w:rStyle w:val="FontStyle100"/>
          <w:rFonts w:ascii="Times New Roman" w:hAnsi="Times New Roman" w:cs="Times New Roman"/>
          <w:i w:val="0"/>
          <w:iCs w:val="0"/>
          <w:sz w:val="24"/>
          <w:szCs w:val="24"/>
          <w:lang w:eastAsia="en-US"/>
        </w:rPr>
      </w:pPr>
      <w:r w:rsidRPr="0070689C">
        <w:rPr>
          <w:rStyle w:val="FontStyle144"/>
          <w:rFonts w:ascii="Times New Roman" w:hAnsi="Times New Roman" w:cs="Times New Roman"/>
          <w:sz w:val="24"/>
          <w:szCs w:val="24"/>
          <w:lang w:eastAsia="en-US"/>
        </w:rPr>
        <w:t xml:space="preserve">ISO/IEC 19785-1:2006, </w:t>
      </w:r>
      <w:r w:rsidR="007D2BC6" w:rsidRPr="0070689C">
        <w:rPr>
          <w:rStyle w:val="FontStyle100"/>
          <w:rFonts w:ascii="Times New Roman" w:hAnsi="Times New Roman" w:cs="Times New Roman"/>
          <w:i w:val="0"/>
          <w:iCs w:val="0"/>
          <w:sz w:val="24"/>
          <w:szCs w:val="24"/>
          <w:lang w:eastAsia="en-US"/>
        </w:rPr>
        <w:t>Информационные технологии</w:t>
      </w:r>
      <w:r w:rsidR="008F388E">
        <w:rPr>
          <w:rStyle w:val="FontStyle100"/>
          <w:rFonts w:ascii="Times New Roman" w:hAnsi="Times New Roman" w:cs="Times New Roman"/>
          <w:i w:val="0"/>
          <w:iCs w:val="0"/>
          <w:sz w:val="24"/>
          <w:szCs w:val="24"/>
          <w:lang w:eastAsia="en-US"/>
        </w:rPr>
        <w:t xml:space="preserve">. </w:t>
      </w:r>
      <w:r w:rsidR="002F16F8" w:rsidRPr="0070689C">
        <w:rPr>
          <w:rStyle w:val="FontStyle100"/>
          <w:rFonts w:ascii="Times New Roman" w:hAnsi="Times New Roman" w:cs="Times New Roman"/>
          <w:i w:val="0"/>
          <w:iCs w:val="0"/>
          <w:sz w:val="24"/>
          <w:szCs w:val="24"/>
          <w:lang w:eastAsia="en-US"/>
        </w:rPr>
        <w:t>Едина</w:t>
      </w:r>
      <w:r w:rsidR="008F388E">
        <w:rPr>
          <w:rStyle w:val="FontStyle100"/>
          <w:rFonts w:ascii="Times New Roman" w:hAnsi="Times New Roman" w:cs="Times New Roman"/>
          <w:i w:val="0"/>
          <w:iCs w:val="0"/>
          <w:sz w:val="24"/>
          <w:szCs w:val="24"/>
          <w:lang w:eastAsia="en-US"/>
        </w:rPr>
        <w:t>я</w:t>
      </w:r>
      <w:r w:rsidR="002F16F8" w:rsidRPr="0070689C">
        <w:rPr>
          <w:rStyle w:val="FontStyle100"/>
          <w:rFonts w:ascii="Times New Roman" w:hAnsi="Times New Roman" w:cs="Times New Roman"/>
          <w:i w:val="0"/>
          <w:iCs w:val="0"/>
          <w:sz w:val="24"/>
          <w:szCs w:val="24"/>
          <w:lang w:eastAsia="en-US"/>
        </w:rPr>
        <w:t xml:space="preserve"> структура форматов</w:t>
      </w:r>
      <w:r w:rsidRPr="0070689C">
        <w:rPr>
          <w:rStyle w:val="FontStyle100"/>
          <w:rFonts w:ascii="Times New Roman" w:hAnsi="Times New Roman" w:cs="Times New Roman"/>
          <w:i w:val="0"/>
          <w:iCs w:val="0"/>
          <w:sz w:val="24"/>
          <w:szCs w:val="24"/>
          <w:lang w:eastAsia="en-US"/>
        </w:rPr>
        <w:t xml:space="preserve"> </w:t>
      </w:r>
      <w:r w:rsidR="002F16F8" w:rsidRPr="0070689C">
        <w:rPr>
          <w:rStyle w:val="FontStyle100"/>
          <w:rFonts w:ascii="Times New Roman" w:hAnsi="Times New Roman" w:cs="Times New Roman"/>
          <w:i w:val="0"/>
          <w:iCs w:val="0"/>
          <w:sz w:val="24"/>
          <w:szCs w:val="24"/>
          <w:lang w:eastAsia="en-US"/>
        </w:rPr>
        <w:t>обмена биометрическими данными</w:t>
      </w:r>
      <w:r w:rsidR="008F388E">
        <w:rPr>
          <w:rStyle w:val="FontStyle100"/>
          <w:rFonts w:ascii="Times New Roman" w:hAnsi="Times New Roman" w:cs="Times New Roman"/>
          <w:i w:val="0"/>
          <w:iCs w:val="0"/>
          <w:sz w:val="24"/>
          <w:szCs w:val="24"/>
          <w:lang w:eastAsia="en-US"/>
        </w:rPr>
        <w:t>, ч</w:t>
      </w:r>
      <w:r w:rsidR="002F16F8" w:rsidRPr="0070689C">
        <w:rPr>
          <w:rStyle w:val="FontStyle100"/>
          <w:rFonts w:ascii="Times New Roman" w:hAnsi="Times New Roman" w:cs="Times New Roman"/>
          <w:i w:val="0"/>
          <w:iCs w:val="0"/>
          <w:sz w:val="24"/>
          <w:szCs w:val="24"/>
          <w:lang w:eastAsia="en-US"/>
        </w:rPr>
        <w:t>асть</w:t>
      </w:r>
      <w:r w:rsidRPr="0070689C">
        <w:rPr>
          <w:rStyle w:val="FontStyle100"/>
          <w:rFonts w:ascii="Times New Roman" w:hAnsi="Times New Roman" w:cs="Times New Roman"/>
          <w:i w:val="0"/>
          <w:iCs w:val="0"/>
          <w:sz w:val="24"/>
          <w:szCs w:val="24"/>
          <w:lang w:eastAsia="en-US"/>
        </w:rPr>
        <w:t xml:space="preserve"> 1: </w:t>
      </w:r>
      <w:r w:rsidR="008F388E">
        <w:rPr>
          <w:rStyle w:val="FontStyle100"/>
          <w:rFonts w:ascii="Times New Roman" w:hAnsi="Times New Roman" w:cs="Times New Roman"/>
          <w:i w:val="0"/>
          <w:iCs w:val="0"/>
          <w:sz w:val="24"/>
          <w:szCs w:val="24"/>
          <w:lang w:eastAsia="en-US"/>
        </w:rPr>
        <w:t>с</w:t>
      </w:r>
      <w:r w:rsidR="002F16F8" w:rsidRPr="0070689C">
        <w:rPr>
          <w:rStyle w:val="FontStyle100"/>
          <w:rFonts w:ascii="Times New Roman" w:hAnsi="Times New Roman" w:cs="Times New Roman"/>
          <w:i w:val="0"/>
          <w:iCs w:val="0"/>
          <w:sz w:val="24"/>
          <w:szCs w:val="24"/>
          <w:lang w:eastAsia="en-US"/>
        </w:rPr>
        <w:t>пецификация элементов данных</w:t>
      </w:r>
    </w:p>
    <w:p w14:paraId="150E54D1" w14:textId="77777777" w:rsidR="008601BE" w:rsidRPr="0070689C" w:rsidRDefault="008601BE" w:rsidP="00173EE8">
      <w:pPr>
        <w:pStyle w:val="Style6"/>
        <w:widowControl/>
        <w:ind w:firstLine="720"/>
        <w:jc w:val="both"/>
        <w:rPr>
          <w:rStyle w:val="FontStyle100"/>
          <w:rFonts w:ascii="Times New Roman" w:hAnsi="Times New Roman" w:cs="Times New Roman"/>
          <w:sz w:val="24"/>
          <w:szCs w:val="24"/>
          <w:lang w:eastAsia="en-US"/>
        </w:rPr>
      </w:pPr>
      <w:r w:rsidRPr="0070689C">
        <w:rPr>
          <w:rStyle w:val="FontStyle144"/>
          <w:rFonts w:ascii="Times New Roman" w:hAnsi="Times New Roman" w:cs="Times New Roman"/>
          <w:sz w:val="24"/>
          <w:szCs w:val="24"/>
          <w:lang w:eastAsia="en-US"/>
        </w:rPr>
        <w:t xml:space="preserve">ANSI/NIST-ITL 1:2000, </w:t>
      </w:r>
      <w:r w:rsidR="002F16F8" w:rsidRPr="0070689C">
        <w:rPr>
          <w:rStyle w:val="FontStyle100"/>
          <w:rFonts w:ascii="Times New Roman" w:hAnsi="Times New Roman" w:cs="Times New Roman"/>
          <w:i w:val="0"/>
          <w:iCs w:val="0"/>
          <w:sz w:val="24"/>
          <w:szCs w:val="24"/>
          <w:lang w:eastAsia="en-US"/>
        </w:rPr>
        <w:t>Стандартный формат данных для</w:t>
      </w:r>
      <w:r w:rsidRPr="0070689C">
        <w:rPr>
          <w:rStyle w:val="FontStyle100"/>
          <w:rFonts w:ascii="Times New Roman" w:hAnsi="Times New Roman" w:cs="Times New Roman"/>
          <w:i w:val="0"/>
          <w:iCs w:val="0"/>
          <w:sz w:val="24"/>
          <w:szCs w:val="24"/>
          <w:lang w:eastAsia="en-US"/>
        </w:rPr>
        <w:t xml:space="preserve"> </w:t>
      </w:r>
      <w:r w:rsidR="002F16F8" w:rsidRPr="0070689C">
        <w:rPr>
          <w:rStyle w:val="FontStyle100"/>
          <w:rFonts w:ascii="Times New Roman" w:hAnsi="Times New Roman" w:cs="Times New Roman"/>
          <w:i w:val="0"/>
          <w:iCs w:val="0"/>
          <w:sz w:val="24"/>
          <w:szCs w:val="24"/>
          <w:lang w:eastAsia="en-US"/>
        </w:rPr>
        <w:t>обмена информацией об отпечатках пальцев</w:t>
      </w:r>
      <w:r w:rsidRPr="0070689C">
        <w:rPr>
          <w:rStyle w:val="FontStyle100"/>
          <w:rFonts w:ascii="Times New Roman" w:hAnsi="Times New Roman" w:cs="Times New Roman"/>
          <w:i w:val="0"/>
          <w:iCs w:val="0"/>
          <w:sz w:val="24"/>
          <w:szCs w:val="24"/>
          <w:lang w:eastAsia="en-US"/>
        </w:rPr>
        <w:t xml:space="preserve">, </w:t>
      </w:r>
      <w:r w:rsidR="002F16F8" w:rsidRPr="0070689C">
        <w:rPr>
          <w:rStyle w:val="FontStyle100"/>
          <w:rFonts w:ascii="Times New Roman" w:hAnsi="Times New Roman" w:cs="Times New Roman"/>
          <w:i w:val="0"/>
          <w:iCs w:val="0"/>
          <w:sz w:val="24"/>
          <w:szCs w:val="24"/>
          <w:lang w:eastAsia="en-US"/>
        </w:rPr>
        <w:t>лице, шрамах и татуировках</w:t>
      </w:r>
      <w:r w:rsidRPr="0070689C">
        <w:rPr>
          <w:rStyle w:val="FontStyle100"/>
          <w:rFonts w:ascii="Times New Roman" w:hAnsi="Times New Roman" w:cs="Times New Roman"/>
          <w:i w:val="0"/>
          <w:iCs w:val="0"/>
          <w:sz w:val="24"/>
          <w:szCs w:val="24"/>
          <w:lang w:eastAsia="en-US"/>
        </w:rPr>
        <w:t xml:space="preserve"> (SMT</w:t>
      </w:r>
      <w:r w:rsidR="002F16F8" w:rsidRPr="0070689C">
        <w:rPr>
          <w:rStyle w:val="FontStyle100"/>
          <w:rFonts w:ascii="Times New Roman" w:hAnsi="Times New Roman" w:cs="Times New Roman"/>
          <w:i w:val="0"/>
          <w:iCs w:val="0"/>
          <w:sz w:val="24"/>
          <w:szCs w:val="24"/>
          <w:lang w:eastAsia="en-US"/>
        </w:rPr>
        <w:t>)</w:t>
      </w:r>
    </w:p>
    <w:p w14:paraId="61D89071" w14:textId="77777777" w:rsidR="008601BE" w:rsidRPr="0070689C" w:rsidRDefault="008601BE" w:rsidP="00173EE8">
      <w:pPr>
        <w:pStyle w:val="Style6"/>
        <w:widowControl/>
        <w:ind w:firstLine="720"/>
        <w:jc w:val="both"/>
        <w:rPr>
          <w:rStyle w:val="FontStyle100"/>
          <w:rFonts w:ascii="Times New Roman" w:hAnsi="Times New Roman" w:cs="Times New Roman"/>
          <w:color w:val="auto"/>
          <w:sz w:val="24"/>
          <w:szCs w:val="24"/>
          <w:lang w:eastAsia="en-US"/>
        </w:rPr>
      </w:pPr>
      <w:r w:rsidRPr="0070689C">
        <w:rPr>
          <w:rStyle w:val="FontStyle144"/>
          <w:rFonts w:ascii="Times New Roman" w:hAnsi="Times New Roman" w:cs="Times New Roman"/>
          <w:sz w:val="24"/>
          <w:szCs w:val="24"/>
          <w:lang w:eastAsia="en-US"/>
        </w:rPr>
        <w:t xml:space="preserve">ANSI/IEEE </w:t>
      </w:r>
      <w:proofErr w:type="spellStart"/>
      <w:r w:rsidRPr="0070689C">
        <w:rPr>
          <w:rStyle w:val="FontStyle144"/>
          <w:rFonts w:ascii="Times New Roman" w:hAnsi="Times New Roman" w:cs="Times New Roman"/>
          <w:sz w:val="24"/>
          <w:szCs w:val="24"/>
          <w:lang w:eastAsia="en-US"/>
        </w:rPr>
        <w:t>Std</w:t>
      </w:r>
      <w:proofErr w:type="spellEnd"/>
      <w:r w:rsidRPr="0070689C">
        <w:rPr>
          <w:rStyle w:val="FontStyle144"/>
          <w:rFonts w:ascii="Times New Roman" w:hAnsi="Times New Roman" w:cs="Times New Roman"/>
          <w:sz w:val="24"/>
          <w:szCs w:val="24"/>
          <w:lang w:eastAsia="en-US"/>
        </w:rPr>
        <w:t xml:space="preserve"> 754-1985, </w:t>
      </w:r>
      <w:r w:rsidR="002F16F8" w:rsidRPr="0070689C">
        <w:rPr>
          <w:rStyle w:val="FontStyle100"/>
          <w:rFonts w:ascii="Times New Roman" w:hAnsi="Times New Roman" w:cs="Times New Roman"/>
          <w:i w:val="0"/>
          <w:iCs w:val="0"/>
          <w:sz w:val="24"/>
          <w:szCs w:val="24"/>
          <w:lang w:eastAsia="en-US"/>
        </w:rPr>
        <w:t>Стандарт</w:t>
      </w:r>
      <w:r w:rsidR="002F16F8" w:rsidRPr="0070689C">
        <w:rPr>
          <w:rStyle w:val="FontStyle100"/>
          <w:rFonts w:ascii="Times New Roman" w:hAnsi="Times New Roman" w:cs="Times New Roman"/>
          <w:sz w:val="24"/>
          <w:szCs w:val="24"/>
          <w:lang w:eastAsia="en-US"/>
        </w:rPr>
        <w:t xml:space="preserve"> </w:t>
      </w:r>
      <w:r w:rsidRPr="0070689C">
        <w:rPr>
          <w:rStyle w:val="FontStyle144"/>
          <w:rFonts w:ascii="Times New Roman" w:hAnsi="Times New Roman" w:cs="Times New Roman"/>
          <w:sz w:val="24"/>
          <w:szCs w:val="24"/>
          <w:lang w:eastAsia="en-US"/>
        </w:rPr>
        <w:t>IEEE</w:t>
      </w:r>
      <w:r w:rsidR="002F16F8" w:rsidRPr="0070689C">
        <w:rPr>
          <w:rStyle w:val="FontStyle144"/>
          <w:rFonts w:ascii="Times New Roman" w:hAnsi="Times New Roman" w:cs="Times New Roman"/>
          <w:sz w:val="24"/>
          <w:szCs w:val="24"/>
          <w:lang w:eastAsia="en-US"/>
        </w:rPr>
        <w:t>,</w:t>
      </w:r>
      <w:r w:rsidRPr="0070689C">
        <w:rPr>
          <w:rStyle w:val="FontStyle144"/>
          <w:rFonts w:ascii="Times New Roman" w:hAnsi="Times New Roman" w:cs="Times New Roman"/>
          <w:sz w:val="24"/>
          <w:szCs w:val="24"/>
          <w:lang w:eastAsia="en-US"/>
        </w:rPr>
        <w:t xml:space="preserve"> </w:t>
      </w:r>
      <w:r w:rsidR="002F16F8" w:rsidRPr="0070689C">
        <w:rPr>
          <w:rFonts w:ascii="Times New Roman" w:hAnsi="Times New Roman" w:cs="Times New Roman"/>
          <w:shd w:val="clear" w:color="auto" w:fill="FFFFFF"/>
        </w:rPr>
        <w:t>Арифметические операции с плавающей точкой в двоичной системе счисления</w:t>
      </w:r>
    </w:p>
    <w:p w14:paraId="4C2A39EF" w14:textId="77777777" w:rsidR="008601BE" w:rsidRPr="0070689C" w:rsidRDefault="008601BE" w:rsidP="00173EE8">
      <w:pPr>
        <w:pStyle w:val="Style47"/>
        <w:widowControl/>
        <w:ind w:firstLine="720"/>
        <w:jc w:val="both"/>
        <w:rPr>
          <w:rStyle w:val="FontStyle134"/>
          <w:rFonts w:ascii="Times New Roman" w:hAnsi="Times New Roman" w:cs="Times New Roman"/>
          <w:sz w:val="24"/>
          <w:szCs w:val="24"/>
          <w:lang w:eastAsia="en-US"/>
        </w:rPr>
      </w:pPr>
    </w:p>
    <w:p w14:paraId="0AFD5B79" w14:textId="5C7C0F50" w:rsidR="008601BE" w:rsidRDefault="008601BE" w:rsidP="00173EE8">
      <w:pPr>
        <w:pStyle w:val="Style47"/>
        <w:widowControl/>
        <w:ind w:firstLine="720"/>
        <w:jc w:val="both"/>
        <w:rPr>
          <w:rStyle w:val="FontStyle134"/>
          <w:rFonts w:ascii="Times New Roman" w:hAnsi="Times New Roman" w:cs="Times New Roman"/>
          <w:sz w:val="24"/>
          <w:szCs w:val="24"/>
          <w:lang w:eastAsia="en-US"/>
        </w:rPr>
      </w:pPr>
      <w:r w:rsidRPr="0070689C">
        <w:rPr>
          <w:rStyle w:val="FontStyle134"/>
          <w:rFonts w:ascii="Times New Roman" w:hAnsi="Times New Roman" w:cs="Times New Roman"/>
          <w:sz w:val="24"/>
          <w:szCs w:val="24"/>
          <w:lang w:eastAsia="en-US"/>
        </w:rPr>
        <w:t>4</w:t>
      </w:r>
      <w:r w:rsidR="00AC39CC" w:rsidRPr="0070689C">
        <w:rPr>
          <w:rStyle w:val="FontStyle134"/>
          <w:rFonts w:ascii="Times New Roman" w:hAnsi="Times New Roman" w:cs="Times New Roman"/>
          <w:sz w:val="24"/>
          <w:szCs w:val="24"/>
          <w:lang w:eastAsia="en-US"/>
        </w:rPr>
        <w:t xml:space="preserve"> </w:t>
      </w:r>
      <w:r w:rsidR="007520BA" w:rsidRPr="0070689C">
        <w:rPr>
          <w:rStyle w:val="FontStyle134"/>
          <w:rFonts w:ascii="Times New Roman" w:hAnsi="Times New Roman" w:cs="Times New Roman"/>
          <w:sz w:val="24"/>
          <w:szCs w:val="24"/>
          <w:lang w:eastAsia="en-US"/>
        </w:rPr>
        <w:t>Термины и определения</w:t>
      </w:r>
    </w:p>
    <w:p w14:paraId="1E64499B" w14:textId="77777777" w:rsidR="008F388E" w:rsidRPr="0070689C" w:rsidRDefault="008F388E" w:rsidP="00173EE8">
      <w:pPr>
        <w:pStyle w:val="Style47"/>
        <w:widowControl/>
        <w:ind w:firstLine="720"/>
        <w:jc w:val="both"/>
        <w:rPr>
          <w:rStyle w:val="FontStyle134"/>
          <w:rFonts w:ascii="Times New Roman" w:hAnsi="Times New Roman" w:cs="Times New Roman"/>
          <w:sz w:val="24"/>
          <w:szCs w:val="24"/>
          <w:lang w:eastAsia="en-US"/>
        </w:rPr>
      </w:pPr>
    </w:p>
    <w:p w14:paraId="67490ED7" w14:textId="77777777" w:rsidR="008F388E" w:rsidRDefault="008F388E" w:rsidP="00173EE8">
      <w:pPr>
        <w:pStyle w:val="Style28"/>
        <w:widowControl/>
        <w:ind w:firstLine="720"/>
        <w:jc w:val="both"/>
        <w:rPr>
          <w:rStyle w:val="FontStyle55"/>
          <w:rFonts w:ascii="Times New Roman" w:hAnsi="Times New Roman" w:cs="Times New Roman"/>
          <w:sz w:val="24"/>
          <w:szCs w:val="24"/>
          <w:lang w:eastAsia="en-US"/>
        </w:rPr>
      </w:pPr>
      <w:r>
        <w:rPr>
          <w:rStyle w:val="FontStyle55"/>
          <w:rFonts w:ascii="Times New Roman" w:hAnsi="Times New Roman" w:cs="Times New Roman"/>
          <w:sz w:val="24"/>
          <w:szCs w:val="24"/>
          <w:lang w:eastAsia="en-US"/>
        </w:rPr>
        <w:t>В настоящем стандарте применяются с</w:t>
      </w:r>
      <w:r w:rsidR="007520BA" w:rsidRPr="0070689C">
        <w:rPr>
          <w:rStyle w:val="FontStyle55"/>
          <w:rFonts w:ascii="Times New Roman" w:hAnsi="Times New Roman" w:cs="Times New Roman"/>
          <w:sz w:val="24"/>
          <w:szCs w:val="24"/>
          <w:lang w:eastAsia="en-US"/>
        </w:rPr>
        <w:t xml:space="preserve">ледующие термины </w:t>
      </w:r>
      <w:r>
        <w:rPr>
          <w:rStyle w:val="FontStyle55"/>
          <w:rFonts w:ascii="Times New Roman" w:hAnsi="Times New Roman" w:cs="Times New Roman"/>
          <w:sz w:val="24"/>
          <w:szCs w:val="24"/>
          <w:lang w:eastAsia="en-US"/>
        </w:rPr>
        <w:t xml:space="preserve">с соответствующими определениями: </w:t>
      </w:r>
    </w:p>
    <w:p w14:paraId="51BDB1D3" w14:textId="037F468B" w:rsidR="00D46E67" w:rsidRPr="0070689C" w:rsidRDefault="008601BE" w:rsidP="001353B5">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4.1</w:t>
      </w:r>
      <w:r w:rsidR="008F388E">
        <w:rPr>
          <w:rStyle w:val="FontStyle139"/>
          <w:rFonts w:ascii="Times New Roman" w:hAnsi="Times New Roman" w:cs="Times New Roman"/>
          <w:sz w:val="24"/>
          <w:szCs w:val="24"/>
          <w:lang w:eastAsia="en-US"/>
        </w:rPr>
        <w:t xml:space="preserve"> </w:t>
      </w:r>
      <w:r w:rsidR="001353B5">
        <w:rPr>
          <w:rStyle w:val="FontStyle139"/>
          <w:rFonts w:ascii="Times New Roman" w:hAnsi="Times New Roman" w:cs="Times New Roman"/>
          <w:sz w:val="24"/>
          <w:szCs w:val="24"/>
          <w:lang w:eastAsia="en-US"/>
        </w:rPr>
        <w:t>Б</w:t>
      </w:r>
      <w:r w:rsidR="007520BA" w:rsidRPr="0070689C">
        <w:rPr>
          <w:rStyle w:val="FontStyle139"/>
          <w:rFonts w:ascii="Times New Roman" w:hAnsi="Times New Roman" w:cs="Times New Roman"/>
          <w:sz w:val="24"/>
          <w:szCs w:val="24"/>
          <w:lang w:eastAsia="en-US"/>
        </w:rPr>
        <w:t>иометрические данные</w:t>
      </w:r>
      <w:r w:rsidR="001353B5">
        <w:rPr>
          <w:rStyle w:val="FontStyle139"/>
          <w:rFonts w:ascii="Times New Roman" w:hAnsi="Times New Roman" w:cs="Times New Roman"/>
          <w:sz w:val="24"/>
          <w:szCs w:val="24"/>
          <w:lang w:eastAsia="en-US"/>
        </w:rPr>
        <w:t xml:space="preserve">: </w:t>
      </w:r>
      <w:r w:rsidR="00D46E67" w:rsidRPr="0070689C">
        <w:rPr>
          <w:rStyle w:val="FontStyle144"/>
          <w:rFonts w:ascii="Times New Roman" w:hAnsi="Times New Roman" w:cs="Times New Roman"/>
          <w:sz w:val="24"/>
          <w:szCs w:val="24"/>
          <w:lang w:eastAsia="en-US"/>
        </w:rPr>
        <w:t xml:space="preserve">биометрический образец на любой стадии обработки, биометрической ссылки, биометрического </w:t>
      </w:r>
      <w:r w:rsidR="003928B7" w:rsidRPr="0070689C">
        <w:rPr>
          <w:rStyle w:val="FontStyle144"/>
          <w:rFonts w:ascii="Times New Roman" w:hAnsi="Times New Roman" w:cs="Times New Roman"/>
          <w:sz w:val="24"/>
          <w:szCs w:val="24"/>
          <w:lang w:eastAsia="en-US"/>
        </w:rPr>
        <w:t>свойства</w:t>
      </w:r>
      <w:r w:rsidR="00D46E67" w:rsidRPr="0070689C">
        <w:rPr>
          <w:rStyle w:val="FontStyle144"/>
          <w:rFonts w:ascii="Times New Roman" w:hAnsi="Times New Roman" w:cs="Times New Roman"/>
          <w:sz w:val="24"/>
          <w:szCs w:val="24"/>
          <w:lang w:eastAsia="en-US"/>
        </w:rPr>
        <w:t xml:space="preserve"> или биометрического свойства</w:t>
      </w:r>
      <w:r w:rsidR="001353B5">
        <w:rPr>
          <w:rStyle w:val="FontStyle144"/>
          <w:rFonts w:ascii="Times New Roman" w:hAnsi="Times New Roman" w:cs="Times New Roman"/>
          <w:sz w:val="24"/>
          <w:szCs w:val="24"/>
          <w:lang w:eastAsia="en-US"/>
        </w:rPr>
        <w:t>.</w:t>
      </w:r>
    </w:p>
    <w:p w14:paraId="796841CF" w14:textId="77777777" w:rsidR="00B37D06" w:rsidRPr="0070689C" w:rsidRDefault="00B37D06" w:rsidP="00173EE8">
      <w:pPr>
        <w:pStyle w:val="Style2"/>
        <w:widowControl/>
        <w:ind w:firstLine="720"/>
        <w:jc w:val="both"/>
        <w:rPr>
          <w:rStyle w:val="FontStyle142"/>
          <w:rFonts w:ascii="Times New Roman" w:hAnsi="Times New Roman" w:cs="Times New Roman"/>
          <w:sz w:val="24"/>
          <w:szCs w:val="24"/>
          <w:lang w:eastAsia="en-US"/>
        </w:rPr>
      </w:pPr>
    </w:p>
    <w:p w14:paraId="755BBAA0" w14:textId="602FB16F" w:rsidR="008601BE" w:rsidRPr="001353B5" w:rsidRDefault="001353B5" w:rsidP="00173EE8">
      <w:pPr>
        <w:pStyle w:val="Style2"/>
        <w:widowControl/>
        <w:ind w:firstLine="720"/>
        <w:jc w:val="both"/>
        <w:rPr>
          <w:rStyle w:val="FontStyle142"/>
          <w:rFonts w:ascii="Times New Roman" w:hAnsi="Times New Roman" w:cs="Times New Roman"/>
          <w:sz w:val="20"/>
          <w:szCs w:val="20"/>
          <w:lang w:eastAsia="en-US"/>
        </w:rPr>
      </w:pPr>
      <w:r w:rsidRPr="001353B5">
        <w:rPr>
          <w:rStyle w:val="FontStyle142"/>
          <w:rFonts w:ascii="Times New Roman" w:hAnsi="Times New Roman" w:cs="Times New Roman"/>
          <w:sz w:val="20"/>
          <w:szCs w:val="20"/>
          <w:lang w:eastAsia="en-US"/>
        </w:rPr>
        <w:t>Примечание</w:t>
      </w:r>
      <w:r w:rsidR="00D33F4E">
        <w:rPr>
          <w:rStyle w:val="FontStyle142"/>
          <w:rFonts w:ascii="Times New Roman" w:hAnsi="Times New Roman" w:cs="Times New Roman"/>
          <w:sz w:val="20"/>
          <w:szCs w:val="20"/>
          <w:lang w:eastAsia="en-US"/>
        </w:rPr>
        <w:t xml:space="preserve"> –</w:t>
      </w:r>
      <w:r w:rsidR="008601BE" w:rsidRPr="001353B5">
        <w:rPr>
          <w:rStyle w:val="FontStyle142"/>
          <w:rFonts w:ascii="Times New Roman" w:hAnsi="Times New Roman" w:cs="Times New Roman"/>
          <w:sz w:val="20"/>
          <w:szCs w:val="20"/>
          <w:lang w:eastAsia="en-US"/>
        </w:rPr>
        <w:t xml:space="preserve"> </w:t>
      </w:r>
      <w:r w:rsidR="00AC39CC" w:rsidRPr="001353B5">
        <w:rPr>
          <w:rStyle w:val="FontStyle142"/>
          <w:rFonts w:ascii="Times New Roman" w:hAnsi="Times New Roman" w:cs="Times New Roman"/>
          <w:sz w:val="20"/>
          <w:szCs w:val="20"/>
          <w:lang w:eastAsia="en-US"/>
        </w:rPr>
        <w:t>В</w:t>
      </w:r>
      <w:r w:rsidR="00AC39CC" w:rsidRPr="001353B5">
        <w:rPr>
          <w:rStyle w:val="FontStyle55"/>
          <w:rFonts w:ascii="Times New Roman" w:hAnsi="Times New Roman" w:cs="Times New Roman"/>
          <w:sz w:val="20"/>
          <w:szCs w:val="20"/>
          <w:lang w:eastAsia="en-US"/>
        </w:rPr>
        <w:t xml:space="preserve"> рамках значения настоящего документа</w:t>
      </w:r>
      <w:r w:rsidR="008601BE" w:rsidRPr="001353B5">
        <w:rPr>
          <w:rStyle w:val="FontStyle142"/>
          <w:rFonts w:ascii="Times New Roman" w:hAnsi="Times New Roman" w:cs="Times New Roman"/>
          <w:sz w:val="20"/>
          <w:szCs w:val="20"/>
          <w:lang w:eastAsia="en-US"/>
        </w:rPr>
        <w:t xml:space="preserve"> </w:t>
      </w:r>
      <w:r w:rsidR="00AC39CC" w:rsidRPr="001353B5">
        <w:rPr>
          <w:rStyle w:val="2"/>
          <w:rFonts w:ascii="Times New Roman" w:hAnsi="Times New Roman" w:cs="Times New Roman"/>
          <w:color w:val="000000"/>
          <w:sz w:val="20"/>
          <w:szCs w:val="20"/>
        </w:rPr>
        <w:t xml:space="preserve">биометрическими данными являются спектральные данные </w:t>
      </w:r>
      <w:r w:rsidR="00560580" w:rsidRPr="001353B5">
        <w:rPr>
          <w:rStyle w:val="2"/>
          <w:rFonts w:ascii="Times New Roman" w:hAnsi="Times New Roman" w:cs="Times New Roman"/>
          <w:color w:val="000000"/>
          <w:sz w:val="20"/>
          <w:szCs w:val="20"/>
        </w:rPr>
        <w:t xml:space="preserve">изображения </w:t>
      </w:r>
      <w:r w:rsidR="00AC39CC" w:rsidRPr="001353B5">
        <w:rPr>
          <w:rStyle w:val="2"/>
          <w:rFonts w:ascii="Times New Roman" w:hAnsi="Times New Roman" w:cs="Times New Roman"/>
          <w:color w:val="000000"/>
          <w:sz w:val="20"/>
          <w:szCs w:val="20"/>
        </w:rPr>
        <w:t>отпечатка пальца, данные о качестве и другие данные, извлеченные из полученного биометрического образца</w:t>
      </w:r>
      <w:r w:rsidR="008601BE" w:rsidRPr="001353B5">
        <w:rPr>
          <w:rStyle w:val="FontStyle142"/>
          <w:rFonts w:ascii="Times New Roman" w:hAnsi="Times New Roman" w:cs="Times New Roman"/>
          <w:sz w:val="20"/>
          <w:szCs w:val="20"/>
          <w:lang w:eastAsia="en-US"/>
        </w:rPr>
        <w:t>.</w:t>
      </w:r>
    </w:p>
    <w:p w14:paraId="2FB1A04E" w14:textId="77777777" w:rsidR="00B37D06" w:rsidRPr="0070689C" w:rsidRDefault="00B37D06" w:rsidP="00173EE8">
      <w:pPr>
        <w:pStyle w:val="Style19"/>
        <w:widowControl/>
        <w:ind w:firstLine="720"/>
        <w:jc w:val="both"/>
        <w:rPr>
          <w:rStyle w:val="FontStyle139"/>
          <w:rFonts w:ascii="Times New Roman" w:hAnsi="Times New Roman" w:cs="Times New Roman"/>
          <w:sz w:val="24"/>
          <w:szCs w:val="24"/>
          <w:lang w:eastAsia="en-US"/>
        </w:rPr>
      </w:pPr>
    </w:p>
    <w:p w14:paraId="23E5F988" w14:textId="5B8B39F8" w:rsidR="00AC39CC" w:rsidRPr="0070689C" w:rsidRDefault="008601BE" w:rsidP="00D33F4E">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lastRenderedPageBreak/>
        <w:t>4.2</w:t>
      </w:r>
      <w:r w:rsidR="00D33F4E">
        <w:rPr>
          <w:rStyle w:val="FontStyle139"/>
          <w:rFonts w:ascii="Times New Roman" w:hAnsi="Times New Roman" w:cs="Times New Roman"/>
          <w:sz w:val="24"/>
          <w:szCs w:val="24"/>
          <w:lang w:eastAsia="en-US"/>
        </w:rPr>
        <w:t xml:space="preserve"> Б</w:t>
      </w:r>
      <w:r w:rsidR="00AC39CC" w:rsidRPr="0070689C">
        <w:rPr>
          <w:rStyle w:val="FontStyle139"/>
          <w:rFonts w:ascii="Times New Roman" w:hAnsi="Times New Roman" w:cs="Times New Roman"/>
          <w:sz w:val="24"/>
          <w:szCs w:val="24"/>
          <w:lang w:eastAsia="en-US"/>
        </w:rPr>
        <w:t>иометрическое</w:t>
      </w:r>
      <w:r w:rsidRPr="0070689C">
        <w:rPr>
          <w:rStyle w:val="FontStyle139"/>
          <w:rFonts w:ascii="Times New Roman" w:hAnsi="Times New Roman" w:cs="Times New Roman"/>
          <w:sz w:val="24"/>
          <w:szCs w:val="24"/>
          <w:lang w:eastAsia="en-US"/>
        </w:rPr>
        <w:t xml:space="preserve"> </w:t>
      </w:r>
      <w:r w:rsidR="00AC39CC" w:rsidRPr="0070689C">
        <w:rPr>
          <w:rStyle w:val="FontStyle139"/>
          <w:rFonts w:ascii="Times New Roman" w:hAnsi="Times New Roman" w:cs="Times New Roman"/>
          <w:sz w:val="24"/>
          <w:szCs w:val="24"/>
          <w:lang w:eastAsia="en-US"/>
        </w:rPr>
        <w:t>свойство</w:t>
      </w:r>
      <w:r w:rsidR="00D33F4E">
        <w:rPr>
          <w:rStyle w:val="FontStyle139"/>
          <w:rFonts w:ascii="Times New Roman" w:hAnsi="Times New Roman" w:cs="Times New Roman"/>
          <w:sz w:val="24"/>
          <w:szCs w:val="24"/>
          <w:lang w:eastAsia="en-US"/>
        </w:rPr>
        <w:t xml:space="preserve">: </w:t>
      </w:r>
      <w:r w:rsidR="00AC39CC" w:rsidRPr="0070689C">
        <w:rPr>
          <w:rStyle w:val="FontStyle144"/>
          <w:rFonts w:ascii="Times New Roman" w:hAnsi="Times New Roman" w:cs="Times New Roman"/>
          <w:sz w:val="24"/>
          <w:szCs w:val="24"/>
          <w:lang w:eastAsia="en-US"/>
        </w:rPr>
        <w:t>конкретное представление информации,</w:t>
      </w:r>
      <w:r w:rsidRPr="0070689C">
        <w:rPr>
          <w:rStyle w:val="FontStyle144"/>
          <w:rFonts w:ascii="Times New Roman" w:hAnsi="Times New Roman" w:cs="Times New Roman"/>
          <w:sz w:val="24"/>
          <w:szCs w:val="24"/>
          <w:lang w:eastAsia="en-US"/>
        </w:rPr>
        <w:t xml:space="preserve"> </w:t>
      </w:r>
      <w:r w:rsidR="00AC39CC" w:rsidRPr="0070689C">
        <w:rPr>
          <w:rStyle w:val="FontStyle144"/>
          <w:rFonts w:ascii="Times New Roman" w:hAnsi="Times New Roman" w:cs="Times New Roman"/>
          <w:sz w:val="24"/>
          <w:szCs w:val="24"/>
          <w:lang w:eastAsia="en-US"/>
        </w:rPr>
        <w:t>извлеченной из полученного или промежуточного</w:t>
      </w:r>
      <w:r w:rsidRPr="0070689C">
        <w:rPr>
          <w:rStyle w:val="FontStyle144"/>
          <w:rFonts w:ascii="Times New Roman" w:hAnsi="Times New Roman" w:cs="Times New Roman"/>
          <w:sz w:val="24"/>
          <w:szCs w:val="24"/>
          <w:lang w:eastAsia="en-US"/>
        </w:rPr>
        <w:t xml:space="preserve"> </w:t>
      </w:r>
      <w:r w:rsidR="00AC39CC" w:rsidRPr="0070689C">
        <w:rPr>
          <w:rStyle w:val="FontStyle144"/>
          <w:rFonts w:ascii="Times New Roman" w:hAnsi="Times New Roman" w:cs="Times New Roman"/>
          <w:sz w:val="24"/>
          <w:szCs w:val="24"/>
          <w:lang w:eastAsia="en-US"/>
        </w:rPr>
        <w:t>биометрического</w:t>
      </w:r>
      <w:r w:rsidRPr="0070689C">
        <w:rPr>
          <w:rStyle w:val="FontStyle144"/>
          <w:rFonts w:ascii="Times New Roman" w:hAnsi="Times New Roman" w:cs="Times New Roman"/>
          <w:sz w:val="24"/>
          <w:szCs w:val="24"/>
          <w:lang w:eastAsia="en-US"/>
        </w:rPr>
        <w:t xml:space="preserve"> </w:t>
      </w:r>
      <w:r w:rsidR="00AC39CC" w:rsidRPr="0070689C">
        <w:rPr>
          <w:rStyle w:val="FontStyle144"/>
          <w:rFonts w:ascii="Times New Roman" w:hAnsi="Times New Roman" w:cs="Times New Roman"/>
          <w:sz w:val="24"/>
          <w:szCs w:val="24"/>
          <w:lang w:eastAsia="en-US"/>
        </w:rPr>
        <w:t>образца путем</w:t>
      </w:r>
      <w:r w:rsidRPr="0070689C">
        <w:rPr>
          <w:rStyle w:val="FontStyle144"/>
          <w:rFonts w:ascii="Times New Roman" w:hAnsi="Times New Roman" w:cs="Times New Roman"/>
          <w:sz w:val="24"/>
          <w:szCs w:val="24"/>
          <w:lang w:eastAsia="en-US"/>
        </w:rPr>
        <w:t xml:space="preserve"> </w:t>
      </w:r>
      <w:r w:rsidR="00AC39CC" w:rsidRPr="0070689C">
        <w:rPr>
          <w:rStyle w:val="FontStyle144"/>
          <w:rFonts w:ascii="Times New Roman" w:hAnsi="Times New Roman" w:cs="Times New Roman"/>
          <w:sz w:val="24"/>
          <w:szCs w:val="24"/>
          <w:lang w:eastAsia="en-US"/>
        </w:rPr>
        <w:t>применения</w:t>
      </w:r>
      <w:r w:rsidRPr="0070689C">
        <w:rPr>
          <w:rStyle w:val="FontStyle144"/>
          <w:rFonts w:ascii="Times New Roman" w:hAnsi="Times New Roman" w:cs="Times New Roman"/>
          <w:sz w:val="24"/>
          <w:szCs w:val="24"/>
          <w:lang w:eastAsia="en-US"/>
        </w:rPr>
        <w:t xml:space="preserve"> </w:t>
      </w:r>
      <w:r w:rsidR="00AC39CC" w:rsidRPr="0070689C">
        <w:rPr>
          <w:rStyle w:val="FontStyle144"/>
          <w:rFonts w:ascii="Times New Roman" w:hAnsi="Times New Roman" w:cs="Times New Roman"/>
          <w:sz w:val="24"/>
          <w:szCs w:val="24"/>
          <w:lang w:eastAsia="en-US"/>
        </w:rPr>
        <w:t>математического преобразования</w:t>
      </w:r>
      <w:r w:rsidR="00D33F4E">
        <w:rPr>
          <w:rStyle w:val="FontStyle144"/>
          <w:rFonts w:ascii="Times New Roman" w:hAnsi="Times New Roman" w:cs="Times New Roman"/>
          <w:sz w:val="24"/>
          <w:szCs w:val="24"/>
          <w:lang w:eastAsia="en-US"/>
        </w:rPr>
        <w:t>.</w:t>
      </w:r>
    </w:p>
    <w:p w14:paraId="0B5B65AE" w14:textId="77777777" w:rsidR="00B37D06" w:rsidRPr="0070689C" w:rsidRDefault="00B37D06" w:rsidP="00173EE8">
      <w:pPr>
        <w:pStyle w:val="Style28"/>
        <w:widowControl/>
        <w:ind w:firstLine="720"/>
        <w:jc w:val="both"/>
        <w:rPr>
          <w:rStyle w:val="FontStyle142"/>
          <w:rFonts w:ascii="Times New Roman" w:hAnsi="Times New Roman" w:cs="Times New Roman"/>
          <w:sz w:val="24"/>
          <w:szCs w:val="24"/>
          <w:lang w:eastAsia="en-US"/>
        </w:rPr>
      </w:pPr>
    </w:p>
    <w:p w14:paraId="1CAAA9AA" w14:textId="77777777" w:rsidR="00D33F4E" w:rsidRPr="00D33F4E" w:rsidRDefault="00D33F4E" w:rsidP="00173EE8">
      <w:pPr>
        <w:pStyle w:val="Style28"/>
        <w:widowControl/>
        <w:ind w:firstLine="720"/>
        <w:jc w:val="both"/>
        <w:rPr>
          <w:rStyle w:val="FontStyle142"/>
          <w:rFonts w:ascii="Times New Roman" w:hAnsi="Times New Roman" w:cs="Times New Roman"/>
          <w:sz w:val="20"/>
          <w:szCs w:val="20"/>
          <w:lang w:eastAsia="en-US"/>
        </w:rPr>
      </w:pPr>
      <w:r w:rsidRPr="00D33F4E">
        <w:rPr>
          <w:rStyle w:val="FontStyle142"/>
          <w:rFonts w:ascii="Times New Roman" w:hAnsi="Times New Roman" w:cs="Times New Roman"/>
          <w:sz w:val="20"/>
          <w:szCs w:val="20"/>
          <w:lang w:eastAsia="en-US"/>
        </w:rPr>
        <w:t>Примечания</w:t>
      </w:r>
      <w:r w:rsidR="008601BE" w:rsidRPr="00D33F4E">
        <w:rPr>
          <w:rStyle w:val="FontStyle142"/>
          <w:rFonts w:ascii="Times New Roman" w:hAnsi="Times New Roman" w:cs="Times New Roman"/>
          <w:sz w:val="20"/>
          <w:szCs w:val="20"/>
          <w:lang w:eastAsia="en-US"/>
        </w:rPr>
        <w:t xml:space="preserve"> </w:t>
      </w:r>
    </w:p>
    <w:p w14:paraId="48A2A9F3" w14:textId="65BA2FB3" w:rsidR="008601BE" w:rsidRPr="00D33F4E" w:rsidRDefault="008601BE" w:rsidP="00D33F4E">
      <w:pPr>
        <w:pStyle w:val="Style28"/>
        <w:widowControl/>
        <w:tabs>
          <w:tab w:val="left" w:pos="993"/>
        </w:tabs>
        <w:ind w:firstLine="720"/>
        <w:jc w:val="both"/>
        <w:rPr>
          <w:rStyle w:val="FontStyle142"/>
          <w:rFonts w:ascii="Times New Roman" w:hAnsi="Times New Roman" w:cs="Times New Roman"/>
          <w:sz w:val="20"/>
          <w:szCs w:val="20"/>
          <w:lang w:eastAsia="en-US"/>
        </w:rPr>
      </w:pPr>
      <w:r w:rsidRPr="00D33F4E">
        <w:rPr>
          <w:rStyle w:val="FontStyle142"/>
          <w:rFonts w:ascii="Times New Roman" w:hAnsi="Times New Roman" w:cs="Times New Roman"/>
          <w:sz w:val="20"/>
          <w:szCs w:val="20"/>
          <w:lang w:eastAsia="en-US"/>
        </w:rPr>
        <w:t>1</w:t>
      </w:r>
      <w:r w:rsidR="00D33F4E" w:rsidRPr="00D33F4E">
        <w:rPr>
          <w:rStyle w:val="FontStyle142"/>
          <w:rFonts w:ascii="Times New Roman" w:hAnsi="Times New Roman" w:cs="Times New Roman"/>
          <w:sz w:val="20"/>
          <w:szCs w:val="20"/>
          <w:lang w:eastAsia="en-US"/>
        </w:rPr>
        <w:t xml:space="preserve"> </w:t>
      </w:r>
      <w:r w:rsidR="00AC39CC" w:rsidRPr="00D33F4E">
        <w:rPr>
          <w:rStyle w:val="2"/>
          <w:rFonts w:ascii="Times New Roman" w:hAnsi="Times New Roman" w:cs="Times New Roman"/>
          <w:color w:val="000000"/>
          <w:sz w:val="20"/>
          <w:szCs w:val="20"/>
        </w:rPr>
        <w:t>Применение этого термина должно совпадать с его применением математическими сообществами и сообществами по распознаванию образов</w:t>
      </w:r>
      <w:r w:rsidRPr="00D33F4E">
        <w:rPr>
          <w:rStyle w:val="FontStyle142"/>
          <w:rFonts w:ascii="Times New Roman" w:hAnsi="Times New Roman" w:cs="Times New Roman"/>
          <w:sz w:val="20"/>
          <w:szCs w:val="20"/>
          <w:lang w:eastAsia="en-US"/>
        </w:rPr>
        <w:t xml:space="preserve">. </w:t>
      </w:r>
    </w:p>
    <w:p w14:paraId="235EBD6D" w14:textId="44C18E20" w:rsidR="008601BE" w:rsidRPr="00D33F4E" w:rsidRDefault="008601BE" w:rsidP="00D33F4E">
      <w:pPr>
        <w:pStyle w:val="Style53"/>
        <w:widowControl/>
        <w:tabs>
          <w:tab w:val="left" w:pos="1276"/>
        </w:tabs>
        <w:ind w:firstLine="720"/>
        <w:jc w:val="both"/>
        <w:rPr>
          <w:rStyle w:val="FontStyle142"/>
          <w:rFonts w:ascii="Times New Roman" w:hAnsi="Times New Roman" w:cs="Times New Roman"/>
          <w:sz w:val="20"/>
          <w:szCs w:val="20"/>
          <w:lang w:eastAsia="en-US"/>
        </w:rPr>
      </w:pPr>
      <w:r w:rsidRPr="00D33F4E">
        <w:rPr>
          <w:rStyle w:val="FontStyle142"/>
          <w:rFonts w:ascii="Times New Roman" w:hAnsi="Times New Roman" w:cs="Times New Roman"/>
          <w:sz w:val="20"/>
          <w:szCs w:val="20"/>
          <w:lang w:eastAsia="en-US"/>
        </w:rPr>
        <w:t>2</w:t>
      </w:r>
      <w:r w:rsidR="00AC39CC" w:rsidRPr="00D33F4E">
        <w:rPr>
          <w:rStyle w:val="FontStyle142"/>
          <w:rFonts w:ascii="Times New Roman" w:hAnsi="Times New Roman" w:cs="Times New Roman"/>
          <w:sz w:val="20"/>
          <w:szCs w:val="20"/>
          <w:lang w:eastAsia="en-US"/>
        </w:rPr>
        <w:t xml:space="preserve"> В рамках значения настоящего документа</w:t>
      </w:r>
      <w:r w:rsidRPr="00D33F4E">
        <w:rPr>
          <w:rStyle w:val="FontStyle142"/>
          <w:rFonts w:ascii="Times New Roman" w:hAnsi="Times New Roman" w:cs="Times New Roman"/>
          <w:sz w:val="20"/>
          <w:szCs w:val="20"/>
          <w:lang w:eastAsia="en-US"/>
        </w:rPr>
        <w:t xml:space="preserve"> </w:t>
      </w:r>
      <w:r w:rsidR="00AC39CC" w:rsidRPr="00D33F4E">
        <w:rPr>
          <w:rStyle w:val="FontStyle142"/>
          <w:rFonts w:ascii="Times New Roman" w:hAnsi="Times New Roman" w:cs="Times New Roman"/>
          <w:sz w:val="20"/>
          <w:szCs w:val="20"/>
          <w:lang w:eastAsia="en-US"/>
        </w:rPr>
        <w:t>биометрически</w:t>
      </w:r>
      <w:r w:rsidR="008973A4" w:rsidRPr="00D33F4E">
        <w:rPr>
          <w:rStyle w:val="FontStyle142"/>
          <w:rFonts w:ascii="Times New Roman" w:hAnsi="Times New Roman" w:cs="Times New Roman"/>
          <w:sz w:val="20"/>
          <w:szCs w:val="20"/>
          <w:lang w:eastAsia="en-US"/>
        </w:rPr>
        <w:t>ми свойствами являются</w:t>
      </w:r>
      <w:r w:rsidR="008973A4" w:rsidRPr="00D33F4E">
        <w:rPr>
          <w:rFonts w:ascii="Times New Roman" w:hAnsi="Times New Roman" w:cs="Times New Roman"/>
          <w:color w:val="000000"/>
          <w:sz w:val="20"/>
          <w:szCs w:val="20"/>
        </w:rPr>
        <w:t xml:space="preserve"> </w:t>
      </w:r>
      <w:r w:rsidR="008973A4" w:rsidRPr="00D33F4E">
        <w:rPr>
          <w:rStyle w:val="2"/>
          <w:rFonts w:ascii="Times New Roman" w:hAnsi="Times New Roman" w:cs="Times New Roman"/>
          <w:color w:val="000000"/>
          <w:sz w:val="20"/>
          <w:szCs w:val="20"/>
        </w:rPr>
        <w:t>спектральные составляющие изображения отпечатка пальца</w:t>
      </w:r>
      <w:r w:rsidRPr="00D33F4E">
        <w:rPr>
          <w:rStyle w:val="FontStyle142"/>
          <w:rFonts w:ascii="Times New Roman" w:hAnsi="Times New Roman" w:cs="Times New Roman"/>
          <w:sz w:val="20"/>
          <w:szCs w:val="20"/>
          <w:lang w:eastAsia="en-US"/>
        </w:rPr>
        <w:t>.</w:t>
      </w:r>
    </w:p>
    <w:p w14:paraId="0C80FF09" w14:textId="77777777" w:rsidR="00866DC2" w:rsidRPr="0070689C" w:rsidRDefault="00866DC2" w:rsidP="00173EE8">
      <w:pPr>
        <w:pStyle w:val="Style19"/>
        <w:widowControl/>
        <w:ind w:firstLine="720"/>
        <w:jc w:val="both"/>
        <w:rPr>
          <w:rStyle w:val="FontStyle139"/>
          <w:rFonts w:ascii="Times New Roman" w:hAnsi="Times New Roman" w:cs="Times New Roman"/>
          <w:sz w:val="24"/>
          <w:szCs w:val="24"/>
          <w:lang w:eastAsia="en-US"/>
        </w:rPr>
      </w:pPr>
    </w:p>
    <w:p w14:paraId="44A8E023" w14:textId="18BC4341" w:rsidR="008601BE" w:rsidRDefault="008601BE" w:rsidP="00D33F4E">
      <w:pPr>
        <w:pStyle w:val="Style19"/>
        <w:widowControl/>
        <w:ind w:firstLine="720"/>
        <w:jc w:val="both"/>
        <w:rPr>
          <w:rStyle w:val="1"/>
          <w:rFonts w:ascii="Times New Roman" w:hAnsi="Times New Roman" w:cs="Times New Roman"/>
          <w:color w:val="000000"/>
          <w:sz w:val="24"/>
          <w:szCs w:val="24"/>
        </w:rPr>
      </w:pPr>
      <w:r w:rsidRPr="0070689C">
        <w:rPr>
          <w:rStyle w:val="FontStyle139"/>
          <w:rFonts w:ascii="Times New Roman" w:hAnsi="Times New Roman" w:cs="Times New Roman"/>
          <w:sz w:val="24"/>
          <w:szCs w:val="24"/>
          <w:lang w:eastAsia="en-US"/>
        </w:rPr>
        <w:t>4.3</w:t>
      </w:r>
      <w:r w:rsidR="00D33F4E">
        <w:rPr>
          <w:rStyle w:val="FontStyle139"/>
          <w:rFonts w:ascii="Times New Roman" w:hAnsi="Times New Roman" w:cs="Times New Roman"/>
          <w:sz w:val="24"/>
          <w:szCs w:val="24"/>
          <w:lang w:eastAsia="en-US"/>
        </w:rPr>
        <w:t xml:space="preserve"> Б</w:t>
      </w:r>
      <w:r w:rsidR="00AC39CC" w:rsidRPr="0070689C">
        <w:rPr>
          <w:rStyle w:val="FontStyle139"/>
          <w:rFonts w:ascii="Times New Roman" w:hAnsi="Times New Roman" w:cs="Times New Roman"/>
          <w:sz w:val="24"/>
          <w:szCs w:val="24"/>
          <w:lang w:eastAsia="en-US"/>
        </w:rPr>
        <w:t>иометрический</w:t>
      </w:r>
      <w:r w:rsidRPr="0070689C">
        <w:rPr>
          <w:rStyle w:val="FontStyle139"/>
          <w:rFonts w:ascii="Times New Roman" w:hAnsi="Times New Roman" w:cs="Times New Roman"/>
          <w:sz w:val="24"/>
          <w:szCs w:val="24"/>
          <w:lang w:eastAsia="en-US"/>
        </w:rPr>
        <w:t xml:space="preserve"> </w:t>
      </w:r>
      <w:r w:rsidR="008973A4" w:rsidRPr="0070689C">
        <w:rPr>
          <w:rStyle w:val="FontStyle139"/>
          <w:rFonts w:ascii="Times New Roman" w:hAnsi="Times New Roman" w:cs="Times New Roman"/>
          <w:sz w:val="24"/>
          <w:szCs w:val="24"/>
          <w:lang w:eastAsia="en-US"/>
        </w:rPr>
        <w:t>образец</w:t>
      </w:r>
      <w:r w:rsidR="00D33F4E">
        <w:rPr>
          <w:rStyle w:val="FontStyle139"/>
          <w:rFonts w:ascii="Times New Roman" w:hAnsi="Times New Roman" w:cs="Times New Roman"/>
          <w:sz w:val="24"/>
          <w:szCs w:val="24"/>
          <w:lang w:eastAsia="en-US"/>
        </w:rPr>
        <w:t xml:space="preserve">: </w:t>
      </w:r>
      <w:r w:rsidR="008973A4" w:rsidRPr="0070689C">
        <w:rPr>
          <w:rStyle w:val="FontStyle144"/>
          <w:rFonts w:ascii="Times New Roman" w:hAnsi="Times New Roman" w:cs="Times New Roman"/>
          <w:sz w:val="24"/>
          <w:szCs w:val="24"/>
          <w:lang w:eastAsia="en-US"/>
        </w:rPr>
        <w:t xml:space="preserve">данные, полученные </w:t>
      </w:r>
      <w:r w:rsidR="008973A4" w:rsidRPr="0070689C">
        <w:rPr>
          <w:rStyle w:val="1"/>
          <w:rFonts w:ascii="Times New Roman" w:hAnsi="Times New Roman" w:cs="Times New Roman"/>
          <w:color w:val="000000"/>
          <w:sz w:val="24"/>
          <w:szCs w:val="24"/>
        </w:rPr>
        <w:t>непосредственно или после обработки с биометрического устройства</w:t>
      </w:r>
      <w:r w:rsidR="00AB55F2">
        <w:rPr>
          <w:rStyle w:val="1"/>
          <w:rFonts w:ascii="Times New Roman" w:hAnsi="Times New Roman" w:cs="Times New Roman"/>
          <w:color w:val="000000"/>
          <w:sz w:val="24"/>
          <w:szCs w:val="24"/>
        </w:rPr>
        <w:t>.</w:t>
      </w:r>
    </w:p>
    <w:p w14:paraId="074DBFED" w14:textId="546F28E8" w:rsidR="008601BE" w:rsidRPr="0070689C" w:rsidRDefault="008601BE" w:rsidP="00AB55F2">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4.4</w:t>
      </w:r>
      <w:r w:rsidR="00AB55F2">
        <w:rPr>
          <w:rStyle w:val="FontStyle139"/>
          <w:rFonts w:ascii="Times New Roman" w:hAnsi="Times New Roman" w:cs="Times New Roman"/>
          <w:sz w:val="24"/>
          <w:szCs w:val="24"/>
          <w:lang w:eastAsia="en-US"/>
        </w:rPr>
        <w:t xml:space="preserve"> П</w:t>
      </w:r>
      <w:r w:rsidR="008973A4" w:rsidRPr="0070689C">
        <w:rPr>
          <w:rStyle w:val="FontStyle139"/>
          <w:rFonts w:ascii="Times New Roman" w:hAnsi="Times New Roman" w:cs="Times New Roman"/>
          <w:sz w:val="24"/>
          <w:szCs w:val="24"/>
          <w:lang w:eastAsia="en-US"/>
        </w:rPr>
        <w:t>олученный</w:t>
      </w:r>
      <w:r w:rsidRPr="0070689C">
        <w:rPr>
          <w:rStyle w:val="FontStyle139"/>
          <w:rFonts w:ascii="Times New Roman" w:hAnsi="Times New Roman" w:cs="Times New Roman"/>
          <w:sz w:val="24"/>
          <w:szCs w:val="24"/>
          <w:lang w:eastAsia="en-US"/>
        </w:rPr>
        <w:t xml:space="preserve"> </w:t>
      </w:r>
      <w:r w:rsidR="00AC39CC" w:rsidRPr="0070689C">
        <w:rPr>
          <w:rStyle w:val="FontStyle139"/>
          <w:rFonts w:ascii="Times New Roman" w:hAnsi="Times New Roman" w:cs="Times New Roman"/>
          <w:sz w:val="24"/>
          <w:szCs w:val="24"/>
          <w:lang w:eastAsia="en-US"/>
        </w:rPr>
        <w:t>биометрический</w:t>
      </w:r>
      <w:r w:rsidRPr="0070689C">
        <w:rPr>
          <w:rStyle w:val="FontStyle139"/>
          <w:rFonts w:ascii="Times New Roman" w:hAnsi="Times New Roman" w:cs="Times New Roman"/>
          <w:sz w:val="24"/>
          <w:szCs w:val="24"/>
          <w:lang w:eastAsia="en-US"/>
        </w:rPr>
        <w:t xml:space="preserve"> </w:t>
      </w:r>
      <w:r w:rsidR="008973A4" w:rsidRPr="0070689C">
        <w:rPr>
          <w:rStyle w:val="FontStyle139"/>
          <w:rFonts w:ascii="Times New Roman" w:hAnsi="Times New Roman" w:cs="Times New Roman"/>
          <w:sz w:val="24"/>
          <w:szCs w:val="24"/>
          <w:lang w:eastAsia="en-US"/>
        </w:rPr>
        <w:t>образец</w:t>
      </w:r>
      <w:r w:rsidR="00AB55F2">
        <w:rPr>
          <w:rStyle w:val="FontStyle139"/>
          <w:rFonts w:ascii="Times New Roman" w:hAnsi="Times New Roman" w:cs="Times New Roman"/>
          <w:sz w:val="24"/>
          <w:szCs w:val="24"/>
          <w:lang w:eastAsia="en-US"/>
        </w:rPr>
        <w:t xml:space="preserve">: </w:t>
      </w:r>
      <w:r w:rsidR="00981F29" w:rsidRPr="0070689C">
        <w:rPr>
          <w:rStyle w:val="FontStyle144"/>
          <w:rFonts w:ascii="Times New Roman" w:hAnsi="Times New Roman" w:cs="Times New Roman"/>
          <w:sz w:val="24"/>
          <w:szCs w:val="24"/>
          <w:lang w:eastAsia="en-US"/>
        </w:rPr>
        <w:t>аналог или цифровое представление</w:t>
      </w:r>
      <w:r w:rsidRPr="0070689C">
        <w:rPr>
          <w:rStyle w:val="FontStyle144"/>
          <w:rFonts w:ascii="Times New Roman" w:hAnsi="Times New Roman" w:cs="Times New Roman"/>
          <w:sz w:val="24"/>
          <w:szCs w:val="24"/>
          <w:lang w:eastAsia="en-US"/>
        </w:rPr>
        <w:t xml:space="preserve"> </w:t>
      </w:r>
      <w:r w:rsidR="00AC39CC" w:rsidRPr="0070689C">
        <w:rPr>
          <w:rStyle w:val="FontStyle144"/>
          <w:rFonts w:ascii="Times New Roman" w:hAnsi="Times New Roman" w:cs="Times New Roman"/>
          <w:sz w:val="24"/>
          <w:szCs w:val="24"/>
          <w:lang w:eastAsia="en-US"/>
        </w:rPr>
        <w:t>биометрическ</w:t>
      </w:r>
      <w:r w:rsidR="00981F29" w:rsidRPr="0070689C">
        <w:rPr>
          <w:rStyle w:val="FontStyle144"/>
          <w:rFonts w:ascii="Times New Roman" w:hAnsi="Times New Roman" w:cs="Times New Roman"/>
          <w:sz w:val="24"/>
          <w:szCs w:val="24"/>
          <w:lang w:eastAsia="en-US"/>
        </w:rPr>
        <w:t>ой</w:t>
      </w:r>
      <w:r w:rsidRPr="0070689C">
        <w:rPr>
          <w:rStyle w:val="FontStyle144"/>
          <w:rFonts w:ascii="Times New Roman" w:hAnsi="Times New Roman" w:cs="Times New Roman"/>
          <w:sz w:val="24"/>
          <w:szCs w:val="24"/>
          <w:lang w:eastAsia="en-US"/>
        </w:rPr>
        <w:t xml:space="preserve"> </w:t>
      </w:r>
      <w:r w:rsidR="00981F29" w:rsidRPr="0070689C">
        <w:rPr>
          <w:rStyle w:val="FontStyle144"/>
          <w:rFonts w:ascii="Times New Roman" w:hAnsi="Times New Roman" w:cs="Times New Roman"/>
          <w:sz w:val="24"/>
          <w:szCs w:val="24"/>
          <w:lang w:eastAsia="en-US"/>
        </w:rPr>
        <w:t>характеристики, взятой непосредственно</w:t>
      </w:r>
      <w:r w:rsidRPr="0070689C">
        <w:rPr>
          <w:rStyle w:val="FontStyle144"/>
          <w:rFonts w:ascii="Times New Roman" w:hAnsi="Times New Roman" w:cs="Times New Roman"/>
          <w:sz w:val="24"/>
          <w:szCs w:val="24"/>
          <w:lang w:eastAsia="en-US"/>
        </w:rPr>
        <w:t xml:space="preserve"> </w:t>
      </w:r>
      <w:r w:rsidR="00337713" w:rsidRPr="0070689C">
        <w:rPr>
          <w:rStyle w:val="FontStyle144"/>
          <w:rFonts w:ascii="Times New Roman" w:hAnsi="Times New Roman" w:cs="Times New Roman"/>
          <w:sz w:val="24"/>
          <w:szCs w:val="24"/>
          <w:lang w:eastAsia="en-US"/>
        </w:rPr>
        <w:t>у</w:t>
      </w:r>
      <w:r w:rsidR="00981F29" w:rsidRPr="0070689C">
        <w:rPr>
          <w:rStyle w:val="FontStyle144"/>
          <w:rFonts w:ascii="Times New Roman" w:hAnsi="Times New Roman" w:cs="Times New Roman"/>
          <w:sz w:val="24"/>
          <w:szCs w:val="24"/>
          <w:lang w:eastAsia="en-US"/>
        </w:rPr>
        <w:t xml:space="preserve"> человека при помощи </w:t>
      </w:r>
      <w:r w:rsidR="00D90A27" w:rsidRPr="0070689C">
        <w:rPr>
          <w:rStyle w:val="FontStyle144"/>
          <w:rFonts w:ascii="Times New Roman" w:hAnsi="Times New Roman" w:cs="Times New Roman"/>
          <w:sz w:val="24"/>
          <w:szCs w:val="24"/>
          <w:lang w:eastAsia="en-US"/>
        </w:rPr>
        <w:t>датчика</w:t>
      </w:r>
    </w:p>
    <w:p w14:paraId="4BC4C3D3" w14:textId="77777777" w:rsidR="00866DC2" w:rsidRPr="0070689C" w:rsidRDefault="00866DC2" w:rsidP="00173EE8">
      <w:pPr>
        <w:pStyle w:val="Style56"/>
        <w:widowControl/>
        <w:ind w:firstLine="720"/>
        <w:jc w:val="both"/>
        <w:rPr>
          <w:rStyle w:val="FontStyle142"/>
          <w:rFonts w:ascii="Times New Roman" w:hAnsi="Times New Roman" w:cs="Times New Roman"/>
          <w:sz w:val="24"/>
          <w:szCs w:val="24"/>
          <w:lang w:eastAsia="en-US"/>
        </w:rPr>
      </w:pPr>
    </w:p>
    <w:p w14:paraId="40C2C362" w14:textId="77777777" w:rsidR="00AB55F2" w:rsidRPr="00D33F4E" w:rsidRDefault="00AB55F2" w:rsidP="00AB55F2">
      <w:pPr>
        <w:pStyle w:val="Style28"/>
        <w:widowControl/>
        <w:ind w:firstLine="720"/>
        <w:jc w:val="both"/>
        <w:rPr>
          <w:rStyle w:val="FontStyle142"/>
          <w:rFonts w:ascii="Times New Roman" w:hAnsi="Times New Roman" w:cs="Times New Roman"/>
          <w:sz w:val="20"/>
          <w:szCs w:val="20"/>
          <w:lang w:eastAsia="en-US"/>
        </w:rPr>
      </w:pPr>
      <w:r w:rsidRPr="00D33F4E">
        <w:rPr>
          <w:rStyle w:val="FontStyle142"/>
          <w:rFonts w:ascii="Times New Roman" w:hAnsi="Times New Roman" w:cs="Times New Roman"/>
          <w:sz w:val="20"/>
          <w:szCs w:val="20"/>
          <w:lang w:eastAsia="en-US"/>
        </w:rPr>
        <w:t xml:space="preserve">Примечания </w:t>
      </w:r>
    </w:p>
    <w:p w14:paraId="4CC8AD3B" w14:textId="413D7C8F" w:rsidR="008601BE" w:rsidRPr="00AB55F2" w:rsidRDefault="00AB55F2" w:rsidP="00173EE8">
      <w:pPr>
        <w:pStyle w:val="Style56"/>
        <w:widowControl/>
        <w:ind w:firstLine="720"/>
        <w:jc w:val="both"/>
        <w:rPr>
          <w:rStyle w:val="FontStyle142"/>
          <w:rFonts w:ascii="Times New Roman" w:hAnsi="Times New Roman" w:cs="Times New Roman"/>
          <w:sz w:val="20"/>
          <w:szCs w:val="20"/>
          <w:lang w:eastAsia="en-US"/>
        </w:rPr>
      </w:pPr>
      <w:r>
        <w:rPr>
          <w:rStyle w:val="FontStyle142"/>
          <w:rFonts w:ascii="Times New Roman" w:hAnsi="Times New Roman" w:cs="Times New Roman"/>
          <w:sz w:val="20"/>
          <w:szCs w:val="20"/>
          <w:lang w:eastAsia="en-US"/>
        </w:rPr>
        <w:t>1</w:t>
      </w:r>
      <w:r w:rsidR="00AC39CC" w:rsidRPr="00AB55F2">
        <w:rPr>
          <w:rStyle w:val="FontStyle142"/>
          <w:rFonts w:ascii="Times New Roman" w:hAnsi="Times New Roman" w:cs="Times New Roman"/>
          <w:sz w:val="20"/>
          <w:szCs w:val="20"/>
          <w:lang w:eastAsia="en-US"/>
        </w:rPr>
        <w:t xml:space="preserve"> </w:t>
      </w:r>
      <w:r w:rsidR="00981F29" w:rsidRPr="00AB55F2">
        <w:rPr>
          <w:rStyle w:val="FontStyle142"/>
          <w:rFonts w:ascii="Times New Roman" w:hAnsi="Times New Roman" w:cs="Times New Roman"/>
          <w:sz w:val="20"/>
          <w:szCs w:val="20"/>
          <w:lang w:eastAsia="en-US"/>
        </w:rPr>
        <w:t xml:space="preserve">В настоящем документе предполагается, что для получения представлений отпечатка пальца используется </w:t>
      </w:r>
      <w:r w:rsidR="00D90A27" w:rsidRPr="00AB55F2">
        <w:rPr>
          <w:rStyle w:val="FontStyle142"/>
          <w:rFonts w:ascii="Times New Roman" w:hAnsi="Times New Roman" w:cs="Times New Roman"/>
          <w:sz w:val="20"/>
          <w:szCs w:val="20"/>
          <w:lang w:eastAsia="en-US"/>
        </w:rPr>
        <w:t>датчик</w:t>
      </w:r>
      <w:r w:rsidR="008601BE" w:rsidRPr="00AB55F2">
        <w:rPr>
          <w:rStyle w:val="FontStyle142"/>
          <w:rFonts w:ascii="Times New Roman" w:hAnsi="Times New Roman" w:cs="Times New Roman"/>
          <w:sz w:val="20"/>
          <w:szCs w:val="20"/>
          <w:lang w:eastAsia="en-US"/>
        </w:rPr>
        <w:t>.</w:t>
      </w:r>
    </w:p>
    <w:p w14:paraId="49AA8ADF" w14:textId="2F967713" w:rsidR="008601BE" w:rsidRPr="00AB55F2" w:rsidRDefault="008601BE" w:rsidP="00173EE8">
      <w:pPr>
        <w:pStyle w:val="Style53"/>
        <w:widowControl/>
        <w:ind w:firstLine="720"/>
        <w:jc w:val="both"/>
        <w:rPr>
          <w:rStyle w:val="FontStyle142"/>
          <w:rFonts w:ascii="Times New Roman" w:hAnsi="Times New Roman" w:cs="Times New Roman"/>
          <w:sz w:val="20"/>
          <w:szCs w:val="20"/>
          <w:lang w:eastAsia="en-US"/>
        </w:rPr>
      </w:pPr>
      <w:r w:rsidRPr="00AB55F2">
        <w:rPr>
          <w:rStyle w:val="FontStyle142"/>
          <w:rFonts w:ascii="Times New Roman" w:hAnsi="Times New Roman" w:cs="Times New Roman"/>
          <w:sz w:val="20"/>
          <w:szCs w:val="20"/>
          <w:lang w:eastAsia="en-US"/>
        </w:rPr>
        <w:t>2</w:t>
      </w:r>
      <w:r w:rsidR="00AC39CC" w:rsidRPr="00AB55F2">
        <w:rPr>
          <w:rStyle w:val="FontStyle142"/>
          <w:rFonts w:ascii="Times New Roman" w:hAnsi="Times New Roman" w:cs="Times New Roman"/>
          <w:sz w:val="20"/>
          <w:szCs w:val="20"/>
          <w:lang w:eastAsia="en-US"/>
        </w:rPr>
        <w:t xml:space="preserve"> </w:t>
      </w:r>
      <w:r w:rsidR="003D53CA" w:rsidRPr="00AB55F2">
        <w:rPr>
          <w:rStyle w:val="FontStyle142"/>
          <w:rFonts w:ascii="Times New Roman" w:hAnsi="Times New Roman" w:cs="Times New Roman"/>
          <w:sz w:val="20"/>
          <w:szCs w:val="20"/>
          <w:lang w:eastAsia="en-US"/>
        </w:rPr>
        <w:t>Полученный биометрический образец обычно сохраняет полное разрешение и пространственную протяженность, разрешенные</w:t>
      </w:r>
      <w:r w:rsidR="00981F29" w:rsidRPr="00AB55F2">
        <w:rPr>
          <w:rStyle w:val="FontStyle142"/>
          <w:rFonts w:ascii="Times New Roman" w:hAnsi="Times New Roman" w:cs="Times New Roman"/>
          <w:sz w:val="20"/>
          <w:szCs w:val="20"/>
          <w:lang w:eastAsia="en-US"/>
        </w:rPr>
        <w:t xml:space="preserve"> </w:t>
      </w:r>
      <w:r w:rsidR="00D90A27" w:rsidRPr="00AB55F2">
        <w:rPr>
          <w:rStyle w:val="FontStyle142"/>
          <w:rFonts w:ascii="Times New Roman" w:hAnsi="Times New Roman" w:cs="Times New Roman"/>
          <w:sz w:val="20"/>
          <w:szCs w:val="20"/>
          <w:lang w:eastAsia="en-US"/>
        </w:rPr>
        <w:t>датчиком</w:t>
      </w:r>
      <w:r w:rsidRPr="00AB55F2">
        <w:rPr>
          <w:rStyle w:val="FontStyle142"/>
          <w:rFonts w:ascii="Times New Roman" w:hAnsi="Times New Roman" w:cs="Times New Roman"/>
          <w:sz w:val="20"/>
          <w:szCs w:val="20"/>
          <w:lang w:eastAsia="en-US"/>
        </w:rPr>
        <w:t xml:space="preserve">. </w:t>
      </w:r>
    </w:p>
    <w:p w14:paraId="3CA2D8AC" w14:textId="77777777" w:rsidR="00866DC2" w:rsidRPr="0070689C" w:rsidRDefault="00866DC2" w:rsidP="00173EE8">
      <w:pPr>
        <w:pStyle w:val="Style53"/>
        <w:widowControl/>
        <w:ind w:firstLine="720"/>
        <w:jc w:val="both"/>
        <w:rPr>
          <w:rStyle w:val="FontStyle139"/>
          <w:rFonts w:ascii="Times New Roman" w:hAnsi="Times New Roman" w:cs="Times New Roman"/>
          <w:sz w:val="24"/>
          <w:szCs w:val="24"/>
          <w:lang w:eastAsia="en-US"/>
        </w:rPr>
      </w:pPr>
    </w:p>
    <w:p w14:paraId="5C9D2097" w14:textId="2DF0AFC0" w:rsidR="005B3438" w:rsidRPr="0070689C" w:rsidRDefault="008601BE" w:rsidP="00AB55F2">
      <w:pPr>
        <w:pStyle w:val="Style53"/>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4.5</w:t>
      </w:r>
      <w:r w:rsidR="00AB55F2">
        <w:rPr>
          <w:rStyle w:val="FontStyle139"/>
          <w:rFonts w:ascii="Times New Roman" w:hAnsi="Times New Roman" w:cs="Times New Roman"/>
          <w:sz w:val="24"/>
          <w:szCs w:val="24"/>
          <w:lang w:eastAsia="en-US"/>
        </w:rPr>
        <w:t xml:space="preserve"> П</w:t>
      </w:r>
      <w:r w:rsidR="005B3438" w:rsidRPr="0070689C">
        <w:rPr>
          <w:rStyle w:val="FontStyle139"/>
          <w:rFonts w:ascii="Times New Roman" w:hAnsi="Times New Roman" w:cs="Times New Roman"/>
          <w:sz w:val="24"/>
          <w:szCs w:val="24"/>
          <w:lang w:eastAsia="en-US"/>
        </w:rPr>
        <w:t>ромежуточный</w:t>
      </w:r>
      <w:r w:rsidRPr="0070689C">
        <w:rPr>
          <w:rStyle w:val="FontStyle139"/>
          <w:rFonts w:ascii="Times New Roman" w:hAnsi="Times New Roman" w:cs="Times New Roman"/>
          <w:sz w:val="24"/>
          <w:szCs w:val="24"/>
          <w:lang w:eastAsia="en-US"/>
        </w:rPr>
        <w:t xml:space="preserve"> </w:t>
      </w:r>
      <w:r w:rsidR="00AC39CC" w:rsidRPr="0070689C">
        <w:rPr>
          <w:rStyle w:val="FontStyle139"/>
          <w:rFonts w:ascii="Times New Roman" w:hAnsi="Times New Roman" w:cs="Times New Roman"/>
          <w:sz w:val="24"/>
          <w:szCs w:val="24"/>
          <w:lang w:eastAsia="en-US"/>
        </w:rPr>
        <w:t>биометрический</w:t>
      </w:r>
      <w:r w:rsidRPr="0070689C">
        <w:rPr>
          <w:rStyle w:val="FontStyle139"/>
          <w:rFonts w:ascii="Times New Roman" w:hAnsi="Times New Roman" w:cs="Times New Roman"/>
          <w:sz w:val="24"/>
          <w:szCs w:val="24"/>
          <w:lang w:eastAsia="en-US"/>
        </w:rPr>
        <w:t xml:space="preserve"> </w:t>
      </w:r>
      <w:r w:rsidR="005B3438" w:rsidRPr="0070689C">
        <w:rPr>
          <w:rStyle w:val="FontStyle139"/>
          <w:rFonts w:ascii="Times New Roman" w:hAnsi="Times New Roman" w:cs="Times New Roman"/>
          <w:sz w:val="24"/>
          <w:szCs w:val="24"/>
          <w:lang w:eastAsia="en-US"/>
        </w:rPr>
        <w:t>образец</w:t>
      </w:r>
      <w:r w:rsidR="00AB55F2">
        <w:rPr>
          <w:rStyle w:val="FontStyle139"/>
          <w:rFonts w:ascii="Times New Roman" w:hAnsi="Times New Roman" w:cs="Times New Roman"/>
          <w:sz w:val="24"/>
          <w:szCs w:val="24"/>
          <w:lang w:eastAsia="en-US"/>
        </w:rPr>
        <w:t xml:space="preserve">: </w:t>
      </w:r>
      <w:r w:rsidR="005B3438" w:rsidRPr="0070689C">
        <w:rPr>
          <w:rStyle w:val="FontStyle144"/>
          <w:rFonts w:ascii="Times New Roman" w:hAnsi="Times New Roman" w:cs="Times New Roman"/>
          <w:sz w:val="24"/>
          <w:szCs w:val="24"/>
          <w:lang w:eastAsia="en-US"/>
        </w:rPr>
        <w:t>биометрический образец, полученный путем модификации полученного биометрического образца, чтобы обеспечить лучшее извлечение свойств, и который еще не подходит для автоматического сопоставления в рассматриваемой биометрической системе.</w:t>
      </w:r>
    </w:p>
    <w:p w14:paraId="5BC8C497" w14:textId="77777777" w:rsidR="00AB55F2" w:rsidRDefault="00AB55F2" w:rsidP="00173EE8">
      <w:pPr>
        <w:pStyle w:val="Style28"/>
        <w:widowControl/>
        <w:ind w:firstLine="720"/>
        <w:jc w:val="both"/>
        <w:rPr>
          <w:rStyle w:val="FontStyle144"/>
          <w:rFonts w:ascii="Times New Roman" w:hAnsi="Times New Roman" w:cs="Times New Roman"/>
          <w:sz w:val="24"/>
          <w:szCs w:val="24"/>
          <w:lang w:eastAsia="en-US"/>
        </w:rPr>
      </w:pPr>
    </w:p>
    <w:p w14:paraId="12F816CD" w14:textId="764B9178" w:rsidR="005B3438" w:rsidRPr="00AB55F2" w:rsidRDefault="00AB55F2" w:rsidP="00173EE8">
      <w:pPr>
        <w:pStyle w:val="Style28"/>
        <w:widowControl/>
        <w:ind w:firstLine="720"/>
        <w:jc w:val="both"/>
        <w:rPr>
          <w:rStyle w:val="FontStyle144"/>
          <w:rFonts w:ascii="Times New Roman" w:hAnsi="Times New Roman" w:cs="Times New Roman"/>
          <w:sz w:val="20"/>
          <w:szCs w:val="20"/>
          <w:lang w:eastAsia="en-US"/>
        </w:rPr>
      </w:pPr>
      <w:r>
        <w:rPr>
          <w:rStyle w:val="FontStyle144"/>
          <w:rFonts w:ascii="Times New Roman" w:hAnsi="Times New Roman" w:cs="Times New Roman"/>
          <w:sz w:val="20"/>
          <w:szCs w:val="20"/>
          <w:lang w:eastAsia="en-US"/>
        </w:rPr>
        <w:t>Пример –</w:t>
      </w:r>
      <w:r w:rsidR="005B3438" w:rsidRPr="00AB55F2">
        <w:rPr>
          <w:rStyle w:val="FontStyle144"/>
          <w:rFonts w:ascii="Times New Roman" w:hAnsi="Times New Roman" w:cs="Times New Roman"/>
          <w:sz w:val="20"/>
          <w:szCs w:val="20"/>
          <w:lang w:eastAsia="en-US"/>
        </w:rPr>
        <w:t xml:space="preserve"> Примеры модификаций включают обрезку изображения, </w:t>
      </w:r>
      <w:proofErr w:type="spellStart"/>
      <w:r w:rsidR="005B3438" w:rsidRPr="00AB55F2">
        <w:rPr>
          <w:rStyle w:val="FontStyle144"/>
          <w:rFonts w:ascii="Times New Roman" w:hAnsi="Times New Roman" w:cs="Times New Roman"/>
          <w:sz w:val="20"/>
          <w:szCs w:val="20"/>
          <w:lang w:eastAsia="en-US"/>
        </w:rPr>
        <w:t>субдискретизацию</w:t>
      </w:r>
      <w:proofErr w:type="spellEnd"/>
      <w:r w:rsidR="005B3438" w:rsidRPr="00AB55F2">
        <w:rPr>
          <w:rStyle w:val="FontStyle144"/>
          <w:rFonts w:ascii="Times New Roman" w:hAnsi="Times New Roman" w:cs="Times New Roman"/>
          <w:sz w:val="20"/>
          <w:szCs w:val="20"/>
          <w:lang w:eastAsia="en-US"/>
        </w:rPr>
        <w:t>, сжатие, преобразование в стандартные форматы обмена данными и увеличение изображения.</w:t>
      </w:r>
    </w:p>
    <w:p w14:paraId="4E5F1986" w14:textId="77777777" w:rsidR="00866DC2" w:rsidRPr="0070689C" w:rsidRDefault="00866DC2" w:rsidP="00173EE8">
      <w:pPr>
        <w:pStyle w:val="Style28"/>
        <w:widowControl/>
        <w:ind w:firstLine="720"/>
        <w:jc w:val="both"/>
        <w:rPr>
          <w:rStyle w:val="FontStyle144"/>
          <w:rFonts w:ascii="Times New Roman" w:hAnsi="Times New Roman" w:cs="Times New Roman"/>
          <w:sz w:val="24"/>
          <w:szCs w:val="24"/>
          <w:lang w:eastAsia="en-US"/>
        </w:rPr>
      </w:pPr>
    </w:p>
    <w:p w14:paraId="528F770F" w14:textId="36A06A08" w:rsidR="005B3438" w:rsidRPr="002D0897" w:rsidRDefault="002D0897" w:rsidP="00173EE8">
      <w:pPr>
        <w:pStyle w:val="Style28"/>
        <w:widowControl/>
        <w:ind w:firstLine="720"/>
        <w:jc w:val="both"/>
        <w:rPr>
          <w:rStyle w:val="FontStyle144"/>
          <w:rFonts w:ascii="Times New Roman" w:hAnsi="Times New Roman" w:cs="Times New Roman"/>
          <w:sz w:val="20"/>
          <w:szCs w:val="20"/>
          <w:lang w:eastAsia="en-US"/>
        </w:rPr>
      </w:pPr>
      <w:r w:rsidRPr="002D0897">
        <w:rPr>
          <w:rStyle w:val="FontStyle144"/>
          <w:rFonts w:ascii="Times New Roman" w:hAnsi="Times New Roman" w:cs="Times New Roman"/>
          <w:sz w:val="20"/>
          <w:szCs w:val="20"/>
          <w:lang w:eastAsia="en-US"/>
        </w:rPr>
        <w:t xml:space="preserve">Примечание – </w:t>
      </w:r>
      <w:r w:rsidR="005B3438" w:rsidRPr="002D0897">
        <w:rPr>
          <w:rStyle w:val="FontStyle142"/>
          <w:rFonts w:ascii="Times New Roman" w:hAnsi="Times New Roman" w:cs="Times New Roman"/>
          <w:sz w:val="20"/>
          <w:szCs w:val="20"/>
          <w:lang w:eastAsia="en-US"/>
        </w:rPr>
        <w:t xml:space="preserve">В рамках </w:t>
      </w:r>
      <w:r w:rsidR="005B3438" w:rsidRPr="002D0897">
        <w:rPr>
          <w:rStyle w:val="FontStyle144"/>
          <w:rFonts w:ascii="Times New Roman" w:hAnsi="Times New Roman" w:cs="Times New Roman"/>
          <w:sz w:val="20"/>
          <w:szCs w:val="20"/>
          <w:lang w:eastAsia="en-US"/>
        </w:rPr>
        <w:t>значения настоящего документа понятие промежуточного биометрического образца относится к изображению отпечатка пальца.</w:t>
      </w:r>
    </w:p>
    <w:p w14:paraId="3CC78B4B" w14:textId="77777777" w:rsidR="00866DC2" w:rsidRPr="0070689C" w:rsidRDefault="00866DC2" w:rsidP="00173EE8">
      <w:pPr>
        <w:pStyle w:val="Style53"/>
        <w:widowControl/>
        <w:ind w:firstLine="720"/>
        <w:jc w:val="both"/>
        <w:rPr>
          <w:rStyle w:val="FontStyle139"/>
          <w:rFonts w:ascii="Times New Roman" w:hAnsi="Times New Roman" w:cs="Times New Roman"/>
          <w:sz w:val="24"/>
          <w:szCs w:val="24"/>
          <w:lang w:eastAsia="en-US"/>
        </w:rPr>
      </w:pPr>
    </w:p>
    <w:p w14:paraId="7633F8D4" w14:textId="3B2DDA3C" w:rsidR="008601BE" w:rsidRPr="0070689C" w:rsidRDefault="008601BE" w:rsidP="002D0897">
      <w:pPr>
        <w:pStyle w:val="Style53"/>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4.6</w:t>
      </w:r>
      <w:r w:rsidR="002D0897">
        <w:rPr>
          <w:rStyle w:val="FontStyle139"/>
          <w:rFonts w:ascii="Times New Roman" w:hAnsi="Times New Roman" w:cs="Times New Roman"/>
          <w:sz w:val="24"/>
          <w:szCs w:val="24"/>
          <w:lang w:eastAsia="en-US"/>
        </w:rPr>
        <w:t xml:space="preserve"> Б</w:t>
      </w:r>
      <w:r w:rsidR="005B3438" w:rsidRPr="0070689C">
        <w:rPr>
          <w:rStyle w:val="FontStyle139"/>
          <w:rFonts w:ascii="Times New Roman" w:hAnsi="Times New Roman" w:cs="Times New Roman"/>
          <w:sz w:val="24"/>
          <w:szCs w:val="24"/>
          <w:lang w:eastAsia="en-US"/>
        </w:rPr>
        <w:t>иометрическая</w:t>
      </w:r>
      <w:r w:rsidRPr="0070689C">
        <w:rPr>
          <w:rStyle w:val="FontStyle139"/>
          <w:rFonts w:ascii="Times New Roman" w:hAnsi="Times New Roman" w:cs="Times New Roman"/>
          <w:sz w:val="24"/>
          <w:szCs w:val="24"/>
          <w:lang w:eastAsia="en-US"/>
        </w:rPr>
        <w:t xml:space="preserve"> </w:t>
      </w:r>
      <w:r w:rsidR="005B3438" w:rsidRPr="0070689C">
        <w:rPr>
          <w:rStyle w:val="FontStyle139"/>
          <w:rFonts w:ascii="Times New Roman" w:hAnsi="Times New Roman" w:cs="Times New Roman"/>
          <w:sz w:val="24"/>
          <w:szCs w:val="24"/>
          <w:lang w:eastAsia="en-US"/>
        </w:rPr>
        <w:t>система</w:t>
      </w:r>
      <w:r w:rsidR="002D0897">
        <w:rPr>
          <w:rStyle w:val="FontStyle139"/>
          <w:rFonts w:ascii="Times New Roman" w:hAnsi="Times New Roman" w:cs="Times New Roman"/>
          <w:sz w:val="24"/>
          <w:szCs w:val="24"/>
          <w:lang w:eastAsia="en-US"/>
        </w:rPr>
        <w:t xml:space="preserve">: </w:t>
      </w:r>
      <w:r w:rsidR="00337713" w:rsidRPr="0070689C">
        <w:rPr>
          <w:rStyle w:val="1"/>
          <w:rFonts w:ascii="Times New Roman" w:hAnsi="Times New Roman" w:cs="Times New Roman"/>
          <w:color w:val="000000"/>
          <w:sz w:val="24"/>
          <w:szCs w:val="24"/>
        </w:rPr>
        <w:t>автоматизированная система, предназначенная для</w:t>
      </w:r>
      <w:r w:rsidRPr="0070689C">
        <w:rPr>
          <w:rStyle w:val="FontStyle144"/>
          <w:rFonts w:ascii="Times New Roman" w:hAnsi="Times New Roman" w:cs="Times New Roman"/>
          <w:sz w:val="24"/>
          <w:szCs w:val="24"/>
          <w:lang w:eastAsia="en-US"/>
        </w:rPr>
        <w:t>:</w:t>
      </w:r>
    </w:p>
    <w:p w14:paraId="42DDCCA9" w14:textId="0565C826" w:rsidR="00337713" w:rsidRPr="0070689C" w:rsidRDefault="008601BE" w:rsidP="00173EE8">
      <w:pPr>
        <w:pStyle w:val="Style37"/>
        <w:widowControl/>
        <w:ind w:firstLine="720"/>
        <w:jc w:val="both"/>
        <w:rPr>
          <w:rStyle w:val="FontStyle144"/>
          <w:rFonts w:ascii="Times New Roman" w:hAnsi="Times New Roman" w:cs="Times New Roman"/>
          <w:sz w:val="24"/>
          <w:szCs w:val="24"/>
          <w:lang w:eastAsia="en-US"/>
        </w:rPr>
      </w:pPr>
      <w:r w:rsidRPr="0070689C">
        <w:rPr>
          <w:rStyle w:val="FontStyle144"/>
          <w:rFonts w:ascii="Times New Roman" w:hAnsi="Times New Roman" w:cs="Times New Roman"/>
          <w:sz w:val="24"/>
          <w:szCs w:val="24"/>
          <w:lang w:eastAsia="en-US"/>
        </w:rPr>
        <w:t xml:space="preserve">— </w:t>
      </w:r>
      <w:r w:rsidR="00337713" w:rsidRPr="0070689C">
        <w:rPr>
          <w:rStyle w:val="FontStyle144"/>
          <w:rFonts w:ascii="Times New Roman" w:hAnsi="Times New Roman" w:cs="Times New Roman"/>
          <w:sz w:val="24"/>
          <w:szCs w:val="24"/>
          <w:lang w:eastAsia="en-US"/>
        </w:rPr>
        <w:t>взяти</w:t>
      </w:r>
      <w:r w:rsidR="000F7911" w:rsidRPr="0070689C">
        <w:rPr>
          <w:rStyle w:val="FontStyle144"/>
          <w:rFonts w:ascii="Times New Roman" w:hAnsi="Times New Roman" w:cs="Times New Roman"/>
          <w:sz w:val="24"/>
          <w:szCs w:val="24"/>
          <w:lang w:eastAsia="en-US"/>
        </w:rPr>
        <w:t>я</w:t>
      </w:r>
      <w:r w:rsidR="00337713" w:rsidRPr="0070689C">
        <w:rPr>
          <w:rStyle w:val="FontStyle144"/>
          <w:rFonts w:ascii="Times New Roman" w:hAnsi="Times New Roman" w:cs="Times New Roman"/>
          <w:sz w:val="24"/>
          <w:szCs w:val="24"/>
          <w:lang w:eastAsia="en-US"/>
        </w:rPr>
        <w:t xml:space="preserve"> полученного биометрического образца у человека;</w:t>
      </w:r>
    </w:p>
    <w:p w14:paraId="52013BBF" w14:textId="202E2B34" w:rsidR="00337713" w:rsidRPr="0070689C" w:rsidRDefault="00337713" w:rsidP="00173EE8">
      <w:pPr>
        <w:pStyle w:val="Style37"/>
        <w:widowControl/>
        <w:ind w:firstLine="720"/>
        <w:jc w:val="both"/>
        <w:rPr>
          <w:rStyle w:val="FontStyle144"/>
          <w:rFonts w:ascii="Times New Roman" w:hAnsi="Times New Roman" w:cs="Times New Roman"/>
          <w:sz w:val="24"/>
          <w:szCs w:val="24"/>
          <w:lang w:eastAsia="en-US"/>
        </w:rPr>
      </w:pPr>
      <w:r w:rsidRPr="0070689C">
        <w:rPr>
          <w:rStyle w:val="FontStyle144"/>
          <w:rFonts w:ascii="Times New Roman" w:hAnsi="Times New Roman" w:cs="Times New Roman"/>
          <w:sz w:val="24"/>
          <w:szCs w:val="24"/>
          <w:lang w:eastAsia="en-US"/>
        </w:rPr>
        <w:t>— опционально</w:t>
      </w:r>
      <w:r w:rsidR="000F7911" w:rsidRPr="0070689C">
        <w:rPr>
          <w:rStyle w:val="FontStyle144"/>
          <w:rFonts w:ascii="Times New Roman" w:hAnsi="Times New Roman" w:cs="Times New Roman"/>
          <w:sz w:val="24"/>
          <w:szCs w:val="24"/>
          <w:lang w:eastAsia="en-US"/>
        </w:rPr>
        <w:t>го</w:t>
      </w:r>
      <w:r w:rsidRPr="0070689C">
        <w:rPr>
          <w:rStyle w:val="FontStyle144"/>
          <w:rFonts w:ascii="Times New Roman" w:hAnsi="Times New Roman" w:cs="Times New Roman"/>
          <w:sz w:val="24"/>
          <w:szCs w:val="24"/>
          <w:lang w:eastAsia="en-US"/>
        </w:rPr>
        <w:t xml:space="preserve"> извлечени</w:t>
      </w:r>
      <w:r w:rsidR="000F7911" w:rsidRPr="0070689C">
        <w:rPr>
          <w:rStyle w:val="FontStyle144"/>
          <w:rFonts w:ascii="Times New Roman" w:hAnsi="Times New Roman" w:cs="Times New Roman"/>
          <w:sz w:val="24"/>
          <w:szCs w:val="24"/>
          <w:lang w:eastAsia="en-US"/>
        </w:rPr>
        <w:t>я</w:t>
      </w:r>
      <w:r w:rsidRPr="0070689C">
        <w:rPr>
          <w:rStyle w:val="FontStyle144"/>
          <w:rFonts w:ascii="Times New Roman" w:hAnsi="Times New Roman" w:cs="Times New Roman"/>
          <w:sz w:val="24"/>
          <w:szCs w:val="24"/>
          <w:lang w:eastAsia="en-US"/>
        </w:rPr>
        <w:t xml:space="preserve"> биометрических свойств из полученного биометрического образца;</w:t>
      </w:r>
    </w:p>
    <w:p w14:paraId="145DEBC0" w14:textId="6EA0A9E4" w:rsidR="00337713" w:rsidRPr="0070689C" w:rsidRDefault="00337713" w:rsidP="00173EE8">
      <w:pPr>
        <w:pStyle w:val="Style37"/>
        <w:widowControl/>
        <w:ind w:firstLine="720"/>
        <w:jc w:val="both"/>
        <w:rPr>
          <w:rStyle w:val="FontStyle144"/>
          <w:rFonts w:ascii="Times New Roman" w:hAnsi="Times New Roman" w:cs="Times New Roman"/>
          <w:sz w:val="24"/>
          <w:szCs w:val="24"/>
          <w:lang w:eastAsia="en-US"/>
        </w:rPr>
      </w:pPr>
      <w:r w:rsidRPr="0070689C">
        <w:rPr>
          <w:rStyle w:val="FontStyle144"/>
          <w:rFonts w:ascii="Times New Roman" w:hAnsi="Times New Roman" w:cs="Times New Roman"/>
          <w:sz w:val="24"/>
          <w:szCs w:val="24"/>
          <w:lang w:eastAsia="en-US"/>
        </w:rPr>
        <w:t>— сравнени</w:t>
      </w:r>
      <w:r w:rsidR="000F7911" w:rsidRPr="0070689C">
        <w:rPr>
          <w:rStyle w:val="FontStyle144"/>
          <w:rFonts w:ascii="Times New Roman" w:hAnsi="Times New Roman" w:cs="Times New Roman"/>
          <w:sz w:val="24"/>
          <w:szCs w:val="24"/>
          <w:lang w:eastAsia="en-US"/>
        </w:rPr>
        <w:t>я</w:t>
      </w:r>
      <w:r w:rsidRPr="0070689C">
        <w:rPr>
          <w:rStyle w:val="FontStyle144"/>
          <w:rFonts w:ascii="Times New Roman" w:hAnsi="Times New Roman" w:cs="Times New Roman"/>
          <w:sz w:val="24"/>
          <w:szCs w:val="24"/>
          <w:lang w:eastAsia="en-US"/>
        </w:rPr>
        <w:t xml:space="preserve"> биометрических свойств (или полученного биометрического образца) со свойствами, имеющимися у одного или нескольких контрольных образцов или моделей;</w:t>
      </w:r>
    </w:p>
    <w:p w14:paraId="7229E4A9" w14:textId="6E9BAD64" w:rsidR="00337713" w:rsidRPr="0070689C" w:rsidRDefault="00337713" w:rsidP="00173EE8">
      <w:pPr>
        <w:pStyle w:val="Style37"/>
        <w:widowControl/>
        <w:ind w:firstLine="720"/>
        <w:jc w:val="both"/>
        <w:rPr>
          <w:rStyle w:val="FontStyle144"/>
          <w:rFonts w:ascii="Times New Roman" w:hAnsi="Times New Roman" w:cs="Times New Roman"/>
          <w:sz w:val="24"/>
          <w:szCs w:val="24"/>
          <w:lang w:eastAsia="en-US"/>
        </w:rPr>
      </w:pPr>
      <w:r w:rsidRPr="0070689C">
        <w:rPr>
          <w:rStyle w:val="FontStyle144"/>
          <w:rFonts w:ascii="Times New Roman" w:hAnsi="Times New Roman" w:cs="Times New Roman"/>
          <w:sz w:val="24"/>
          <w:szCs w:val="24"/>
          <w:lang w:eastAsia="en-US"/>
        </w:rPr>
        <w:t>— реш</w:t>
      </w:r>
      <w:r w:rsidR="000F7911" w:rsidRPr="0070689C">
        <w:rPr>
          <w:rStyle w:val="FontStyle144"/>
          <w:rFonts w:ascii="Times New Roman" w:hAnsi="Times New Roman" w:cs="Times New Roman"/>
          <w:sz w:val="24"/>
          <w:szCs w:val="24"/>
          <w:lang w:eastAsia="en-US"/>
        </w:rPr>
        <w:t>ения</w:t>
      </w:r>
      <w:r w:rsidRPr="0070689C">
        <w:rPr>
          <w:rStyle w:val="FontStyle144"/>
          <w:rFonts w:ascii="Times New Roman" w:hAnsi="Times New Roman" w:cs="Times New Roman"/>
          <w:sz w:val="24"/>
          <w:szCs w:val="24"/>
          <w:lang w:eastAsia="en-US"/>
        </w:rPr>
        <w:t>, насколько хорошо они совпадают; а также</w:t>
      </w:r>
    </w:p>
    <w:p w14:paraId="4C362546" w14:textId="691A0A15" w:rsidR="00337713" w:rsidRDefault="00337713" w:rsidP="00173EE8">
      <w:pPr>
        <w:pStyle w:val="Style37"/>
        <w:widowControl/>
        <w:ind w:firstLine="720"/>
        <w:jc w:val="both"/>
        <w:rPr>
          <w:rStyle w:val="FontStyle144"/>
          <w:rFonts w:ascii="Times New Roman" w:hAnsi="Times New Roman" w:cs="Times New Roman"/>
          <w:sz w:val="24"/>
          <w:szCs w:val="24"/>
          <w:lang w:eastAsia="en-US"/>
        </w:rPr>
      </w:pPr>
      <w:r w:rsidRPr="0070689C">
        <w:rPr>
          <w:rStyle w:val="FontStyle144"/>
          <w:rFonts w:ascii="Times New Roman" w:hAnsi="Times New Roman" w:cs="Times New Roman"/>
          <w:sz w:val="24"/>
          <w:szCs w:val="24"/>
          <w:lang w:eastAsia="en-US"/>
        </w:rPr>
        <w:t>— указани</w:t>
      </w:r>
      <w:r w:rsidR="000F7911" w:rsidRPr="0070689C">
        <w:rPr>
          <w:rStyle w:val="FontStyle144"/>
          <w:rFonts w:ascii="Times New Roman" w:hAnsi="Times New Roman" w:cs="Times New Roman"/>
          <w:sz w:val="24"/>
          <w:szCs w:val="24"/>
          <w:lang w:eastAsia="en-US"/>
        </w:rPr>
        <w:t>я</w:t>
      </w:r>
      <w:r w:rsidRPr="0070689C">
        <w:rPr>
          <w:rStyle w:val="FontStyle144"/>
          <w:rFonts w:ascii="Times New Roman" w:hAnsi="Times New Roman" w:cs="Times New Roman"/>
          <w:sz w:val="24"/>
          <w:szCs w:val="24"/>
          <w:lang w:eastAsia="en-US"/>
        </w:rPr>
        <w:t xml:space="preserve"> того, было ли </w:t>
      </w:r>
      <w:r w:rsidR="000F7911" w:rsidRPr="0070689C">
        <w:rPr>
          <w:rStyle w:val="FontStyle144"/>
          <w:rFonts w:ascii="Times New Roman" w:hAnsi="Times New Roman" w:cs="Times New Roman"/>
          <w:sz w:val="24"/>
          <w:szCs w:val="24"/>
          <w:lang w:eastAsia="en-US"/>
        </w:rPr>
        <w:t>выполнено</w:t>
      </w:r>
      <w:r w:rsidRPr="0070689C">
        <w:rPr>
          <w:rStyle w:val="FontStyle144"/>
          <w:rFonts w:ascii="Times New Roman" w:hAnsi="Times New Roman" w:cs="Times New Roman"/>
          <w:sz w:val="24"/>
          <w:szCs w:val="24"/>
          <w:lang w:eastAsia="en-US"/>
        </w:rPr>
        <w:t xml:space="preserve"> распознавание.</w:t>
      </w:r>
    </w:p>
    <w:p w14:paraId="2F140FD9" w14:textId="36C153C7" w:rsidR="008601BE" w:rsidRDefault="008601BE" w:rsidP="002D0897">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4.7</w:t>
      </w:r>
      <w:r w:rsidR="002D0897">
        <w:rPr>
          <w:rStyle w:val="FontStyle139"/>
          <w:rFonts w:ascii="Times New Roman" w:hAnsi="Times New Roman" w:cs="Times New Roman"/>
          <w:sz w:val="24"/>
          <w:szCs w:val="24"/>
          <w:lang w:eastAsia="en-US"/>
        </w:rPr>
        <w:t xml:space="preserve"> Г</w:t>
      </w:r>
      <w:r w:rsidR="000F7911" w:rsidRPr="0070689C">
        <w:rPr>
          <w:rStyle w:val="FontStyle139"/>
          <w:rFonts w:ascii="Times New Roman" w:hAnsi="Times New Roman" w:cs="Times New Roman"/>
          <w:sz w:val="24"/>
          <w:szCs w:val="24"/>
          <w:lang w:eastAsia="en-US"/>
        </w:rPr>
        <w:t>лубина цвета</w:t>
      </w:r>
      <w:r w:rsidR="002D0897">
        <w:rPr>
          <w:rStyle w:val="FontStyle139"/>
          <w:rFonts w:ascii="Times New Roman" w:hAnsi="Times New Roman" w:cs="Times New Roman"/>
          <w:sz w:val="24"/>
          <w:szCs w:val="24"/>
          <w:lang w:eastAsia="en-US"/>
        </w:rPr>
        <w:t xml:space="preserve">: </w:t>
      </w:r>
      <w:r w:rsidR="000F7911" w:rsidRPr="0070689C">
        <w:rPr>
          <w:rStyle w:val="FontStyle144"/>
          <w:rFonts w:ascii="Times New Roman" w:hAnsi="Times New Roman" w:cs="Times New Roman"/>
          <w:sz w:val="24"/>
          <w:szCs w:val="24"/>
          <w:lang w:eastAsia="en-US"/>
        </w:rPr>
        <w:t>число битов, используемых для представления</w:t>
      </w:r>
      <w:r w:rsidRPr="0070689C">
        <w:rPr>
          <w:rStyle w:val="FontStyle144"/>
          <w:rFonts w:ascii="Times New Roman" w:hAnsi="Times New Roman" w:cs="Times New Roman"/>
          <w:sz w:val="24"/>
          <w:szCs w:val="24"/>
          <w:lang w:eastAsia="en-US"/>
        </w:rPr>
        <w:t xml:space="preserve"> </w:t>
      </w:r>
      <w:r w:rsidR="000F7911" w:rsidRPr="0070689C">
        <w:rPr>
          <w:rStyle w:val="FontStyle144"/>
          <w:rFonts w:ascii="Times New Roman" w:hAnsi="Times New Roman" w:cs="Times New Roman"/>
          <w:sz w:val="24"/>
          <w:szCs w:val="24"/>
          <w:lang w:eastAsia="en-US"/>
        </w:rPr>
        <w:t>параметра записи данных</w:t>
      </w:r>
      <w:r w:rsidR="002D0897">
        <w:rPr>
          <w:rStyle w:val="FontStyle144"/>
          <w:rFonts w:ascii="Times New Roman" w:hAnsi="Times New Roman" w:cs="Times New Roman"/>
          <w:sz w:val="24"/>
          <w:szCs w:val="24"/>
          <w:lang w:eastAsia="en-US"/>
        </w:rPr>
        <w:t>.</w:t>
      </w:r>
    </w:p>
    <w:p w14:paraId="1263FE56" w14:textId="6CA4645D" w:rsidR="000F7911" w:rsidRPr="0070689C" w:rsidRDefault="008601BE" w:rsidP="002D0897">
      <w:pPr>
        <w:pStyle w:val="Style56"/>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4.8</w:t>
      </w:r>
      <w:r w:rsidR="002D0897">
        <w:rPr>
          <w:rStyle w:val="FontStyle139"/>
          <w:rFonts w:ascii="Times New Roman" w:hAnsi="Times New Roman" w:cs="Times New Roman"/>
          <w:sz w:val="24"/>
          <w:szCs w:val="24"/>
          <w:lang w:eastAsia="en-US"/>
        </w:rPr>
        <w:t xml:space="preserve"> Я</w:t>
      </w:r>
      <w:r w:rsidR="000F7911" w:rsidRPr="0070689C">
        <w:rPr>
          <w:rStyle w:val="FontStyle139"/>
          <w:rFonts w:ascii="Times New Roman" w:hAnsi="Times New Roman" w:cs="Times New Roman"/>
          <w:sz w:val="24"/>
          <w:szCs w:val="24"/>
          <w:lang w:eastAsia="en-US"/>
        </w:rPr>
        <w:t>чейка</w:t>
      </w:r>
      <w:r w:rsidR="002D0897">
        <w:rPr>
          <w:rStyle w:val="FontStyle139"/>
          <w:rFonts w:ascii="Times New Roman" w:hAnsi="Times New Roman" w:cs="Times New Roman"/>
          <w:sz w:val="24"/>
          <w:szCs w:val="24"/>
          <w:lang w:eastAsia="en-US"/>
        </w:rPr>
        <w:t xml:space="preserve">: </w:t>
      </w:r>
      <w:r w:rsidR="000F7911" w:rsidRPr="0070689C">
        <w:rPr>
          <w:rStyle w:val="FontStyle144"/>
          <w:rFonts w:ascii="Times New Roman" w:hAnsi="Times New Roman" w:cs="Times New Roman"/>
          <w:sz w:val="24"/>
          <w:szCs w:val="24"/>
          <w:lang w:eastAsia="en-US"/>
        </w:rPr>
        <w:t xml:space="preserve">назначенный массив пикселей в </w:t>
      </w:r>
      <w:r w:rsidR="00560580" w:rsidRPr="0070689C">
        <w:rPr>
          <w:rStyle w:val="FontStyle144"/>
          <w:rFonts w:ascii="Times New Roman" w:hAnsi="Times New Roman" w:cs="Times New Roman"/>
          <w:sz w:val="24"/>
          <w:szCs w:val="24"/>
          <w:lang w:eastAsia="en-US"/>
        </w:rPr>
        <w:t>изображении отпечатка</w:t>
      </w:r>
      <w:r w:rsidR="000F7911" w:rsidRPr="0070689C">
        <w:rPr>
          <w:rStyle w:val="FontStyle144"/>
          <w:rFonts w:ascii="Times New Roman" w:hAnsi="Times New Roman" w:cs="Times New Roman"/>
          <w:sz w:val="24"/>
          <w:szCs w:val="24"/>
          <w:lang w:eastAsia="en-US"/>
        </w:rPr>
        <w:t xml:space="preserve"> пальца</w:t>
      </w:r>
      <w:r w:rsidR="002D0897">
        <w:rPr>
          <w:rStyle w:val="FontStyle144"/>
          <w:rFonts w:ascii="Times New Roman" w:hAnsi="Times New Roman" w:cs="Times New Roman"/>
          <w:sz w:val="24"/>
          <w:szCs w:val="24"/>
          <w:lang w:eastAsia="en-US"/>
        </w:rPr>
        <w:t>.</w:t>
      </w:r>
    </w:p>
    <w:p w14:paraId="4E379077" w14:textId="77777777" w:rsidR="00866DC2" w:rsidRPr="0070689C" w:rsidRDefault="00866DC2" w:rsidP="00173EE8">
      <w:pPr>
        <w:pStyle w:val="Style53"/>
        <w:widowControl/>
        <w:ind w:firstLine="720"/>
        <w:jc w:val="both"/>
        <w:rPr>
          <w:rStyle w:val="FontStyle144"/>
          <w:rFonts w:ascii="Times New Roman" w:hAnsi="Times New Roman" w:cs="Times New Roman"/>
          <w:sz w:val="24"/>
          <w:szCs w:val="24"/>
          <w:lang w:eastAsia="en-US"/>
        </w:rPr>
      </w:pPr>
    </w:p>
    <w:p w14:paraId="258C79A4" w14:textId="24B5AF5E" w:rsidR="008601BE" w:rsidRPr="002D0897" w:rsidRDefault="002D0897" w:rsidP="00173EE8">
      <w:pPr>
        <w:pStyle w:val="Style53"/>
        <w:widowControl/>
        <w:ind w:firstLine="720"/>
        <w:jc w:val="both"/>
        <w:rPr>
          <w:rStyle w:val="FontStyle142"/>
          <w:rFonts w:ascii="Times New Roman" w:hAnsi="Times New Roman" w:cs="Times New Roman"/>
          <w:sz w:val="20"/>
          <w:szCs w:val="20"/>
          <w:lang w:eastAsia="en-US"/>
        </w:rPr>
      </w:pPr>
      <w:r>
        <w:rPr>
          <w:rStyle w:val="FontStyle144"/>
          <w:rFonts w:ascii="Times New Roman" w:hAnsi="Times New Roman" w:cs="Times New Roman"/>
          <w:sz w:val="20"/>
          <w:szCs w:val="20"/>
          <w:lang w:eastAsia="en-US"/>
        </w:rPr>
        <w:t xml:space="preserve">Примечание – </w:t>
      </w:r>
      <w:proofErr w:type="spellStart"/>
      <w:r w:rsidR="000F7911" w:rsidRPr="002D0897">
        <w:rPr>
          <w:rStyle w:val="FontStyle144"/>
          <w:rFonts w:ascii="Times New Roman" w:hAnsi="Times New Roman" w:cs="Times New Roman"/>
          <w:sz w:val="20"/>
          <w:szCs w:val="20"/>
          <w:lang w:eastAsia="en-US"/>
        </w:rPr>
        <w:t>Многошкальные</w:t>
      </w:r>
      <w:proofErr w:type="spellEnd"/>
      <w:r w:rsidR="000F7911" w:rsidRPr="002D0897">
        <w:rPr>
          <w:rStyle w:val="FontStyle144"/>
          <w:rFonts w:ascii="Times New Roman" w:hAnsi="Times New Roman" w:cs="Times New Roman"/>
          <w:sz w:val="20"/>
          <w:szCs w:val="20"/>
          <w:lang w:eastAsia="en-US"/>
        </w:rPr>
        <w:t xml:space="preserve"> ячейки не рассматриваются в этой части </w:t>
      </w:r>
      <w:r w:rsidR="008601BE" w:rsidRPr="002D0897">
        <w:rPr>
          <w:rStyle w:val="FontStyle142"/>
          <w:rFonts w:ascii="Times New Roman" w:hAnsi="Times New Roman" w:cs="Times New Roman"/>
          <w:sz w:val="20"/>
          <w:szCs w:val="20"/>
          <w:lang w:eastAsia="en-US"/>
        </w:rPr>
        <w:t>ISO/IEC 19794.</w:t>
      </w:r>
    </w:p>
    <w:p w14:paraId="63109C59" w14:textId="77777777" w:rsidR="00866DC2" w:rsidRPr="0070689C" w:rsidRDefault="00866DC2" w:rsidP="00173EE8">
      <w:pPr>
        <w:pStyle w:val="Style19"/>
        <w:widowControl/>
        <w:ind w:firstLine="720"/>
        <w:jc w:val="both"/>
        <w:rPr>
          <w:rStyle w:val="FontStyle139"/>
          <w:rFonts w:ascii="Times New Roman" w:hAnsi="Times New Roman" w:cs="Times New Roman"/>
          <w:sz w:val="24"/>
          <w:szCs w:val="24"/>
          <w:lang w:eastAsia="en-US"/>
        </w:rPr>
      </w:pPr>
    </w:p>
    <w:p w14:paraId="3868C622" w14:textId="4E8EB025" w:rsidR="004C1B4C" w:rsidRPr="0070689C" w:rsidRDefault="008601BE" w:rsidP="003C56CC">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4.9</w:t>
      </w:r>
      <w:r w:rsidR="006B1514">
        <w:rPr>
          <w:rStyle w:val="FontStyle139"/>
          <w:rFonts w:ascii="Times New Roman" w:hAnsi="Times New Roman" w:cs="Times New Roman"/>
          <w:sz w:val="24"/>
          <w:szCs w:val="24"/>
          <w:lang w:eastAsia="en-US"/>
        </w:rPr>
        <w:t xml:space="preserve"> С</w:t>
      </w:r>
      <w:r w:rsidR="004C1B4C" w:rsidRPr="0070689C">
        <w:rPr>
          <w:rStyle w:val="FontStyle139"/>
          <w:rFonts w:ascii="Times New Roman" w:hAnsi="Times New Roman" w:cs="Times New Roman"/>
          <w:sz w:val="24"/>
          <w:szCs w:val="24"/>
          <w:lang w:eastAsia="en-US"/>
        </w:rPr>
        <w:t>труктура ячейки</w:t>
      </w:r>
      <w:r w:rsidR="003C56CC">
        <w:rPr>
          <w:rStyle w:val="FontStyle139"/>
          <w:rFonts w:ascii="Times New Roman" w:hAnsi="Times New Roman" w:cs="Times New Roman"/>
          <w:sz w:val="24"/>
          <w:szCs w:val="24"/>
          <w:lang w:eastAsia="en-US"/>
        </w:rPr>
        <w:t xml:space="preserve">: </w:t>
      </w:r>
      <w:r w:rsidR="003C56CC">
        <w:rPr>
          <w:rStyle w:val="FontStyle139"/>
          <w:rFonts w:ascii="Times New Roman" w:hAnsi="Times New Roman" w:cs="Times New Roman"/>
          <w:b w:val="0"/>
          <w:bCs w:val="0"/>
          <w:sz w:val="24"/>
          <w:szCs w:val="24"/>
          <w:lang w:eastAsia="en-US"/>
        </w:rPr>
        <w:t>м</w:t>
      </w:r>
      <w:r w:rsidR="004C1B4C" w:rsidRPr="0070689C">
        <w:rPr>
          <w:rStyle w:val="FontStyle144"/>
          <w:rFonts w:ascii="Times New Roman" w:hAnsi="Times New Roman" w:cs="Times New Roman"/>
          <w:sz w:val="24"/>
          <w:szCs w:val="24"/>
          <w:lang w:eastAsia="en-US"/>
        </w:rPr>
        <w:t xml:space="preserve">ассив пикселей, каждый из которых имеет значение градации серого, определенное с использованием </w:t>
      </w:r>
      <w:proofErr w:type="spellStart"/>
      <w:r w:rsidR="004C1B4C" w:rsidRPr="0070689C">
        <w:rPr>
          <w:rStyle w:val="FontStyle144"/>
          <w:rFonts w:ascii="Times New Roman" w:hAnsi="Times New Roman" w:cs="Times New Roman"/>
          <w:sz w:val="24"/>
          <w:szCs w:val="24"/>
          <w:lang w:eastAsia="en-US"/>
        </w:rPr>
        <w:t>косинусоидального</w:t>
      </w:r>
      <w:proofErr w:type="spellEnd"/>
      <w:r w:rsidR="004C1B4C" w:rsidRPr="0070689C">
        <w:rPr>
          <w:rStyle w:val="FontStyle144"/>
          <w:rFonts w:ascii="Times New Roman" w:hAnsi="Times New Roman" w:cs="Times New Roman"/>
          <w:sz w:val="24"/>
          <w:szCs w:val="24"/>
          <w:lang w:eastAsia="en-US"/>
        </w:rPr>
        <w:t xml:space="preserve"> шаблона с помощью параметров 6, X и 8</w:t>
      </w:r>
      <w:r w:rsidR="003C56CC">
        <w:rPr>
          <w:rStyle w:val="FontStyle144"/>
          <w:rFonts w:ascii="Times New Roman" w:hAnsi="Times New Roman" w:cs="Times New Roman"/>
          <w:sz w:val="24"/>
          <w:szCs w:val="24"/>
          <w:lang w:eastAsia="en-US"/>
        </w:rPr>
        <w:t>.</w:t>
      </w:r>
    </w:p>
    <w:p w14:paraId="229E755E" w14:textId="77777777" w:rsidR="00866DC2" w:rsidRPr="0070689C" w:rsidRDefault="00866DC2" w:rsidP="00173EE8">
      <w:pPr>
        <w:pStyle w:val="Style2"/>
        <w:widowControl/>
        <w:ind w:firstLine="720"/>
        <w:jc w:val="both"/>
        <w:rPr>
          <w:rStyle w:val="FontStyle144"/>
          <w:rFonts w:ascii="Times New Roman" w:hAnsi="Times New Roman" w:cs="Times New Roman"/>
          <w:sz w:val="24"/>
          <w:szCs w:val="24"/>
          <w:lang w:eastAsia="en-US"/>
        </w:rPr>
      </w:pPr>
    </w:p>
    <w:p w14:paraId="6BDC5E6F" w14:textId="51D40AF5" w:rsidR="008601BE" w:rsidRPr="003C56CC" w:rsidRDefault="003C56CC" w:rsidP="00173EE8">
      <w:pPr>
        <w:pStyle w:val="Style2"/>
        <w:widowControl/>
        <w:ind w:firstLine="720"/>
        <w:jc w:val="both"/>
        <w:rPr>
          <w:rStyle w:val="FontStyle142"/>
          <w:rFonts w:ascii="Times New Roman" w:hAnsi="Times New Roman" w:cs="Times New Roman"/>
          <w:sz w:val="20"/>
          <w:szCs w:val="20"/>
          <w:lang w:eastAsia="en-US"/>
        </w:rPr>
      </w:pPr>
      <w:r w:rsidRPr="003C56CC">
        <w:rPr>
          <w:rStyle w:val="FontStyle144"/>
          <w:rFonts w:ascii="Times New Roman" w:hAnsi="Times New Roman" w:cs="Times New Roman"/>
          <w:sz w:val="20"/>
          <w:szCs w:val="20"/>
          <w:lang w:eastAsia="en-US"/>
        </w:rPr>
        <w:t>Примечание –</w:t>
      </w:r>
      <w:r w:rsidR="004C1B4C" w:rsidRPr="003C56CC">
        <w:rPr>
          <w:rStyle w:val="FontStyle144"/>
          <w:rFonts w:ascii="Times New Roman" w:hAnsi="Times New Roman" w:cs="Times New Roman"/>
          <w:sz w:val="20"/>
          <w:szCs w:val="20"/>
          <w:lang w:eastAsia="en-US"/>
        </w:rPr>
        <w:t xml:space="preserve"> Это понятие применимо только для метода квантованных </w:t>
      </w:r>
      <w:proofErr w:type="spellStart"/>
      <w:r w:rsidR="004C1B4C" w:rsidRPr="003C56CC">
        <w:rPr>
          <w:rStyle w:val="FontStyle144"/>
          <w:rFonts w:ascii="Times New Roman" w:hAnsi="Times New Roman" w:cs="Times New Roman"/>
          <w:sz w:val="20"/>
          <w:szCs w:val="20"/>
          <w:lang w:eastAsia="en-US"/>
        </w:rPr>
        <w:t>косинусоидальных</w:t>
      </w:r>
      <w:proofErr w:type="spellEnd"/>
      <w:r w:rsidR="004C1B4C" w:rsidRPr="003C56CC">
        <w:rPr>
          <w:rStyle w:val="FontStyle144"/>
          <w:rFonts w:ascii="Times New Roman" w:hAnsi="Times New Roman" w:cs="Times New Roman"/>
          <w:sz w:val="20"/>
          <w:szCs w:val="20"/>
          <w:lang w:eastAsia="en-US"/>
        </w:rPr>
        <w:t xml:space="preserve"> триплетов.</w:t>
      </w:r>
    </w:p>
    <w:p w14:paraId="340960E1" w14:textId="77777777" w:rsidR="00866DC2" w:rsidRPr="0070689C" w:rsidRDefault="00866DC2" w:rsidP="00173EE8">
      <w:pPr>
        <w:pStyle w:val="Style19"/>
        <w:widowControl/>
        <w:ind w:firstLine="720"/>
        <w:jc w:val="both"/>
        <w:rPr>
          <w:rStyle w:val="FontStyle139"/>
          <w:rFonts w:ascii="Times New Roman" w:hAnsi="Times New Roman" w:cs="Times New Roman"/>
          <w:sz w:val="24"/>
          <w:szCs w:val="24"/>
          <w:lang w:eastAsia="en-US"/>
        </w:rPr>
      </w:pPr>
    </w:p>
    <w:p w14:paraId="7082E485" w14:textId="28BDFAE6" w:rsidR="008601BE" w:rsidRDefault="008601BE" w:rsidP="003C56CC">
      <w:pPr>
        <w:pStyle w:val="Style19"/>
        <w:widowControl/>
        <w:ind w:firstLine="720"/>
        <w:jc w:val="both"/>
        <w:rPr>
          <w:rFonts w:ascii="Times New Roman" w:hAnsi="Times New Roman" w:cs="Times New Roman"/>
          <w:color w:val="000000"/>
        </w:rPr>
      </w:pPr>
      <w:r w:rsidRPr="0070689C">
        <w:rPr>
          <w:rStyle w:val="FontStyle139"/>
          <w:rFonts w:ascii="Times New Roman" w:hAnsi="Times New Roman" w:cs="Times New Roman"/>
          <w:sz w:val="24"/>
          <w:szCs w:val="24"/>
          <w:lang w:eastAsia="en-US"/>
        </w:rPr>
        <w:lastRenderedPageBreak/>
        <w:t>4.10</w:t>
      </w:r>
      <w:r w:rsidR="003C56CC">
        <w:rPr>
          <w:rStyle w:val="FontStyle139"/>
          <w:rFonts w:ascii="Times New Roman" w:hAnsi="Times New Roman" w:cs="Times New Roman"/>
          <w:sz w:val="24"/>
          <w:szCs w:val="24"/>
          <w:lang w:eastAsia="en-US"/>
        </w:rPr>
        <w:t xml:space="preserve"> Г</w:t>
      </w:r>
      <w:r w:rsidR="004C1B4C" w:rsidRPr="0070689C">
        <w:rPr>
          <w:rStyle w:val="FontStyle139"/>
          <w:rFonts w:ascii="Times New Roman" w:hAnsi="Times New Roman" w:cs="Times New Roman"/>
          <w:sz w:val="24"/>
          <w:szCs w:val="24"/>
          <w:lang w:eastAsia="en-US"/>
        </w:rPr>
        <w:t>руппа ячеек</w:t>
      </w:r>
      <w:r w:rsidR="003C56CC">
        <w:rPr>
          <w:rStyle w:val="FontStyle139"/>
          <w:rFonts w:ascii="Times New Roman" w:hAnsi="Times New Roman" w:cs="Times New Roman"/>
          <w:sz w:val="24"/>
          <w:szCs w:val="24"/>
          <w:lang w:eastAsia="en-US"/>
        </w:rPr>
        <w:t xml:space="preserve">: </w:t>
      </w:r>
      <w:r w:rsidR="00057670" w:rsidRPr="0070689C">
        <w:rPr>
          <w:rStyle w:val="FontStyle144"/>
          <w:rFonts w:ascii="Times New Roman" w:hAnsi="Times New Roman" w:cs="Times New Roman"/>
          <w:sz w:val="24"/>
          <w:szCs w:val="24"/>
          <w:lang w:eastAsia="en-US"/>
        </w:rPr>
        <w:t>к</w:t>
      </w:r>
      <w:r w:rsidR="00057670" w:rsidRPr="0070689C">
        <w:rPr>
          <w:rFonts w:ascii="Times New Roman" w:hAnsi="Times New Roman" w:cs="Times New Roman"/>
          <w:color w:val="000000"/>
        </w:rPr>
        <w:t>вадратный массив ячеек изображения отпечатка пальца, для которого определен показатель качества</w:t>
      </w:r>
      <w:r w:rsidR="003C56CC">
        <w:rPr>
          <w:rFonts w:ascii="Times New Roman" w:hAnsi="Times New Roman" w:cs="Times New Roman"/>
          <w:color w:val="000000"/>
        </w:rPr>
        <w:t xml:space="preserve">. </w:t>
      </w:r>
    </w:p>
    <w:p w14:paraId="4BAB6E3B" w14:textId="01943EA5" w:rsidR="00057670" w:rsidRDefault="008601BE" w:rsidP="00173EE8">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4.11</w:t>
      </w:r>
      <w:r w:rsidR="003C56CC">
        <w:rPr>
          <w:rStyle w:val="FontStyle139"/>
          <w:rFonts w:ascii="Times New Roman" w:hAnsi="Times New Roman" w:cs="Times New Roman"/>
          <w:sz w:val="24"/>
          <w:szCs w:val="24"/>
          <w:lang w:eastAsia="en-US"/>
        </w:rPr>
        <w:t xml:space="preserve"> С</w:t>
      </w:r>
      <w:r w:rsidR="00057670" w:rsidRPr="0070689C">
        <w:rPr>
          <w:rStyle w:val="FontStyle139"/>
          <w:rFonts w:ascii="Times New Roman" w:hAnsi="Times New Roman" w:cs="Times New Roman"/>
          <w:sz w:val="24"/>
          <w:szCs w:val="24"/>
          <w:lang w:eastAsia="en-US"/>
        </w:rPr>
        <w:t>опоставление</w:t>
      </w:r>
      <w:r w:rsidR="003C56CC">
        <w:rPr>
          <w:rStyle w:val="FontStyle139"/>
          <w:rFonts w:ascii="Times New Roman" w:hAnsi="Times New Roman" w:cs="Times New Roman"/>
          <w:sz w:val="24"/>
          <w:szCs w:val="24"/>
          <w:lang w:eastAsia="en-US"/>
        </w:rPr>
        <w:t xml:space="preserve">: </w:t>
      </w:r>
      <w:r w:rsidR="00057670" w:rsidRPr="0070689C">
        <w:rPr>
          <w:rStyle w:val="FontStyle144"/>
          <w:rFonts w:ascii="Times New Roman" w:hAnsi="Times New Roman" w:cs="Times New Roman"/>
          <w:sz w:val="24"/>
          <w:szCs w:val="24"/>
          <w:lang w:eastAsia="en-US"/>
        </w:rPr>
        <w:t>процесс измерения сходства или различия между биометрическими свойствами полученного биометрического образца и ранее сохраненным контрольным образцом или моделью</w:t>
      </w:r>
      <w:r w:rsidR="003C56CC">
        <w:rPr>
          <w:rStyle w:val="FontStyle144"/>
          <w:rFonts w:ascii="Times New Roman" w:hAnsi="Times New Roman" w:cs="Times New Roman"/>
          <w:sz w:val="24"/>
          <w:szCs w:val="24"/>
          <w:lang w:eastAsia="en-US"/>
        </w:rPr>
        <w:t>.</w:t>
      </w:r>
    </w:p>
    <w:p w14:paraId="2636F6CB" w14:textId="0A1E32B9" w:rsidR="00057670" w:rsidRPr="0070689C" w:rsidRDefault="008601BE" w:rsidP="003C56CC">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4.12</w:t>
      </w:r>
      <w:r w:rsidR="003C56CC">
        <w:rPr>
          <w:rStyle w:val="FontStyle139"/>
          <w:rFonts w:ascii="Times New Roman" w:hAnsi="Times New Roman" w:cs="Times New Roman"/>
          <w:sz w:val="24"/>
          <w:szCs w:val="24"/>
          <w:lang w:eastAsia="en-US"/>
        </w:rPr>
        <w:t xml:space="preserve"> Я</w:t>
      </w:r>
      <w:r w:rsidR="00057670" w:rsidRPr="0070689C">
        <w:rPr>
          <w:rStyle w:val="FontStyle139"/>
          <w:rFonts w:ascii="Times New Roman" w:hAnsi="Times New Roman" w:cs="Times New Roman"/>
          <w:sz w:val="24"/>
          <w:szCs w:val="24"/>
          <w:lang w:eastAsia="en-US"/>
        </w:rPr>
        <w:t>дро</w:t>
      </w:r>
      <w:r w:rsidR="003C56CC">
        <w:rPr>
          <w:rStyle w:val="FontStyle139"/>
          <w:rFonts w:ascii="Times New Roman" w:hAnsi="Times New Roman" w:cs="Times New Roman"/>
          <w:sz w:val="24"/>
          <w:szCs w:val="24"/>
          <w:lang w:eastAsia="en-US"/>
        </w:rPr>
        <w:t xml:space="preserve">: </w:t>
      </w:r>
      <w:r w:rsidR="00057670" w:rsidRPr="0070689C">
        <w:rPr>
          <w:rStyle w:val="FontStyle144"/>
          <w:rFonts w:ascii="Times New Roman" w:hAnsi="Times New Roman" w:cs="Times New Roman"/>
          <w:sz w:val="24"/>
          <w:szCs w:val="24"/>
          <w:lang w:eastAsia="en-US"/>
        </w:rPr>
        <w:t>особая точка на отпечатке пальца, где кривизна гребней достигает максимума</w:t>
      </w:r>
      <w:r w:rsidR="003C56CC">
        <w:rPr>
          <w:rStyle w:val="FontStyle144"/>
          <w:rFonts w:ascii="Times New Roman" w:hAnsi="Times New Roman" w:cs="Times New Roman"/>
          <w:sz w:val="24"/>
          <w:szCs w:val="24"/>
          <w:lang w:eastAsia="en-US"/>
        </w:rPr>
        <w:t>.</w:t>
      </w:r>
    </w:p>
    <w:p w14:paraId="66D66763" w14:textId="77777777" w:rsidR="00866DC2" w:rsidRPr="0070689C" w:rsidRDefault="00866DC2" w:rsidP="00173EE8">
      <w:pPr>
        <w:pStyle w:val="Style2"/>
        <w:widowControl/>
        <w:ind w:firstLine="720"/>
        <w:jc w:val="both"/>
        <w:rPr>
          <w:rStyle w:val="FontStyle144"/>
          <w:rFonts w:ascii="Times New Roman" w:hAnsi="Times New Roman" w:cs="Times New Roman"/>
          <w:sz w:val="24"/>
          <w:szCs w:val="24"/>
          <w:lang w:eastAsia="en-US"/>
        </w:rPr>
      </w:pPr>
    </w:p>
    <w:p w14:paraId="3670C7E3" w14:textId="4489D3E6" w:rsidR="008601BE" w:rsidRPr="003C56CC" w:rsidRDefault="003C56CC" w:rsidP="00173EE8">
      <w:pPr>
        <w:pStyle w:val="Style2"/>
        <w:widowControl/>
        <w:ind w:firstLine="720"/>
        <w:jc w:val="both"/>
        <w:rPr>
          <w:rStyle w:val="FontStyle142"/>
          <w:rFonts w:ascii="Times New Roman" w:hAnsi="Times New Roman" w:cs="Times New Roman"/>
          <w:sz w:val="20"/>
          <w:szCs w:val="20"/>
          <w:lang w:eastAsia="en-US"/>
        </w:rPr>
      </w:pPr>
      <w:r w:rsidRPr="003C56CC">
        <w:rPr>
          <w:rStyle w:val="FontStyle144"/>
          <w:rFonts w:ascii="Times New Roman" w:hAnsi="Times New Roman" w:cs="Times New Roman"/>
          <w:sz w:val="20"/>
          <w:szCs w:val="20"/>
          <w:lang w:eastAsia="en-US"/>
        </w:rPr>
        <w:t>Примечание</w:t>
      </w:r>
      <w:r>
        <w:rPr>
          <w:rStyle w:val="FontStyle144"/>
          <w:rFonts w:ascii="Times New Roman" w:hAnsi="Times New Roman" w:cs="Times New Roman"/>
          <w:sz w:val="20"/>
          <w:szCs w:val="20"/>
          <w:lang w:eastAsia="en-US"/>
        </w:rPr>
        <w:t xml:space="preserve"> – </w:t>
      </w:r>
      <w:r w:rsidR="00057670" w:rsidRPr="003C56CC">
        <w:rPr>
          <w:rStyle w:val="2"/>
          <w:rFonts w:ascii="Times New Roman" w:hAnsi="Times New Roman" w:cs="Times New Roman"/>
          <w:color w:val="000000"/>
          <w:sz w:val="20"/>
          <w:szCs w:val="20"/>
        </w:rPr>
        <w:t xml:space="preserve">Для лучшего понимания можно рассматривать ядро </w:t>
      </w:r>
      <w:r w:rsidR="00057670" w:rsidRPr="003C56CC">
        <w:rPr>
          <w:rStyle w:val="FontStyle144"/>
          <w:rFonts w:ascii="Times New Roman" w:hAnsi="Times New Roman" w:cs="Times New Roman"/>
          <w:sz w:val="20"/>
          <w:szCs w:val="20"/>
          <w:lang w:eastAsia="en-US"/>
        </w:rPr>
        <w:t xml:space="preserve">как загиб гребня, иногда охватывающий несколько окончаний гребня. Оно служит для </w:t>
      </w:r>
      <w:r w:rsidR="00057670" w:rsidRPr="003C56CC">
        <w:rPr>
          <w:rStyle w:val="2"/>
          <w:rFonts w:ascii="Times New Roman" w:hAnsi="Times New Roman" w:cs="Times New Roman"/>
          <w:color w:val="000000"/>
          <w:sz w:val="20"/>
          <w:szCs w:val="20"/>
        </w:rPr>
        <w:t>определения примерного положения</w:t>
      </w:r>
      <w:r w:rsidR="00057670" w:rsidRPr="003C56CC">
        <w:rPr>
          <w:rStyle w:val="FontStyle144"/>
          <w:rFonts w:ascii="Times New Roman" w:hAnsi="Times New Roman" w:cs="Times New Roman"/>
          <w:sz w:val="20"/>
          <w:szCs w:val="20"/>
          <w:lang w:eastAsia="en-US"/>
        </w:rPr>
        <w:t xml:space="preserve"> центра изображения отпечатка пальца.</w:t>
      </w:r>
    </w:p>
    <w:p w14:paraId="4A491E07" w14:textId="77777777" w:rsidR="00866DC2" w:rsidRPr="0070689C" w:rsidRDefault="00866DC2" w:rsidP="00173EE8">
      <w:pPr>
        <w:pStyle w:val="Style19"/>
        <w:widowControl/>
        <w:ind w:firstLine="720"/>
        <w:jc w:val="both"/>
        <w:rPr>
          <w:rStyle w:val="FontStyle139"/>
          <w:rFonts w:ascii="Times New Roman" w:hAnsi="Times New Roman" w:cs="Times New Roman"/>
          <w:sz w:val="24"/>
          <w:szCs w:val="24"/>
          <w:lang w:eastAsia="en-US"/>
        </w:rPr>
      </w:pPr>
    </w:p>
    <w:p w14:paraId="1C4CB1CB" w14:textId="78447813" w:rsidR="008601BE" w:rsidRPr="0070689C" w:rsidRDefault="008601BE" w:rsidP="003C56CC">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4.13</w:t>
      </w:r>
      <w:r w:rsidR="003C56CC">
        <w:rPr>
          <w:rStyle w:val="FontStyle139"/>
          <w:rFonts w:ascii="Times New Roman" w:hAnsi="Times New Roman" w:cs="Times New Roman"/>
          <w:sz w:val="24"/>
          <w:szCs w:val="24"/>
          <w:lang w:eastAsia="en-US"/>
        </w:rPr>
        <w:t xml:space="preserve"> О</w:t>
      </w:r>
      <w:r w:rsidR="00057670" w:rsidRPr="0070689C">
        <w:rPr>
          <w:rStyle w:val="FontStyle139"/>
          <w:rFonts w:ascii="Times New Roman" w:hAnsi="Times New Roman" w:cs="Times New Roman"/>
          <w:sz w:val="24"/>
          <w:szCs w:val="24"/>
          <w:lang w:eastAsia="en-US"/>
        </w:rPr>
        <w:t>брезка</w:t>
      </w:r>
      <w:r w:rsidR="003C56CC">
        <w:rPr>
          <w:rStyle w:val="FontStyle139"/>
          <w:rFonts w:ascii="Times New Roman" w:hAnsi="Times New Roman" w:cs="Times New Roman"/>
          <w:sz w:val="24"/>
          <w:szCs w:val="24"/>
          <w:lang w:eastAsia="en-US"/>
        </w:rPr>
        <w:t xml:space="preserve">: </w:t>
      </w:r>
      <w:r w:rsidR="00057670" w:rsidRPr="0070689C">
        <w:rPr>
          <w:rFonts w:ascii="Times New Roman" w:hAnsi="Times New Roman" w:cs="Times New Roman"/>
          <w:color w:val="000000"/>
        </w:rPr>
        <w:t>удаление внешнего края изображения для уменьшения его размера</w:t>
      </w:r>
      <w:r w:rsidR="003C56CC">
        <w:rPr>
          <w:rFonts w:ascii="Times New Roman" w:hAnsi="Times New Roman" w:cs="Times New Roman"/>
          <w:color w:val="000000"/>
        </w:rPr>
        <w:t>.</w:t>
      </w:r>
    </w:p>
    <w:p w14:paraId="57BDC782" w14:textId="6AB504D3" w:rsidR="00786E52" w:rsidRDefault="008601BE" w:rsidP="00173EE8">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 xml:space="preserve">4.14 </w:t>
      </w:r>
      <w:r w:rsidR="003C56CC">
        <w:rPr>
          <w:rStyle w:val="FontStyle139"/>
          <w:rFonts w:ascii="Times New Roman" w:hAnsi="Times New Roman" w:cs="Times New Roman"/>
          <w:sz w:val="24"/>
          <w:szCs w:val="24"/>
          <w:lang w:eastAsia="en-US"/>
        </w:rPr>
        <w:t>Д</w:t>
      </w:r>
      <w:r w:rsidR="00057670" w:rsidRPr="0070689C">
        <w:rPr>
          <w:rStyle w:val="FontStyle139"/>
          <w:rFonts w:ascii="Times New Roman" w:hAnsi="Times New Roman" w:cs="Times New Roman"/>
          <w:sz w:val="24"/>
          <w:szCs w:val="24"/>
          <w:lang w:eastAsia="en-US"/>
        </w:rPr>
        <w:t>ельта</w:t>
      </w:r>
      <w:r w:rsidR="003C56CC">
        <w:rPr>
          <w:rStyle w:val="FontStyle139"/>
          <w:rFonts w:ascii="Times New Roman" w:hAnsi="Times New Roman" w:cs="Times New Roman"/>
          <w:sz w:val="24"/>
          <w:szCs w:val="24"/>
          <w:lang w:eastAsia="en-US"/>
        </w:rPr>
        <w:t xml:space="preserve">: </w:t>
      </w:r>
      <w:r w:rsidR="00786E52" w:rsidRPr="0070689C">
        <w:rPr>
          <w:rStyle w:val="FontStyle144"/>
          <w:rFonts w:ascii="Times New Roman" w:hAnsi="Times New Roman" w:cs="Times New Roman"/>
          <w:sz w:val="24"/>
          <w:szCs w:val="24"/>
          <w:lang w:eastAsia="en-US"/>
        </w:rPr>
        <w:t xml:space="preserve">точка на гребне, расположенная ближе всех к точке расхождения двух </w:t>
      </w:r>
      <w:r w:rsidR="008C7270" w:rsidRPr="0070689C">
        <w:rPr>
          <w:rStyle w:val="FontStyle144"/>
          <w:rFonts w:ascii="Times New Roman" w:hAnsi="Times New Roman" w:cs="Times New Roman"/>
          <w:sz w:val="24"/>
          <w:szCs w:val="24"/>
          <w:lang w:eastAsia="en-US"/>
        </w:rPr>
        <w:t>граничных гребне</w:t>
      </w:r>
      <w:r w:rsidR="00786E52" w:rsidRPr="0070689C">
        <w:rPr>
          <w:rStyle w:val="FontStyle144"/>
          <w:rFonts w:ascii="Times New Roman" w:hAnsi="Times New Roman" w:cs="Times New Roman"/>
          <w:sz w:val="24"/>
          <w:szCs w:val="24"/>
          <w:lang w:eastAsia="en-US"/>
        </w:rPr>
        <w:t>й и расположенная в точке расхождения или непосредственно перед ней</w:t>
      </w:r>
      <w:r w:rsidR="003C56CC">
        <w:rPr>
          <w:rStyle w:val="FontStyle144"/>
          <w:rFonts w:ascii="Times New Roman" w:hAnsi="Times New Roman" w:cs="Times New Roman"/>
          <w:sz w:val="24"/>
          <w:szCs w:val="24"/>
          <w:lang w:eastAsia="en-US"/>
        </w:rPr>
        <w:t>.</w:t>
      </w:r>
    </w:p>
    <w:p w14:paraId="31705B7C" w14:textId="54B28519" w:rsidR="008601BE" w:rsidRDefault="008601BE" w:rsidP="003C56CC">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4.15</w:t>
      </w:r>
      <w:r w:rsidR="003C56CC">
        <w:rPr>
          <w:rStyle w:val="FontStyle139"/>
          <w:rFonts w:ascii="Times New Roman" w:hAnsi="Times New Roman" w:cs="Times New Roman"/>
          <w:sz w:val="24"/>
          <w:szCs w:val="24"/>
          <w:lang w:eastAsia="en-US"/>
        </w:rPr>
        <w:t xml:space="preserve"> Р</w:t>
      </w:r>
      <w:r w:rsidR="007C676C" w:rsidRPr="0070689C">
        <w:rPr>
          <w:rStyle w:val="FontStyle139"/>
          <w:rFonts w:ascii="Times New Roman" w:hAnsi="Times New Roman" w:cs="Times New Roman"/>
          <w:sz w:val="24"/>
          <w:szCs w:val="24"/>
          <w:lang w:eastAsia="en-US"/>
        </w:rPr>
        <w:t>азмерность</w:t>
      </w:r>
      <w:r w:rsidR="003C56CC">
        <w:rPr>
          <w:rStyle w:val="FontStyle139"/>
          <w:rFonts w:ascii="Times New Roman" w:hAnsi="Times New Roman" w:cs="Times New Roman"/>
          <w:sz w:val="24"/>
          <w:szCs w:val="24"/>
          <w:lang w:eastAsia="en-US"/>
        </w:rPr>
        <w:t xml:space="preserve">: </w:t>
      </w:r>
      <w:r w:rsidR="007C676C" w:rsidRPr="0070689C">
        <w:rPr>
          <w:rStyle w:val="FontStyle144"/>
          <w:rFonts w:ascii="Times New Roman" w:hAnsi="Times New Roman" w:cs="Times New Roman"/>
          <w:sz w:val="24"/>
          <w:szCs w:val="24"/>
          <w:lang w:eastAsia="en-US"/>
        </w:rPr>
        <w:t>число пикселей в полученном биометрическом образце изображения в горизонтальном или вертикальном направлении</w:t>
      </w:r>
      <w:r w:rsidR="003C56CC">
        <w:rPr>
          <w:rStyle w:val="FontStyle144"/>
          <w:rFonts w:ascii="Times New Roman" w:hAnsi="Times New Roman" w:cs="Times New Roman"/>
          <w:sz w:val="24"/>
          <w:szCs w:val="24"/>
          <w:lang w:eastAsia="en-US"/>
        </w:rPr>
        <w:t xml:space="preserve">. </w:t>
      </w:r>
    </w:p>
    <w:p w14:paraId="49C7A9A3" w14:textId="0424061A" w:rsidR="008601BE" w:rsidRPr="0070689C" w:rsidRDefault="008601BE" w:rsidP="003C56CC">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4.16</w:t>
      </w:r>
      <w:r w:rsidR="003C56CC">
        <w:rPr>
          <w:rStyle w:val="FontStyle139"/>
          <w:rFonts w:ascii="Times New Roman" w:hAnsi="Times New Roman" w:cs="Times New Roman"/>
          <w:sz w:val="24"/>
          <w:szCs w:val="24"/>
          <w:lang w:eastAsia="en-US"/>
        </w:rPr>
        <w:t xml:space="preserve"> </w:t>
      </w:r>
      <w:proofErr w:type="spellStart"/>
      <w:r w:rsidR="003C56CC">
        <w:rPr>
          <w:rStyle w:val="FontStyle139"/>
          <w:rFonts w:ascii="Times New Roman" w:hAnsi="Times New Roman" w:cs="Times New Roman"/>
          <w:sz w:val="24"/>
          <w:szCs w:val="24"/>
          <w:lang w:eastAsia="en-US"/>
        </w:rPr>
        <w:t>С</w:t>
      </w:r>
      <w:r w:rsidR="007C676C" w:rsidRPr="0070689C">
        <w:rPr>
          <w:rStyle w:val="FontStyle139"/>
          <w:rFonts w:ascii="Times New Roman" w:hAnsi="Times New Roman" w:cs="Times New Roman"/>
          <w:sz w:val="24"/>
          <w:szCs w:val="24"/>
          <w:lang w:eastAsia="en-US"/>
        </w:rPr>
        <w:t>убдискретизация</w:t>
      </w:r>
      <w:proofErr w:type="spellEnd"/>
      <w:r w:rsidR="003C56CC">
        <w:rPr>
          <w:rStyle w:val="FontStyle139"/>
          <w:rFonts w:ascii="Times New Roman" w:hAnsi="Times New Roman" w:cs="Times New Roman"/>
          <w:sz w:val="24"/>
          <w:szCs w:val="24"/>
          <w:lang w:eastAsia="en-US"/>
        </w:rPr>
        <w:t xml:space="preserve">: </w:t>
      </w:r>
      <w:r w:rsidR="007C676C" w:rsidRPr="0070689C">
        <w:rPr>
          <w:rFonts w:ascii="Times New Roman" w:hAnsi="Times New Roman" w:cs="Times New Roman"/>
          <w:color w:val="000000"/>
        </w:rPr>
        <w:t>уменьшение разрешения изображения путем повторной выборки изображения с помощью уменьшенного количества пикселей</w:t>
      </w:r>
      <w:r w:rsidR="003C56CC">
        <w:rPr>
          <w:rFonts w:ascii="Times New Roman" w:hAnsi="Times New Roman" w:cs="Times New Roman"/>
          <w:color w:val="000000"/>
        </w:rPr>
        <w:t>.</w:t>
      </w:r>
    </w:p>
    <w:p w14:paraId="78A612BB" w14:textId="77777777" w:rsidR="00866DC2" w:rsidRPr="0070689C" w:rsidRDefault="00866DC2" w:rsidP="00173EE8">
      <w:pPr>
        <w:pStyle w:val="Style2"/>
        <w:widowControl/>
        <w:ind w:firstLine="720"/>
        <w:jc w:val="both"/>
        <w:rPr>
          <w:rStyle w:val="FontStyle142"/>
          <w:rFonts w:ascii="Times New Roman" w:hAnsi="Times New Roman" w:cs="Times New Roman"/>
          <w:sz w:val="24"/>
          <w:szCs w:val="24"/>
          <w:lang w:eastAsia="en-US"/>
        </w:rPr>
      </w:pPr>
    </w:p>
    <w:p w14:paraId="509ED6DF" w14:textId="053C3480" w:rsidR="00866DC2" w:rsidRPr="00104F6B" w:rsidRDefault="003C56CC" w:rsidP="00173EE8">
      <w:pPr>
        <w:pStyle w:val="Style2"/>
        <w:widowControl/>
        <w:ind w:firstLine="720"/>
        <w:jc w:val="both"/>
        <w:rPr>
          <w:rStyle w:val="FontStyle142"/>
          <w:rFonts w:ascii="Times New Roman" w:hAnsi="Times New Roman" w:cs="Times New Roman"/>
          <w:sz w:val="20"/>
          <w:szCs w:val="20"/>
          <w:lang w:eastAsia="en-US"/>
        </w:rPr>
      </w:pPr>
      <w:r w:rsidRPr="00104F6B">
        <w:rPr>
          <w:rStyle w:val="FontStyle142"/>
          <w:rFonts w:ascii="Times New Roman" w:hAnsi="Times New Roman" w:cs="Times New Roman"/>
          <w:sz w:val="20"/>
          <w:szCs w:val="20"/>
          <w:lang w:eastAsia="en-US"/>
        </w:rPr>
        <w:t>Примечание –</w:t>
      </w:r>
      <w:r w:rsidR="00866DC2" w:rsidRPr="00104F6B">
        <w:rPr>
          <w:rStyle w:val="FontStyle142"/>
          <w:rFonts w:ascii="Times New Roman" w:hAnsi="Times New Roman" w:cs="Times New Roman"/>
          <w:sz w:val="20"/>
          <w:szCs w:val="20"/>
          <w:lang w:eastAsia="en-US"/>
        </w:rPr>
        <w:t xml:space="preserve"> Во избежание эффекта наложения необходимо использовать надлежащую фильтрацию.</w:t>
      </w:r>
    </w:p>
    <w:p w14:paraId="7211BCF2" w14:textId="77777777" w:rsidR="00866DC2" w:rsidRPr="0070689C" w:rsidRDefault="00866DC2" w:rsidP="00173EE8">
      <w:pPr>
        <w:pStyle w:val="Style2"/>
        <w:widowControl/>
        <w:ind w:firstLine="720"/>
        <w:jc w:val="both"/>
        <w:rPr>
          <w:rStyle w:val="FontStyle142"/>
          <w:rFonts w:ascii="Times New Roman" w:hAnsi="Times New Roman" w:cs="Times New Roman"/>
          <w:sz w:val="24"/>
          <w:szCs w:val="24"/>
          <w:lang w:eastAsia="en-US"/>
        </w:rPr>
      </w:pPr>
    </w:p>
    <w:p w14:paraId="75B89512" w14:textId="109B918B" w:rsidR="00746006" w:rsidRDefault="008601BE" w:rsidP="00173EE8">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4.17</w:t>
      </w:r>
      <w:r w:rsidR="00104F6B">
        <w:rPr>
          <w:rStyle w:val="FontStyle139"/>
          <w:rFonts w:ascii="Times New Roman" w:hAnsi="Times New Roman" w:cs="Times New Roman"/>
          <w:sz w:val="24"/>
          <w:szCs w:val="24"/>
          <w:lang w:eastAsia="en-US"/>
        </w:rPr>
        <w:t xml:space="preserve"> Р</w:t>
      </w:r>
      <w:r w:rsidR="00746006" w:rsidRPr="0070689C">
        <w:rPr>
          <w:rStyle w:val="FontStyle139"/>
          <w:rFonts w:ascii="Times New Roman" w:hAnsi="Times New Roman" w:cs="Times New Roman"/>
          <w:sz w:val="24"/>
          <w:szCs w:val="24"/>
          <w:lang w:eastAsia="en-US"/>
        </w:rPr>
        <w:t>егистрация</w:t>
      </w:r>
      <w:r w:rsidR="00104F6B">
        <w:rPr>
          <w:rStyle w:val="FontStyle139"/>
          <w:rFonts w:ascii="Times New Roman" w:hAnsi="Times New Roman" w:cs="Times New Roman"/>
          <w:sz w:val="24"/>
          <w:szCs w:val="24"/>
          <w:lang w:eastAsia="en-US"/>
        </w:rPr>
        <w:t xml:space="preserve">: </w:t>
      </w:r>
      <w:r w:rsidR="00746006" w:rsidRPr="0070689C">
        <w:rPr>
          <w:rStyle w:val="FontStyle144"/>
          <w:rFonts w:ascii="Times New Roman" w:hAnsi="Times New Roman" w:cs="Times New Roman"/>
          <w:sz w:val="24"/>
          <w:szCs w:val="24"/>
          <w:lang w:eastAsia="en-US"/>
        </w:rPr>
        <w:t>процесс сбора полученных биометрических образцов у человека и последующая подготовка и хранение биометрических контрольных образцов или моделей</w:t>
      </w:r>
      <w:r w:rsidR="00104F6B">
        <w:rPr>
          <w:rStyle w:val="FontStyle144"/>
          <w:rFonts w:ascii="Times New Roman" w:hAnsi="Times New Roman" w:cs="Times New Roman"/>
          <w:sz w:val="24"/>
          <w:szCs w:val="24"/>
          <w:lang w:eastAsia="en-US"/>
        </w:rPr>
        <w:t xml:space="preserve">. </w:t>
      </w:r>
    </w:p>
    <w:p w14:paraId="419A456F" w14:textId="2905AB47" w:rsidR="005834E5" w:rsidRPr="0070689C" w:rsidRDefault="008601BE" w:rsidP="00104F6B">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4.18</w:t>
      </w:r>
      <w:r w:rsidR="00104F6B">
        <w:rPr>
          <w:rStyle w:val="FontStyle139"/>
          <w:rFonts w:ascii="Times New Roman" w:hAnsi="Times New Roman" w:cs="Times New Roman"/>
          <w:sz w:val="24"/>
          <w:szCs w:val="24"/>
          <w:lang w:eastAsia="en-US"/>
        </w:rPr>
        <w:t xml:space="preserve"> И</w:t>
      </w:r>
      <w:r w:rsidR="00560580" w:rsidRPr="0070689C">
        <w:rPr>
          <w:rStyle w:val="FontStyle139"/>
          <w:rFonts w:ascii="Times New Roman" w:hAnsi="Times New Roman" w:cs="Times New Roman"/>
          <w:sz w:val="24"/>
          <w:szCs w:val="24"/>
          <w:lang w:eastAsia="en-US"/>
        </w:rPr>
        <w:t xml:space="preserve">зображение </w:t>
      </w:r>
      <w:r w:rsidR="005834E5" w:rsidRPr="0070689C">
        <w:rPr>
          <w:rStyle w:val="FontStyle139"/>
          <w:rFonts w:ascii="Times New Roman" w:hAnsi="Times New Roman" w:cs="Times New Roman"/>
          <w:sz w:val="24"/>
          <w:szCs w:val="24"/>
          <w:lang w:eastAsia="en-US"/>
        </w:rPr>
        <w:t>отпечат</w:t>
      </w:r>
      <w:r w:rsidR="00560580" w:rsidRPr="0070689C">
        <w:rPr>
          <w:rStyle w:val="FontStyle139"/>
          <w:rFonts w:ascii="Times New Roman" w:hAnsi="Times New Roman" w:cs="Times New Roman"/>
          <w:sz w:val="24"/>
          <w:szCs w:val="24"/>
          <w:lang w:eastAsia="en-US"/>
        </w:rPr>
        <w:t>ка</w:t>
      </w:r>
      <w:r w:rsidR="005834E5" w:rsidRPr="0070689C">
        <w:rPr>
          <w:rStyle w:val="FontStyle139"/>
          <w:rFonts w:ascii="Times New Roman" w:hAnsi="Times New Roman" w:cs="Times New Roman"/>
          <w:sz w:val="24"/>
          <w:szCs w:val="24"/>
          <w:lang w:eastAsia="en-US"/>
        </w:rPr>
        <w:t xml:space="preserve"> пальца</w:t>
      </w:r>
      <w:r w:rsidR="00104F6B">
        <w:rPr>
          <w:rStyle w:val="FontStyle139"/>
          <w:rFonts w:ascii="Times New Roman" w:hAnsi="Times New Roman" w:cs="Times New Roman"/>
          <w:sz w:val="24"/>
          <w:szCs w:val="24"/>
          <w:lang w:eastAsia="en-US"/>
        </w:rPr>
        <w:t xml:space="preserve">: </w:t>
      </w:r>
      <w:r w:rsidR="005834E5" w:rsidRPr="0070689C">
        <w:rPr>
          <w:rStyle w:val="FontStyle144"/>
          <w:rFonts w:ascii="Times New Roman" w:hAnsi="Times New Roman" w:cs="Times New Roman"/>
          <w:sz w:val="24"/>
          <w:szCs w:val="24"/>
          <w:lang w:eastAsia="en-US"/>
        </w:rPr>
        <w:t xml:space="preserve">изображение отпечатка пальца, которое может быть обработано (например, путем обрезки и/или </w:t>
      </w:r>
      <w:proofErr w:type="spellStart"/>
      <w:r w:rsidR="005834E5" w:rsidRPr="0070689C">
        <w:rPr>
          <w:rStyle w:val="FontStyle144"/>
          <w:rFonts w:ascii="Times New Roman" w:hAnsi="Times New Roman" w:cs="Times New Roman"/>
          <w:sz w:val="24"/>
          <w:szCs w:val="24"/>
          <w:lang w:eastAsia="en-US"/>
        </w:rPr>
        <w:t>субдискретизации</w:t>
      </w:r>
      <w:proofErr w:type="spellEnd"/>
      <w:r w:rsidR="005834E5" w:rsidRPr="0070689C">
        <w:rPr>
          <w:rStyle w:val="FontStyle144"/>
          <w:rFonts w:ascii="Times New Roman" w:hAnsi="Times New Roman" w:cs="Times New Roman"/>
          <w:sz w:val="24"/>
          <w:szCs w:val="24"/>
          <w:lang w:eastAsia="en-US"/>
        </w:rPr>
        <w:t>)</w:t>
      </w:r>
      <w:r w:rsidR="00104F6B">
        <w:rPr>
          <w:rStyle w:val="FontStyle144"/>
          <w:rFonts w:ascii="Times New Roman" w:hAnsi="Times New Roman" w:cs="Times New Roman"/>
          <w:sz w:val="24"/>
          <w:szCs w:val="24"/>
          <w:lang w:eastAsia="en-US"/>
        </w:rPr>
        <w:t>.</w:t>
      </w:r>
    </w:p>
    <w:p w14:paraId="16299B74" w14:textId="77777777" w:rsidR="00866DC2" w:rsidRPr="0070689C" w:rsidRDefault="00866DC2" w:rsidP="00173EE8">
      <w:pPr>
        <w:pStyle w:val="Style2"/>
        <w:widowControl/>
        <w:ind w:firstLine="720"/>
        <w:jc w:val="both"/>
        <w:rPr>
          <w:rStyle w:val="FontStyle142"/>
          <w:rFonts w:ascii="Times New Roman" w:hAnsi="Times New Roman" w:cs="Times New Roman"/>
          <w:sz w:val="24"/>
          <w:szCs w:val="24"/>
          <w:lang w:eastAsia="en-US"/>
        </w:rPr>
      </w:pPr>
    </w:p>
    <w:p w14:paraId="52E6C840" w14:textId="14C77501" w:rsidR="008601BE" w:rsidRPr="00104F6B" w:rsidRDefault="00104F6B" w:rsidP="00173EE8">
      <w:pPr>
        <w:pStyle w:val="Style2"/>
        <w:widowControl/>
        <w:ind w:firstLine="720"/>
        <w:jc w:val="both"/>
        <w:rPr>
          <w:rStyle w:val="FontStyle142"/>
          <w:rFonts w:ascii="Times New Roman" w:hAnsi="Times New Roman" w:cs="Times New Roman"/>
          <w:sz w:val="20"/>
          <w:szCs w:val="20"/>
          <w:lang w:eastAsia="en-US"/>
        </w:rPr>
      </w:pPr>
      <w:r w:rsidRPr="00104F6B">
        <w:rPr>
          <w:rStyle w:val="FontStyle142"/>
          <w:rFonts w:ascii="Times New Roman" w:hAnsi="Times New Roman" w:cs="Times New Roman"/>
          <w:sz w:val="20"/>
          <w:szCs w:val="20"/>
          <w:lang w:eastAsia="en-US"/>
        </w:rPr>
        <w:t>Примечание –</w:t>
      </w:r>
      <w:r w:rsidR="00AC39CC" w:rsidRPr="00104F6B">
        <w:rPr>
          <w:rStyle w:val="FontStyle142"/>
          <w:rFonts w:ascii="Times New Roman" w:hAnsi="Times New Roman" w:cs="Times New Roman"/>
          <w:sz w:val="20"/>
          <w:szCs w:val="20"/>
          <w:lang w:eastAsia="en-US"/>
        </w:rPr>
        <w:t xml:space="preserve"> В рамках значения настоящего документа</w:t>
      </w:r>
      <w:r w:rsidR="005834E5" w:rsidRPr="00104F6B">
        <w:rPr>
          <w:rStyle w:val="FontStyle142"/>
          <w:rFonts w:ascii="Times New Roman" w:hAnsi="Times New Roman" w:cs="Times New Roman"/>
          <w:sz w:val="20"/>
          <w:szCs w:val="20"/>
          <w:lang w:eastAsia="en-US"/>
        </w:rPr>
        <w:t xml:space="preserve"> понятие</w:t>
      </w:r>
      <w:r w:rsidR="008601BE" w:rsidRPr="00104F6B">
        <w:rPr>
          <w:rStyle w:val="FontStyle142"/>
          <w:rFonts w:ascii="Times New Roman" w:hAnsi="Times New Roman" w:cs="Times New Roman"/>
          <w:sz w:val="20"/>
          <w:szCs w:val="20"/>
          <w:lang w:eastAsia="en-US"/>
        </w:rPr>
        <w:t xml:space="preserve"> </w:t>
      </w:r>
      <w:r w:rsidR="00560580" w:rsidRPr="00104F6B">
        <w:rPr>
          <w:rStyle w:val="FontStyle142"/>
          <w:rFonts w:ascii="Times New Roman" w:hAnsi="Times New Roman" w:cs="Times New Roman"/>
          <w:sz w:val="20"/>
          <w:szCs w:val="20"/>
          <w:lang w:eastAsia="en-US"/>
        </w:rPr>
        <w:t xml:space="preserve">изображения </w:t>
      </w:r>
      <w:r w:rsidR="005834E5" w:rsidRPr="00104F6B">
        <w:rPr>
          <w:rStyle w:val="FontStyle142"/>
          <w:rFonts w:ascii="Times New Roman" w:hAnsi="Times New Roman" w:cs="Times New Roman"/>
          <w:sz w:val="20"/>
          <w:szCs w:val="20"/>
          <w:lang w:eastAsia="en-US"/>
        </w:rPr>
        <w:t>отпечатка пальца относится к промежуточному биометрическому образцу</w:t>
      </w:r>
      <w:r w:rsidR="008601BE" w:rsidRPr="00104F6B">
        <w:rPr>
          <w:rStyle w:val="FontStyle142"/>
          <w:rFonts w:ascii="Times New Roman" w:hAnsi="Times New Roman" w:cs="Times New Roman"/>
          <w:sz w:val="20"/>
          <w:szCs w:val="20"/>
          <w:lang w:eastAsia="en-US"/>
        </w:rPr>
        <w:t>.</w:t>
      </w:r>
    </w:p>
    <w:p w14:paraId="553D6D02" w14:textId="77777777" w:rsidR="00866DC2" w:rsidRPr="0070689C" w:rsidRDefault="00866DC2" w:rsidP="00173EE8">
      <w:pPr>
        <w:pStyle w:val="Style19"/>
        <w:widowControl/>
        <w:ind w:firstLine="720"/>
        <w:jc w:val="both"/>
        <w:rPr>
          <w:rStyle w:val="FontStyle139"/>
          <w:rFonts w:ascii="Times New Roman" w:hAnsi="Times New Roman" w:cs="Times New Roman"/>
          <w:sz w:val="24"/>
          <w:szCs w:val="24"/>
          <w:lang w:eastAsia="en-US"/>
        </w:rPr>
      </w:pPr>
    </w:p>
    <w:p w14:paraId="22942E3D" w14:textId="54AFEBBD" w:rsidR="008601BE" w:rsidRDefault="008601BE" w:rsidP="00104F6B">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4.19</w:t>
      </w:r>
      <w:r w:rsidR="00104F6B">
        <w:rPr>
          <w:rStyle w:val="FontStyle139"/>
          <w:rFonts w:ascii="Times New Roman" w:hAnsi="Times New Roman" w:cs="Times New Roman"/>
          <w:sz w:val="24"/>
          <w:szCs w:val="24"/>
          <w:lang w:eastAsia="en-US"/>
        </w:rPr>
        <w:t xml:space="preserve"> С</w:t>
      </w:r>
      <w:r w:rsidR="008C389D" w:rsidRPr="0070689C">
        <w:rPr>
          <w:rFonts w:ascii="Times New Roman" w:hAnsi="Times New Roman" w:cs="Times New Roman"/>
          <w:b/>
          <w:bCs/>
          <w:color w:val="000000"/>
        </w:rPr>
        <w:t>пектральные данные изображения отпечатка пальца</w:t>
      </w:r>
      <w:r w:rsidR="00104F6B">
        <w:rPr>
          <w:rFonts w:ascii="Times New Roman" w:hAnsi="Times New Roman" w:cs="Times New Roman"/>
          <w:b/>
          <w:bCs/>
          <w:color w:val="000000"/>
        </w:rPr>
        <w:t xml:space="preserve">: </w:t>
      </w:r>
      <w:r w:rsidR="008C389D" w:rsidRPr="0070689C">
        <w:rPr>
          <w:rStyle w:val="FontStyle144"/>
          <w:rFonts w:ascii="Times New Roman" w:hAnsi="Times New Roman" w:cs="Times New Roman"/>
          <w:sz w:val="24"/>
          <w:szCs w:val="24"/>
          <w:lang w:eastAsia="en-US"/>
        </w:rPr>
        <w:t>ряд спектральных составляющих, извлеченных из изображения отпечатка пальца</w:t>
      </w:r>
      <w:r w:rsidR="00104F6B">
        <w:rPr>
          <w:rStyle w:val="FontStyle144"/>
          <w:rFonts w:ascii="Times New Roman" w:hAnsi="Times New Roman" w:cs="Times New Roman"/>
          <w:sz w:val="24"/>
          <w:szCs w:val="24"/>
          <w:lang w:eastAsia="en-US"/>
        </w:rPr>
        <w:t xml:space="preserve">. </w:t>
      </w:r>
    </w:p>
    <w:p w14:paraId="71FCB8C1" w14:textId="5341AC30" w:rsidR="008C389D" w:rsidRPr="0070689C" w:rsidRDefault="008601BE" w:rsidP="00104F6B">
      <w:pPr>
        <w:pStyle w:val="Style28"/>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4.20</w:t>
      </w:r>
      <w:r w:rsidR="00104F6B">
        <w:rPr>
          <w:rStyle w:val="FontStyle139"/>
          <w:rFonts w:ascii="Times New Roman" w:hAnsi="Times New Roman" w:cs="Times New Roman"/>
          <w:sz w:val="24"/>
          <w:szCs w:val="24"/>
          <w:lang w:eastAsia="en-US"/>
        </w:rPr>
        <w:t xml:space="preserve"> М</w:t>
      </w:r>
      <w:r w:rsidR="008C389D" w:rsidRPr="0070689C">
        <w:rPr>
          <w:rStyle w:val="FontStyle139"/>
          <w:rFonts w:ascii="Times New Roman" w:hAnsi="Times New Roman" w:cs="Times New Roman"/>
          <w:sz w:val="24"/>
          <w:szCs w:val="24"/>
          <w:lang w:eastAsia="en-US"/>
        </w:rPr>
        <w:t>инимальная пространственная длина волны</w:t>
      </w:r>
      <w:r w:rsidR="00104F6B">
        <w:rPr>
          <w:rStyle w:val="FontStyle139"/>
          <w:rFonts w:ascii="Times New Roman" w:hAnsi="Times New Roman" w:cs="Times New Roman"/>
          <w:sz w:val="24"/>
          <w:szCs w:val="24"/>
          <w:lang w:eastAsia="en-US"/>
        </w:rPr>
        <w:t xml:space="preserve">: </w:t>
      </w:r>
      <w:r w:rsidR="008C389D" w:rsidRPr="0070689C">
        <w:rPr>
          <w:rStyle w:val="FontStyle144"/>
          <w:rFonts w:ascii="Times New Roman" w:hAnsi="Times New Roman" w:cs="Times New Roman"/>
          <w:sz w:val="24"/>
          <w:szCs w:val="24"/>
          <w:lang w:eastAsia="en-US"/>
        </w:rPr>
        <w:t>(пространственная) длина волны (измеряемая в пикселях), в которой ровно два образца изображения охватывают полный период (ко)синусоидального шаблона</w:t>
      </w:r>
      <w:r w:rsidR="00C57A3C">
        <w:rPr>
          <w:rStyle w:val="FontStyle144"/>
          <w:rFonts w:ascii="Times New Roman" w:hAnsi="Times New Roman" w:cs="Times New Roman"/>
          <w:sz w:val="24"/>
          <w:szCs w:val="24"/>
          <w:lang w:eastAsia="en-US"/>
        </w:rPr>
        <w:t xml:space="preserve">. </w:t>
      </w:r>
    </w:p>
    <w:p w14:paraId="308BC496" w14:textId="77777777" w:rsidR="00866DC2" w:rsidRPr="0070689C" w:rsidRDefault="00866DC2" w:rsidP="00173EE8">
      <w:pPr>
        <w:pStyle w:val="Style2"/>
        <w:widowControl/>
        <w:ind w:firstLine="720"/>
        <w:jc w:val="both"/>
        <w:rPr>
          <w:rStyle w:val="FontStyle144"/>
          <w:rFonts w:ascii="Times New Roman" w:hAnsi="Times New Roman" w:cs="Times New Roman"/>
          <w:sz w:val="24"/>
          <w:szCs w:val="24"/>
          <w:lang w:eastAsia="en-US"/>
        </w:rPr>
      </w:pPr>
    </w:p>
    <w:p w14:paraId="039E8061" w14:textId="70E358F2" w:rsidR="008601BE" w:rsidRPr="00C57A3C" w:rsidRDefault="00C57A3C" w:rsidP="00173EE8">
      <w:pPr>
        <w:pStyle w:val="Style2"/>
        <w:widowControl/>
        <w:ind w:firstLine="720"/>
        <w:jc w:val="both"/>
        <w:rPr>
          <w:rStyle w:val="FontStyle142"/>
          <w:rFonts w:ascii="Times New Roman" w:hAnsi="Times New Roman" w:cs="Times New Roman"/>
          <w:sz w:val="20"/>
          <w:szCs w:val="20"/>
          <w:lang w:eastAsia="en-US"/>
        </w:rPr>
      </w:pPr>
      <w:r w:rsidRPr="00C57A3C">
        <w:rPr>
          <w:rStyle w:val="FontStyle144"/>
          <w:rFonts w:ascii="Times New Roman" w:hAnsi="Times New Roman" w:cs="Times New Roman"/>
          <w:sz w:val="20"/>
          <w:szCs w:val="20"/>
          <w:lang w:eastAsia="en-US"/>
        </w:rPr>
        <w:t>Примечание</w:t>
      </w:r>
      <w:r>
        <w:rPr>
          <w:rStyle w:val="FontStyle144"/>
          <w:rFonts w:ascii="Times New Roman" w:hAnsi="Times New Roman" w:cs="Times New Roman"/>
          <w:sz w:val="20"/>
          <w:szCs w:val="20"/>
          <w:lang w:eastAsia="en-US"/>
        </w:rPr>
        <w:t xml:space="preserve"> – </w:t>
      </w:r>
      <w:r w:rsidR="008C389D" w:rsidRPr="00C57A3C">
        <w:rPr>
          <w:rStyle w:val="FontStyle144"/>
          <w:rFonts w:ascii="Times New Roman" w:hAnsi="Times New Roman" w:cs="Times New Roman"/>
          <w:sz w:val="20"/>
          <w:szCs w:val="20"/>
          <w:lang w:eastAsia="en-US"/>
        </w:rPr>
        <w:t xml:space="preserve">Таким образом, это максимальная пространственная частота, которую может поддерживать пробоотбор с высокой резолюцией, известная как частота Найквиста. Минимальная пространственная длина волны обратна частоте Найквиста. Имейте в виду, что минимальная частота Найквиста определяется разрешением </w:t>
      </w:r>
      <w:proofErr w:type="spellStart"/>
      <w:r w:rsidR="008C389D" w:rsidRPr="00C57A3C">
        <w:rPr>
          <w:rStyle w:val="FontStyle144"/>
          <w:rFonts w:ascii="Times New Roman" w:hAnsi="Times New Roman" w:cs="Times New Roman"/>
          <w:sz w:val="20"/>
          <w:szCs w:val="20"/>
          <w:lang w:eastAsia="en-US"/>
        </w:rPr>
        <w:t>субдискретированного</w:t>
      </w:r>
      <w:proofErr w:type="spellEnd"/>
      <w:r w:rsidR="008C389D" w:rsidRPr="00C57A3C">
        <w:rPr>
          <w:rStyle w:val="FontStyle144"/>
          <w:rFonts w:ascii="Times New Roman" w:hAnsi="Times New Roman" w:cs="Times New Roman"/>
          <w:sz w:val="20"/>
          <w:szCs w:val="20"/>
          <w:lang w:eastAsia="en-US"/>
        </w:rPr>
        <w:t xml:space="preserve"> изображения отпечатка пальца. Требуемое разрешение для любой </w:t>
      </w:r>
      <w:proofErr w:type="spellStart"/>
      <w:r w:rsidR="008C389D" w:rsidRPr="00C57A3C">
        <w:rPr>
          <w:rStyle w:val="FontStyle144"/>
          <w:rFonts w:ascii="Times New Roman" w:hAnsi="Times New Roman" w:cs="Times New Roman"/>
          <w:sz w:val="20"/>
          <w:szCs w:val="20"/>
          <w:lang w:eastAsia="en-US"/>
        </w:rPr>
        <w:t>субпопуляции</w:t>
      </w:r>
      <w:proofErr w:type="spellEnd"/>
      <w:r w:rsidR="008C389D" w:rsidRPr="00C57A3C">
        <w:rPr>
          <w:rStyle w:val="FontStyle144"/>
          <w:rFonts w:ascii="Times New Roman" w:hAnsi="Times New Roman" w:cs="Times New Roman"/>
          <w:sz w:val="20"/>
          <w:szCs w:val="20"/>
          <w:lang w:eastAsia="en-US"/>
        </w:rPr>
        <w:t xml:space="preserve"> должно определяться в соответствии с приложением.</w:t>
      </w:r>
    </w:p>
    <w:p w14:paraId="3C6B31E3" w14:textId="77777777" w:rsidR="00D664C9" w:rsidRDefault="00D664C9" w:rsidP="00173EE8">
      <w:pPr>
        <w:pStyle w:val="Style19"/>
        <w:widowControl/>
        <w:ind w:firstLine="720"/>
        <w:jc w:val="both"/>
        <w:rPr>
          <w:rStyle w:val="FontStyle139"/>
          <w:rFonts w:ascii="Times New Roman" w:hAnsi="Times New Roman" w:cs="Times New Roman"/>
          <w:sz w:val="24"/>
          <w:szCs w:val="24"/>
          <w:lang w:eastAsia="en-US"/>
        </w:rPr>
      </w:pPr>
    </w:p>
    <w:p w14:paraId="1031F049" w14:textId="47EF24FF" w:rsidR="000B505E" w:rsidRDefault="008601BE" w:rsidP="00173EE8">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4.21</w:t>
      </w:r>
      <w:r w:rsidR="00C57A3C">
        <w:rPr>
          <w:rStyle w:val="FontStyle139"/>
          <w:rFonts w:ascii="Times New Roman" w:hAnsi="Times New Roman" w:cs="Times New Roman"/>
          <w:sz w:val="24"/>
          <w:szCs w:val="24"/>
          <w:lang w:eastAsia="en-US"/>
        </w:rPr>
        <w:t xml:space="preserve"> З</w:t>
      </w:r>
      <w:r w:rsidR="000B505E" w:rsidRPr="0070689C">
        <w:rPr>
          <w:rStyle w:val="FontStyle139"/>
          <w:rFonts w:ascii="Times New Roman" w:hAnsi="Times New Roman" w:cs="Times New Roman"/>
          <w:sz w:val="24"/>
          <w:szCs w:val="24"/>
          <w:lang w:eastAsia="en-US"/>
        </w:rPr>
        <w:t>аполнение</w:t>
      </w:r>
      <w:r w:rsidR="00C57A3C">
        <w:rPr>
          <w:rStyle w:val="FontStyle139"/>
          <w:rFonts w:ascii="Times New Roman" w:hAnsi="Times New Roman" w:cs="Times New Roman"/>
          <w:sz w:val="24"/>
          <w:szCs w:val="24"/>
          <w:lang w:eastAsia="en-US"/>
        </w:rPr>
        <w:t xml:space="preserve">: </w:t>
      </w:r>
      <w:r w:rsidR="000B505E" w:rsidRPr="0070689C">
        <w:rPr>
          <w:rStyle w:val="FontStyle144"/>
          <w:rFonts w:ascii="Times New Roman" w:hAnsi="Times New Roman" w:cs="Times New Roman"/>
          <w:sz w:val="24"/>
          <w:szCs w:val="24"/>
          <w:lang w:eastAsia="en-US"/>
        </w:rPr>
        <w:t>вставка изображения в больший массив (обычно заполненный нулями) для получения изображения большего размера</w:t>
      </w:r>
      <w:r w:rsidR="00C57A3C">
        <w:rPr>
          <w:rStyle w:val="FontStyle144"/>
          <w:rFonts w:ascii="Times New Roman" w:hAnsi="Times New Roman" w:cs="Times New Roman"/>
          <w:sz w:val="24"/>
          <w:szCs w:val="24"/>
          <w:lang w:eastAsia="en-US"/>
        </w:rPr>
        <w:t xml:space="preserve">. </w:t>
      </w:r>
    </w:p>
    <w:p w14:paraId="18580C0E" w14:textId="3A46A346" w:rsidR="000B505E" w:rsidRDefault="008601BE" w:rsidP="00173EE8">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4.22</w:t>
      </w:r>
      <w:r w:rsidR="00C57A3C">
        <w:rPr>
          <w:rStyle w:val="FontStyle139"/>
          <w:rFonts w:ascii="Times New Roman" w:hAnsi="Times New Roman" w:cs="Times New Roman"/>
          <w:sz w:val="24"/>
          <w:szCs w:val="24"/>
          <w:lang w:eastAsia="en-US"/>
        </w:rPr>
        <w:t xml:space="preserve"> П</w:t>
      </w:r>
      <w:r w:rsidR="000B505E" w:rsidRPr="0070689C">
        <w:rPr>
          <w:rStyle w:val="FontStyle139"/>
          <w:rFonts w:ascii="Times New Roman" w:hAnsi="Times New Roman" w:cs="Times New Roman"/>
          <w:sz w:val="24"/>
          <w:szCs w:val="24"/>
          <w:lang w:eastAsia="en-US"/>
        </w:rPr>
        <w:t>овторная выборка</w:t>
      </w:r>
      <w:r w:rsidR="00C57A3C">
        <w:rPr>
          <w:rStyle w:val="FontStyle139"/>
          <w:rFonts w:ascii="Times New Roman" w:hAnsi="Times New Roman" w:cs="Times New Roman"/>
          <w:sz w:val="24"/>
          <w:szCs w:val="24"/>
          <w:lang w:eastAsia="en-US"/>
        </w:rPr>
        <w:t xml:space="preserve">: </w:t>
      </w:r>
      <w:r w:rsidR="000B505E" w:rsidRPr="0070689C">
        <w:rPr>
          <w:rStyle w:val="FontStyle144"/>
          <w:rFonts w:ascii="Times New Roman" w:hAnsi="Times New Roman" w:cs="Times New Roman"/>
          <w:sz w:val="24"/>
          <w:szCs w:val="24"/>
          <w:lang w:eastAsia="en-US"/>
        </w:rPr>
        <w:t>выборка изображения с частотой, которая отличается от той, которая использовалась для выборки исходного изображения</w:t>
      </w:r>
      <w:r w:rsidR="00C57A3C">
        <w:rPr>
          <w:rStyle w:val="FontStyle144"/>
          <w:rFonts w:ascii="Times New Roman" w:hAnsi="Times New Roman" w:cs="Times New Roman"/>
          <w:sz w:val="24"/>
          <w:szCs w:val="24"/>
          <w:lang w:eastAsia="en-US"/>
        </w:rPr>
        <w:t xml:space="preserve">. </w:t>
      </w:r>
    </w:p>
    <w:p w14:paraId="665997BD" w14:textId="2C6BC592" w:rsidR="008601BE" w:rsidRPr="0070689C" w:rsidRDefault="008601BE" w:rsidP="00C57A3C">
      <w:pPr>
        <w:pStyle w:val="Style19"/>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t>4.23</w:t>
      </w:r>
      <w:r w:rsidR="00C57A3C">
        <w:rPr>
          <w:rStyle w:val="FontStyle139"/>
          <w:rFonts w:ascii="Times New Roman" w:hAnsi="Times New Roman" w:cs="Times New Roman"/>
          <w:sz w:val="24"/>
          <w:szCs w:val="24"/>
          <w:lang w:eastAsia="en-US"/>
        </w:rPr>
        <w:t xml:space="preserve"> Р</w:t>
      </w:r>
      <w:r w:rsidR="000B505E" w:rsidRPr="0070689C">
        <w:rPr>
          <w:rStyle w:val="FontStyle139"/>
          <w:rFonts w:ascii="Times New Roman" w:hAnsi="Times New Roman" w:cs="Times New Roman"/>
          <w:sz w:val="24"/>
          <w:szCs w:val="24"/>
          <w:lang w:eastAsia="en-US"/>
        </w:rPr>
        <w:t>азрешение</w:t>
      </w:r>
      <w:r w:rsidR="00C57A3C">
        <w:rPr>
          <w:rStyle w:val="FontStyle139"/>
          <w:rFonts w:ascii="Times New Roman" w:hAnsi="Times New Roman" w:cs="Times New Roman"/>
          <w:sz w:val="24"/>
          <w:szCs w:val="24"/>
          <w:lang w:eastAsia="en-US"/>
        </w:rPr>
        <w:t xml:space="preserve">: </w:t>
      </w:r>
      <w:r w:rsidR="000B505E" w:rsidRPr="0070689C">
        <w:rPr>
          <w:rStyle w:val="FontStyle144"/>
          <w:rFonts w:ascii="Times New Roman" w:hAnsi="Times New Roman" w:cs="Times New Roman"/>
          <w:sz w:val="24"/>
          <w:szCs w:val="24"/>
          <w:lang w:eastAsia="en-US"/>
        </w:rPr>
        <w:t>число пикселей на единицу длины</w:t>
      </w:r>
      <w:r w:rsidR="00C57A3C">
        <w:rPr>
          <w:rStyle w:val="FontStyle144"/>
          <w:rFonts w:ascii="Times New Roman" w:hAnsi="Times New Roman" w:cs="Times New Roman"/>
          <w:sz w:val="24"/>
          <w:szCs w:val="24"/>
          <w:lang w:eastAsia="en-US"/>
        </w:rPr>
        <w:t>.</w:t>
      </w:r>
    </w:p>
    <w:p w14:paraId="3E98B965" w14:textId="77777777" w:rsidR="00866DC2" w:rsidRPr="0070689C" w:rsidRDefault="00866DC2" w:rsidP="00173EE8">
      <w:pPr>
        <w:pStyle w:val="Style2"/>
        <w:widowControl/>
        <w:ind w:firstLine="720"/>
        <w:jc w:val="both"/>
        <w:rPr>
          <w:rStyle w:val="FontStyle142"/>
          <w:rFonts w:ascii="Times New Roman" w:hAnsi="Times New Roman" w:cs="Times New Roman"/>
          <w:sz w:val="24"/>
          <w:szCs w:val="24"/>
          <w:lang w:eastAsia="en-US"/>
        </w:rPr>
      </w:pPr>
    </w:p>
    <w:p w14:paraId="15713183" w14:textId="59833DD3" w:rsidR="000B505E" w:rsidRPr="00C57A3C" w:rsidRDefault="00C57A3C" w:rsidP="00173EE8">
      <w:pPr>
        <w:pStyle w:val="Style2"/>
        <w:widowControl/>
        <w:ind w:firstLine="720"/>
        <w:jc w:val="both"/>
        <w:rPr>
          <w:rStyle w:val="FontStyle142"/>
          <w:rFonts w:ascii="Times New Roman" w:hAnsi="Times New Roman" w:cs="Times New Roman"/>
          <w:sz w:val="20"/>
          <w:szCs w:val="20"/>
          <w:lang w:eastAsia="en-US"/>
        </w:rPr>
      </w:pPr>
      <w:r w:rsidRPr="00C57A3C">
        <w:rPr>
          <w:rStyle w:val="FontStyle142"/>
          <w:rFonts w:ascii="Times New Roman" w:hAnsi="Times New Roman" w:cs="Times New Roman"/>
          <w:sz w:val="20"/>
          <w:szCs w:val="20"/>
          <w:lang w:eastAsia="en-US"/>
        </w:rPr>
        <w:t>Примечание –</w:t>
      </w:r>
      <w:r w:rsidR="008601BE" w:rsidRPr="00C57A3C">
        <w:rPr>
          <w:rStyle w:val="FontStyle142"/>
          <w:rFonts w:ascii="Times New Roman" w:hAnsi="Times New Roman" w:cs="Times New Roman"/>
          <w:sz w:val="20"/>
          <w:szCs w:val="20"/>
          <w:lang w:eastAsia="en-US"/>
        </w:rPr>
        <w:t xml:space="preserve"> </w:t>
      </w:r>
      <w:r w:rsidR="000B505E" w:rsidRPr="00C57A3C">
        <w:rPr>
          <w:rStyle w:val="FontStyle142"/>
          <w:rFonts w:ascii="Times New Roman" w:hAnsi="Times New Roman" w:cs="Times New Roman"/>
          <w:sz w:val="20"/>
          <w:szCs w:val="20"/>
          <w:lang w:eastAsia="en-US"/>
        </w:rPr>
        <w:t>Пиксели на см (</w:t>
      </w:r>
      <w:proofErr w:type="spellStart"/>
      <w:r w:rsidR="000B505E" w:rsidRPr="00C57A3C">
        <w:rPr>
          <w:rStyle w:val="FontStyle142"/>
          <w:rFonts w:ascii="Times New Roman" w:hAnsi="Times New Roman" w:cs="Times New Roman"/>
          <w:sz w:val="20"/>
          <w:szCs w:val="20"/>
          <w:lang w:eastAsia="en-US"/>
        </w:rPr>
        <w:t>ppcm</w:t>
      </w:r>
      <w:proofErr w:type="spellEnd"/>
      <w:r w:rsidR="000B505E" w:rsidRPr="00C57A3C">
        <w:rPr>
          <w:rStyle w:val="FontStyle142"/>
          <w:rFonts w:ascii="Times New Roman" w:hAnsi="Times New Roman" w:cs="Times New Roman"/>
          <w:sz w:val="20"/>
          <w:szCs w:val="20"/>
          <w:lang w:eastAsia="en-US"/>
        </w:rPr>
        <w:t xml:space="preserve">) будут использоваться в </w:t>
      </w:r>
      <w:r w:rsidRPr="00C57A3C">
        <w:rPr>
          <w:rStyle w:val="FontStyle142"/>
          <w:rFonts w:ascii="Times New Roman" w:hAnsi="Times New Roman" w:cs="Times New Roman"/>
          <w:sz w:val="20"/>
          <w:szCs w:val="20"/>
          <w:lang w:eastAsia="en-US"/>
        </w:rPr>
        <w:t xml:space="preserve">настоящем стандарте </w:t>
      </w:r>
      <w:r w:rsidR="000B505E" w:rsidRPr="00C57A3C">
        <w:rPr>
          <w:rStyle w:val="FontStyle142"/>
          <w:rFonts w:ascii="Times New Roman" w:hAnsi="Times New Roman" w:cs="Times New Roman"/>
          <w:sz w:val="20"/>
          <w:szCs w:val="20"/>
          <w:lang w:eastAsia="en-US"/>
        </w:rPr>
        <w:t>в качестве единиц разрешения. Обратите внимание, что 1 пиксель на см (</w:t>
      </w:r>
      <w:proofErr w:type="spellStart"/>
      <w:r w:rsidR="000B505E" w:rsidRPr="00C57A3C">
        <w:rPr>
          <w:rStyle w:val="FontStyle142"/>
          <w:rFonts w:ascii="Times New Roman" w:hAnsi="Times New Roman" w:cs="Times New Roman"/>
          <w:sz w:val="20"/>
          <w:szCs w:val="20"/>
          <w:lang w:eastAsia="en-US"/>
        </w:rPr>
        <w:t>ppcm</w:t>
      </w:r>
      <w:proofErr w:type="spellEnd"/>
      <w:r w:rsidR="000B505E" w:rsidRPr="00C57A3C">
        <w:rPr>
          <w:rStyle w:val="FontStyle142"/>
          <w:rFonts w:ascii="Times New Roman" w:hAnsi="Times New Roman" w:cs="Times New Roman"/>
          <w:sz w:val="20"/>
          <w:szCs w:val="20"/>
          <w:lang w:eastAsia="en-US"/>
        </w:rPr>
        <w:t>) = 2,54 пикселя на дюйм (</w:t>
      </w:r>
      <w:proofErr w:type="spellStart"/>
      <w:r w:rsidR="000B505E" w:rsidRPr="00C57A3C">
        <w:rPr>
          <w:rStyle w:val="FontStyle142"/>
          <w:rFonts w:ascii="Times New Roman" w:hAnsi="Times New Roman" w:cs="Times New Roman"/>
          <w:sz w:val="20"/>
          <w:szCs w:val="20"/>
          <w:lang w:eastAsia="en-US"/>
        </w:rPr>
        <w:t>ppi</w:t>
      </w:r>
      <w:proofErr w:type="spellEnd"/>
      <w:r w:rsidR="000B505E" w:rsidRPr="00C57A3C">
        <w:rPr>
          <w:rStyle w:val="FontStyle142"/>
          <w:rFonts w:ascii="Times New Roman" w:hAnsi="Times New Roman" w:cs="Times New Roman"/>
          <w:sz w:val="20"/>
          <w:szCs w:val="20"/>
          <w:lang w:eastAsia="en-US"/>
        </w:rPr>
        <w:t>).</w:t>
      </w:r>
    </w:p>
    <w:p w14:paraId="46390D45" w14:textId="77777777" w:rsidR="00C57A3C" w:rsidRDefault="00C57A3C" w:rsidP="00173EE8">
      <w:pPr>
        <w:pStyle w:val="Style2"/>
        <w:widowControl/>
        <w:ind w:firstLine="720"/>
        <w:jc w:val="both"/>
        <w:rPr>
          <w:rStyle w:val="FontStyle139"/>
          <w:rFonts w:ascii="Times New Roman" w:hAnsi="Times New Roman" w:cs="Times New Roman"/>
          <w:sz w:val="24"/>
          <w:szCs w:val="24"/>
          <w:lang w:eastAsia="en-US"/>
        </w:rPr>
      </w:pPr>
    </w:p>
    <w:p w14:paraId="3F3E81C1" w14:textId="0F8E4084" w:rsidR="008601BE" w:rsidRPr="0070689C" w:rsidRDefault="008601BE" w:rsidP="00C57A3C">
      <w:pPr>
        <w:pStyle w:val="Style2"/>
        <w:widowControl/>
        <w:ind w:firstLine="720"/>
        <w:jc w:val="both"/>
        <w:rPr>
          <w:rStyle w:val="FontStyle144"/>
          <w:rFonts w:ascii="Times New Roman" w:hAnsi="Times New Roman" w:cs="Times New Roman"/>
          <w:sz w:val="24"/>
          <w:szCs w:val="24"/>
          <w:lang w:eastAsia="en-US"/>
        </w:rPr>
      </w:pPr>
      <w:r w:rsidRPr="0070689C">
        <w:rPr>
          <w:rStyle w:val="FontStyle139"/>
          <w:rFonts w:ascii="Times New Roman" w:hAnsi="Times New Roman" w:cs="Times New Roman"/>
          <w:sz w:val="24"/>
          <w:szCs w:val="24"/>
          <w:lang w:eastAsia="en-US"/>
        </w:rPr>
        <w:lastRenderedPageBreak/>
        <w:t>4.24</w:t>
      </w:r>
      <w:r w:rsidR="00C57A3C">
        <w:rPr>
          <w:rStyle w:val="FontStyle139"/>
          <w:rFonts w:ascii="Times New Roman" w:hAnsi="Times New Roman" w:cs="Times New Roman"/>
          <w:sz w:val="24"/>
          <w:szCs w:val="24"/>
          <w:lang w:eastAsia="en-US"/>
        </w:rPr>
        <w:t xml:space="preserve"> Г</w:t>
      </w:r>
      <w:r w:rsidR="008C7270" w:rsidRPr="0070689C">
        <w:rPr>
          <w:rStyle w:val="FontStyle139"/>
          <w:rFonts w:ascii="Times New Roman" w:hAnsi="Times New Roman" w:cs="Times New Roman"/>
          <w:sz w:val="24"/>
          <w:szCs w:val="24"/>
          <w:lang w:eastAsia="en-US"/>
        </w:rPr>
        <w:t>раничные гребни</w:t>
      </w:r>
      <w:r w:rsidR="00C57A3C">
        <w:rPr>
          <w:rStyle w:val="FontStyle139"/>
          <w:rFonts w:ascii="Times New Roman" w:hAnsi="Times New Roman" w:cs="Times New Roman"/>
          <w:sz w:val="24"/>
          <w:szCs w:val="24"/>
          <w:lang w:eastAsia="en-US"/>
        </w:rPr>
        <w:t xml:space="preserve">: </w:t>
      </w:r>
      <w:r w:rsidR="008C7270" w:rsidRPr="0070689C">
        <w:rPr>
          <w:rStyle w:val="FontStyle144"/>
          <w:rFonts w:ascii="Times New Roman" w:hAnsi="Times New Roman" w:cs="Times New Roman"/>
          <w:sz w:val="24"/>
          <w:szCs w:val="24"/>
          <w:lang w:eastAsia="en-US"/>
        </w:rPr>
        <w:t>два самых внутренних гребня, которые начинаются параллельно, расходятся и окружают или стремятся окружить область рисунка</w:t>
      </w:r>
      <w:r w:rsidR="00C57A3C">
        <w:rPr>
          <w:rStyle w:val="FontStyle144"/>
          <w:rFonts w:ascii="Times New Roman" w:hAnsi="Times New Roman" w:cs="Times New Roman"/>
          <w:sz w:val="24"/>
          <w:szCs w:val="24"/>
          <w:lang w:eastAsia="en-US"/>
        </w:rPr>
        <w:t>.</w:t>
      </w:r>
    </w:p>
    <w:p w14:paraId="71CE1035" w14:textId="77777777" w:rsidR="008C7270" w:rsidRPr="00173EE8" w:rsidRDefault="008C7270" w:rsidP="00173EE8">
      <w:pPr>
        <w:pStyle w:val="Style47"/>
        <w:widowControl/>
        <w:ind w:firstLine="720"/>
        <w:jc w:val="both"/>
        <w:rPr>
          <w:rStyle w:val="FontStyle134"/>
          <w:rFonts w:ascii="Times New Roman" w:hAnsi="Times New Roman" w:cs="Times New Roman"/>
          <w:sz w:val="28"/>
          <w:szCs w:val="28"/>
          <w:lang w:eastAsia="en-US"/>
        </w:rPr>
      </w:pPr>
    </w:p>
    <w:p w14:paraId="5C049431" w14:textId="5BC85FF9" w:rsidR="008601BE" w:rsidRDefault="008601BE" w:rsidP="00173EE8">
      <w:pPr>
        <w:pStyle w:val="Style47"/>
        <w:widowControl/>
        <w:ind w:firstLine="720"/>
        <w:jc w:val="both"/>
        <w:rPr>
          <w:rStyle w:val="FontStyle134"/>
          <w:rFonts w:ascii="Times New Roman" w:hAnsi="Times New Roman" w:cs="Times New Roman"/>
          <w:sz w:val="24"/>
          <w:szCs w:val="24"/>
          <w:lang w:eastAsia="en-US"/>
        </w:rPr>
      </w:pPr>
      <w:r w:rsidRPr="00D664C9">
        <w:rPr>
          <w:rStyle w:val="FontStyle134"/>
          <w:rFonts w:ascii="Times New Roman" w:hAnsi="Times New Roman" w:cs="Times New Roman"/>
          <w:sz w:val="24"/>
          <w:szCs w:val="24"/>
          <w:lang w:eastAsia="en-US"/>
        </w:rPr>
        <w:t>5</w:t>
      </w:r>
      <w:r w:rsidR="00AC39CC" w:rsidRPr="00D664C9">
        <w:rPr>
          <w:rStyle w:val="FontStyle134"/>
          <w:rFonts w:ascii="Times New Roman" w:hAnsi="Times New Roman" w:cs="Times New Roman"/>
          <w:sz w:val="24"/>
          <w:szCs w:val="24"/>
          <w:lang w:eastAsia="en-US"/>
        </w:rPr>
        <w:t xml:space="preserve"> </w:t>
      </w:r>
      <w:r w:rsidR="00F43FD8">
        <w:rPr>
          <w:rStyle w:val="FontStyle134"/>
          <w:rFonts w:ascii="Times New Roman" w:hAnsi="Times New Roman" w:cs="Times New Roman"/>
          <w:sz w:val="24"/>
          <w:szCs w:val="24"/>
          <w:lang w:eastAsia="en-US"/>
        </w:rPr>
        <w:t>Обозначения</w:t>
      </w:r>
      <w:r w:rsidR="008C7270" w:rsidRPr="00D664C9">
        <w:rPr>
          <w:rStyle w:val="FontStyle134"/>
          <w:rFonts w:ascii="Times New Roman" w:hAnsi="Times New Roman" w:cs="Times New Roman"/>
          <w:sz w:val="24"/>
          <w:szCs w:val="24"/>
          <w:lang w:eastAsia="en-US"/>
        </w:rPr>
        <w:t xml:space="preserve"> и</w:t>
      </w:r>
      <w:r w:rsidRPr="00D664C9">
        <w:rPr>
          <w:rStyle w:val="FontStyle134"/>
          <w:rFonts w:ascii="Times New Roman" w:hAnsi="Times New Roman" w:cs="Times New Roman"/>
          <w:sz w:val="24"/>
          <w:szCs w:val="24"/>
          <w:lang w:eastAsia="en-US"/>
        </w:rPr>
        <w:t xml:space="preserve"> </w:t>
      </w:r>
      <w:r w:rsidR="008C7270" w:rsidRPr="00D664C9">
        <w:rPr>
          <w:rStyle w:val="FontStyle134"/>
          <w:rFonts w:ascii="Times New Roman" w:hAnsi="Times New Roman" w:cs="Times New Roman"/>
          <w:sz w:val="24"/>
          <w:szCs w:val="24"/>
          <w:lang w:eastAsia="en-US"/>
        </w:rPr>
        <w:t>сокращения</w:t>
      </w:r>
    </w:p>
    <w:p w14:paraId="3116AD72" w14:textId="77777777" w:rsidR="00F43FD8" w:rsidRPr="00D664C9" w:rsidRDefault="00F43FD8" w:rsidP="00173EE8">
      <w:pPr>
        <w:pStyle w:val="Style47"/>
        <w:widowControl/>
        <w:ind w:firstLine="720"/>
        <w:jc w:val="both"/>
        <w:rPr>
          <w:rStyle w:val="FontStyle134"/>
          <w:rFonts w:ascii="Times New Roman" w:hAnsi="Times New Roman" w:cs="Times New Roman"/>
          <w:sz w:val="24"/>
          <w:szCs w:val="24"/>
          <w:lang w:eastAsia="en-US"/>
        </w:rPr>
      </w:pPr>
    </w:p>
    <w:p w14:paraId="449FC178" w14:textId="4955DB27" w:rsidR="0012727F" w:rsidRDefault="0012727F" w:rsidP="00173EE8">
      <w:pPr>
        <w:pStyle w:val="Style28"/>
        <w:widowControl/>
        <w:ind w:firstLine="720"/>
        <w:jc w:val="both"/>
        <w:rPr>
          <w:rStyle w:val="FontStyle55"/>
          <w:rFonts w:ascii="Times New Roman" w:hAnsi="Times New Roman" w:cs="Times New Roman"/>
          <w:sz w:val="24"/>
          <w:szCs w:val="24"/>
          <w:lang w:eastAsia="en-US"/>
        </w:rPr>
      </w:pPr>
      <w:r>
        <w:rPr>
          <w:rStyle w:val="FontStyle55"/>
          <w:rFonts w:ascii="Times New Roman" w:hAnsi="Times New Roman" w:cs="Times New Roman"/>
          <w:sz w:val="24"/>
          <w:szCs w:val="24"/>
          <w:lang w:eastAsia="en-US"/>
        </w:rPr>
        <w:t>В настоящем стандарте применяются с</w:t>
      </w:r>
      <w:r w:rsidRPr="0070689C">
        <w:rPr>
          <w:rStyle w:val="FontStyle55"/>
          <w:rFonts w:ascii="Times New Roman" w:hAnsi="Times New Roman" w:cs="Times New Roman"/>
          <w:sz w:val="24"/>
          <w:szCs w:val="24"/>
          <w:lang w:eastAsia="en-US"/>
        </w:rPr>
        <w:t xml:space="preserve">ледующие </w:t>
      </w:r>
      <w:r>
        <w:rPr>
          <w:rStyle w:val="FontStyle55"/>
          <w:rFonts w:ascii="Times New Roman" w:hAnsi="Times New Roman" w:cs="Times New Roman"/>
          <w:sz w:val="24"/>
          <w:szCs w:val="24"/>
          <w:lang w:eastAsia="en-US"/>
        </w:rPr>
        <w:t>обозначения и сокращения:</w:t>
      </w:r>
    </w:p>
    <w:p w14:paraId="7DA325FD" w14:textId="62DCEAC2" w:rsidR="008601BE" w:rsidRPr="00D664C9" w:rsidRDefault="008601BE" w:rsidP="00173EE8">
      <w:pPr>
        <w:pStyle w:val="Style28"/>
        <w:widowControl/>
        <w:ind w:firstLine="720"/>
        <w:jc w:val="both"/>
        <w:rPr>
          <w:rStyle w:val="FontStyle144"/>
          <w:rFonts w:ascii="Times New Roman" w:hAnsi="Times New Roman" w:cs="Times New Roman"/>
          <w:sz w:val="24"/>
          <w:szCs w:val="24"/>
          <w:lang w:eastAsia="en-US"/>
        </w:rPr>
      </w:pPr>
      <w:r w:rsidRPr="00013A51">
        <w:rPr>
          <w:rStyle w:val="FontStyle144"/>
          <w:rFonts w:ascii="Times New Roman" w:hAnsi="Times New Roman" w:cs="Times New Roman"/>
          <w:b/>
          <w:bCs/>
          <w:sz w:val="24"/>
          <w:szCs w:val="24"/>
          <w:lang w:eastAsia="en-US"/>
        </w:rPr>
        <w:t>2D</w:t>
      </w:r>
      <w:r w:rsidR="00013A51" w:rsidRPr="00013A51">
        <w:rPr>
          <w:rStyle w:val="FontStyle144"/>
          <w:rFonts w:ascii="Times New Roman" w:hAnsi="Times New Roman" w:cs="Times New Roman"/>
          <w:b/>
          <w:bCs/>
          <w:sz w:val="24"/>
          <w:szCs w:val="24"/>
          <w:lang w:eastAsia="en-US"/>
        </w:rPr>
        <w:t>:</w:t>
      </w:r>
      <w:r w:rsidR="00013A51">
        <w:rPr>
          <w:rStyle w:val="FontStyle144"/>
          <w:rFonts w:ascii="Times New Roman" w:hAnsi="Times New Roman" w:cs="Times New Roman"/>
          <w:sz w:val="24"/>
          <w:szCs w:val="24"/>
          <w:lang w:eastAsia="en-US"/>
        </w:rPr>
        <w:t xml:space="preserve"> </w:t>
      </w:r>
      <w:r w:rsidR="005B5B53" w:rsidRPr="00D664C9">
        <w:rPr>
          <w:rStyle w:val="FontStyle144"/>
          <w:rFonts w:ascii="Times New Roman" w:hAnsi="Times New Roman" w:cs="Times New Roman"/>
          <w:sz w:val="24"/>
          <w:szCs w:val="24"/>
          <w:lang w:eastAsia="en-US"/>
        </w:rPr>
        <w:t>двумерный</w:t>
      </w:r>
      <w:r w:rsidR="00013A51">
        <w:rPr>
          <w:rStyle w:val="FontStyle144"/>
          <w:rFonts w:ascii="Times New Roman" w:hAnsi="Times New Roman" w:cs="Times New Roman"/>
          <w:sz w:val="24"/>
          <w:szCs w:val="24"/>
          <w:lang w:eastAsia="en-US"/>
        </w:rPr>
        <w:t>.</w:t>
      </w:r>
    </w:p>
    <w:p w14:paraId="76F5526B" w14:textId="5026FBA7" w:rsidR="008601BE" w:rsidRPr="00013A51" w:rsidRDefault="008601BE" w:rsidP="00173EE8">
      <w:pPr>
        <w:pStyle w:val="Style28"/>
        <w:widowControl/>
        <w:ind w:firstLine="720"/>
        <w:jc w:val="both"/>
        <w:rPr>
          <w:rStyle w:val="FontStyle144"/>
          <w:rFonts w:ascii="Times New Roman" w:hAnsi="Times New Roman" w:cs="Times New Roman"/>
          <w:b/>
          <w:bCs/>
          <w:sz w:val="24"/>
          <w:szCs w:val="24"/>
          <w:lang w:eastAsia="en-US"/>
        </w:rPr>
      </w:pPr>
      <w:r w:rsidRPr="00013A51">
        <w:rPr>
          <w:rStyle w:val="FontStyle144"/>
          <w:rFonts w:ascii="Times New Roman" w:hAnsi="Times New Roman" w:cs="Times New Roman"/>
          <w:b/>
          <w:bCs/>
          <w:sz w:val="24"/>
          <w:szCs w:val="24"/>
          <w:lang w:eastAsia="en-US"/>
        </w:rPr>
        <w:t>CBEFF</w:t>
      </w:r>
      <w:r w:rsidR="00013A51">
        <w:rPr>
          <w:rStyle w:val="FontStyle144"/>
          <w:rFonts w:ascii="Times New Roman" w:hAnsi="Times New Roman" w:cs="Times New Roman"/>
          <w:sz w:val="24"/>
          <w:szCs w:val="24"/>
          <w:lang w:eastAsia="en-US"/>
        </w:rPr>
        <w:t xml:space="preserve">: </w:t>
      </w:r>
      <w:r w:rsidR="005B5B53" w:rsidRPr="00D664C9">
        <w:rPr>
          <w:rStyle w:val="FontStyle144"/>
          <w:rFonts w:ascii="Times New Roman" w:hAnsi="Times New Roman" w:cs="Times New Roman"/>
          <w:sz w:val="24"/>
          <w:szCs w:val="24"/>
          <w:lang w:eastAsia="en-US"/>
        </w:rPr>
        <w:t>единая структура форматов обмена</w:t>
      </w:r>
      <w:r w:rsidRPr="00D664C9">
        <w:rPr>
          <w:rStyle w:val="FontStyle144"/>
          <w:rFonts w:ascii="Times New Roman" w:hAnsi="Times New Roman" w:cs="Times New Roman"/>
          <w:sz w:val="24"/>
          <w:szCs w:val="24"/>
          <w:lang w:eastAsia="en-US"/>
        </w:rPr>
        <w:t xml:space="preserve"> </w:t>
      </w:r>
      <w:r w:rsidR="005B5B53" w:rsidRPr="00D664C9">
        <w:rPr>
          <w:rStyle w:val="FontStyle144"/>
          <w:rFonts w:ascii="Times New Roman" w:hAnsi="Times New Roman" w:cs="Times New Roman"/>
          <w:sz w:val="24"/>
          <w:szCs w:val="24"/>
          <w:lang w:eastAsia="en-US"/>
        </w:rPr>
        <w:t>б</w:t>
      </w:r>
      <w:r w:rsidR="00AC39CC" w:rsidRPr="00D664C9">
        <w:rPr>
          <w:rStyle w:val="FontStyle144"/>
          <w:rFonts w:ascii="Times New Roman" w:hAnsi="Times New Roman" w:cs="Times New Roman"/>
          <w:sz w:val="24"/>
          <w:szCs w:val="24"/>
          <w:lang w:eastAsia="en-US"/>
        </w:rPr>
        <w:t>иометрически</w:t>
      </w:r>
      <w:r w:rsidR="005B5B53" w:rsidRPr="00D664C9">
        <w:rPr>
          <w:rStyle w:val="FontStyle144"/>
          <w:rFonts w:ascii="Times New Roman" w:hAnsi="Times New Roman" w:cs="Times New Roman"/>
          <w:sz w:val="24"/>
          <w:szCs w:val="24"/>
          <w:lang w:eastAsia="en-US"/>
        </w:rPr>
        <w:t>ми</w:t>
      </w:r>
      <w:r w:rsidRPr="00D664C9">
        <w:rPr>
          <w:rStyle w:val="FontStyle144"/>
          <w:rFonts w:ascii="Times New Roman" w:hAnsi="Times New Roman" w:cs="Times New Roman"/>
          <w:sz w:val="24"/>
          <w:szCs w:val="24"/>
          <w:lang w:eastAsia="en-US"/>
        </w:rPr>
        <w:t xml:space="preserve"> </w:t>
      </w:r>
      <w:r w:rsidR="005B5B53" w:rsidRPr="00D664C9">
        <w:rPr>
          <w:rStyle w:val="FontStyle144"/>
          <w:rFonts w:ascii="Times New Roman" w:hAnsi="Times New Roman" w:cs="Times New Roman"/>
          <w:sz w:val="24"/>
          <w:szCs w:val="24"/>
          <w:lang w:eastAsia="en-US"/>
        </w:rPr>
        <w:t>данными</w:t>
      </w:r>
      <w:r w:rsidR="00013A51">
        <w:rPr>
          <w:rStyle w:val="FontStyle144"/>
          <w:rFonts w:ascii="Times New Roman" w:hAnsi="Times New Roman" w:cs="Times New Roman"/>
          <w:sz w:val="24"/>
          <w:szCs w:val="24"/>
          <w:lang w:eastAsia="en-US"/>
        </w:rPr>
        <w:t>.</w:t>
      </w:r>
    </w:p>
    <w:p w14:paraId="3C67C849" w14:textId="60754C82" w:rsidR="008601BE" w:rsidRPr="00D664C9" w:rsidRDefault="008601BE" w:rsidP="00173EE8">
      <w:pPr>
        <w:pStyle w:val="Style28"/>
        <w:widowControl/>
        <w:ind w:firstLine="720"/>
        <w:jc w:val="both"/>
        <w:rPr>
          <w:rStyle w:val="FontStyle144"/>
          <w:rFonts w:ascii="Times New Roman" w:hAnsi="Times New Roman" w:cs="Times New Roman"/>
          <w:sz w:val="24"/>
          <w:szCs w:val="24"/>
          <w:lang w:eastAsia="en-US"/>
        </w:rPr>
      </w:pPr>
      <w:r w:rsidRPr="00013A51">
        <w:rPr>
          <w:rStyle w:val="FontStyle144"/>
          <w:rFonts w:ascii="Times New Roman" w:hAnsi="Times New Roman" w:cs="Times New Roman"/>
          <w:b/>
          <w:bCs/>
          <w:sz w:val="24"/>
          <w:szCs w:val="24"/>
          <w:lang w:eastAsia="en-US"/>
        </w:rPr>
        <w:t>DFT</w:t>
      </w:r>
      <w:r w:rsidR="00013A51">
        <w:rPr>
          <w:rStyle w:val="FontStyle144"/>
          <w:rFonts w:ascii="Times New Roman" w:hAnsi="Times New Roman" w:cs="Times New Roman"/>
          <w:b/>
          <w:bCs/>
          <w:sz w:val="24"/>
          <w:szCs w:val="24"/>
          <w:lang w:eastAsia="en-US"/>
        </w:rPr>
        <w:t>:</w:t>
      </w:r>
      <w:r w:rsidRPr="00013A51">
        <w:rPr>
          <w:rStyle w:val="FontStyle144"/>
          <w:rFonts w:ascii="Times New Roman" w:hAnsi="Times New Roman" w:cs="Times New Roman"/>
          <w:b/>
          <w:bCs/>
          <w:sz w:val="24"/>
          <w:szCs w:val="24"/>
          <w:lang w:eastAsia="en-US"/>
        </w:rPr>
        <w:t xml:space="preserve"> </w:t>
      </w:r>
      <w:r w:rsidR="005B5B53" w:rsidRPr="00D664C9">
        <w:rPr>
          <w:rStyle w:val="FontStyle144"/>
          <w:rFonts w:ascii="Times New Roman" w:hAnsi="Times New Roman" w:cs="Times New Roman"/>
          <w:sz w:val="24"/>
          <w:szCs w:val="24"/>
          <w:lang w:eastAsia="en-US"/>
        </w:rPr>
        <w:t>дискретное преобразование Фурье</w:t>
      </w:r>
      <w:r w:rsidR="00013A51">
        <w:rPr>
          <w:rStyle w:val="FontStyle144"/>
          <w:rFonts w:ascii="Times New Roman" w:hAnsi="Times New Roman" w:cs="Times New Roman"/>
          <w:sz w:val="24"/>
          <w:szCs w:val="24"/>
          <w:lang w:eastAsia="en-US"/>
        </w:rPr>
        <w:t>.</w:t>
      </w:r>
    </w:p>
    <w:p w14:paraId="747B6445" w14:textId="78B96DD5" w:rsidR="008601BE" w:rsidRPr="00D664C9" w:rsidRDefault="008601BE" w:rsidP="00173EE8">
      <w:pPr>
        <w:pStyle w:val="Style28"/>
        <w:widowControl/>
        <w:ind w:firstLine="720"/>
        <w:jc w:val="both"/>
        <w:rPr>
          <w:rStyle w:val="FontStyle144"/>
          <w:rFonts w:ascii="Times New Roman" w:hAnsi="Times New Roman" w:cs="Times New Roman"/>
          <w:sz w:val="24"/>
          <w:szCs w:val="24"/>
          <w:lang w:eastAsia="en-US"/>
        </w:rPr>
      </w:pPr>
      <w:proofErr w:type="spellStart"/>
      <w:r w:rsidRPr="00013A51">
        <w:rPr>
          <w:rStyle w:val="FontStyle144"/>
          <w:rFonts w:ascii="Times New Roman" w:hAnsi="Times New Roman" w:cs="Times New Roman"/>
          <w:b/>
          <w:bCs/>
          <w:sz w:val="24"/>
          <w:szCs w:val="24"/>
          <w:lang w:eastAsia="en-US"/>
        </w:rPr>
        <w:t>ppcm</w:t>
      </w:r>
      <w:proofErr w:type="spellEnd"/>
      <w:r w:rsidR="00013A51">
        <w:rPr>
          <w:rStyle w:val="FontStyle144"/>
          <w:rFonts w:ascii="Times New Roman" w:hAnsi="Times New Roman" w:cs="Times New Roman"/>
          <w:sz w:val="24"/>
          <w:szCs w:val="24"/>
          <w:lang w:eastAsia="en-US"/>
        </w:rPr>
        <w:t>:</w:t>
      </w:r>
      <w:r w:rsidRPr="00D664C9">
        <w:rPr>
          <w:rStyle w:val="FontStyle144"/>
          <w:rFonts w:ascii="Times New Roman" w:hAnsi="Times New Roman" w:cs="Times New Roman"/>
          <w:sz w:val="24"/>
          <w:szCs w:val="24"/>
          <w:lang w:eastAsia="en-US"/>
        </w:rPr>
        <w:t xml:space="preserve"> </w:t>
      </w:r>
      <w:r w:rsidR="005B5B53" w:rsidRPr="00D664C9">
        <w:rPr>
          <w:rStyle w:val="FontStyle144"/>
          <w:rFonts w:ascii="Times New Roman" w:hAnsi="Times New Roman" w:cs="Times New Roman"/>
          <w:sz w:val="24"/>
          <w:szCs w:val="24"/>
          <w:lang w:eastAsia="en-US"/>
        </w:rPr>
        <w:t>пиксели на сантиметр</w:t>
      </w:r>
      <w:r w:rsidR="00013A51">
        <w:rPr>
          <w:rStyle w:val="FontStyle144"/>
          <w:rFonts w:ascii="Times New Roman" w:hAnsi="Times New Roman" w:cs="Times New Roman"/>
          <w:sz w:val="24"/>
          <w:szCs w:val="24"/>
          <w:lang w:eastAsia="en-US"/>
        </w:rPr>
        <w:t>.</w:t>
      </w:r>
    </w:p>
    <w:p w14:paraId="3CC29D68" w14:textId="2B039FB6" w:rsidR="008601BE" w:rsidRPr="00D664C9" w:rsidRDefault="008601BE" w:rsidP="00173EE8">
      <w:pPr>
        <w:pStyle w:val="Style28"/>
        <w:widowControl/>
        <w:ind w:firstLine="720"/>
        <w:jc w:val="both"/>
        <w:rPr>
          <w:rStyle w:val="FontStyle144"/>
          <w:rFonts w:ascii="Times New Roman" w:hAnsi="Times New Roman" w:cs="Times New Roman"/>
          <w:sz w:val="24"/>
          <w:szCs w:val="24"/>
          <w:lang w:eastAsia="en-US"/>
        </w:rPr>
      </w:pPr>
      <w:proofErr w:type="spellStart"/>
      <w:r w:rsidRPr="00013A51">
        <w:rPr>
          <w:rStyle w:val="FontStyle144"/>
          <w:rFonts w:ascii="Times New Roman" w:hAnsi="Times New Roman" w:cs="Times New Roman"/>
          <w:b/>
          <w:bCs/>
          <w:sz w:val="24"/>
          <w:szCs w:val="24"/>
          <w:lang w:eastAsia="en-US"/>
        </w:rPr>
        <w:t>ppi</w:t>
      </w:r>
      <w:proofErr w:type="spellEnd"/>
      <w:r w:rsidR="00013A51">
        <w:rPr>
          <w:rStyle w:val="FontStyle144"/>
          <w:rFonts w:ascii="Times New Roman" w:hAnsi="Times New Roman" w:cs="Times New Roman"/>
          <w:b/>
          <w:bCs/>
          <w:sz w:val="24"/>
          <w:szCs w:val="24"/>
          <w:lang w:eastAsia="en-US"/>
        </w:rPr>
        <w:t>:</w:t>
      </w:r>
      <w:r w:rsidRPr="00D664C9">
        <w:rPr>
          <w:rStyle w:val="FontStyle144"/>
          <w:rFonts w:ascii="Times New Roman" w:hAnsi="Times New Roman" w:cs="Times New Roman"/>
          <w:sz w:val="24"/>
          <w:szCs w:val="24"/>
          <w:lang w:eastAsia="en-US"/>
        </w:rPr>
        <w:t xml:space="preserve"> </w:t>
      </w:r>
      <w:r w:rsidR="005B5B53" w:rsidRPr="00D664C9">
        <w:rPr>
          <w:rStyle w:val="FontStyle144"/>
          <w:rFonts w:ascii="Times New Roman" w:hAnsi="Times New Roman" w:cs="Times New Roman"/>
          <w:sz w:val="24"/>
          <w:szCs w:val="24"/>
          <w:lang w:eastAsia="en-US"/>
        </w:rPr>
        <w:t>пиксели на дюйм</w:t>
      </w:r>
      <w:r w:rsidR="00013A51">
        <w:rPr>
          <w:rStyle w:val="FontStyle144"/>
          <w:rFonts w:ascii="Times New Roman" w:hAnsi="Times New Roman" w:cs="Times New Roman"/>
          <w:sz w:val="24"/>
          <w:szCs w:val="24"/>
          <w:lang w:eastAsia="en-US"/>
        </w:rPr>
        <w:t>.</w:t>
      </w:r>
    </w:p>
    <w:p w14:paraId="111D7FD1" w14:textId="1E69779F" w:rsidR="008601BE" w:rsidRPr="00015A87" w:rsidRDefault="005B5B53" w:rsidP="00173EE8">
      <w:pPr>
        <w:pStyle w:val="Style28"/>
        <w:widowControl/>
        <w:ind w:firstLine="720"/>
        <w:jc w:val="both"/>
        <w:rPr>
          <w:rStyle w:val="FontStyle144"/>
          <w:rFonts w:ascii="Times New Roman" w:hAnsi="Times New Roman" w:cs="Times New Roman"/>
          <w:b/>
          <w:bCs/>
          <w:sz w:val="24"/>
          <w:szCs w:val="24"/>
          <w:lang w:eastAsia="en-US"/>
        </w:rPr>
      </w:pPr>
      <w:r w:rsidRPr="00015A87">
        <w:rPr>
          <w:rStyle w:val="FontStyle144"/>
          <w:rFonts w:ascii="Times New Roman" w:hAnsi="Times New Roman" w:cs="Times New Roman"/>
          <w:b/>
          <w:bCs/>
          <w:sz w:val="24"/>
          <w:szCs w:val="24"/>
          <w:lang w:eastAsia="en-US"/>
        </w:rPr>
        <w:t>Переменные представлены в этом документе</w:t>
      </w:r>
      <w:r w:rsidR="008601BE" w:rsidRPr="00015A87">
        <w:rPr>
          <w:rStyle w:val="FontStyle144"/>
          <w:rFonts w:ascii="Times New Roman" w:hAnsi="Times New Roman" w:cs="Times New Roman"/>
          <w:b/>
          <w:bCs/>
          <w:sz w:val="24"/>
          <w:szCs w:val="24"/>
          <w:lang w:eastAsia="en-US"/>
        </w:rPr>
        <w:t xml:space="preserve"> </w:t>
      </w:r>
      <w:r w:rsidRPr="00015A87">
        <w:rPr>
          <w:rStyle w:val="FontStyle144"/>
          <w:rFonts w:ascii="Times New Roman" w:hAnsi="Times New Roman" w:cs="Times New Roman"/>
          <w:b/>
          <w:bCs/>
          <w:sz w:val="24"/>
          <w:szCs w:val="24"/>
          <w:lang w:eastAsia="en-US"/>
        </w:rPr>
        <w:t>следующими обозначениями</w:t>
      </w:r>
      <w:r w:rsidR="008601BE" w:rsidRPr="00015A87">
        <w:rPr>
          <w:rStyle w:val="FontStyle144"/>
          <w:rFonts w:ascii="Times New Roman" w:hAnsi="Times New Roman" w:cs="Times New Roman"/>
          <w:b/>
          <w:bCs/>
          <w:sz w:val="24"/>
          <w:szCs w:val="24"/>
          <w:lang w:eastAsia="en-US"/>
        </w:rPr>
        <w:t>:</w:t>
      </w:r>
    </w:p>
    <w:p w14:paraId="33BD3105" w14:textId="64D380C1" w:rsidR="008601BE" w:rsidRPr="00D664C9" w:rsidRDefault="008601BE" w:rsidP="00173EE8">
      <w:pPr>
        <w:pStyle w:val="Style28"/>
        <w:widowControl/>
        <w:ind w:firstLine="720"/>
        <w:jc w:val="both"/>
        <w:rPr>
          <w:rStyle w:val="FontStyle144"/>
          <w:rFonts w:ascii="Times New Roman" w:hAnsi="Times New Roman" w:cs="Times New Roman"/>
          <w:sz w:val="24"/>
          <w:szCs w:val="24"/>
          <w:lang w:eastAsia="en-US"/>
        </w:rPr>
      </w:pPr>
      <w:r w:rsidRPr="00D664C9">
        <w:rPr>
          <w:rStyle w:val="FontStyle137"/>
          <w:spacing w:val="0"/>
          <w:sz w:val="24"/>
          <w:szCs w:val="24"/>
          <w:lang w:eastAsia="en-US"/>
        </w:rPr>
        <w:t xml:space="preserve">a, b, </w:t>
      </w:r>
      <w:proofErr w:type="gramStart"/>
      <w:r w:rsidRPr="00D664C9">
        <w:rPr>
          <w:rStyle w:val="FontStyle133"/>
          <w:sz w:val="24"/>
          <w:szCs w:val="24"/>
          <w:lang w:eastAsia="en-US"/>
        </w:rPr>
        <w:t>c,...</w:t>
      </w:r>
      <w:proofErr w:type="gramEnd"/>
      <w:r w:rsidRPr="00D664C9">
        <w:rPr>
          <w:rStyle w:val="FontStyle133"/>
          <w:sz w:val="24"/>
          <w:szCs w:val="24"/>
          <w:lang w:eastAsia="en-US"/>
        </w:rPr>
        <w:t xml:space="preserve">, </w:t>
      </w:r>
      <w:r w:rsidRPr="00D664C9">
        <w:rPr>
          <w:rStyle w:val="FontStyle137"/>
          <w:spacing w:val="0"/>
          <w:sz w:val="24"/>
          <w:szCs w:val="24"/>
          <w:lang w:eastAsia="en-US"/>
        </w:rPr>
        <w:t xml:space="preserve">S, T </w:t>
      </w:r>
      <w:r w:rsidR="00015A87">
        <w:rPr>
          <w:rStyle w:val="FontStyle137"/>
          <w:spacing w:val="0"/>
          <w:sz w:val="24"/>
          <w:szCs w:val="24"/>
          <w:lang w:eastAsia="en-US"/>
        </w:rPr>
        <w:t xml:space="preserve">– </w:t>
      </w:r>
      <w:r w:rsidR="005B5B53" w:rsidRPr="00D664C9">
        <w:rPr>
          <w:rStyle w:val="FontStyle144"/>
          <w:rFonts w:ascii="Times New Roman" w:hAnsi="Times New Roman" w:cs="Times New Roman"/>
          <w:sz w:val="24"/>
          <w:szCs w:val="24"/>
          <w:lang w:eastAsia="en-US"/>
        </w:rPr>
        <w:t>выделенные курсивом</w:t>
      </w:r>
      <w:r w:rsidRPr="00D664C9">
        <w:rPr>
          <w:rStyle w:val="FontStyle144"/>
          <w:rFonts w:ascii="Times New Roman" w:hAnsi="Times New Roman" w:cs="Times New Roman"/>
          <w:sz w:val="24"/>
          <w:szCs w:val="24"/>
          <w:lang w:eastAsia="en-US"/>
        </w:rPr>
        <w:t xml:space="preserve">, </w:t>
      </w:r>
      <w:r w:rsidR="005B5B53" w:rsidRPr="00D664C9">
        <w:rPr>
          <w:rStyle w:val="FontStyle144"/>
          <w:rFonts w:ascii="Times New Roman" w:hAnsi="Times New Roman" w:cs="Times New Roman"/>
          <w:sz w:val="24"/>
          <w:szCs w:val="24"/>
          <w:lang w:eastAsia="en-US"/>
        </w:rPr>
        <w:t>строчные и прописные буквы</w:t>
      </w:r>
      <w:r w:rsidR="00015A87">
        <w:rPr>
          <w:rStyle w:val="FontStyle144"/>
          <w:rFonts w:ascii="Times New Roman" w:hAnsi="Times New Roman" w:cs="Times New Roman"/>
          <w:sz w:val="24"/>
          <w:szCs w:val="24"/>
          <w:lang w:eastAsia="en-US"/>
        </w:rPr>
        <w:t>.</w:t>
      </w:r>
    </w:p>
    <w:p w14:paraId="7C0E5A37" w14:textId="65D1F88A" w:rsidR="008601BE" w:rsidRPr="00D664C9" w:rsidRDefault="00015A87" w:rsidP="00173EE8">
      <w:pPr>
        <w:pStyle w:val="Style28"/>
        <w:widowControl/>
        <w:ind w:firstLine="720"/>
        <w:jc w:val="both"/>
        <w:rPr>
          <w:rStyle w:val="FontStyle144"/>
          <w:rFonts w:ascii="Times New Roman" w:hAnsi="Times New Roman" w:cs="Times New Roman"/>
          <w:sz w:val="24"/>
          <w:szCs w:val="24"/>
          <w:lang w:eastAsia="en-US"/>
        </w:rPr>
      </w:pPr>
      <w:r>
        <w:rPr>
          <w:rStyle w:val="FontStyle137"/>
          <w:spacing w:val="0"/>
          <w:sz w:val="24"/>
          <w:szCs w:val="24"/>
          <w:lang w:eastAsia="en-US"/>
        </w:rPr>
        <w:t xml:space="preserve">α, </w:t>
      </w:r>
      <w:r w:rsidR="00E6119F">
        <w:rPr>
          <w:rStyle w:val="FontStyle137"/>
          <w:spacing w:val="0"/>
          <w:sz w:val="24"/>
          <w:szCs w:val="24"/>
          <w:lang w:eastAsia="en-US"/>
        </w:rPr>
        <w:t xml:space="preserve">θ, </w:t>
      </w:r>
      <w:proofErr w:type="gramStart"/>
      <w:r w:rsidR="00E6119F">
        <w:rPr>
          <w:rStyle w:val="FontStyle137"/>
          <w:spacing w:val="0"/>
          <w:sz w:val="24"/>
          <w:szCs w:val="24"/>
          <w:lang w:eastAsia="en-US"/>
        </w:rPr>
        <w:t>λ</w:t>
      </w:r>
      <w:r w:rsidR="008601BE" w:rsidRPr="00D664C9">
        <w:rPr>
          <w:rStyle w:val="FontStyle137"/>
          <w:spacing w:val="0"/>
          <w:sz w:val="24"/>
          <w:szCs w:val="24"/>
          <w:lang w:eastAsia="en-US"/>
        </w:rPr>
        <w:t>,...</w:t>
      </w:r>
      <w:proofErr w:type="gramEnd"/>
      <w:r w:rsidR="008601BE" w:rsidRPr="00D664C9">
        <w:rPr>
          <w:rStyle w:val="FontStyle137"/>
          <w:spacing w:val="0"/>
          <w:sz w:val="24"/>
          <w:szCs w:val="24"/>
          <w:lang w:eastAsia="en-US"/>
        </w:rPr>
        <w:t xml:space="preserve">, </w:t>
      </w:r>
      <w:r w:rsidR="00E6119F">
        <w:rPr>
          <w:rStyle w:val="FontStyle137"/>
          <w:spacing w:val="0"/>
          <w:sz w:val="24"/>
          <w:szCs w:val="24"/>
          <w:lang w:eastAsia="en-US"/>
        </w:rPr>
        <w:t>Γ</w:t>
      </w:r>
      <w:r w:rsidR="008601BE" w:rsidRPr="00D664C9">
        <w:rPr>
          <w:rStyle w:val="FontStyle137"/>
          <w:spacing w:val="0"/>
          <w:sz w:val="24"/>
          <w:szCs w:val="24"/>
          <w:lang w:eastAsia="en-US"/>
        </w:rPr>
        <w:t xml:space="preserve"> </w:t>
      </w:r>
      <w:r w:rsidR="00E6119F">
        <w:rPr>
          <w:rStyle w:val="FontStyle137"/>
          <w:spacing w:val="0"/>
          <w:sz w:val="24"/>
          <w:szCs w:val="24"/>
          <w:lang w:eastAsia="en-US"/>
        </w:rPr>
        <w:t xml:space="preserve">– </w:t>
      </w:r>
      <w:r w:rsidR="005B5B53" w:rsidRPr="00D664C9">
        <w:rPr>
          <w:rStyle w:val="FontStyle144"/>
          <w:rFonts w:ascii="Times New Roman" w:hAnsi="Times New Roman" w:cs="Times New Roman"/>
          <w:sz w:val="24"/>
          <w:szCs w:val="24"/>
          <w:lang w:eastAsia="en-US"/>
        </w:rPr>
        <w:t>выделенные курсивом</w:t>
      </w:r>
      <w:r w:rsidR="008601BE" w:rsidRPr="00D664C9">
        <w:rPr>
          <w:rStyle w:val="FontStyle144"/>
          <w:rFonts w:ascii="Times New Roman" w:hAnsi="Times New Roman" w:cs="Times New Roman"/>
          <w:sz w:val="24"/>
          <w:szCs w:val="24"/>
          <w:lang w:eastAsia="en-US"/>
        </w:rPr>
        <w:t xml:space="preserve">, </w:t>
      </w:r>
      <w:r w:rsidR="005B5B53" w:rsidRPr="00D664C9">
        <w:rPr>
          <w:rStyle w:val="FontStyle144"/>
          <w:rFonts w:ascii="Times New Roman" w:hAnsi="Times New Roman" w:cs="Times New Roman"/>
          <w:sz w:val="24"/>
          <w:szCs w:val="24"/>
          <w:lang w:eastAsia="en-US"/>
        </w:rPr>
        <w:t>строчные и прописные греческие буквы</w:t>
      </w:r>
      <w:r w:rsidR="00C5175B">
        <w:rPr>
          <w:rStyle w:val="FontStyle144"/>
          <w:rFonts w:ascii="Times New Roman" w:hAnsi="Times New Roman" w:cs="Times New Roman"/>
          <w:sz w:val="24"/>
          <w:szCs w:val="24"/>
          <w:lang w:eastAsia="en-US"/>
        </w:rPr>
        <w:t>.</w:t>
      </w:r>
    </w:p>
    <w:p w14:paraId="4DA7E22C" w14:textId="4338B4A7" w:rsidR="008601BE" w:rsidRPr="00D664C9" w:rsidRDefault="008601BE" w:rsidP="00173EE8">
      <w:pPr>
        <w:pStyle w:val="Style28"/>
        <w:widowControl/>
        <w:ind w:firstLine="720"/>
        <w:jc w:val="both"/>
        <w:rPr>
          <w:rStyle w:val="FontStyle137"/>
          <w:spacing w:val="0"/>
          <w:sz w:val="24"/>
          <w:szCs w:val="24"/>
          <w:lang w:eastAsia="en-US"/>
        </w:rPr>
      </w:pPr>
      <w:r w:rsidRPr="00D664C9">
        <w:rPr>
          <w:rStyle w:val="FontStyle133"/>
          <w:sz w:val="24"/>
          <w:szCs w:val="24"/>
          <w:lang w:eastAsia="en-US"/>
        </w:rPr>
        <w:t xml:space="preserve">[a, b) </w:t>
      </w:r>
      <w:r w:rsidR="00E6119F">
        <w:rPr>
          <w:rStyle w:val="FontStyle133"/>
          <w:sz w:val="24"/>
          <w:szCs w:val="24"/>
          <w:lang w:eastAsia="en-US"/>
        </w:rPr>
        <w:t xml:space="preserve">– </w:t>
      </w:r>
      <w:r w:rsidR="005B5B53" w:rsidRPr="00D664C9">
        <w:rPr>
          <w:rStyle w:val="FontStyle144"/>
          <w:rFonts w:ascii="Times New Roman" w:hAnsi="Times New Roman" w:cs="Times New Roman"/>
          <w:sz w:val="24"/>
          <w:szCs w:val="24"/>
          <w:lang w:eastAsia="en-US"/>
        </w:rPr>
        <w:t>ряд значений от</w:t>
      </w:r>
      <w:r w:rsidRPr="00D664C9">
        <w:rPr>
          <w:rStyle w:val="FontStyle144"/>
          <w:rFonts w:ascii="Times New Roman" w:hAnsi="Times New Roman" w:cs="Times New Roman"/>
          <w:sz w:val="24"/>
          <w:szCs w:val="24"/>
          <w:lang w:eastAsia="en-US"/>
        </w:rPr>
        <w:t xml:space="preserve"> (</w:t>
      </w:r>
      <w:r w:rsidR="005B5B53" w:rsidRPr="00D664C9">
        <w:rPr>
          <w:rStyle w:val="FontStyle144"/>
          <w:rFonts w:ascii="Times New Roman" w:hAnsi="Times New Roman" w:cs="Times New Roman"/>
          <w:sz w:val="24"/>
          <w:szCs w:val="24"/>
          <w:lang w:eastAsia="en-US"/>
        </w:rPr>
        <w:t>и включая</w:t>
      </w:r>
      <w:r w:rsidRPr="00D664C9">
        <w:rPr>
          <w:rStyle w:val="FontStyle144"/>
          <w:rFonts w:ascii="Times New Roman" w:hAnsi="Times New Roman" w:cs="Times New Roman"/>
          <w:sz w:val="24"/>
          <w:szCs w:val="24"/>
          <w:lang w:eastAsia="en-US"/>
        </w:rPr>
        <w:t xml:space="preserve">) </w:t>
      </w:r>
      <w:r w:rsidRPr="00D664C9">
        <w:rPr>
          <w:rStyle w:val="FontStyle137"/>
          <w:spacing w:val="0"/>
          <w:sz w:val="24"/>
          <w:szCs w:val="24"/>
          <w:lang w:eastAsia="en-US"/>
        </w:rPr>
        <w:t xml:space="preserve">a </w:t>
      </w:r>
      <w:r w:rsidR="005B5B53" w:rsidRPr="00D664C9">
        <w:rPr>
          <w:rStyle w:val="FontStyle144"/>
          <w:rFonts w:ascii="Times New Roman" w:hAnsi="Times New Roman" w:cs="Times New Roman"/>
          <w:sz w:val="24"/>
          <w:szCs w:val="24"/>
          <w:lang w:eastAsia="en-US"/>
        </w:rPr>
        <w:t>до</w:t>
      </w:r>
      <w:r w:rsidRPr="00D664C9">
        <w:rPr>
          <w:rStyle w:val="FontStyle144"/>
          <w:rFonts w:ascii="Times New Roman" w:hAnsi="Times New Roman" w:cs="Times New Roman"/>
          <w:sz w:val="24"/>
          <w:szCs w:val="24"/>
          <w:lang w:eastAsia="en-US"/>
        </w:rPr>
        <w:t xml:space="preserve"> (</w:t>
      </w:r>
      <w:r w:rsidR="005B5B53" w:rsidRPr="00D664C9">
        <w:rPr>
          <w:rStyle w:val="FontStyle144"/>
          <w:rFonts w:ascii="Times New Roman" w:hAnsi="Times New Roman" w:cs="Times New Roman"/>
          <w:sz w:val="24"/>
          <w:szCs w:val="24"/>
          <w:lang w:eastAsia="en-US"/>
        </w:rPr>
        <w:t>но не включая</w:t>
      </w:r>
      <w:r w:rsidRPr="00D664C9">
        <w:rPr>
          <w:rStyle w:val="FontStyle144"/>
          <w:rFonts w:ascii="Times New Roman" w:hAnsi="Times New Roman" w:cs="Times New Roman"/>
          <w:sz w:val="24"/>
          <w:szCs w:val="24"/>
          <w:lang w:eastAsia="en-US"/>
        </w:rPr>
        <w:t xml:space="preserve">) </w:t>
      </w:r>
      <w:r w:rsidRPr="00D664C9">
        <w:rPr>
          <w:rStyle w:val="FontStyle137"/>
          <w:spacing w:val="0"/>
          <w:sz w:val="24"/>
          <w:szCs w:val="24"/>
          <w:lang w:eastAsia="en-US"/>
        </w:rPr>
        <w:t>b</w:t>
      </w:r>
      <w:r w:rsidR="00C5175B">
        <w:rPr>
          <w:rStyle w:val="FontStyle137"/>
          <w:spacing w:val="0"/>
          <w:sz w:val="24"/>
          <w:szCs w:val="24"/>
          <w:lang w:eastAsia="en-US"/>
        </w:rPr>
        <w:t>.</w:t>
      </w:r>
    </w:p>
    <w:p w14:paraId="3C9C84EE" w14:textId="7177416F" w:rsidR="008601BE" w:rsidRPr="00D664C9" w:rsidRDefault="008601BE" w:rsidP="00173EE8">
      <w:pPr>
        <w:pStyle w:val="Style28"/>
        <w:widowControl/>
        <w:ind w:firstLine="720"/>
        <w:jc w:val="both"/>
        <w:rPr>
          <w:rStyle w:val="FontStyle137"/>
          <w:spacing w:val="0"/>
          <w:sz w:val="24"/>
          <w:szCs w:val="24"/>
          <w:lang w:eastAsia="en-US"/>
        </w:rPr>
      </w:pPr>
      <w:r w:rsidRPr="00D664C9">
        <w:rPr>
          <w:rStyle w:val="FontStyle137"/>
          <w:i w:val="0"/>
          <w:spacing w:val="0"/>
          <w:sz w:val="24"/>
          <w:szCs w:val="24"/>
          <w:lang w:eastAsia="en-US"/>
        </w:rPr>
        <w:t>[</w:t>
      </w:r>
      <w:r w:rsidRPr="00D664C9">
        <w:rPr>
          <w:rStyle w:val="FontStyle137"/>
          <w:spacing w:val="0"/>
          <w:sz w:val="24"/>
          <w:szCs w:val="24"/>
          <w:lang w:eastAsia="en-US"/>
        </w:rPr>
        <w:t>a, b</w:t>
      </w:r>
      <w:r w:rsidRPr="00D664C9">
        <w:rPr>
          <w:rStyle w:val="FontStyle137"/>
          <w:i w:val="0"/>
          <w:spacing w:val="0"/>
          <w:sz w:val="24"/>
          <w:szCs w:val="24"/>
          <w:lang w:eastAsia="en-US"/>
        </w:rPr>
        <w:t>]</w:t>
      </w:r>
      <w:r w:rsidRPr="00D664C9">
        <w:rPr>
          <w:rStyle w:val="FontStyle137"/>
          <w:spacing w:val="0"/>
          <w:sz w:val="24"/>
          <w:szCs w:val="24"/>
          <w:lang w:eastAsia="en-US"/>
        </w:rPr>
        <w:t xml:space="preserve"> </w:t>
      </w:r>
      <w:r w:rsidR="00E6119F">
        <w:rPr>
          <w:rStyle w:val="FontStyle137"/>
          <w:spacing w:val="0"/>
          <w:sz w:val="24"/>
          <w:szCs w:val="24"/>
          <w:lang w:eastAsia="en-US"/>
        </w:rPr>
        <w:t xml:space="preserve">– </w:t>
      </w:r>
      <w:r w:rsidR="005B5B53" w:rsidRPr="00D664C9">
        <w:rPr>
          <w:rStyle w:val="FontStyle144"/>
          <w:rFonts w:ascii="Times New Roman" w:hAnsi="Times New Roman" w:cs="Times New Roman"/>
          <w:sz w:val="24"/>
          <w:szCs w:val="24"/>
          <w:lang w:eastAsia="en-US"/>
        </w:rPr>
        <w:t>ряд значений от (и включая</w:t>
      </w:r>
      <w:r w:rsidRPr="00D664C9">
        <w:rPr>
          <w:rStyle w:val="FontStyle144"/>
          <w:rFonts w:ascii="Times New Roman" w:hAnsi="Times New Roman" w:cs="Times New Roman"/>
          <w:sz w:val="24"/>
          <w:szCs w:val="24"/>
          <w:lang w:eastAsia="en-US"/>
        </w:rPr>
        <w:t xml:space="preserve">) </w:t>
      </w:r>
      <w:r w:rsidRPr="00D664C9">
        <w:rPr>
          <w:rStyle w:val="FontStyle137"/>
          <w:spacing w:val="0"/>
          <w:sz w:val="24"/>
          <w:szCs w:val="24"/>
          <w:lang w:eastAsia="en-US"/>
        </w:rPr>
        <w:t xml:space="preserve">a </w:t>
      </w:r>
      <w:r w:rsidR="005B5B53" w:rsidRPr="00D664C9">
        <w:rPr>
          <w:rStyle w:val="FontStyle144"/>
          <w:rFonts w:ascii="Times New Roman" w:hAnsi="Times New Roman" w:cs="Times New Roman"/>
          <w:sz w:val="24"/>
          <w:szCs w:val="24"/>
          <w:lang w:eastAsia="en-US"/>
        </w:rPr>
        <w:t>до</w:t>
      </w:r>
      <w:r w:rsidRPr="00D664C9">
        <w:rPr>
          <w:rStyle w:val="FontStyle144"/>
          <w:rFonts w:ascii="Times New Roman" w:hAnsi="Times New Roman" w:cs="Times New Roman"/>
          <w:sz w:val="24"/>
          <w:szCs w:val="24"/>
          <w:lang w:eastAsia="en-US"/>
        </w:rPr>
        <w:t xml:space="preserve"> (</w:t>
      </w:r>
      <w:r w:rsidR="005B5B53" w:rsidRPr="00D664C9">
        <w:rPr>
          <w:rStyle w:val="FontStyle144"/>
          <w:rFonts w:ascii="Times New Roman" w:hAnsi="Times New Roman" w:cs="Times New Roman"/>
          <w:sz w:val="24"/>
          <w:szCs w:val="24"/>
          <w:lang w:eastAsia="en-US"/>
        </w:rPr>
        <w:t>и включая</w:t>
      </w:r>
      <w:r w:rsidRPr="00D664C9">
        <w:rPr>
          <w:rStyle w:val="FontStyle144"/>
          <w:rFonts w:ascii="Times New Roman" w:hAnsi="Times New Roman" w:cs="Times New Roman"/>
          <w:sz w:val="24"/>
          <w:szCs w:val="24"/>
          <w:lang w:eastAsia="en-US"/>
        </w:rPr>
        <w:t xml:space="preserve">) </w:t>
      </w:r>
      <w:r w:rsidRPr="00D664C9">
        <w:rPr>
          <w:rStyle w:val="FontStyle137"/>
          <w:spacing w:val="0"/>
          <w:sz w:val="24"/>
          <w:szCs w:val="24"/>
          <w:lang w:eastAsia="en-US"/>
        </w:rPr>
        <w:t>b</w:t>
      </w:r>
      <w:r w:rsidR="00C5175B">
        <w:rPr>
          <w:rStyle w:val="FontStyle137"/>
          <w:spacing w:val="0"/>
          <w:sz w:val="24"/>
          <w:szCs w:val="24"/>
          <w:lang w:eastAsia="en-US"/>
        </w:rPr>
        <w:t>.</w:t>
      </w:r>
    </w:p>
    <w:p w14:paraId="5BA47B39" w14:textId="75EABB52" w:rsidR="008601BE" w:rsidRPr="00D664C9" w:rsidRDefault="00AB1914" w:rsidP="00173EE8">
      <w:pPr>
        <w:pStyle w:val="Style28"/>
        <w:widowControl/>
        <w:ind w:firstLine="720"/>
        <w:jc w:val="both"/>
        <w:rPr>
          <w:rStyle w:val="FontStyle137"/>
          <w:color w:val="auto"/>
          <w:spacing w:val="0"/>
          <w:sz w:val="24"/>
          <w:szCs w:val="24"/>
          <w:lang w:eastAsia="en-US"/>
        </w:rPr>
      </w:pPr>
      <w:r w:rsidRPr="00AB1914">
        <w:rPr>
          <w:rStyle w:val="FontStyle144"/>
          <w:rFonts w:ascii="Cambria Math" w:hAnsi="Cambria Math" w:cs="Cambria Math"/>
          <w:sz w:val="24"/>
          <w:szCs w:val="24"/>
          <w:lang w:eastAsia="en-US"/>
        </w:rPr>
        <w:t>⎣</w:t>
      </w:r>
      <w:r w:rsidR="008601BE" w:rsidRPr="00AB1914">
        <w:rPr>
          <w:rStyle w:val="FontStyle144"/>
          <w:rFonts w:ascii="Times New Roman" w:hAnsi="Times New Roman" w:cs="Times New Roman"/>
          <w:i/>
          <w:iCs/>
          <w:sz w:val="24"/>
          <w:szCs w:val="24"/>
        </w:rPr>
        <w:t>a</w:t>
      </w:r>
      <w:r w:rsidRPr="00AB1914">
        <w:rPr>
          <w:rStyle w:val="FontStyle144"/>
          <w:rFonts w:ascii="Cambria Math" w:hAnsi="Cambria Math" w:cs="Cambria Math"/>
          <w:sz w:val="24"/>
          <w:szCs w:val="24"/>
          <w:lang w:eastAsia="en-US"/>
        </w:rPr>
        <w:t>⎦</w:t>
      </w:r>
      <w:r w:rsidR="008601BE" w:rsidRPr="00D664C9">
        <w:rPr>
          <w:rStyle w:val="FontStyle106"/>
          <w:rFonts w:ascii="Times New Roman" w:hAnsi="Times New Roman" w:cs="Times New Roman"/>
          <w:sz w:val="24"/>
          <w:szCs w:val="24"/>
          <w:lang w:eastAsia="en-US"/>
        </w:rPr>
        <w:t xml:space="preserve"> </w:t>
      </w:r>
      <w:r w:rsidR="00E6119F">
        <w:rPr>
          <w:rStyle w:val="FontStyle106"/>
          <w:rFonts w:ascii="Times New Roman" w:hAnsi="Times New Roman" w:cs="Times New Roman"/>
          <w:sz w:val="24"/>
          <w:szCs w:val="24"/>
          <w:lang w:eastAsia="en-US"/>
        </w:rPr>
        <w:t xml:space="preserve">– </w:t>
      </w:r>
      <w:r w:rsidR="005B5B53" w:rsidRPr="00D664C9">
        <w:rPr>
          <w:rFonts w:ascii="Times New Roman" w:hAnsi="Times New Roman" w:cs="Times New Roman"/>
          <w:shd w:val="clear" w:color="auto" w:fill="FFFFFF"/>
        </w:rPr>
        <w:t>наибольшее целое число, меньшее или равное</w:t>
      </w:r>
      <w:r w:rsidR="005B5B53" w:rsidRPr="00D664C9">
        <w:rPr>
          <w:rStyle w:val="FontStyle137"/>
          <w:color w:val="auto"/>
          <w:spacing w:val="0"/>
          <w:sz w:val="24"/>
          <w:szCs w:val="24"/>
          <w:lang w:eastAsia="en-US"/>
        </w:rPr>
        <w:t xml:space="preserve"> </w:t>
      </w:r>
      <w:r w:rsidR="008601BE" w:rsidRPr="00D664C9">
        <w:rPr>
          <w:rStyle w:val="FontStyle137"/>
          <w:color w:val="auto"/>
          <w:spacing w:val="0"/>
          <w:sz w:val="24"/>
          <w:szCs w:val="24"/>
          <w:lang w:eastAsia="en-US"/>
        </w:rPr>
        <w:t>a</w:t>
      </w:r>
      <w:r w:rsidR="00C5175B">
        <w:rPr>
          <w:rStyle w:val="FontStyle137"/>
          <w:color w:val="auto"/>
          <w:spacing w:val="0"/>
          <w:sz w:val="24"/>
          <w:szCs w:val="24"/>
          <w:lang w:eastAsia="en-US"/>
        </w:rPr>
        <w:t>.</w:t>
      </w:r>
    </w:p>
    <w:p w14:paraId="50180E9A" w14:textId="122F3A90" w:rsidR="008601BE" w:rsidRPr="00D664C9" w:rsidRDefault="00C5175B" w:rsidP="00173EE8">
      <w:pPr>
        <w:pStyle w:val="Style28"/>
        <w:widowControl/>
        <w:ind w:firstLine="720"/>
        <w:jc w:val="both"/>
        <w:rPr>
          <w:rStyle w:val="FontStyle137"/>
          <w:spacing w:val="0"/>
          <w:sz w:val="24"/>
          <w:szCs w:val="24"/>
          <w:lang w:eastAsia="en-US"/>
        </w:rPr>
      </w:pPr>
      <w:r w:rsidRPr="00400C35">
        <w:rPr>
          <w:rStyle w:val="FontStyle136"/>
          <w:rFonts w:ascii="Times New Roman" w:hAnsi="Times New Roman" w:cs="Times New Roman"/>
          <w:spacing w:val="0"/>
          <w:sz w:val="24"/>
          <w:szCs w:val="24"/>
          <w:highlight w:val="yellow"/>
          <w:lang w:eastAsia="en-US"/>
        </w:rPr>
        <w:t>┌</w:t>
      </w:r>
      <w:r w:rsidR="00866DC2" w:rsidRPr="00400C35">
        <w:rPr>
          <w:rStyle w:val="FontStyle136"/>
          <w:rFonts w:ascii="Times New Roman" w:hAnsi="Times New Roman" w:cs="Times New Roman"/>
          <w:spacing w:val="0"/>
          <w:sz w:val="24"/>
          <w:szCs w:val="24"/>
          <w:highlight w:val="yellow"/>
          <w:lang w:eastAsia="en-US"/>
        </w:rPr>
        <w:t>[</w:t>
      </w:r>
      <w:r w:rsidR="00866DC2" w:rsidRPr="00400C35">
        <w:rPr>
          <w:rStyle w:val="FontStyle137"/>
          <w:spacing w:val="0"/>
          <w:sz w:val="24"/>
          <w:szCs w:val="24"/>
          <w:highlight w:val="yellow"/>
          <w:lang w:eastAsia="en-US"/>
        </w:rPr>
        <w:t>a</w:t>
      </w:r>
      <w:r w:rsidR="00866DC2" w:rsidRPr="00400C35">
        <w:rPr>
          <w:rStyle w:val="FontStyle137"/>
          <w:i w:val="0"/>
          <w:spacing w:val="0"/>
          <w:sz w:val="24"/>
          <w:szCs w:val="24"/>
          <w:highlight w:val="yellow"/>
          <w:lang w:eastAsia="en-US"/>
        </w:rPr>
        <w:t>]</w:t>
      </w:r>
      <w:proofErr w:type="gramStart"/>
      <w:r w:rsidRPr="00400C35">
        <w:rPr>
          <w:rStyle w:val="FontStyle137"/>
          <w:i w:val="0"/>
          <w:spacing w:val="0"/>
          <w:sz w:val="24"/>
          <w:szCs w:val="24"/>
          <w:highlight w:val="yellow"/>
          <w:lang w:eastAsia="en-US"/>
        </w:rPr>
        <w:t>┐</w:t>
      </w:r>
      <w:r w:rsidR="00D93EE0" w:rsidRPr="00D93EE0">
        <w:rPr>
          <w:rFonts w:ascii="Cambria Math" w:hAnsi="Cambria Math" w:cs="Cambria Math"/>
        </w:rPr>
        <w:t xml:space="preserve"> </w:t>
      </w:r>
      <w:r>
        <w:rPr>
          <w:rStyle w:val="FontStyle106"/>
          <w:rFonts w:ascii="Times New Roman" w:hAnsi="Times New Roman" w:cs="Times New Roman"/>
          <w:color w:val="auto"/>
          <w:sz w:val="24"/>
          <w:szCs w:val="24"/>
          <w:lang w:eastAsia="en-US"/>
        </w:rPr>
        <w:t xml:space="preserve"> –</w:t>
      </w:r>
      <w:proofErr w:type="gramEnd"/>
      <w:r>
        <w:rPr>
          <w:rStyle w:val="FontStyle106"/>
          <w:rFonts w:ascii="Times New Roman" w:hAnsi="Times New Roman" w:cs="Times New Roman"/>
          <w:color w:val="auto"/>
          <w:sz w:val="24"/>
          <w:szCs w:val="24"/>
          <w:lang w:eastAsia="en-US"/>
        </w:rPr>
        <w:t xml:space="preserve"> </w:t>
      </w:r>
      <w:r w:rsidR="005B5B53" w:rsidRPr="00D664C9">
        <w:rPr>
          <w:rFonts w:ascii="Times New Roman" w:hAnsi="Times New Roman" w:cs="Times New Roman"/>
          <w:shd w:val="clear" w:color="auto" w:fill="FFFFFF"/>
        </w:rPr>
        <w:t>наименьшее целое число, большее или равное</w:t>
      </w:r>
      <w:r w:rsidR="005B5B53" w:rsidRPr="00D664C9">
        <w:rPr>
          <w:rStyle w:val="FontStyle137"/>
          <w:spacing w:val="0"/>
          <w:sz w:val="24"/>
          <w:szCs w:val="24"/>
          <w:lang w:eastAsia="en-US"/>
        </w:rPr>
        <w:t xml:space="preserve"> </w:t>
      </w:r>
      <w:r w:rsidR="008601BE" w:rsidRPr="00D664C9">
        <w:rPr>
          <w:rStyle w:val="FontStyle137"/>
          <w:spacing w:val="0"/>
          <w:sz w:val="24"/>
          <w:szCs w:val="24"/>
          <w:lang w:eastAsia="en-US"/>
        </w:rPr>
        <w:t>a</w:t>
      </w:r>
      <w:r>
        <w:rPr>
          <w:rStyle w:val="FontStyle137"/>
          <w:spacing w:val="0"/>
          <w:sz w:val="24"/>
          <w:szCs w:val="24"/>
          <w:lang w:eastAsia="en-US"/>
        </w:rPr>
        <w:t>.</w:t>
      </w:r>
    </w:p>
    <w:p w14:paraId="45F4FC11" w14:textId="35F62163" w:rsidR="008601BE" w:rsidRPr="00D664C9" w:rsidRDefault="008601BE" w:rsidP="00173EE8">
      <w:pPr>
        <w:pStyle w:val="Style28"/>
        <w:widowControl/>
        <w:ind w:firstLine="720"/>
        <w:jc w:val="both"/>
        <w:rPr>
          <w:rStyle w:val="FontStyle133"/>
          <w:sz w:val="24"/>
          <w:szCs w:val="24"/>
          <w:lang w:eastAsia="en-US"/>
        </w:rPr>
      </w:pPr>
      <w:r w:rsidRPr="00D664C9">
        <w:rPr>
          <w:rStyle w:val="FontStyle144"/>
          <w:rFonts w:ascii="Times New Roman" w:hAnsi="Times New Roman" w:cs="Times New Roman"/>
          <w:sz w:val="24"/>
          <w:szCs w:val="24"/>
          <w:lang w:eastAsia="en-US"/>
        </w:rPr>
        <w:t>ROUND</w:t>
      </w:r>
      <w:r w:rsidRPr="00D664C9">
        <w:rPr>
          <w:rStyle w:val="FontStyle133"/>
          <w:i/>
          <w:sz w:val="24"/>
          <w:szCs w:val="24"/>
          <w:vertAlign w:val="subscript"/>
          <w:lang w:eastAsia="en-US"/>
        </w:rPr>
        <w:t>(a)</w:t>
      </w:r>
      <w:r w:rsidRPr="00D664C9">
        <w:rPr>
          <w:rStyle w:val="FontStyle133"/>
          <w:sz w:val="24"/>
          <w:szCs w:val="24"/>
          <w:lang w:eastAsia="en-US"/>
        </w:rPr>
        <w:t xml:space="preserve"> </w:t>
      </w:r>
      <w:r w:rsidR="00C5175B">
        <w:rPr>
          <w:rStyle w:val="FontStyle133"/>
          <w:sz w:val="24"/>
          <w:szCs w:val="24"/>
          <w:lang w:eastAsia="en-US"/>
        </w:rPr>
        <w:t xml:space="preserve">– </w:t>
      </w:r>
      <w:r w:rsidR="005B5B53" w:rsidRPr="00D664C9">
        <w:rPr>
          <w:rStyle w:val="FontStyle144"/>
          <w:rFonts w:ascii="Times New Roman" w:hAnsi="Times New Roman" w:cs="Times New Roman"/>
          <w:sz w:val="24"/>
          <w:szCs w:val="24"/>
          <w:lang w:eastAsia="en-US"/>
        </w:rPr>
        <w:t>ближайшее целое число к</w:t>
      </w:r>
      <w:r w:rsidRPr="00D664C9">
        <w:rPr>
          <w:rStyle w:val="FontStyle144"/>
          <w:rFonts w:ascii="Times New Roman" w:hAnsi="Times New Roman" w:cs="Times New Roman"/>
          <w:sz w:val="24"/>
          <w:szCs w:val="24"/>
          <w:lang w:eastAsia="en-US"/>
        </w:rPr>
        <w:t xml:space="preserve"> </w:t>
      </w:r>
      <w:r w:rsidRPr="00D664C9">
        <w:rPr>
          <w:rStyle w:val="FontStyle137"/>
          <w:spacing w:val="0"/>
          <w:sz w:val="24"/>
          <w:szCs w:val="24"/>
          <w:lang w:eastAsia="en-US"/>
        </w:rPr>
        <w:t xml:space="preserve">a. </w:t>
      </w:r>
      <w:r w:rsidR="005B5B53" w:rsidRPr="00D664C9">
        <w:rPr>
          <w:rStyle w:val="FontStyle144"/>
          <w:rFonts w:ascii="Times New Roman" w:hAnsi="Times New Roman" w:cs="Times New Roman"/>
          <w:sz w:val="24"/>
          <w:szCs w:val="24"/>
          <w:lang w:eastAsia="en-US"/>
        </w:rPr>
        <w:t>Если</w:t>
      </w:r>
      <w:r w:rsidRPr="00D664C9">
        <w:rPr>
          <w:rStyle w:val="FontStyle144"/>
          <w:rFonts w:ascii="Times New Roman" w:hAnsi="Times New Roman" w:cs="Times New Roman"/>
          <w:sz w:val="24"/>
          <w:szCs w:val="24"/>
          <w:lang w:eastAsia="en-US"/>
        </w:rPr>
        <w:t xml:space="preserve"> </w:t>
      </w:r>
      <w:r w:rsidRPr="00D664C9">
        <w:rPr>
          <w:rStyle w:val="FontStyle137"/>
          <w:spacing w:val="0"/>
          <w:sz w:val="24"/>
          <w:szCs w:val="24"/>
          <w:lang w:eastAsia="en-US"/>
        </w:rPr>
        <w:t xml:space="preserve">a </w:t>
      </w:r>
      <w:r w:rsidR="005B5B53" w:rsidRPr="00D664C9">
        <w:rPr>
          <w:rStyle w:val="FontStyle144"/>
          <w:rFonts w:ascii="Times New Roman" w:hAnsi="Times New Roman" w:cs="Times New Roman"/>
          <w:sz w:val="24"/>
          <w:szCs w:val="24"/>
          <w:lang w:eastAsia="en-US"/>
        </w:rPr>
        <w:t>равно полуцелому числу</w:t>
      </w:r>
      <w:r w:rsidRPr="00D664C9">
        <w:rPr>
          <w:rStyle w:val="FontStyle144"/>
          <w:rFonts w:ascii="Times New Roman" w:hAnsi="Times New Roman" w:cs="Times New Roman"/>
          <w:sz w:val="24"/>
          <w:szCs w:val="24"/>
          <w:lang w:eastAsia="en-US"/>
        </w:rPr>
        <w:t xml:space="preserve">, </w:t>
      </w:r>
      <w:r w:rsidR="005B5B53" w:rsidRPr="00D664C9">
        <w:rPr>
          <w:rStyle w:val="FontStyle144"/>
          <w:rFonts w:ascii="Times New Roman" w:hAnsi="Times New Roman" w:cs="Times New Roman"/>
          <w:sz w:val="24"/>
          <w:szCs w:val="24"/>
          <w:lang w:eastAsia="en-US"/>
        </w:rPr>
        <w:t>то</w:t>
      </w:r>
      <w:r w:rsidRPr="00D664C9">
        <w:rPr>
          <w:rStyle w:val="FontStyle144"/>
          <w:rFonts w:ascii="Times New Roman" w:hAnsi="Times New Roman" w:cs="Times New Roman"/>
          <w:sz w:val="24"/>
          <w:szCs w:val="24"/>
          <w:lang w:eastAsia="en-US"/>
        </w:rPr>
        <w:t xml:space="preserve"> </w:t>
      </w:r>
      <w:r w:rsidR="00C5175B" w:rsidRPr="00D664C9">
        <w:rPr>
          <w:rStyle w:val="FontStyle144"/>
          <w:rFonts w:ascii="Times New Roman" w:hAnsi="Times New Roman" w:cs="Times New Roman"/>
          <w:sz w:val="24"/>
          <w:szCs w:val="24"/>
          <w:lang w:eastAsia="en-US"/>
        </w:rPr>
        <w:t>ROUND</w:t>
      </w:r>
      <w:r w:rsidR="00C5175B" w:rsidRPr="00D664C9">
        <w:rPr>
          <w:rStyle w:val="FontStyle133"/>
          <w:i/>
          <w:sz w:val="24"/>
          <w:szCs w:val="24"/>
          <w:vertAlign w:val="subscript"/>
          <w:lang w:eastAsia="en-US"/>
        </w:rPr>
        <w:t>(a)</w:t>
      </w:r>
      <w:r w:rsidRPr="00D664C9">
        <w:rPr>
          <w:rStyle w:val="FontStyle133"/>
          <w:sz w:val="24"/>
          <w:szCs w:val="24"/>
          <w:lang w:eastAsia="en-US"/>
        </w:rPr>
        <w:t xml:space="preserve"> </w:t>
      </w:r>
      <w:r w:rsidR="005B5B53" w:rsidRPr="00D664C9">
        <w:rPr>
          <w:rStyle w:val="FontStyle144"/>
          <w:rFonts w:ascii="Times New Roman" w:hAnsi="Times New Roman" w:cs="Times New Roman"/>
          <w:sz w:val="24"/>
          <w:szCs w:val="24"/>
          <w:lang w:eastAsia="en-US"/>
        </w:rPr>
        <w:t>должно быть заменено на ближайшее целое число, большее</w:t>
      </w:r>
      <w:r w:rsidRPr="00D664C9">
        <w:rPr>
          <w:rStyle w:val="FontStyle144"/>
          <w:rFonts w:ascii="Times New Roman" w:hAnsi="Times New Roman" w:cs="Times New Roman"/>
          <w:sz w:val="24"/>
          <w:szCs w:val="24"/>
          <w:lang w:eastAsia="en-US"/>
        </w:rPr>
        <w:t xml:space="preserve"> </w:t>
      </w:r>
      <w:r w:rsidRPr="00C5175B">
        <w:rPr>
          <w:rStyle w:val="FontStyle133"/>
          <w:i/>
          <w:iCs/>
          <w:sz w:val="24"/>
          <w:szCs w:val="24"/>
          <w:lang w:eastAsia="en-US"/>
        </w:rPr>
        <w:t>a</w:t>
      </w:r>
      <w:r w:rsidRPr="00D664C9">
        <w:rPr>
          <w:rStyle w:val="FontStyle133"/>
          <w:sz w:val="24"/>
          <w:szCs w:val="24"/>
          <w:lang w:eastAsia="en-US"/>
        </w:rPr>
        <w:t>.</w:t>
      </w:r>
    </w:p>
    <w:p w14:paraId="6276F503" w14:textId="04E99DFB" w:rsidR="008601BE" w:rsidRPr="00D664C9" w:rsidRDefault="008601BE" w:rsidP="00173EE8">
      <w:pPr>
        <w:pStyle w:val="Style28"/>
        <w:widowControl/>
        <w:ind w:firstLine="720"/>
        <w:jc w:val="both"/>
        <w:rPr>
          <w:rStyle w:val="FontStyle144"/>
          <w:rFonts w:ascii="Times New Roman" w:hAnsi="Times New Roman" w:cs="Times New Roman"/>
          <w:sz w:val="24"/>
          <w:szCs w:val="24"/>
          <w:lang w:eastAsia="en-US"/>
        </w:rPr>
      </w:pPr>
      <w:proofErr w:type="gramStart"/>
      <w:r w:rsidRPr="00D664C9">
        <w:rPr>
          <w:rStyle w:val="FontStyle100"/>
          <w:rFonts w:ascii="Times New Roman" w:hAnsi="Times New Roman" w:cs="Times New Roman"/>
          <w:sz w:val="24"/>
          <w:szCs w:val="24"/>
          <w:lang w:eastAsia="en-US"/>
        </w:rPr>
        <w:t>a</w:t>
      </w:r>
      <w:r w:rsidRPr="00D664C9">
        <w:rPr>
          <w:rStyle w:val="FontStyle137"/>
          <w:spacing w:val="0"/>
          <w:sz w:val="24"/>
          <w:szCs w:val="24"/>
          <w:lang w:eastAsia="en-US"/>
        </w:rPr>
        <w:t>(</w:t>
      </w:r>
      <w:proofErr w:type="gramEnd"/>
      <w:r w:rsidRPr="00D664C9">
        <w:rPr>
          <w:rStyle w:val="FontStyle137"/>
          <w:spacing w:val="0"/>
          <w:sz w:val="24"/>
          <w:szCs w:val="24"/>
          <w:lang w:eastAsia="en-US"/>
        </w:rPr>
        <w:t xml:space="preserve">b, c) </w:t>
      </w:r>
      <w:r w:rsidR="00C5175B">
        <w:rPr>
          <w:rStyle w:val="FontStyle137"/>
          <w:spacing w:val="0"/>
          <w:sz w:val="24"/>
          <w:szCs w:val="24"/>
          <w:lang w:eastAsia="en-US"/>
        </w:rPr>
        <w:t xml:space="preserve">– </w:t>
      </w:r>
      <w:r w:rsidR="005B5B53" w:rsidRPr="00D664C9">
        <w:rPr>
          <w:rStyle w:val="FontStyle144"/>
          <w:rFonts w:ascii="Times New Roman" w:hAnsi="Times New Roman" w:cs="Times New Roman"/>
          <w:sz w:val="24"/>
          <w:szCs w:val="24"/>
          <w:lang w:eastAsia="en-US"/>
        </w:rPr>
        <w:t>функция</w:t>
      </w:r>
      <w:r w:rsidRPr="00D664C9">
        <w:rPr>
          <w:rStyle w:val="FontStyle144"/>
          <w:rFonts w:ascii="Times New Roman" w:hAnsi="Times New Roman" w:cs="Times New Roman"/>
          <w:sz w:val="24"/>
          <w:szCs w:val="24"/>
          <w:lang w:eastAsia="en-US"/>
        </w:rPr>
        <w:t xml:space="preserve">, a , </w:t>
      </w:r>
      <w:r w:rsidR="005B5B53" w:rsidRPr="00D664C9">
        <w:rPr>
          <w:rStyle w:val="FontStyle144"/>
          <w:rFonts w:ascii="Times New Roman" w:hAnsi="Times New Roman" w:cs="Times New Roman"/>
          <w:sz w:val="24"/>
          <w:szCs w:val="24"/>
          <w:lang w:eastAsia="en-US"/>
        </w:rPr>
        <w:t>которая принимает переменные</w:t>
      </w:r>
      <w:r w:rsidRPr="00D664C9">
        <w:rPr>
          <w:rStyle w:val="FontStyle144"/>
          <w:rFonts w:ascii="Times New Roman" w:hAnsi="Times New Roman" w:cs="Times New Roman"/>
          <w:sz w:val="24"/>
          <w:szCs w:val="24"/>
          <w:lang w:eastAsia="en-US"/>
        </w:rPr>
        <w:t xml:space="preserve"> </w:t>
      </w:r>
      <w:r w:rsidRPr="00D664C9">
        <w:rPr>
          <w:rStyle w:val="FontStyle137"/>
          <w:spacing w:val="0"/>
          <w:sz w:val="24"/>
          <w:szCs w:val="24"/>
          <w:lang w:eastAsia="en-US"/>
        </w:rPr>
        <w:t xml:space="preserve">b </w:t>
      </w:r>
      <w:r w:rsidR="005B5B53" w:rsidRPr="00D664C9">
        <w:rPr>
          <w:rStyle w:val="FontStyle144"/>
          <w:rFonts w:ascii="Times New Roman" w:hAnsi="Times New Roman" w:cs="Times New Roman"/>
          <w:sz w:val="24"/>
          <w:szCs w:val="24"/>
          <w:lang w:eastAsia="en-US"/>
        </w:rPr>
        <w:t>и</w:t>
      </w:r>
      <w:r w:rsidRPr="00D664C9">
        <w:rPr>
          <w:rStyle w:val="FontStyle144"/>
          <w:rFonts w:ascii="Times New Roman" w:hAnsi="Times New Roman" w:cs="Times New Roman"/>
          <w:sz w:val="24"/>
          <w:szCs w:val="24"/>
          <w:lang w:eastAsia="en-US"/>
        </w:rPr>
        <w:t xml:space="preserve"> </w:t>
      </w:r>
      <w:r w:rsidRPr="00D664C9">
        <w:rPr>
          <w:rStyle w:val="FontStyle137"/>
          <w:spacing w:val="0"/>
          <w:sz w:val="24"/>
          <w:szCs w:val="24"/>
          <w:lang w:eastAsia="en-US"/>
        </w:rPr>
        <w:t xml:space="preserve">c </w:t>
      </w:r>
      <w:r w:rsidR="005B5B53" w:rsidRPr="00D664C9">
        <w:rPr>
          <w:rStyle w:val="FontStyle144"/>
          <w:rFonts w:ascii="Times New Roman" w:hAnsi="Times New Roman" w:cs="Times New Roman"/>
          <w:sz w:val="24"/>
          <w:szCs w:val="24"/>
          <w:lang w:eastAsia="en-US"/>
        </w:rPr>
        <w:t>в качестве аргумента</w:t>
      </w:r>
      <w:r w:rsidR="00400C35">
        <w:rPr>
          <w:rStyle w:val="FontStyle144"/>
          <w:rFonts w:ascii="Times New Roman" w:hAnsi="Times New Roman" w:cs="Times New Roman"/>
          <w:sz w:val="24"/>
          <w:szCs w:val="24"/>
          <w:lang w:eastAsia="en-US"/>
        </w:rPr>
        <w:t>.</w:t>
      </w:r>
    </w:p>
    <w:p w14:paraId="08A24FF5" w14:textId="115E558B" w:rsidR="008601BE" w:rsidRPr="00D664C9" w:rsidRDefault="008601BE" w:rsidP="00173EE8">
      <w:pPr>
        <w:pStyle w:val="Style28"/>
        <w:widowControl/>
        <w:ind w:firstLine="720"/>
        <w:jc w:val="both"/>
        <w:rPr>
          <w:rStyle w:val="FontStyle137"/>
          <w:spacing w:val="0"/>
          <w:sz w:val="24"/>
          <w:szCs w:val="24"/>
          <w:lang w:eastAsia="en-US"/>
        </w:rPr>
      </w:pPr>
      <w:r w:rsidRPr="00D664C9">
        <w:rPr>
          <w:rStyle w:val="FontStyle144"/>
          <w:rFonts w:ascii="Times New Roman" w:hAnsi="Times New Roman" w:cs="Times New Roman"/>
          <w:sz w:val="24"/>
          <w:szCs w:val="24"/>
          <w:lang w:eastAsia="en-US"/>
        </w:rPr>
        <w:t>|</w:t>
      </w:r>
      <w:proofErr w:type="gramStart"/>
      <w:r w:rsidRPr="00D664C9">
        <w:rPr>
          <w:rStyle w:val="FontStyle144"/>
          <w:rFonts w:ascii="Times New Roman" w:hAnsi="Times New Roman" w:cs="Times New Roman"/>
          <w:sz w:val="24"/>
          <w:szCs w:val="24"/>
          <w:lang w:eastAsia="en-US"/>
        </w:rPr>
        <w:t>a</w:t>
      </w:r>
      <w:r w:rsidRPr="00D664C9">
        <w:rPr>
          <w:rStyle w:val="FontStyle133"/>
          <w:sz w:val="24"/>
          <w:szCs w:val="24"/>
          <w:lang w:eastAsia="en-US"/>
        </w:rPr>
        <w:t>(</w:t>
      </w:r>
      <w:proofErr w:type="gramEnd"/>
      <w:r w:rsidRPr="00D664C9">
        <w:rPr>
          <w:rStyle w:val="FontStyle133"/>
          <w:i/>
          <w:sz w:val="24"/>
          <w:szCs w:val="24"/>
          <w:lang w:eastAsia="en-US"/>
        </w:rPr>
        <w:t>b, c</w:t>
      </w:r>
      <w:r w:rsidRPr="00D664C9">
        <w:rPr>
          <w:rStyle w:val="FontStyle133"/>
          <w:sz w:val="24"/>
          <w:szCs w:val="24"/>
          <w:lang w:eastAsia="en-US"/>
        </w:rPr>
        <w:t>)</w:t>
      </w:r>
      <w:r w:rsidRPr="00D664C9">
        <w:rPr>
          <w:rStyle w:val="FontStyle144"/>
          <w:rFonts w:ascii="Times New Roman" w:hAnsi="Times New Roman" w:cs="Times New Roman"/>
          <w:sz w:val="24"/>
          <w:szCs w:val="24"/>
          <w:lang w:eastAsia="en-US"/>
        </w:rPr>
        <w:t>|</w:t>
      </w:r>
      <w:r w:rsidR="00C5175B">
        <w:rPr>
          <w:rStyle w:val="FontStyle144"/>
          <w:rFonts w:ascii="Times New Roman" w:hAnsi="Times New Roman" w:cs="Times New Roman"/>
          <w:sz w:val="24"/>
          <w:szCs w:val="24"/>
          <w:lang w:eastAsia="en-US"/>
        </w:rPr>
        <w:t xml:space="preserve"> – </w:t>
      </w:r>
      <w:r w:rsidR="008E2644" w:rsidRPr="00D664C9">
        <w:rPr>
          <w:rStyle w:val="FontStyle144"/>
          <w:rFonts w:ascii="Times New Roman" w:hAnsi="Times New Roman" w:cs="Times New Roman"/>
          <w:sz w:val="24"/>
          <w:szCs w:val="24"/>
          <w:lang w:eastAsia="en-US"/>
        </w:rPr>
        <w:t>модуль</w:t>
      </w:r>
      <w:r w:rsidRPr="00D664C9">
        <w:rPr>
          <w:rStyle w:val="FontStyle144"/>
          <w:rFonts w:ascii="Times New Roman" w:hAnsi="Times New Roman" w:cs="Times New Roman"/>
          <w:sz w:val="24"/>
          <w:szCs w:val="24"/>
          <w:lang w:eastAsia="en-US"/>
        </w:rPr>
        <w:t xml:space="preserve"> DFT </w:t>
      </w:r>
      <w:r w:rsidR="005B5B53" w:rsidRPr="00D664C9">
        <w:rPr>
          <w:rStyle w:val="FontStyle144"/>
          <w:rFonts w:ascii="Times New Roman" w:hAnsi="Times New Roman" w:cs="Times New Roman"/>
          <w:sz w:val="24"/>
          <w:szCs w:val="24"/>
          <w:lang w:eastAsia="en-US"/>
        </w:rPr>
        <w:t>или функции Габора</w:t>
      </w:r>
      <w:r w:rsidRPr="00D664C9">
        <w:rPr>
          <w:rStyle w:val="FontStyle144"/>
          <w:rFonts w:ascii="Times New Roman" w:hAnsi="Times New Roman" w:cs="Times New Roman"/>
          <w:sz w:val="24"/>
          <w:szCs w:val="24"/>
          <w:lang w:eastAsia="en-US"/>
        </w:rPr>
        <w:t xml:space="preserve">, a, </w:t>
      </w:r>
      <w:r w:rsidR="005B5B53" w:rsidRPr="00D664C9">
        <w:rPr>
          <w:rStyle w:val="FontStyle144"/>
          <w:rFonts w:ascii="Times New Roman" w:hAnsi="Times New Roman" w:cs="Times New Roman"/>
          <w:sz w:val="24"/>
          <w:szCs w:val="24"/>
          <w:lang w:eastAsia="en-US"/>
        </w:rPr>
        <w:t>при заданных аргументах</w:t>
      </w:r>
      <w:r w:rsidRPr="00D664C9">
        <w:rPr>
          <w:rStyle w:val="FontStyle144"/>
          <w:rFonts w:ascii="Times New Roman" w:hAnsi="Times New Roman" w:cs="Times New Roman"/>
          <w:sz w:val="24"/>
          <w:szCs w:val="24"/>
          <w:lang w:eastAsia="en-US"/>
        </w:rPr>
        <w:t xml:space="preserve"> </w:t>
      </w:r>
      <w:r w:rsidRPr="00D664C9">
        <w:rPr>
          <w:rStyle w:val="FontStyle137"/>
          <w:spacing w:val="0"/>
          <w:sz w:val="24"/>
          <w:szCs w:val="24"/>
          <w:lang w:eastAsia="en-US"/>
        </w:rPr>
        <w:t xml:space="preserve">b </w:t>
      </w:r>
      <w:r w:rsidR="005B5B53" w:rsidRPr="00D664C9">
        <w:rPr>
          <w:rStyle w:val="FontStyle144"/>
          <w:rFonts w:ascii="Times New Roman" w:hAnsi="Times New Roman" w:cs="Times New Roman"/>
          <w:sz w:val="24"/>
          <w:szCs w:val="24"/>
          <w:lang w:eastAsia="en-US"/>
        </w:rPr>
        <w:t>и</w:t>
      </w:r>
      <w:r w:rsidRPr="00D664C9">
        <w:rPr>
          <w:rStyle w:val="FontStyle144"/>
          <w:rFonts w:ascii="Times New Roman" w:hAnsi="Times New Roman" w:cs="Times New Roman"/>
          <w:sz w:val="24"/>
          <w:szCs w:val="24"/>
          <w:lang w:eastAsia="en-US"/>
        </w:rPr>
        <w:t xml:space="preserve"> </w:t>
      </w:r>
      <w:r w:rsidRPr="00D664C9">
        <w:rPr>
          <w:rStyle w:val="FontStyle137"/>
          <w:spacing w:val="0"/>
          <w:sz w:val="24"/>
          <w:szCs w:val="24"/>
          <w:lang w:eastAsia="en-US"/>
        </w:rPr>
        <w:t>c</w:t>
      </w:r>
      <w:r w:rsidR="00400C35">
        <w:rPr>
          <w:rStyle w:val="FontStyle137"/>
          <w:spacing w:val="0"/>
          <w:sz w:val="24"/>
          <w:szCs w:val="24"/>
          <w:lang w:eastAsia="en-US"/>
        </w:rPr>
        <w:t>.</w:t>
      </w:r>
    </w:p>
    <w:p w14:paraId="55E211A4" w14:textId="6B04612D" w:rsidR="008601BE" w:rsidRPr="00D664C9" w:rsidRDefault="00866DC2" w:rsidP="00173EE8">
      <w:pPr>
        <w:pStyle w:val="Style28"/>
        <w:widowControl/>
        <w:ind w:firstLine="720"/>
        <w:jc w:val="both"/>
        <w:rPr>
          <w:rStyle w:val="FontStyle137"/>
          <w:spacing w:val="0"/>
          <w:sz w:val="24"/>
          <w:szCs w:val="24"/>
          <w:lang w:eastAsia="en-US"/>
        </w:rPr>
      </w:pPr>
      <w:r w:rsidRPr="00D664C9">
        <w:rPr>
          <w:rStyle w:val="FontStyle137"/>
          <w:spacing w:val="0"/>
          <w:sz w:val="24"/>
          <w:szCs w:val="24"/>
          <w:lang w:eastAsia="en-US"/>
        </w:rPr>
        <w:t>&lt;</w:t>
      </w:r>
      <w:proofErr w:type="gramStart"/>
      <w:r w:rsidR="008601BE" w:rsidRPr="00D664C9">
        <w:rPr>
          <w:rStyle w:val="FontStyle144"/>
          <w:rFonts w:ascii="Times New Roman" w:hAnsi="Times New Roman" w:cs="Times New Roman"/>
          <w:sz w:val="24"/>
          <w:szCs w:val="24"/>
          <w:lang w:eastAsia="en-US"/>
        </w:rPr>
        <w:t>a</w:t>
      </w:r>
      <w:r w:rsidR="008601BE" w:rsidRPr="00D664C9">
        <w:rPr>
          <w:rStyle w:val="FontStyle133"/>
          <w:sz w:val="24"/>
          <w:szCs w:val="24"/>
          <w:lang w:eastAsia="en-US"/>
        </w:rPr>
        <w:t>(</w:t>
      </w:r>
      <w:proofErr w:type="gramEnd"/>
      <w:r w:rsidR="008601BE" w:rsidRPr="00D664C9">
        <w:rPr>
          <w:rStyle w:val="FontStyle133"/>
          <w:i/>
          <w:sz w:val="24"/>
          <w:szCs w:val="24"/>
          <w:lang w:eastAsia="en-US"/>
        </w:rPr>
        <w:t>b, c</w:t>
      </w:r>
      <w:r w:rsidR="008601BE" w:rsidRPr="00D664C9">
        <w:rPr>
          <w:rStyle w:val="FontStyle133"/>
          <w:sz w:val="24"/>
          <w:szCs w:val="24"/>
          <w:lang w:eastAsia="en-US"/>
        </w:rPr>
        <w:t>)</w:t>
      </w:r>
      <w:r w:rsidR="00AC39CC" w:rsidRPr="00D664C9">
        <w:rPr>
          <w:rStyle w:val="FontStyle133"/>
          <w:sz w:val="24"/>
          <w:szCs w:val="24"/>
          <w:lang w:eastAsia="en-US"/>
        </w:rPr>
        <w:t xml:space="preserve"> </w:t>
      </w:r>
      <w:r w:rsidR="00C5175B">
        <w:rPr>
          <w:rStyle w:val="FontStyle133"/>
          <w:sz w:val="24"/>
          <w:szCs w:val="24"/>
          <w:lang w:eastAsia="en-US"/>
        </w:rPr>
        <w:t xml:space="preserve">– </w:t>
      </w:r>
      <w:r w:rsidR="005B5B53" w:rsidRPr="00D664C9">
        <w:rPr>
          <w:rStyle w:val="FontStyle144"/>
          <w:rFonts w:ascii="Times New Roman" w:hAnsi="Times New Roman" w:cs="Times New Roman"/>
          <w:sz w:val="24"/>
          <w:szCs w:val="24"/>
          <w:lang w:eastAsia="en-US"/>
        </w:rPr>
        <w:t>фаза</w:t>
      </w:r>
      <w:r w:rsidR="008601BE" w:rsidRPr="00D664C9">
        <w:rPr>
          <w:rStyle w:val="FontStyle144"/>
          <w:rFonts w:ascii="Times New Roman" w:hAnsi="Times New Roman" w:cs="Times New Roman"/>
          <w:sz w:val="24"/>
          <w:szCs w:val="24"/>
          <w:lang w:eastAsia="en-US"/>
        </w:rPr>
        <w:t xml:space="preserve"> DFT </w:t>
      </w:r>
      <w:r w:rsidR="005B5B53" w:rsidRPr="00D664C9">
        <w:rPr>
          <w:rStyle w:val="FontStyle144"/>
          <w:rFonts w:ascii="Times New Roman" w:hAnsi="Times New Roman" w:cs="Times New Roman"/>
          <w:sz w:val="24"/>
          <w:szCs w:val="24"/>
          <w:lang w:eastAsia="en-US"/>
        </w:rPr>
        <w:t>или функции Габора</w:t>
      </w:r>
      <w:r w:rsidR="008601BE" w:rsidRPr="00D664C9">
        <w:rPr>
          <w:rStyle w:val="FontStyle144"/>
          <w:rFonts w:ascii="Times New Roman" w:hAnsi="Times New Roman" w:cs="Times New Roman"/>
          <w:sz w:val="24"/>
          <w:szCs w:val="24"/>
          <w:lang w:eastAsia="en-US"/>
        </w:rPr>
        <w:t xml:space="preserve">, a, </w:t>
      </w:r>
      <w:r w:rsidR="005B5B53" w:rsidRPr="00D664C9">
        <w:rPr>
          <w:rStyle w:val="FontStyle144"/>
          <w:rFonts w:ascii="Times New Roman" w:hAnsi="Times New Roman" w:cs="Times New Roman"/>
          <w:sz w:val="24"/>
          <w:szCs w:val="24"/>
          <w:lang w:eastAsia="en-US"/>
        </w:rPr>
        <w:t xml:space="preserve">при заданных аргументах </w:t>
      </w:r>
      <w:r w:rsidR="008601BE" w:rsidRPr="00D664C9">
        <w:rPr>
          <w:rStyle w:val="FontStyle137"/>
          <w:spacing w:val="0"/>
          <w:sz w:val="24"/>
          <w:szCs w:val="24"/>
          <w:lang w:eastAsia="en-US"/>
        </w:rPr>
        <w:t xml:space="preserve">b </w:t>
      </w:r>
      <w:r w:rsidR="005B5B53" w:rsidRPr="00D664C9">
        <w:rPr>
          <w:rStyle w:val="FontStyle144"/>
          <w:rFonts w:ascii="Times New Roman" w:hAnsi="Times New Roman" w:cs="Times New Roman"/>
          <w:sz w:val="24"/>
          <w:szCs w:val="24"/>
          <w:lang w:eastAsia="en-US"/>
        </w:rPr>
        <w:t>и</w:t>
      </w:r>
      <w:r w:rsidR="008601BE" w:rsidRPr="00D664C9">
        <w:rPr>
          <w:rStyle w:val="FontStyle144"/>
          <w:rFonts w:ascii="Times New Roman" w:hAnsi="Times New Roman" w:cs="Times New Roman"/>
          <w:sz w:val="24"/>
          <w:szCs w:val="24"/>
          <w:lang w:eastAsia="en-US"/>
        </w:rPr>
        <w:t xml:space="preserve"> </w:t>
      </w:r>
      <w:r w:rsidR="008601BE" w:rsidRPr="00D664C9">
        <w:rPr>
          <w:rStyle w:val="FontStyle137"/>
          <w:spacing w:val="0"/>
          <w:sz w:val="24"/>
          <w:szCs w:val="24"/>
          <w:lang w:eastAsia="en-US"/>
        </w:rPr>
        <w:t>c</w:t>
      </w:r>
      <w:r w:rsidR="00400C35">
        <w:rPr>
          <w:rStyle w:val="FontStyle137"/>
          <w:spacing w:val="0"/>
          <w:sz w:val="24"/>
          <w:szCs w:val="24"/>
          <w:lang w:eastAsia="en-US"/>
        </w:rPr>
        <w:t>.</w:t>
      </w:r>
    </w:p>
    <w:p w14:paraId="2FC26A8C" w14:textId="77777777" w:rsidR="00AB1914" w:rsidRPr="00283CC6" w:rsidRDefault="00AB1914" w:rsidP="00173EE8">
      <w:pPr>
        <w:pStyle w:val="Style47"/>
        <w:widowControl/>
        <w:ind w:firstLine="720"/>
        <w:jc w:val="both"/>
        <w:rPr>
          <w:rStyle w:val="FontStyle134"/>
          <w:rFonts w:ascii="Times New Roman" w:hAnsi="Times New Roman" w:cs="Times New Roman"/>
          <w:sz w:val="24"/>
          <w:szCs w:val="24"/>
          <w:lang w:eastAsia="en-US"/>
        </w:rPr>
      </w:pPr>
    </w:p>
    <w:p w14:paraId="3985FB1E" w14:textId="63FF8689" w:rsidR="00400C35" w:rsidRPr="004164F8" w:rsidRDefault="008601BE" w:rsidP="00400C35">
      <w:pPr>
        <w:pStyle w:val="Style47"/>
        <w:widowControl/>
        <w:ind w:firstLine="720"/>
        <w:jc w:val="both"/>
        <w:rPr>
          <w:rStyle w:val="FontStyle134"/>
          <w:rFonts w:ascii="Times New Roman" w:hAnsi="Times New Roman" w:cs="Times New Roman"/>
          <w:sz w:val="24"/>
          <w:szCs w:val="24"/>
          <w:lang w:eastAsia="en-US"/>
        </w:rPr>
      </w:pPr>
      <w:r w:rsidRPr="004164F8">
        <w:rPr>
          <w:rStyle w:val="FontStyle134"/>
          <w:rFonts w:ascii="Times New Roman" w:hAnsi="Times New Roman" w:cs="Times New Roman"/>
          <w:sz w:val="24"/>
          <w:szCs w:val="24"/>
          <w:lang w:eastAsia="en-US"/>
        </w:rPr>
        <w:t>6</w:t>
      </w:r>
      <w:r w:rsidR="00AC39CC" w:rsidRPr="004164F8">
        <w:rPr>
          <w:rStyle w:val="FontStyle134"/>
          <w:rFonts w:ascii="Times New Roman" w:hAnsi="Times New Roman" w:cs="Times New Roman"/>
          <w:sz w:val="24"/>
          <w:szCs w:val="24"/>
          <w:lang w:eastAsia="en-US"/>
        </w:rPr>
        <w:t xml:space="preserve"> </w:t>
      </w:r>
      <w:r w:rsidR="005B5B53" w:rsidRPr="004164F8">
        <w:rPr>
          <w:rStyle w:val="FontStyle134"/>
          <w:rFonts w:ascii="Times New Roman" w:hAnsi="Times New Roman" w:cs="Times New Roman"/>
          <w:sz w:val="24"/>
          <w:szCs w:val="24"/>
          <w:lang w:eastAsia="en-US"/>
        </w:rPr>
        <w:t>Представление данных</w:t>
      </w:r>
    </w:p>
    <w:p w14:paraId="5CD93166" w14:textId="77777777" w:rsidR="00400C35" w:rsidRPr="004164F8" w:rsidRDefault="00400C35" w:rsidP="00400C35">
      <w:pPr>
        <w:pStyle w:val="Style47"/>
        <w:widowControl/>
        <w:ind w:firstLine="720"/>
        <w:jc w:val="both"/>
        <w:rPr>
          <w:rStyle w:val="FontStyle134"/>
          <w:rFonts w:ascii="Times New Roman" w:hAnsi="Times New Roman" w:cs="Times New Roman"/>
          <w:sz w:val="24"/>
          <w:szCs w:val="24"/>
          <w:lang w:eastAsia="en-US"/>
        </w:rPr>
      </w:pPr>
    </w:p>
    <w:p w14:paraId="31E766F7" w14:textId="7FF6C8E5" w:rsidR="008601BE" w:rsidRPr="004164F8" w:rsidRDefault="008601BE" w:rsidP="00400C35">
      <w:pPr>
        <w:pStyle w:val="Style47"/>
        <w:widowControl/>
        <w:ind w:firstLine="720"/>
        <w:jc w:val="both"/>
        <w:rPr>
          <w:rStyle w:val="FontStyle146"/>
          <w:rFonts w:ascii="Times New Roman" w:hAnsi="Times New Roman" w:cs="Times New Roman"/>
          <w:sz w:val="24"/>
          <w:szCs w:val="24"/>
          <w:lang w:eastAsia="en-US"/>
        </w:rPr>
      </w:pPr>
      <w:r w:rsidRPr="004164F8">
        <w:rPr>
          <w:rStyle w:val="FontStyle146"/>
          <w:rFonts w:ascii="Times New Roman" w:hAnsi="Times New Roman" w:cs="Times New Roman"/>
          <w:sz w:val="24"/>
          <w:szCs w:val="24"/>
          <w:lang w:eastAsia="en-US"/>
        </w:rPr>
        <w:t xml:space="preserve">6.1 </w:t>
      </w:r>
      <w:r w:rsidR="005B5B53" w:rsidRPr="004164F8">
        <w:rPr>
          <w:rStyle w:val="FontStyle146"/>
          <w:rFonts w:ascii="Times New Roman" w:hAnsi="Times New Roman" w:cs="Times New Roman"/>
          <w:sz w:val="24"/>
          <w:szCs w:val="24"/>
          <w:lang w:eastAsia="en-US"/>
        </w:rPr>
        <w:t>Последовательность байтов и битов</w:t>
      </w:r>
    </w:p>
    <w:p w14:paraId="64886F47" w14:textId="77777777" w:rsidR="004164F8" w:rsidRPr="004164F8" w:rsidRDefault="004164F8" w:rsidP="00173EE8">
      <w:pPr>
        <w:pStyle w:val="Style28"/>
        <w:widowControl/>
        <w:ind w:firstLine="720"/>
        <w:jc w:val="both"/>
        <w:rPr>
          <w:rStyle w:val="FontStyle144"/>
          <w:rFonts w:ascii="Times New Roman" w:hAnsi="Times New Roman" w:cs="Times New Roman"/>
          <w:sz w:val="24"/>
          <w:szCs w:val="24"/>
          <w:lang w:eastAsia="en-US"/>
        </w:rPr>
      </w:pPr>
    </w:p>
    <w:p w14:paraId="36151E0C" w14:textId="51F2A3F2" w:rsidR="00980743" w:rsidRPr="004164F8" w:rsidRDefault="00980743" w:rsidP="00173EE8">
      <w:pPr>
        <w:pStyle w:val="Style28"/>
        <w:widowControl/>
        <w:ind w:firstLine="720"/>
        <w:jc w:val="both"/>
        <w:rPr>
          <w:rStyle w:val="FontStyle144"/>
          <w:rFonts w:ascii="Times New Roman" w:hAnsi="Times New Roman" w:cs="Times New Roman"/>
          <w:sz w:val="24"/>
          <w:szCs w:val="24"/>
          <w:lang w:eastAsia="en-US"/>
        </w:rPr>
      </w:pPr>
      <w:r w:rsidRPr="004164F8">
        <w:rPr>
          <w:rStyle w:val="FontStyle144"/>
          <w:rFonts w:ascii="Times New Roman" w:hAnsi="Times New Roman" w:cs="Times New Roman"/>
          <w:sz w:val="24"/>
          <w:szCs w:val="24"/>
          <w:lang w:eastAsia="en-US"/>
        </w:rPr>
        <w:t xml:space="preserve">Каждый </w:t>
      </w:r>
      <w:r w:rsidR="00AD1ADD" w:rsidRPr="004164F8">
        <w:rPr>
          <w:rStyle w:val="FontStyle144"/>
          <w:rFonts w:ascii="Times New Roman" w:hAnsi="Times New Roman" w:cs="Times New Roman"/>
          <w:sz w:val="24"/>
          <w:szCs w:val="24"/>
          <w:lang w:eastAsia="en-US"/>
        </w:rPr>
        <w:t xml:space="preserve">информационный </w:t>
      </w:r>
      <w:r w:rsidRPr="004164F8">
        <w:rPr>
          <w:rStyle w:val="FontStyle144"/>
          <w:rFonts w:ascii="Times New Roman" w:hAnsi="Times New Roman" w:cs="Times New Roman"/>
          <w:sz w:val="24"/>
          <w:szCs w:val="24"/>
          <w:lang w:eastAsia="en-US"/>
        </w:rPr>
        <w:t xml:space="preserve">элемент, поле или логическая запись должны </w:t>
      </w:r>
      <w:r w:rsidR="00AD1ADD" w:rsidRPr="004164F8">
        <w:rPr>
          <w:rStyle w:val="FontStyle144"/>
          <w:rFonts w:ascii="Times New Roman" w:hAnsi="Times New Roman" w:cs="Times New Roman"/>
          <w:sz w:val="24"/>
          <w:szCs w:val="24"/>
          <w:lang w:eastAsia="en-US"/>
        </w:rPr>
        <w:t>состоять из</w:t>
      </w:r>
      <w:r w:rsidRPr="004164F8">
        <w:rPr>
          <w:rStyle w:val="FontStyle144"/>
          <w:rFonts w:ascii="Times New Roman" w:hAnsi="Times New Roman" w:cs="Times New Roman"/>
          <w:sz w:val="24"/>
          <w:szCs w:val="24"/>
          <w:lang w:eastAsia="en-US"/>
        </w:rPr>
        <w:t xml:space="preserve"> од</w:t>
      </w:r>
      <w:r w:rsidR="00134815" w:rsidRPr="004164F8">
        <w:rPr>
          <w:rStyle w:val="FontStyle144"/>
          <w:rFonts w:ascii="Times New Roman" w:hAnsi="Times New Roman" w:cs="Times New Roman"/>
          <w:sz w:val="24"/>
          <w:szCs w:val="24"/>
          <w:lang w:eastAsia="en-US"/>
        </w:rPr>
        <w:t>ного</w:t>
      </w:r>
      <w:r w:rsidRPr="004164F8">
        <w:rPr>
          <w:rStyle w:val="FontStyle144"/>
          <w:rFonts w:ascii="Times New Roman" w:hAnsi="Times New Roman" w:cs="Times New Roman"/>
          <w:sz w:val="24"/>
          <w:szCs w:val="24"/>
          <w:lang w:eastAsia="en-US"/>
        </w:rPr>
        <w:t xml:space="preserve"> или нескольк</w:t>
      </w:r>
      <w:r w:rsidR="00134815" w:rsidRPr="004164F8">
        <w:rPr>
          <w:rStyle w:val="FontStyle144"/>
          <w:rFonts w:ascii="Times New Roman" w:hAnsi="Times New Roman" w:cs="Times New Roman"/>
          <w:sz w:val="24"/>
          <w:szCs w:val="24"/>
          <w:lang w:eastAsia="en-US"/>
        </w:rPr>
        <w:t>их</w:t>
      </w:r>
      <w:r w:rsidRPr="004164F8">
        <w:rPr>
          <w:rStyle w:val="FontStyle144"/>
          <w:rFonts w:ascii="Times New Roman" w:hAnsi="Times New Roman" w:cs="Times New Roman"/>
          <w:sz w:val="24"/>
          <w:szCs w:val="24"/>
          <w:lang w:eastAsia="en-US"/>
        </w:rPr>
        <w:t xml:space="preserve"> байтов данных. В записи все </w:t>
      </w:r>
      <w:proofErr w:type="spellStart"/>
      <w:r w:rsidRPr="004164F8">
        <w:rPr>
          <w:rStyle w:val="FontStyle144"/>
          <w:rFonts w:ascii="Times New Roman" w:hAnsi="Times New Roman" w:cs="Times New Roman"/>
          <w:sz w:val="24"/>
          <w:szCs w:val="24"/>
          <w:lang w:eastAsia="en-US"/>
        </w:rPr>
        <w:t>многобайтовые</w:t>
      </w:r>
      <w:proofErr w:type="spellEnd"/>
      <w:r w:rsidRPr="004164F8">
        <w:rPr>
          <w:rStyle w:val="FontStyle144"/>
          <w:rFonts w:ascii="Times New Roman" w:hAnsi="Times New Roman" w:cs="Times New Roman"/>
          <w:sz w:val="24"/>
          <w:szCs w:val="24"/>
          <w:lang w:eastAsia="en-US"/>
        </w:rPr>
        <w:t xml:space="preserve"> </w:t>
      </w:r>
      <w:r w:rsidR="00134815" w:rsidRPr="004164F8">
        <w:rPr>
          <w:rStyle w:val="FontStyle144"/>
          <w:rFonts w:ascii="Times New Roman" w:hAnsi="Times New Roman" w:cs="Times New Roman"/>
          <w:sz w:val="24"/>
          <w:szCs w:val="24"/>
          <w:lang w:eastAsia="en-US"/>
        </w:rPr>
        <w:t>значения</w:t>
      </w:r>
      <w:r w:rsidRPr="004164F8">
        <w:rPr>
          <w:rStyle w:val="FontStyle144"/>
          <w:rFonts w:ascii="Times New Roman" w:hAnsi="Times New Roman" w:cs="Times New Roman"/>
          <w:sz w:val="24"/>
          <w:szCs w:val="24"/>
          <w:lang w:eastAsia="en-US"/>
        </w:rPr>
        <w:t xml:space="preserve"> представлены в формате Big-</w:t>
      </w:r>
      <w:proofErr w:type="spellStart"/>
      <w:r w:rsidRPr="004164F8">
        <w:rPr>
          <w:rStyle w:val="FontStyle144"/>
          <w:rFonts w:ascii="Times New Roman" w:hAnsi="Times New Roman" w:cs="Times New Roman"/>
          <w:sz w:val="24"/>
          <w:szCs w:val="24"/>
          <w:lang w:eastAsia="en-US"/>
        </w:rPr>
        <w:t>Endian</w:t>
      </w:r>
      <w:proofErr w:type="spellEnd"/>
      <w:r w:rsidRPr="004164F8">
        <w:rPr>
          <w:rStyle w:val="FontStyle144"/>
          <w:rFonts w:ascii="Times New Roman" w:hAnsi="Times New Roman" w:cs="Times New Roman"/>
          <w:sz w:val="24"/>
          <w:szCs w:val="24"/>
          <w:lang w:eastAsia="en-US"/>
        </w:rPr>
        <w:t xml:space="preserve">. То есть </w:t>
      </w:r>
      <w:r w:rsidR="00134815" w:rsidRPr="004164F8">
        <w:rPr>
          <w:rStyle w:val="FontStyle144"/>
          <w:rFonts w:ascii="Times New Roman" w:hAnsi="Times New Roman" w:cs="Times New Roman"/>
          <w:sz w:val="24"/>
          <w:szCs w:val="24"/>
          <w:lang w:eastAsia="en-US"/>
        </w:rPr>
        <w:t>старшие</w:t>
      </w:r>
      <w:r w:rsidRPr="004164F8">
        <w:rPr>
          <w:rStyle w:val="FontStyle144"/>
          <w:rFonts w:ascii="Times New Roman" w:hAnsi="Times New Roman" w:cs="Times New Roman"/>
          <w:sz w:val="24"/>
          <w:szCs w:val="24"/>
          <w:lang w:eastAsia="en-US"/>
        </w:rPr>
        <w:t xml:space="preserve"> байты любого </w:t>
      </w:r>
      <w:proofErr w:type="spellStart"/>
      <w:r w:rsidRPr="004164F8">
        <w:rPr>
          <w:rStyle w:val="FontStyle144"/>
          <w:rFonts w:ascii="Times New Roman" w:hAnsi="Times New Roman" w:cs="Times New Roman"/>
          <w:sz w:val="24"/>
          <w:szCs w:val="24"/>
          <w:lang w:eastAsia="en-US"/>
        </w:rPr>
        <w:t>многобайтового</w:t>
      </w:r>
      <w:proofErr w:type="spellEnd"/>
      <w:r w:rsidRPr="004164F8">
        <w:rPr>
          <w:rStyle w:val="FontStyle144"/>
          <w:rFonts w:ascii="Times New Roman" w:hAnsi="Times New Roman" w:cs="Times New Roman"/>
          <w:sz w:val="24"/>
          <w:szCs w:val="24"/>
          <w:lang w:eastAsia="en-US"/>
        </w:rPr>
        <w:t xml:space="preserve"> </w:t>
      </w:r>
      <w:r w:rsidR="00134815" w:rsidRPr="004164F8">
        <w:rPr>
          <w:rStyle w:val="FontStyle144"/>
          <w:rFonts w:ascii="Times New Roman" w:hAnsi="Times New Roman" w:cs="Times New Roman"/>
          <w:sz w:val="24"/>
          <w:szCs w:val="24"/>
          <w:lang w:eastAsia="en-US"/>
        </w:rPr>
        <w:t>значения</w:t>
      </w:r>
      <w:r w:rsidRPr="004164F8">
        <w:rPr>
          <w:rStyle w:val="FontStyle144"/>
          <w:rFonts w:ascii="Times New Roman" w:hAnsi="Times New Roman" w:cs="Times New Roman"/>
          <w:sz w:val="24"/>
          <w:szCs w:val="24"/>
          <w:lang w:eastAsia="en-US"/>
        </w:rPr>
        <w:t xml:space="preserve"> хранятся в памяти по более низким адресам, чем </w:t>
      </w:r>
      <w:r w:rsidR="00134815" w:rsidRPr="004164F8">
        <w:rPr>
          <w:rStyle w:val="FontStyle144"/>
          <w:rFonts w:ascii="Times New Roman" w:hAnsi="Times New Roman" w:cs="Times New Roman"/>
          <w:sz w:val="24"/>
          <w:szCs w:val="24"/>
          <w:lang w:eastAsia="en-US"/>
        </w:rPr>
        <w:t>младшие</w:t>
      </w:r>
      <w:r w:rsidRPr="004164F8">
        <w:rPr>
          <w:rStyle w:val="FontStyle144"/>
          <w:rFonts w:ascii="Times New Roman" w:hAnsi="Times New Roman" w:cs="Times New Roman"/>
          <w:sz w:val="24"/>
          <w:szCs w:val="24"/>
          <w:lang w:eastAsia="en-US"/>
        </w:rPr>
        <w:t xml:space="preserve"> байты. Порядок передачи также должен быть таким, чтобы старший байт был первым, а младший байт последним. В пределах байта порядок передачи должен быть таким: старший бит должен быть первым, а младший бит последним. Все числ</w:t>
      </w:r>
      <w:r w:rsidR="00134815" w:rsidRPr="004164F8">
        <w:rPr>
          <w:rStyle w:val="FontStyle144"/>
          <w:rFonts w:ascii="Times New Roman" w:hAnsi="Times New Roman" w:cs="Times New Roman"/>
          <w:sz w:val="24"/>
          <w:szCs w:val="24"/>
          <w:lang w:eastAsia="en-US"/>
        </w:rPr>
        <w:t>енн</w:t>
      </w:r>
      <w:r w:rsidRPr="004164F8">
        <w:rPr>
          <w:rStyle w:val="FontStyle144"/>
          <w:rFonts w:ascii="Times New Roman" w:hAnsi="Times New Roman" w:cs="Times New Roman"/>
          <w:sz w:val="24"/>
          <w:szCs w:val="24"/>
          <w:lang w:eastAsia="en-US"/>
        </w:rPr>
        <w:t xml:space="preserve">ые значения представляют собой целые числа без знака фиксированной длины, если не указано иное. Значения с плавающей </w:t>
      </w:r>
      <w:r w:rsidR="00134815" w:rsidRPr="004164F8">
        <w:rPr>
          <w:rStyle w:val="FontStyle144"/>
          <w:rFonts w:ascii="Times New Roman" w:hAnsi="Times New Roman" w:cs="Times New Roman"/>
          <w:sz w:val="24"/>
          <w:szCs w:val="24"/>
          <w:lang w:eastAsia="en-US"/>
        </w:rPr>
        <w:t>точкой</w:t>
      </w:r>
      <w:r w:rsidRPr="004164F8">
        <w:rPr>
          <w:rStyle w:val="FontStyle144"/>
          <w:rFonts w:ascii="Times New Roman" w:hAnsi="Times New Roman" w:cs="Times New Roman"/>
          <w:sz w:val="24"/>
          <w:szCs w:val="24"/>
          <w:lang w:eastAsia="en-US"/>
        </w:rPr>
        <w:t xml:space="preserve"> должны быть записаны как 4-байтовые (32-бит</w:t>
      </w:r>
      <w:r w:rsidR="00134815" w:rsidRPr="004164F8">
        <w:rPr>
          <w:rStyle w:val="FontStyle144"/>
          <w:rFonts w:ascii="Times New Roman" w:hAnsi="Times New Roman" w:cs="Times New Roman"/>
          <w:sz w:val="24"/>
          <w:szCs w:val="24"/>
          <w:lang w:eastAsia="en-US"/>
        </w:rPr>
        <w:t>ов</w:t>
      </w:r>
      <w:r w:rsidRPr="004164F8">
        <w:rPr>
          <w:rStyle w:val="FontStyle144"/>
          <w:rFonts w:ascii="Times New Roman" w:hAnsi="Times New Roman" w:cs="Times New Roman"/>
          <w:sz w:val="24"/>
          <w:szCs w:val="24"/>
          <w:lang w:eastAsia="en-US"/>
        </w:rPr>
        <w:t>ые) значения одинарной точности в соответствии с</w:t>
      </w:r>
      <w:r w:rsidRPr="004164F8">
        <w:rPr>
          <w:rFonts w:ascii="Times New Roman" w:hAnsi="Times New Roman" w:cs="Times New Roman"/>
        </w:rPr>
        <w:t xml:space="preserve"> </w:t>
      </w:r>
      <w:r w:rsidRPr="004164F8">
        <w:rPr>
          <w:rStyle w:val="FontStyle144"/>
          <w:rFonts w:ascii="Times New Roman" w:hAnsi="Times New Roman" w:cs="Times New Roman"/>
          <w:sz w:val="24"/>
          <w:szCs w:val="24"/>
          <w:lang w:eastAsia="en-US"/>
        </w:rPr>
        <w:t xml:space="preserve">ANSI/IEEE </w:t>
      </w:r>
      <w:proofErr w:type="spellStart"/>
      <w:r w:rsidRPr="004164F8">
        <w:rPr>
          <w:rStyle w:val="FontStyle144"/>
          <w:rFonts w:ascii="Times New Roman" w:hAnsi="Times New Roman" w:cs="Times New Roman"/>
          <w:sz w:val="24"/>
          <w:szCs w:val="24"/>
          <w:lang w:eastAsia="en-US"/>
        </w:rPr>
        <w:t>Std</w:t>
      </w:r>
      <w:proofErr w:type="spellEnd"/>
      <w:r w:rsidRPr="004164F8">
        <w:rPr>
          <w:rStyle w:val="FontStyle144"/>
          <w:rFonts w:ascii="Times New Roman" w:hAnsi="Times New Roman" w:cs="Times New Roman"/>
          <w:sz w:val="24"/>
          <w:szCs w:val="24"/>
          <w:lang w:eastAsia="en-US"/>
        </w:rPr>
        <w:t xml:space="preserve"> 754-1985.</w:t>
      </w:r>
    </w:p>
    <w:p w14:paraId="040D3F06" w14:textId="77777777" w:rsidR="00866DC2" w:rsidRPr="004164F8" w:rsidRDefault="00866DC2" w:rsidP="00173EE8">
      <w:pPr>
        <w:pStyle w:val="Style75"/>
        <w:widowControl/>
        <w:ind w:firstLine="720"/>
        <w:jc w:val="both"/>
        <w:rPr>
          <w:rStyle w:val="FontStyle146"/>
          <w:rFonts w:ascii="Times New Roman" w:hAnsi="Times New Roman" w:cs="Times New Roman"/>
          <w:sz w:val="24"/>
          <w:szCs w:val="24"/>
          <w:lang w:eastAsia="en-US"/>
        </w:rPr>
      </w:pPr>
    </w:p>
    <w:p w14:paraId="02D448AA" w14:textId="5F8E308B" w:rsidR="008601BE" w:rsidRPr="004164F8" w:rsidRDefault="008601BE" w:rsidP="00173EE8">
      <w:pPr>
        <w:pStyle w:val="Style75"/>
        <w:widowControl/>
        <w:ind w:firstLine="720"/>
        <w:jc w:val="both"/>
        <w:rPr>
          <w:rStyle w:val="FontStyle146"/>
          <w:rFonts w:ascii="Times New Roman" w:hAnsi="Times New Roman" w:cs="Times New Roman"/>
          <w:sz w:val="24"/>
          <w:szCs w:val="24"/>
          <w:lang w:eastAsia="en-US"/>
        </w:rPr>
      </w:pPr>
      <w:r w:rsidRPr="004164F8">
        <w:rPr>
          <w:rStyle w:val="FontStyle146"/>
          <w:rFonts w:ascii="Times New Roman" w:hAnsi="Times New Roman" w:cs="Times New Roman"/>
          <w:sz w:val="24"/>
          <w:szCs w:val="24"/>
          <w:lang w:eastAsia="en-US"/>
        </w:rPr>
        <w:t xml:space="preserve">6.2 </w:t>
      </w:r>
      <w:r w:rsidR="00134815" w:rsidRPr="004164F8">
        <w:rPr>
          <w:rStyle w:val="FontStyle146"/>
          <w:rFonts w:ascii="Times New Roman" w:hAnsi="Times New Roman" w:cs="Times New Roman"/>
          <w:sz w:val="24"/>
          <w:szCs w:val="24"/>
          <w:lang w:eastAsia="en-US"/>
        </w:rPr>
        <w:t>Система координат</w:t>
      </w:r>
    </w:p>
    <w:p w14:paraId="69CF02B4" w14:textId="77777777" w:rsidR="004164F8" w:rsidRPr="004164F8" w:rsidRDefault="004164F8" w:rsidP="00173EE8">
      <w:pPr>
        <w:pStyle w:val="Style28"/>
        <w:widowControl/>
        <w:ind w:firstLine="720"/>
        <w:jc w:val="both"/>
        <w:rPr>
          <w:rStyle w:val="FontStyle144"/>
          <w:rFonts w:ascii="Times New Roman" w:hAnsi="Times New Roman" w:cs="Times New Roman"/>
          <w:sz w:val="24"/>
          <w:szCs w:val="24"/>
          <w:lang w:eastAsia="en-US"/>
        </w:rPr>
      </w:pPr>
    </w:p>
    <w:p w14:paraId="4CE68DF8" w14:textId="67B361E5" w:rsidR="00E841E8" w:rsidRPr="004164F8" w:rsidRDefault="00E841E8" w:rsidP="00173EE8">
      <w:pPr>
        <w:pStyle w:val="Style28"/>
        <w:widowControl/>
        <w:ind w:firstLine="720"/>
        <w:jc w:val="both"/>
        <w:rPr>
          <w:rStyle w:val="FontStyle144"/>
          <w:rFonts w:ascii="Times New Roman" w:hAnsi="Times New Roman" w:cs="Times New Roman"/>
          <w:sz w:val="24"/>
          <w:szCs w:val="24"/>
          <w:lang w:eastAsia="en-US"/>
        </w:rPr>
      </w:pPr>
      <w:r w:rsidRPr="004164F8">
        <w:rPr>
          <w:rStyle w:val="FontStyle144"/>
          <w:rFonts w:ascii="Times New Roman" w:hAnsi="Times New Roman" w:cs="Times New Roman"/>
          <w:sz w:val="24"/>
          <w:szCs w:val="24"/>
          <w:lang w:eastAsia="en-US"/>
        </w:rPr>
        <w:t xml:space="preserve">Система координат отпечатка пальца, используемая в </w:t>
      </w:r>
      <w:r w:rsidR="004164F8">
        <w:rPr>
          <w:rStyle w:val="FontStyle144"/>
          <w:rFonts w:ascii="Times New Roman" w:hAnsi="Times New Roman" w:cs="Times New Roman"/>
          <w:sz w:val="24"/>
          <w:szCs w:val="24"/>
          <w:lang w:eastAsia="en-US"/>
        </w:rPr>
        <w:t>настоящем стандарте</w:t>
      </w:r>
      <w:r w:rsidRPr="004164F8">
        <w:rPr>
          <w:rStyle w:val="FontStyle144"/>
          <w:rFonts w:ascii="Times New Roman" w:hAnsi="Times New Roman" w:cs="Times New Roman"/>
          <w:sz w:val="24"/>
          <w:szCs w:val="24"/>
          <w:lang w:eastAsia="en-US"/>
        </w:rPr>
        <w:t xml:space="preserve">, должна быть Декартовой системой координат. Местоположение пикселей должно быть представлено их координатами </w:t>
      </w:r>
      <w:r w:rsidRPr="004164F8">
        <w:rPr>
          <w:rStyle w:val="FontStyle144"/>
          <w:rFonts w:ascii="Times New Roman" w:hAnsi="Times New Roman" w:cs="Times New Roman"/>
          <w:i/>
          <w:iCs/>
          <w:sz w:val="24"/>
          <w:szCs w:val="24"/>
          <w:lang w:eastAsia="en-US"/>
        </w:rPr>
        <w:t>x</w:t>
      </w:r>
      <w:r w:rsidRPr="004164F8">
        <w:rPr>
          <w:rStyle w:val="FontStyle144"/>
          <w:rFonts w:ascii="Times New Roman" w:hAnsi="Times New Roman" w:cs="Times New Roman"/>
          <w:sz w:val="24"/>
          <w:szCs w:val="24"/>
          <w:lang w:eastAsia="en-US"/>
        </w:rPr>
        <w:t xml:space="preserve"> и </w:t>
      </w:r>
      <w:r w:rsidRPr="004164F8">
        <w:rPr>
          <w:rStyle w:val="FontStyle144"/>
          <w:rFonts w:ascii="Times New Roman" w:hAnsi="Times New Roman" w:cs="Times New Roman"/>
          <w:i/>
          <w:iCs/>
          <w:sz w:val="24"/>
          <w:szCs w:val="24"/>
          <w:lang w:eastAsia="en-US"/>
        </w:rPr>
        <w:t>y</w:t>
      </w:r>
      <w:r w:rsidRPr="004164F8">
        <w:rPr>
          <w:rStyle w:val="FontStyle144"/>
          <w:rFonts w:ascii="Times New Roman" w:hAnsi="Times New Roman" w:cs="Times New Roman"/>
          <w:sz w:val="24"/>
          <w:szCs w:val="24"/>
          <w:lang w:eastAsia="en-US"/>
        </w:rPr>
        <w:t xml:space="preserve">. Началом системы координат должен быть верхний левый угол изображения с увеличением </w:t>
      </w:r>
      <w:r w:rsidRPr="004164F8">
        <w:rPr>
          <w:rStyle w:val="FontStyle144"/>
          <w:rFonts w:ascii="Times New Roman" w:hAnsi="Times New Roman" w:cs="Times New Roman"/>
          <w:i/>
          <w:iCs/>
          <w:sz w:val="24"/>
          <w:szCs w:val="24"/>
          <w:lang w:eastAsia="en-US"/>
        </w:rPr>
        <w:t>x</w:t>
      </w:r>
      <w:r w:rsidRPr="004164F8">
        <w:rPr>
          <w:rStyle w:val="FontStyle144"/>
          <w:rFonts w:ascii="Times New Roman" w:hAnsi="Times New Roman" w:cs="Times New Roman"/>
          <w:sz w:val="24"/>
          <w:szCs w:val="24"/>
          <w:lang w:eastAsia="en-US"/>
        </w:rPr>
        <w:t xml:space="preserve"> вправо и увеличением </w:t>
      </w:r>
      <w:r w:rsidRPr="004164F8">
        <w:rPr>
          <w:rStyle w:val="FontStyle144"/>
          <w:rFonts w:ascii="Times New Roman" w:hAnsi="Times New Roman" w:cs="Times New Roman"/>
          <w:i/>
          <w:iCs/>
          <w:sz w:val="24"/>
          <w:szCs w:val="24"/>
          <w:lang w:eastAsia="en-US"/>
        </w:rPr>
        <w:t>y</w:t>
      </w:r>
      <w:r w:rsidRPr="004164F8">
        <w:rPr>
          <w:rStyle w:val="FontStyle144"/>
          <w:rFonts w:ascii="Times New Roman" w:hAnsi="Times New Roman" w:cs="Times New Roman"/>
          <w:sz w:val="24"/>
          <w:szCs w:val="24"/>
          <w:lang w:eastAsia="en-US"/>
        </w:rPr>
        <w:t xml:space="preserve"> вниз. Обратите внимание, что это согласуется с большинством методов воспроизведения и обработки изображений. Местоположение пикселя источника изображения должно быть (0,0). Если смотреть на палец, </w:t>
      </w:r>
      <w:r w:rsidRPr="004164F8">
        <w:rPr>
          <w:rStyle w:val="FontStyle144"/>
          <w:rFonts w:ascii="Times New Roman" w:hAnsi="Times New Roman" w:cs="Times New Roman"/>
          <w:i/>
          <w:iCs/>
          <w:sz w:val="24"/>
          <w:szCs w:val="24"/>
          <w:lang w:eastAsia="en-US"/>
        </w:rPr>
        <w:t>x</w:t>
      </w:r>
      <w:r w:rsidRPr="004164F8">
        <w:rPr>
          <w:rStyle w:val="FontStyle144"/>
          <w:rFonts w:ascii="Times New Roman" w:hAnsi="Times New Roman" w:cs="Times New Roman"/>
          <w:sz w:val="24"/>
          <w:szCs w:val="24"/>
          <w:lang w:eastAsia="en-US"/>
        </w:rPr>
        <w:t xml:space="preserve"> увеличивается справа налево, как показано на рисунке 1. Все значения </w:t>
      </w:r>
      <w:r w:rsidRPr="004164F8">
        <w:rPr>
          <w:rStyle w:val="FontStyle144"/>
          <w:rFonts w:ascii="Times New Roman" w:hAnsi="Times New Roman" w:cs="Times New Roman"/>
          <w:i/>
          <w:iCs/>
          <w:sz w:val="24"/>
          <w:szCs w:val="24"/>
          <w:lang w:eastAsia="en-US"/>
        </w:rPr>
        <w:t>x</w:t>
      </w:r>
      <w:r w:rsidRPr="004164F8">
        <w:rPr>
          <w:rStyle w:val="FontStyle144"/>
          <w:rFonts w:ascii="Times New Roman" w:hAnsi="Times New Roman" w:cs="Times New Roman"/>
          <w:sz w:val="24"/>
          <w:szCs w:val="24"/>
          <w:lang w:eastAsia="en-US"/>
        </w:rPr>
        <w:t xml:space="preserve"> и </w:t>
      </w:r>
      <w:r w:rsidRPr="004164F8">
        <w:rPr>
          <w:rStyle w:val="FontStyle144"/>
          <w:rFonts w:ascii="Times New Roman" w:hAnsi="Times New Roman" w:cs="Times New Roman"/>
          <w:i/>
          <w:iCs/>
          <w:sz w:val="24"/>
          <w:szCs w:val="24"/>
          <w:lang w:eastAsia="en-US"/>
        </w:rPr>
        <w:t>y</w:t>
      </w:r>
      <w:r w:rsidRPr="004164F8">
        <w:rPr>
          <w:rStyle w:val="FontStyle144"/>
          <w:rFonts w:ascii="Times New Roman" w:hAnsi="Times New Roman" w:cs="Times New Roman"/>
          <w:sz w:val="24"/>
          <w:szCs w:val="24"/>
          <w:lang w:eastAsia="en-US"/>
        </w:rPr>
        <w:t xml:space="preserve"> неотрицательны.</w:t>
      </w:r>
    </w:p>
    <w:p w14:paraId="4968D3A6" w14:textId="77777777" w:rsidR="008601BE" w:rsidRPr="00173EE8" w:rsidRDefault="008601BE" w:rsidP="00173EE8">
      <w:pPr>
        <w:widowControl/>
        <w:ind w:firstLine="720"/>
        <w:jc w:val="both"/>
        <w:rPr>
          <w:rFonts w:ascii="Times New Roman" w:hAnsi="Times New Roman" w:cs="Times New Roman"/>
          <w:sz w:val="28"/>
          <w:szCs w:val="28"/>
        </w:rPr>
      </w:pPr>
    </w:p>
    <w:p w14:paraId="332530C0" w14:textId="082F10C6" w:rsidR="008601BE" w:rsidRPr="00173EE8" w:rsidRDefault="00866DC2" w:rsidP="00173EE8">
      <w:pPr>
        <w:pStyle w:val="Style19"/>
        <w:widowControl/>
        <w:ind w:firstLine="720"/>
        <w:jc w:val="center"/>
        <w:rPr>
          <w:rStyle w:val="FontStyle139"/>
          <w:rFonts w:ascii="Times New Roman" w:hAnsi="Times New Roman" w:cs="Times New Roman"/>
          <w:sz w:val="28"/>
          <w:szCs w:val="28"/>
          <w:lang w:eastAsia="en-US"/>
        </w:rPr>
      </w:pPr>
      <w:r w:rsidRPr="00173EE8">
        <w:rPr>
          <w:rFonts w:ascii="Times New Roman" w:hAnsi="Times New Roman" w:cs="Times New Roman"/>
          <w:b/>
          <w:bCs/>
          <w:noProof/>
          <w:color w:val="000000"/>
          <w:sz w:val="28"/>
          <w:szCs w:val="28"/>
        </w:rPr>
        <w:lastRenderedPageBreak/>
        <w:drawing>
          <wp:inline distT="0" distB="0" distL="0" distR="0" wp14:anchorId="11F0C645" wp14:editId="4BE4160F">
            <wp:extent cx="4381500" cy="28651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81500" cy="2865120"/>
                    </a:xfrm>
                    <a:prstGeom prst="rect">
                      <a:avLst/>
                    </a:prstGeom>
                    <a:noFill/>
                    <a:ln>
                      <a:noFill/>
                    </a:ln>
                  </pic:spPr>
                </pic:pic>
              </a:graphicData>
            </a:graphic>
          </wp:inline>
        </w:drawing>
      </w:r>
    </w:p>
    <w:p w14:paraId="10A32ECF" w14:textId="77777777" w:rsidR="00866DC2" w:rsidRPr="00173EE8" w:rsidRDefault="00866DC2" w:rsidP="00173EE8">
      <w:pPr>
        <w:pStyle w:val="Style19"/>
        <w:widowControl/>
        <w:ind w:firstLine="720"/>
        <w:jc w:val="center"/>
        <w:rPr>
          <w:rStyle w:val="FontStyle139"/>
          <w:rFonts w:ascii="Times New Roman" w:hAnsi="Times New Roman" w:cs="Times New Roman"/>
          <w:sz w:val="28"/>
          <w:szCs w:val="28"/>
          <w:lang w:eastAsia="en-US"/>
        </w:rPr>
      </w:pPr>
    </w:p>
    <w:p w14:paraId="34CC0540" w14:textId="0C5A0538" w:rsidR="008601BE" w:rsidRPr="004164F8" w:rsidRDefault="00E841E8" w:rsidP="00173EE8">
      <w:pPr>
        <w:pStyle w:val="Style19"/>
        <w:widowControl/>
        <w:ind w:firstLine="720"/>
        <w:jc w:val="center"/>
        <w:rPr>
          <w:rStyle w:val="FontStyle139"/>
          <w:rFonts w:ascii="Times New Roman" w:hAnsi="Times New Roman" w:cs="Times New Roman"/>
          <w:sz w:val="24"/>
          <w:szCs w:val="24"/>
          <w:lang w:eastAsia="en-US"/>
        </w:rPr>
      </w:pPr>
      <w:r w:rsidRPr="004164F8">
        <w:rPr>
          <w:rStyle w:val="FontStyle139"/>
          <w:rFonts w:ascii="Times New Roman" w:hAnsi="Times New Roman" w:cs="Times New Roman"/>
          <w:sz w:val="24"/>
          <w:szCs w:val="24"/>
          <w:lang w:eastAsia="en-US"/>
        </w:rPr>
        <w:t>Рисунок</w:t>
      </w:r>
      <w:r w:rsidR="008601BE" w:rsidRPr="004164F8">
        <w:rPr>
          <w:rStyle w:val="FontStyle139"/>
          <w:rFonts w:ascii="Times New Roman" w:hAnsi="Times New Roman" w:cs="Times New Roman"/>
          <w:sz w:val="24"/>
          <w:szCs w:val="24"/>
          <w:lang w:eastAsia="en-US"/>
        </w:rPr>
        <w:t xml:space="preserve"> 1 — </w:t>
      </w:r>
      <w:r w:rsidRPr="004164F8">
        <w:rPr>
          <w:rStyle w:val="FontStyle139"/>
          <w:rFonts w:ascii="Times New Roman" w:hAnsi="Times New Roman" w:cs="Times New Roman"/>
          <w:sz w:val="24"/>
          <w:szCs w:val="24"/>
          <w:lang w:eastAsia="en-US"/>
        </w:rPr>
        <w:t>Система координат</w:t>
      </w:r>
    </w:p>
    <w:p w14:paraId="11F23761" w14:textId="77777777" w:rsidR="008601BE" w:rsidRPr="004164F8" w:rsidRDefault="008601BE" w:rsidP="00173EE8">
      <w:pPr>
        <w:pStyle w:val="Style28"/>
        <w:widowControl/>
        <w:ind w:firstLine="720"/>
        <w:jc w:val="both"/>
        <w:rPr>
          <w:rStyle w:val="FontStyle144"/>
          <w:rFonts w:ascii="Times New Roman" w:hAnsi="Times New Roman" w:cs="Times New Roman"/>
          <w:sz w:val="24"/>
          <w:szCs w:val="24"/>
          <w:lang w:eastAsia="en-US"/>
        </w:rPr>
      </w:pPr>
    </w:p>
    <w:p w14:paraId="0D9304C4" w14:textId="67CDC725" w:rsidR="000546DA" w:rsidRPr="004164F8" w:rsidRDefault="000546DA" w:rsidP="00173EE8">
      <w:pPr>
        <w:pStyle w:val="Style28"/>
        <w:widowControl/>
        <w:ind w:firstLine="720"/>
        <w:jc w:val="both"/>
        <w:rPr>
          <w:rStyle w:val="FontStyle144"/>
          <w:rFonts w:ascii="Times New Roman" w:hAnsi="Times New Roman" w:cs="Times New Roman"/>
          <w:sz w:val="24"/>
          <w:szCs w:val="24"/>
          <w:lang w:eastAsia="en-US"/>
        </w:rPr>
      </w:pPr>
      <w:r w:rsidRPr="004164F8">
        <w:rPr>
          <w:rStyle w:val="FontStyle144"/>
          <w:rFonts w:ascii="Times New Roman" w:hAnsi="Times New Roman" w:cs="Times New Roman"/>
          <w:sz w:val="24"/>
          <w:szCs w:val="24"/>
          <w:lang w:eastAsia="en-US"/>
        </w:rPr>
        <w:t xml:space="preserve">Для формата записи спектров </w:t>
      </w:r>
      <w:r w:rsidR="00560580" w:rsidRPr="004164F8">
        <w:rPr>
          <w:rStyle w:val="FontStyle144"/>
          <w:rFonts w:ascii="Times New Roman" w:hAnsi="Times New Roman" w:cs="Times New Roman"/>
          <w:sz w:val="24"/>
          <w:szCs w:val="24"/>
          <w:lang w:eastAsia="en-US"/>
        </w:rPr>
        <w:t>изображения отпечатка</w:t>
      </w:r>
      <w:r w:rsidRPr="004164F8">
        <w:rPr>
          <w:rStyle w:val="FontStyle144"/>
          <w:rFonts w:ascii="Times New Roman" w:hAnsi="Times New Roman" w:cs="Times New Roman"/>
          <w:sz w:val="24"/>
          <w:szCs w:val="24"/>
          <w:lang w:eastAsia="en-US"/>
        </w:rPr>
        <w:t xml:space="preserve"> пальц</w:t>
      </w:r>
      <w:r w:rsidR="00B328A9" w:rsidRPr="004164F8">
        <w:rPr>
          <w:rStyle w:val="FontStyle144"/>
          <w:rFonts w:ascii="Times New Roman" w:hAnsi="Times New Roman" w:cs="Times New Roman"/>
          <w:sz w:val="24"/>
          <w:szCs w:val="24"/>
          <w:lang w:eastAsia="en-US"/>
        </w:rPr>
        <w:t>а</w:t>
      </w:r>
      <w:r w:rsidRPr="004164F8">
        <w:rPr>
          <w:rStyle w:val="FontStyle144"/>
          <w:rFonts w:ascii="Times New Roman" w:hAnsi="Times New Roman" w:cs="Times New Roman"/>
          <w:sz w:val="24"/>
          <w:szCs w:val="24"/>
          <w:lang w:eastAsia="en-US"/>
        </w:rPr>
        <w:t xml:space="preserve"> разрешение системы координат указано в заголовке записи, см. 8.1.5, </w:t>
      </w:r>
      <w:r w:rsidRPr="004164F8">
        <w:rPr>
          <w:rStyle w:val="FontStyle144"/>
          <w:rFonts w:ascii="Times New Roman" w:hAnsi="Times New Roman" w:cs="Times New Roman"/>
          <w:i/>
          <w:iCs/>
          <w:sz w:val="24"/>
          <w:szCs w:val="24"/>
          <w:lang w:eastAsia="en-US"/>
        </w:rPr>
        <w:t>x</w:t>
      </w:r>
      <w:r w:rsidRPr="004164F8">
        <w:rPr>
          <w:rStyle w:val="FontStyle144"/>
          <w:rFonts w:ascii="Times New Roman" w:hAnsi="Times New Roman" w:cs="Times New Roman"/>
          <w:sz w:val="24"/>
          <w:szCs w:val="24"/>
          <w:lang w:eastAsia="en-US"/>
        </w:rPr>
        <w:t xml:space="preserve"> (горизонтальное) разрешение, и 8.1.6, </w:t>
      </w:r>
      <w:r w:rsidRPr="00C2206F">
        <w:rPr>
          <w:rStyle w:val="FontStyle144"/>
          <w:rFonts w:ascii="Times New Roman" w:hAnsi="Times New Roman" w:cs="Times New Roman"/>
          <w:i/>
          <w:iCs/>
          <w:sz w:val="24"/>
          <w:szCs w:val="24"/>
          <w:lang w:eastAsia="en-US"/>
        </w:rPr>
        <w:t>y</w:t>
      </w:r>
      <w:r w:rsidRPr="004164F8">
        <w:rPr>
          <w:rStyle w:val="FontStyle144"/>
          <w:rFonts w:ascii="Times New Roman" w:hAnsi="Times New Roman" w:cs="Times New Roman"/>
          <w:sz w:val="24"/>
          <w:szCs w:val="24"/>
          <w:lang w:eastAsia="en-US"/>
        </w:rPr>
        <w:t xml:space="preserve"> (вертикальное) разрешение.</w:t>
      </w:r>
    </w:p>
    <w:p w14:paraId="1B58469D" w14:textId="65C2BB49" w:rsidR="000546DA" w:rsidRPr="004164F8" w:rsidRDefault="000546DA" w:rsidP="00173EE8">
      <w:pPr>
        <w:pStyle w:val="Style28"/>
        <w:widowControl/>
        <w:ind w:firstLine="720"/>
        <w:jc w:val="both"/>
        <w:rPr>
          <w:rStyle w:val="FontStyle144"/>
          <w:rFonts w:ascii="Times New Roman" w:hAnsi="Times New Roman" w:cs="Times New Roman"/>
          <w:sz w:val="24"/>
          <w:szCs w:val="24"/>
          <w:lang w:eastAsia="en-US"/>
        </w:rPr>
      </w:pPr>
      <w:r w:rsidRPr="004164F8">
        <w:rPr>
          <w:rStyle w:val="FontStyle144"/>
          <w:rFonts w:ascii="Times New Roman" w:hAnsi="Times New Roman" w:cs="Times New Roman"/>
          <w:sz w:val="24"/>
          <w:szCs w:val="24"/>
          <w:lang w:eastAsia="en-US"/>
        </w:rPr>
        <w:t xml:space="preserve">Как и в случае с изображением, источником ячейки должен быть верхний левый пиксель ячейки, где </w:t>
      </w:r>
      <w:r w:rsidRPr="00C2206F">
        <w:rPr>
          <w:rStyle w:val="FontStyle144"/>
          <w:rFonts w:ascii="Times New Roman" w:hAnsi="Times New Roman" w:cs="Times New Roman"/>
          <w:i/>
          <w:iCs/>
          <w:sz w:val="24"/>
          <w:szCs w:val="24"/>
          <w:lang w:eastAsia="en-US"/>
        </w:rPr>
        <w:t>x</w:t>
      </w:r>
      <w:r w:rsidRPr="004164F8">
        <w:rPr>
          <w:rStyle w:val="FontStyle144"/>
          <w:rFonts w:ascii="Times New Roman" w:hAnsi="Times New Roman" w:cs="Times New Roman"/>
          <w:sz w:val="24"/>
          <w:szCs w:val="24"/>
          <w:lang w:eastAsia="en-US"/>
        </w:rPr>
        <w:t xml:space="preserve"> увеличивается вправо, а </w:t>
      </w:r>
      <w:r w:rsidRPr="00C2206F">
        <w:rPr>
          <w:rStyle w:val="FontStyle144"/>
          <w:rFonts w:ascii="Times New Roman" w:hAnsi="Times New Roman" w:cs="Times New Roman"/>
          <w:i/>
          <w:iCs/>
          <w:sz w:val="24"/>
          <w:szCs w:val="24"/>
          <w:lang w:eastAsia="en-US"/>
        </w:rPr>
        <w:t>y</w:t>
      </w:r>
      <w:r w:rsidRPr="004164F8">
        <w:rPr>
          <w:rStyle w:val="FontStyle144"/>
          <w:rFonts w:ascii="Times New Roman" w:hAnsi="Times New Roman" w:cs="Times New Roman"/>
          <w:sz w:val="24"/>
          <w:szCs w:val="24"/>
          <w:lang w:eastAsia="en-US"/>
        </w:rPr>
        <w:t xml:space="preserve"> увеличивается вниз.</w:t>
      </w:r>
    </w:p>
    <w:p w14:paraId="28DEB10E" w14:textId="77777777" w:rsidR="008601BE" w:rsidRPr="004164F8" w:rsidRDefault="008601BE" w:rsidP="00173EE8">
      <w:pPr>
        <w:pStyle w:val="Style75"/>
        <w:widowControl/>
        <w:ind w:firstLine="720"/>
        <w:jc w:val="both"/>
        <w:rPr>
          <w:rStyle w:val="FontStyle146"/>
          <w:rFonts w:ascii="Times New Roman" w:hAnsi="Times New Roman" w:cs="Times New Roman"/>
          <w:sz w:val="24"/>
          <w:szCs w:val="24"/>
          <w:lang w:eastAsia="en-US"/>
        </w:rPr>
      </w:pPr>
    </w:p>
    <w:p w14:paraId="023B36CA" w14:textId="7FF1708E" w:rsidR="008601BE" w:rsidRDefault="008601BE" w:rsidP="00173EE8">
      <w:pPr>
        <w:pStyle w:val="Style75"/>
        <w:widowControl/>
        <w:ind w:firstLine="720"/>
        <w:jc w:val="both"/>
        <w:rPr>
          <w:rStyle w:val="FontStyle146"/>
          <w:rFonts w:ascii="Times New Roman" w:hAnsi="Times New Roman" w:cs="Times New Roman"/>
          <w:sz w:val="24"/>
          <w:szCs w:val="24"/>
          <w:lang w:eastAsia="en-US"/>
        </w:rPr>
      </w:pPr>
      <w:r w:rsidRPr="004164F8">
        <w:rPr>
          <w:rStyle w:val="FontStyle146"/>
          <w:rFonts w:ascii="Times New Roman" w:hAnsi="Times New Roman" w:cs="Times New Roman"/>
          <w:sz w:val="24"/>
          <w:szCs w:val="24"/>
          <w:lang w:eastAsia="en-US"/>
        </w:rPr>
        <w:t xml:space="preserve">6.3 </w:t>
      </w:r>
      <w:r w:rsidR="00B328A9" w:rsidRPr="004164F8">
        <w:rPr>
          <w:rStyle w:val="FontStyle146"/>
          <w:rFonts w:ascii="Times New Roman" w:hAnsi="Times New Roman" w:cs="Times New Roman"/>
          <w:sz w:val="24"/>
          <w:szCs w:val="24"/>
          <w:lang w:eastAsia="en-US"/>
        </w:rPr>
        <w:t>Разрядность шкалы</w:t>
      </w:r>
      <w:r w:rsidRPr="004164F8">
        <w:rPr>
          <w:rStyle w:val="FontStyle146"/>
          <w:rFonts w:ascii="Times New Roman" w:hAnsi="Times New Roman" w:cs="Times New Roman"/>
          <w:sz w:val="24"/>
          <w:szCs w:val="24"/>
          <w:lang w:eastAsia="en-US"/>
        </w:rPr>
        <w:t xml:space="preserve"> </w:t>
      </w:r>
      <w:r w:rsidR="00B328A9" w:rsidRPr="004164F8">
        <w:rPr>
          <w:rStyle w:val="FontStyle146"/>
          <w:rFonts w:ascii="Times New Roman" w:hAnsi="Times New Roman" w:cs="Times New Roman"/>
          <w:sz w:val="24"/>
          <w:szCs w:val="24"/>
          <w:lang w:eastAsia="en-US"/>
        </w:rPr>
        <w:t>градации серого</w:t>
      </w:r>
    </w:p>
    <w:p w14:paraId="6C78057F" w14:textId="77777777" w:rsidR="00C2206F" w:rsidRPr="004164F8" w:rsidRDefault="00C2206F" w:rsidP="00173EE8">
      <w:pPr>
        <w:pStyle w:val="Style75"/>
        <w:widowControl/>
        <w:ind w:firstLine="720"/>
        <w:jc w:val="both"/>
        <w:rPr>
          <w:rStyle w:val="FontStyle146"/>
          <w:rFonts w:ascii="Times New Roman" w:hAnsi="Times New Roman" w:cs="Times New Roman"/>
          <w:sz w:val="24"/>
          <w:szCs w:val="24"/>
          <w:lang w:eastAsia="en-US"/>
        </w:rPr>
      </w:pPr>
    </w:p>
    <w:p w14:paraId="4AF0EE65" w14:textId="50C7B406" w:rsidR="00B328A9" w:rsidRPr="004164F8" w:rsidRDefault="00E06F7D" w:rsidP="00173EE8">
      <w:pPr>
        <w:pStyle w:val="Style28"/>
        <w:widowControl/>
        <w:ind w:firstLine="720"/>
        <w:jc w:val="both"/>
        <w:rPr>
          <w:rStyle w:val="FontStyle144"/>
          <w:rFonts w:ascii="Times New Roman" w:hAnsi="Times New Roman" w:cs="Times New Roman"/>
          <w:sz w:val="24"/>
          <w:szCs w:val="24"/>
          <w:lang w:eastAsia="en-US"/>
        </w:rPr>
      </w:pPr>
      <w:r w:rsidRPr="004164F8">
        <w:rPr>
          <w:rStyle w:val="FontStyle144"/>
          <w:rFonts w:ascii="Times New Roman" w:hAnsi="Times New Roman" w:cs="Times New Roman"/>
          <w:sz w:val="24"/>
          <w:szCs w:val="24"/>
          <w:lang w:eastAsia="en-US"/>
        </w:rPr>
        <w:t>Разрядность шкалы градации серого</w:t>
      </w:r>
      <w:r w:rsidR="00B328A9" w:rsidRPr="004164F8">
        <w:rPr>
          <w:rStyle w:val="FontStyle144"/>
          <w:rFonts w:ascii="Times New Roman" w:hAnsi="Times New Roman" w:cs="Times New Roman"/>
          <w:sz w:val="24"/>
          <w:szCs w:val="24"/>
          <w:lang w:eastAsia="en-US"/>
        </w:rPr>
        <w:t xml:space="preserve"> </w:t>
      </w:r>
      <w:r w:rsidRPr="004164F8">
        <w:rPr>
          <w:rStyle w:val="FontStyle144"/>
          <w:rFonts w:ascii="Times New Roman" w:hAnsi="Times New Roman" w:cs="Times New Roman"/>
          <w:sz w:val="24"/>
          <w:szCs w:val="24"/>
          <w:lang w:eastAsia="en-US"/>
        </w:rPr>
        <w:t xml:space="preserve">в </w:t>
      </w:r>
      <w:r w:rsidR="00B328A9" w:rsidRPr="004164F8">
        <w:rPr>
          <w:rStyle w:val="FontStyle144"/>
          <w:rFonts w:ascii="Times New Roman" w:hAnsi="Times New Roman" w:cs="Times New Roman"/>
          <w:sz w:val="24"/>
          <w:szCs w:val="24"/>
          <w:lang w:eastAsia="en-US"/>
        </w:rPr>
        <w:t>пиксел</w:t>
      </w:r>
      <w:r w:rsidRPr="004164F8">
        <w:rPr>
          <w:rStyle w:val="FontStyle144"/>
          <w:rFonts w:ascii="Times New Roman" w:hAnsi="Times New Roman" w:cs="Times New Roman"/>
          <w:sz w:val="24"/>
          <w:szCs w:val="24"/>
          <w:lang w:eastAsia="en-US"/>
        </w:rPr>
        <w:t>ьных данных</w:t>
      </w:r>
      <w:r w:rsidR="00B328A9" w:rsidRPr="004164F8">
        <w:rPr>
          <w:rStyle w:val="FontStyle144"/>
          <w:rFonts w:ascii="Times New Roman" w:hAnsi="Times New Roman" w:cs="Times New Roman"/>
          <w:sz w:val="24"/>
          <w:szCs w:val="24"/>
          <w:lang w:eastAsia="en-US"/>
        </w:rPr>
        <w:t xml:space="preserve"> для </w:t>
      </w:r>
      <w:r w:rsidR="00C2206F">
        <w:rPr>
          <w:rStyle w:val="FontStyle144"/>
          <w:rFonts w:ascii="Times New Roman" w:hAnsi="Times New Roman" w:cs="Times New Roman"/>
          <w:sz w:val="24"/>
          <w:szCs w:val="24"/>
          <w:lang w:eastAsia="en-US"/>
        </w:rPr>
        <w:t xml:space="preserve">настоящего стандарта </w:t>
      </w:r>
      <w:r w:rsidR="00B328A9" w:rsidRPr="004164F8">
        <w:rPr>
          <w:rStyle w:val="FontStyle144"/>
          <w:rFonts w:ascii="Times New Roman" w:hAnsi="Times New Roman" w:cs="Times New Roman"/>
          <w:sz w:val="24"/>
          <w:szCs w:val="24"/>
          <w:lang w:eastAsia="en-US"/>
        </w:rPr>
        <w:t xml:space="preserve">должна составлять 8 бит или 256 уровней серого. </w:t>
      </w:r>
      <w:r w:rsidRPr="004164F8">
        <w:rPr>
          <w:rStyle w:val="FontStyle144"/>
          <w:rFonts w:ascii="Times New Roman" w:hAnsi="Times New Roman" w:cs="Times New Roman"/>
          <w:sz w:val="24"/>
          <w:szCs w:val="24"/>
          <w:lang w:eastAsia="en-US"/>
        </w:rPr>
        <w:t>П</w:t>
      </w:r>
      <w:r w:rsidR="00B328A9" w:rsidRPr="004164F8">
        <w:rPr>
          <w:rStyle w:val="FontStyle144"/>
          <w:rFonts w:ascii="Times New Roman" w:hAnsi="Times New Roman" w:cs="Times New Roman"/>
          <w:sz w:val="24"/>
          <w:szCs w:val="24"/>
          <w:lang w:eastAsia="en-US"/>
        </w:rPr>
        <w:t xml:space="preserve">иксель </w:t>
      </w:r>
      <w:r w:rsidRPr="004164F8">
        <w:rPr>
          <w:rStyle w:val="FontStyle144"/>
          <w:rFonts w:ascii="Times New Roman" w:hAnsi="Times New Roman" w:cs="Times New Roman"/>
          <w:sz w:val="24"/>
          <w:szCs w:val="24"/>
          <w:lang w:eastAsia="en-US"/>
        </w:rPr>
        <w:t xml:space="preserve">черного цвета </w:t>
      </w:r>
      <w:r w:rsidR="00B328A9" w:rsidRPr="004164F8">
        <w:rPr>
          <w:rStyle w:val="FontStyle144"/>
          <w:rFonts w:ascii="Times New Roman" w:hAnsi="Times New Roman" w:cs="Times New Roman"/>
          <w:sz w:val="24"/>
          <w:szCs w:val="24"/>
          <w:lang w:eastAsia="en-US"/>
        </w:rPr>
        <w:t xml:space="preserve">будет иметь значение 0, а пиксель </w:t>
      </w:r>
      <w:r w:rsidRPr="004164F8">
        <w:rPr>
          <w:rStyle w:val="FontStyle144"/>
          <w:rFonts w:ascii="Times New Roman" w:hAnsi="Times New Roman" w:cs="Times New Roman"/>
          <w:sz w:val="24"/>
          <w:szCs w:val="24"/>
          <w:lang w:eastAsia="en-US"/>
        </w:rPr>
        <w:t xml:space="preserve">белого цвета </w:t>
      </w:r>
      <w:r w:rsidR="00B328A9" w:rsidRPr="004164F8">
        <w:rPr>
          <w:rStyle w:val="FontStyle144"/>
          <w:rFonts w:ascii="Times New Roman" w:hAnsi="Times New Roman" w:cs="Times New Roman"/>
          <w:sz w:val="24"/>
          <w:szCs w:val="24"/>
          <w:lang w:eastAsia="en-US"/>
        </w:rPr>
        <w:t>будет иметь значение 255. Однако «самый черный» пиксель в изображении может иметь значение больше «0», а «самый белый» пиксель может иметь значение меньше 255.</w:t>
      </w:r>
    </w:p>
    <w:p w14:paraId="1453CBB9" w14:textId="77777777" w:rsidR="00866DC2" w:rsidRPr="004164F8" w:rsidRDefault="00866DC2" w:rsidP="00173EE8">
      <w:pPr>
        <w:pStyle w:val="Style75"/>
        <w:widowControl/>
        <w:ind w:firstLine="720"/>
        <w:jc w:val="both"/>
        <w:rPr>
          <w:rStyle w:val="FontStyle146"/>
          <w:rFonts w:ascii="Times New Roman" w:hAnsi="Times New Roman" w:cs="Times New Roman"/>
          <w:sz w:val="24"/>
          <w:szCs w:val="24"/>
          <w:lang w:eastAsia="en-US"/>
        </w:rPr>
      </w:pPr>
    </w:p>
    <w:p w14:paraId="19D0404D" w14:textId="18523A93" w:rsidR="008601BE" w:rsidRDefault="008601BE" w:rsidP="00173EE8">
      <w:pPr>
        <w:pStyle w:val="Style75"/>
        <w:widowControl/>
        <w:ind w:firstLine="720"/>
        <w:jc w:val="both"/>
        <w:rPr>
          <w:rStyle w:val="FontStyle146"/>
          <w:rFonts w:ascii="Times New Roman" w:hAnsi="Times New Roman" w:cs="Times New Roman"/>
          <w:sz w:val="24"/>
          <w:szCs w:val="24"/>
          <w:lang w:eastAsia="en-US"/>
        </w:rPr>
      </w:pPr>
      <w:r w:rsidRPr="004164F8">
        <w:rPr>
          <w:rStyle w:val="FontStyle146"/>
          <w:rFonts w:ascii="Times New Roman" w:hAnsi="Times New Roman" w:cs="Times New Roman"/>
          <w:sz w:val="24"/>
          <w:szCs w:val="24"/>
          <w:lang w:eastAsia="en-US"/>
        </w:rPr>
        <w:t xml:space="preserve">6.4 </w:t>
      </w:r>
      <w:r w:rsidR="00E06F7D" w:rsidRPr="004164F8">
        <w:rPr>
          <w:rStyle w:val="FontStyle146"/>
          <w:rFonts w:ascii="Times New Roman" w:hAnsi="Times New Roman" w:cs="Times New Roman"/>
          <w:sz w:val="24"/>
          <w:szCs w:val="24"/>
          <w:lang w:eastAsia="en-US"/>
        </w:rPr>
        <w:t>Полярность изображения</w:t>
      </w:r>
    </w:p>
    <w:p w14:paraId="259DDE90" w14:textId="77777777" w:rsidR="00C2206F" w:rsidRPr="004164F8" w:rsidRDefault="00C2206F" w:rsidP="00173EE8">
      <w:pPr>
        <w:pStyle w:val="Style75"/>
        <w:widowControl/>
        <w:ind w:firstLine="720"/>
        <w:jc w:val="both"/>
        <w:rPr>
          <w:rStyle w:val="FontStyle146"/>
          <w:rFonts w:ascii="Times New Roman" w:hAnsi="Times New Roman" w:cs="Times New Roman"/>
          <w:sz w:val="24"/>
          <w:szCs w:val="24"/>
          <w:lang w:eastAsia="en-US"/>
        </w:rPr>
      </w:pPr>
    </w:p>
    <w:p w14:paraId="72CB3EB5" w14:textId="442322A9" w:rsidR="007110E4" w:rsidRPr="004164F8" w:rsidRDefault="007110E4" w:rsidP="00173EE8">
      <w:pPr>
        <w:pStyle w:val="Style28"/>
        <w:widowControl/>
        <w:ind w:firstLine="720"/>
        <w:jc w:val="both"/>
        <w:rPr>
          <w:rStyle w:val="FontStyle144"/>
          <w:rFonts w:ascii="Times New Roman" w:hAnsi="Times New Roman" w:cs="Times New Roman"/>
          <w:sz w:val="24"/>
          <w:szCs w:val="24"/>
          <w:lang w:eastAsia="en-US"/>
        </w:rPr>
      </w:pPr>
      <w:r w:rsidRPr="004164F8">
        <w:rPr>
          <w:rStyle w:val="FontStyle144"/>
          <w:rFonts w:ascii="Times New Roman" w:hAnsi="Times New Roman" w:cs="Times New Roman"/>
          <w:sz w:val="24"/>
          <w:szCs w:val="24"/>
          <w:lang w:eastAsia="en-US"/>
        </w:rPr>
        <w:t xml:space="preserve">Изображения будут иметь темные гребни и светлые впадины, в противном случае необходимо провести преобразование изображения для его соответствия данному требованию. Серые линии на рисунках отпечатков пальцев, представленных в </w:t>
      </w:r>
      <w:r w:rsidR="00C2206F">
        <w:rPr>
          <w:rStyle w:val="FontStyle144"/>
          <w:rFonts w:ascii="Times New Roman" w:hAnsi="Times New Roman" w:cs="Times New Roman"/>
          <w:sz w:val="24"/>
          <w:szCs w:val="24"/>
          <w:lang w:eastAsia="en-US"/>
        </w:rPr>
        <w:t>настоящем стандарте</w:t>
      </w:r>
      <w:r w:rsidRPr="004164F8">
        <w:rPr>
          <w:rStyle w:val="FontStyle144"/>
          <w:rFonts w:ascii="Times New Roman" w:hAnsi="Times New Roman" w:cs="Times New Roman"/>
          <w:sz w:val="24"/>
          <w:szCs w:val="24"/>
          <w:lang w:eastAsia="en-US"/>
        </w:rPr>
        <w:t>, соответствуют гребням отпечатков пальцев.</w:t>
      </w:r>
    </w:p>
    <w:p w14:paraId="6DBB3E90" w14:textId="77777777" w:rsidR="00866DC2" w:rsidRPr="004164F8" w:rsidRDefault="00866DC2" w:rsidP="00173EE8">
      <w:pPr>
        <w:pStyle w:val="Style75"/>
        <w:widowControl/>
        <w:ind w:firstLine="720"/>
        <w:jc w:val="both"/>
        <w:rPr>
          <w:rStyle w:val="FontStyle146"/>
          <w:rFonts w:ascii="Times New Roman" w:hAnsi="Times New Roman" w:cs="Times New Roman"/>
          <w:sz w:val="24"/>
          <w:szCs w:val="24"/>
          <w:lang w:eastAsia="en-US"/>
        </w:rPr>
      </w:pPr>
    </w:p>
    <w:p w14:paraId="5057AF77" w14:textId="12F579E6" w:rsidR="008601BE" w:rsidRDefault="008601BE" w:rsidP="00173EE8">
      <w:pPr>
        <w:pStyle w:val="Style75"/>
        <w:widowControl/>
        <w:ind w:firstLine="720"/>
        <w:jc w:val="both"/>
        <w:rPr>
          <w:rStyle w:val="FontStyle146"/>
          <w:rFonts w:ascii="Times New Roman" w:hAnsi="Times New Roman" w:cs="Times New Roman"/>
          <w:sz w:val="24"/>
          <w:szCs w:val="24"/>
          <w:lang w:eastAsia="en-US"/>
        </w:rPr>
      </w:pPr>
      <w:r w:rsidRPr="004164F8">
        <w:rPr>
          <w:rStyle w:val="FontStyle146"/>
          <w:rFonts w:ascii="Times New Roman" w:hAnsi="Times New Roman" w:cs="Times New Roman"/>
          <w:sz w:val="24"/>
          <w:szCs w:val="24"/>
          <w:lang w:eastAsia="en-US"/>
        </w:rPr>
        <w:t xml:space="preserve">6.5 </w:t>
      </w:r>
      <w:r w:rsidR="007110E4" w:rsidRPr="004164F8">
        <w:rPr>
          <w:rStyle w:val="FontStyle146"/>
          <w:rFonts w:ascii="Times New Roman" w:hAnsi="Times New Roman" w:cs="Times New Roman"/>
          <w:sz w:val="24"/>
          <w:szCs w:val="24"/>
          <w:lang w:eastAsia="en-US"/>
        </w:rPr>
        <w:t xml:space="preserve">Направление отсчета угла </w:t>
      </w:r>
    </w:p>
    <w:p w14:paraId="6E52317C" w14:textId="77777777" w:rsidR="00C2206F" w:rsidRPr="004164F8" w:rsidRDefault="00C2206F" w:rsidP="00173EE8">
      <w:pPr>
        <w:pStyle w:val="Style75"/>
        <w:widowControl/>
        <w:ind w:firstLine="720"/>
        <w:jc w:val="both"/>
        <w:rPr>
          <w:rStyle w:val="FontStyle146"/>
          <w:rFonts w:ascii="Times New Roman" w:hAnsi="Times New Roman" w:cs="Times New Roman"/>
          <w:sz w:val="24"/>
          <w:szCs w:val="24"/>
          <w:lang w:eastAsia="en-US"/>
        </w:rPr>
      </w:pPr>
    </w:p>
    <w:p w14:paraId="6FA8AB68" w14:textId="74C8317A" w:rsidR="007110E4" w:rsidRPr="004164F8" w:rsidRDefault="007110E4" w:rsidP="00173EE8">
      <w:pPr>
        <w:pStyle w:val="Style28"/>
        <w:widowControl/>
        <w:ind w:firstLine="720"/>
        <w:jc w:val="both"/>
        <w:rPr>
          <w:rStyle w:val="FontStyle144"/>
          <w:rFonts w:ascii="Times New Roman" w:hAnsi="Times New Roman" w:cs="Times New Roman"/>
          <w:sz w:val="24"/>
          <w:szCs w:val="24"/>
          <w:lang w:eastAsia="en-US"/>
        </w:rPr>
      </w:pPr>
      <w:r w:rsidRPr="004164F8">
        <w:rPr>
          <w:rStyle w:val="FontStyle144"/>
          <w:rFonts w:ascii="Times New Roman" w:hAnsi="Times New Roman" w:cs="Times New Roman"/>
          <w:sz w:val="24"/>
          <w:szCs w:val="24"/>
          <w:lang w:eastAsia="en-US"/>
        </w:rPr>
        <w:t xml:space="preserve">Мера углов должны находиться в диапазоне [0, 360) градусов, если не указано иное. Угол, равный 0 градусов, параллелен оси </w:t>
      </w:r>
      <w:r w:rsidRPr="00C2206F">
        <w:rPr>
          <w:rStyle w:val="FontStyle144"/>
          <w:rFonts w:ascii="Times New Roman" w:hAnsi="Times New Roman" w:cs="Times New Roman"/>
          <w:i/>
          <w:iCs/>
          <w:sz w:val="24"/>
          <w:szCs w:val="24"/>
          <w:lang w:eastAsia="en-US"/>
        </w:rPr>
        <w:t>x</w:t>
      </w:r>
      <w:r w:rsidRPr="004164F8">
        <w:rPr>
          <w:rStyle w:val="FontStyle144"/>
          <w:rFonts w:ascii="Times New Roman" w:hAnsi="Times New Roman" w:cs="Times New Roman"/>
          <w:sz w:val="24"/>
          <w:szCs w:val="24"/>
          <w:lang w:eastAsia="en-US"/>
        </w:rPr>
        <w:t xml:space="preserve"> или горизонтальной оси, проходящей от исходной точки в положительном направлении </w:t>
      </w:r>
      <w:r w:rsidRPr="00C2206F">
        <w:rPr>
          <w:rStyle w:val="FontStyle144"/>
          <w:rFonts w:ascii="Times New Roman" w:hAnsi="Times New Roman" w:cs="Times New Roman"/>
          <w:i/>
          <w:iCs/>
          <w:sz w:val="24"/>
          <w:szCs w:val="24"/>
          <w:lang w:eastAsia="en-US"/>
        </w:rPr>
        <w:t>x</w:t>
      </w:r>
      <w:r w:rsidRPr="004164F8">
        <w:rPr>
          <w:rStyle w:val="FontStyle144"/>
          <w:rFonts w:ascii="Times New Roman" w:hAnsi="Times New Roman" w:cs="Times New Roman"/>
          <w:sz w:val="24"/>
          <w:szCs w:val="24"/>
          <w:lang w:eastAsia="en-US"/>
        </w:rPr>
        <w:t>. Углы увеличиваются при отсчете против часовой стрелки.</w:t>
      </w:r>
    </w:p>
    <w:p w14:paraId="435C09A8" w14:textId="6DDDFADF" w:rsidR="00866DC2" w:rsidRDefault="00866DC2" w:rsidP="00173EE8">
      <w:pPr>
        <w:pStyle w:val="Style75"/>
        <w:widowControl/>
        <w:ind w:firstLine="720"/>
        <w:jc w:val="both"/>
        <w:rPr>
          <w:rStyle w:val="FontStyle146"/>
          <w:rFonts w:ascii="Times New Roman" w:hAnsi="Times New Roman" w:cs="Times New Roman"/>
          <w:sz w:val="24"/>
          <w:szCs w:val="24"/>
          <w:lang w:eastAsia="en-US"/>
        </w:rPr>
      </w:pPr>
    </w:p>
    <w:p w14:paraId="77EE1C18" w14:textId="04B8C8D2" w:rsidR="00C2206F" w:rsidRDefault="00C2206F" w:rsidP="00173EE8">
      <w:pPr>
        <w:pStyle w:val="Style75"/>
        <w:widowControl/>
        <w:ind w:firstLine="720"/>
        <w:jc w:val="both"/>
        <w:rPr>
          <w:rStyle w:val="FontStyle146"/>
          <w:rFonts w:ascii="Times New Roman" w:hAnsi="Times New Roman" w:cs="Times New Roman"/>
          <w:sz w:val="24"/>
          <w:szCs w:val="24"/>
          <w:lang w:eastAsia="en-US"/>
        </w:rPr>
      </w:pPr>
    </w:p>
    <w:p w14:paraId="3FFCDCC2" w14:textId="62ADC85B" w:rsidR="00C2206F" w:rsidRDefault="00C2206F" w:rsidP="00173EE8">
      <w:pPr>
        <w:pStyle w:val="Style75"/>
        <w:widowControl/>
        <w:ind w:firstLine="720"/>
        <w:jc w:val="both"/>
        <w:rPr>
          <w:rStyle w:val="FontStyle146"/>
          <w:rFonts w:ascii="Times New Roman" w:hAnsi="Times New Roman" w:cs="Times New Roman"/>
          <w:sz w:val="24"/>
          <w:szCs w:val="24"/>
          <w:lang w:eastAsia="en-US"/>
        </w:rPr>
      </w:pPr>
    </w:p>
    <w:p w14:paraId="3FEC28A5" w14:textId="77777777" w:rsidR="00C2206F" w:rsidRPr="004164F8" w:rsidRDefault="00C2206F" w:rsidP="00173EE8">
      <w:pPr>
        <w:pStyle w:val="Style75"/>
        <w:widowControl/>
        <w:ind w:firstLine="720"/>
        <w:jc w:val="both"/>
        <w:rPr>
          <w:rStyle w:val="FontStyle146"/>
          <w:rFonts w:ascii="Times New Roman" w:hAnsi="Times New Roman" w:cs="Times New Roman"/>
          <w:sz w:val="24"/>
          <w:szCs w:val="24"/>
          <w:lang w:eastAsia="en-US"/>
        </w:rPr>
      </w:pPr>
    </w:p>
    <w:p w14:paraId="664E71CB" w14:textId="62416672" w:rsidR="008601BE" w:rsidRDefault="008601BE" w:rsidP="00173EE8">
      <w:pPr>
        <w:pStyle w:val="Style75"/>
        <w:widowControl/>
        <w:ind w:firstLine="720"/>
        <w:jc w:val="both"/>
        <w:rPr>
          <w:rStyle w:val="FontStyle146"/>
          <w:rFonts w:ascii="Times New Roman" w:hAnsi="Times New Roman" w:cs="Times New Roman"/>
          <w:sz w:val="24"/>
          <w:szCs w:val="24"/>
          <w:lang w:eastAsia="en-US"/>
        </w:rPr>
      </w:pPr>
      <w:r w:rsidRPr="004164F8">
        <w:rPr>
          <w:rStyle w:val="FontStyle146"/>
          <w:rFonts w:ascii="Times New Roman" w:hAnsi="Times New Roman" w:cs="Times New Roman"/>
          <w:sz w:val="24"/>
          <w:szCs w:val="24"/>
          <w:lang w:eastAsia="en-US"/>
        </w:rPr>
        <w:lastRenderedPageBreak/>
        <w:t xml:space="preserve">6.6 </w:t>
      </w:r>
      <w:r w:rsidR="007110E4" w:rsidRPr="004164F8">
        <w:rPr>
          <w:rStyle w:val="FontStyle146"/>
          <w:rFonts w:ascii="Times New Roman" w:hAnsi="Times New Roman" w:cs="Times New Roman"/>
          <w:sz w:val="24"/>
          <w:szCs w:val="24"/>
          <w:lang w:eastAsia="en-US"/>
        </w:rPr>
        <w:t>Углы сдвига фазы и распространения</w:t>
      </w:r>
    </w:p>
    <w:p w14:paraId="0203FBC2" w14:textId="77777777" w:rsidR="00C2206F" w:rsidRPr="004164F8" w:rsidRDefault="00C2206F" w:rsidP="00173EE8">
      <w:pPr>
        <w:pStyle w:val="Style75"/>
        <w:widowControl/>
        <w:ind w:firstLine="720"/>
        <w:jc w:val="both"/>
        <w:rPr>
          <w:rStyle w:val="FontStyle146"/>
          <w:rFonts w:ascii="Times New Roman" w:hAnsi="Times New Roman" w:cs="Times New Roman"/>
          <w:sz w:val="24"/>
          <w:szCs w:val="24"/>
          <w:lang w:eastAsia="en-US"/>
        </w:rPr>
      </w:pPr>
    </w:p>
    <w:p w14:paraId="6A706C82" w14:textId="627BF846" w:rsidR="008601BE" w:rsidRPr="004164F8" w:rsidRDefault="00551245" w:rsidP="00173EE8">
      <w:pPr>
        <w:pStyle w:val="Style28"/>
        <w:widowControl/>
        <w:ind w:firstLine="720"/>
        <w:jc w:val="both"/>
        <w:rPr>
          <w:rStyle w:val="FontStyle144"/>
          <w:rFonts w:ascii="Times New Roman" w:hAnsi="Times New Roman" w:cs="Times New Roman"/>
          <w:sz w:val="24"/>
          <w:szCs w:val="24"/>
          <w:lang w:eastAsia="en-US"/>
        </w:rPr>
      </w:pPr>
      <w:r w:rsidRPr="004164F8">
        <w:rPr>
          <w:rStyle w:val="FontStyle144"/>
          <w:rFonts w:ascii="Times New Roman" w:hAnsi="Times New Roman" w:cs="Times New Roman"/>
          <w:sz w:val="24"/>
          <w:szCs w:val="24"/>
          <w:lang w:eastAsia="en-US"/>
        </w:rPr>
        <w:t xml:space="preserve">Все фазы и углы распространения, представленные в </w:t>
      </w:r>
      <w:r w:rsidR="00C2206F">
        <w:rPr>
          <w:rStyle w:val="FontStyle144"/>
          <w:rFonts w:ascii="Times New Roman" w:hAnsi="Times New Roman" w:cs="Times New Roman"/>
          <w:sz w:val="24"/>
          <w:szCs w:val="24"/>
          <w:lang w:eastAsia="en-US"/>
        </w:rPr>
        <w:t>настоящем стандарте</w:t>
      </w:r>
      <w:r w:rsidRPr="004164F8">
        <w:rPr>
          <w:rStyle w:val="FontStyle144"/>
          <w:rFonts w:ascii="Times New Roman" w:hAnsi="Times New Roman" w:cs="Times New Roman"/>
          <w:sz w:val="24"/>
          <w:szCs w:val="24"/>
          <w:lang w:eastAsia="en-US"/>
        </w:rPr>
        <w:t>,</w:t>
      </w:r>
      <w:r w:rsidR="008601BE" w:rsidRPr="004164F8">
        <w:rPr>
          <w:rStyle w:val="FontStyle144"/>
          <w:rFonts w:ascii="Times New Roman" w:hAnsi="Times New Roman" w:cs="Times New Roman"/>
          <w:sz w:val="24"/>
          <w:szCs w:val="24"/>
          <w:lang w:eastAsia="en-US"/>
        </w:rPr>
        <w:t xml:space="preserve"> </w:t>
      </w:r>
      <w:r w:rsidRPr="004164F8">
        <w:rPr>
          <w:rStyle w:val="FontStyle144"/>
          <w:rFonts w:ascii="Times New Roman" w:hAnsi="Times New Roman" w:cs="Times New Roman"/>
          <w:sz w:val="24"/>
          <w:szCs w:val="24"/>
          <w:lang w:eastAsia="en-US"/>
        </w:rPr>
        <w:t>должны измеряться в градусах</w:t>
      </w:r>
      <w:r w:rsidR="008601BE" w:rsidRPr="004164F8">
        <w:rPr>
          <w:rStyle w:val="FontStyle144"/>
          <w:rFonts w:ascii="Times New Roman" w:hAnsi="Times New Roman" w:cs="Times New Roman"/>
          <w:sz w:val="24"/>
          <w:szCs w:val="24"/>
          <w:lang w:eastAsia="en-US"/>
        </w:rPr>
        <w:t>.</w:t>
      </w:r>
    </w:p>
    <w:p w14:paraId="75FFA96A" w14:textId="77777777" w:rsidR="008601BE" w:rsidRPr="004164F8" w:rsidRDefault="008601BE" w:rsidP="00173EE8">
      <w:pPr>
        <w:pStyle w:val="Style47"/>
        <w:widowControl/>
        <w:ind w:firstLine="720"/>
        <w:jc w:val="both"/>
        <w:rPr>
          <w:rStyle w:val="FontStyle134"/>
          <w:rFonts w:ascii="Times New Roman" w:hAnsi="Times New Roman" w:cs="Times New Roman"/>
          <w:sz w:val="24"/>
          <w:szCs w:val="24"/>
          <w:lang w:eastAsia="en-US"/>
        </w:rPr>
      </w:pPr>
    </w:p>
    <w:p w14:paraId="6C1340D0" w14:textId="45F24646" w:rsidR="008601BE" w:rsidRDefault="008601BE" w:rsidP="00173EE8">
      <w:pPr>
        <w:pStyle w:val="Style47"/>
        <w:widowControl/>
        <w:ind w:firstLine="720"/>
        <w:jc w:val="both"/>
        <w:rPr>
          <w:rStyle w:val="FontStyle134"/>
          <w:rFonts w:ascii="Times New Roman" w:hAnsi="Times New Roman" w:cs="Times New Roman"/>
          <w:sz w:val="24"/>
          <w:szCs w:val="24"/>
          <w:lang w:eastAsia="en-US"/>
        </w:rPr>
      </w:pPr>
      <w:r w:rsidRPr="001949A8">
        <w:rPr>
          <w:rStyle w:val="FontStyle134"/>
          <w:rFonts w:ascii="Times New Roman" w:hAnsi="Times New Roman" w:cs="Times New Roman"/>
          <w:sz w:val="24"/>
          <w:szCs w:val="24"/>
          <w:lang w:eastAsia="en-US"/>
        </w:rPr>
        <w:t>7</w:t>
      </w:r>
      <w:r w:rsidR="00AC39CC" w:rsidRPr="001949A8">
        <w:rPr>
          <w:rStyle w:val="FontStyle134"/>
          <w:rFonts w:ascii="Times New Roman" w:hAnsi="Times New Roman" w:cs="Times New Roman"/>
          <w:sz w:val="24"/>
          <w:szCs w:val="24"/>
          <w:lang w:eastAsia="en-US"/>
        </w:rPr>
        <w:t xml:space="preserve"> </w:t>
      </w:r>
      <w:r w:rsidR="00551245" w:rsidRPr="001949A8">
        <w:rPr>
          <w:rStyle w:val="FontStyle134"/>
          <w:rFonts w:ascii="Times New Roman" w:hAnsi="Times New Roman" w:cs="Times New Roman"/>
          <w:sz w:val="24"/>
          <w:szCs w:val="24"/>
          <w:lang w:eastAsia="en-US"/>
        </w:rPr>
        <w:t>Определение спектральных данных изображения отпечатка пальца</w:t>
      </w:r>
    </w:p>
    <w:p w14:paraId="7A7EBC6D" w14:textId="77777777" w:rsidR="00B62A41" w:rsidRPr="001949A8" w:rsidRDefault="00B62A41" w:rsidP="00173EE8">
      <w:pPr>
        <w:pStyle w:val="Style47"/>
        <w:widowControl/>
        <w:ind w:firstLine="720"/>
        <w:jc w:val="both"/>
        <w:rPr>
          <w:rStyle w:val="FontStyle134"/>
          <w:rFonts w:ascii="Times New Roman" w:hAnsi="Times New Roman" w:cs="Times New Roman"/>
          <w:sz w:val="24"/>
          <w:szCs w:val="24"/>
          <w:lang w:eastAsia="en-US"/>
        </w:rPr>
      </w:pPr>
    </w:p>
    <w:p w14:paraId="39AA6EC3" w14:textId="6B0F88FF" w:rsidR="008601BE" w:rsidRDefault="008601BE" w:rsidP="00173EE8">
      <w:pPr>
        <w:pStyle w:val="Style75"/>
        <w:widowControl/>
        <w:ind w:firstLine="720"/>
        <w:jc w:val="both"/>
        <w:rPr>
          <w:rStyle w:val="FontStyle146"/>
          <w:rFonts w:ascii="Times New Roman" w:hAnsi="Times New Roman" w:cs="Times New Roman"/>
          <w:sz w:val="24"/>
          <w:szCs w:val="24"/>
          <w:lang w:eastAsia="en-US"/>
        </w:rPr>
      </w:pPr>
      <w:r w:rsidRPr="001949A8">
        <w:rPr>
          <w:rStyle w:val="FontStyle146"/>
          <w:rFonts w:ascii="Times New Roman" w:hAnsi="Times New Roman" w:cs="Times New Roman"/>
          <w:sz w:val="24"/>
          <w:szCs w:val="24"/>
          <w:lang w:eastAsia="en-US"/>
        </w:rPr>
        <w:t xml:space="preserve">7.1 </w:t>
      </w:r>
      <w:r w:rsidR="00551245" w:rsidRPr="001949A8">
        <w:rPr>
          <w:rStyle w:val="FontStyle146"/>
          <w:rFonts w:ascii="Times New Roman" w:hAnsi="Times New Roman" w:cs="Times New Roman"/>
          <w:sz w:val="24"/>
          <w:szCs w:val="24"/>
          <w:lang w:eastAsia="en-US"/>
        </w:rPr>
        <w:t xml:space="preserve">Общее </w:t>
      </w:r>
      <w:r w:rsidR="00797262" w:rsidRPr="001949A8">
        <w:rPr>
          <w:rStyle w:val="FontStyle146"/>
          <w:rFonts w:ascii="Times New Roman" w:hAnsi="Times New Roman" w:cs="Times New Roman"/>
          <w:sz w:val="24"/>
          <w:szCs w:val="24"/>
          <w:lang w:eastAsia="en-US"/>
        </w:rPr>
        <w:t>представление</w:t>
      </w:r>
    </w:p>
    <w:p w14:paraId="4E0791F3" w14:textId="77777777" w:rsidR="00B62A41" w:rsidRPr="001949A8" w:rsidRDefault="00B62A41" w:rsidP="00173EE8">
      <w:pPr>
        <w:pStyle w:val="Style75"/>
        <w:widowControl/>
        <w:ind w:firstLine="720"/>
        <w:jc w:val="both"/>
        <w:rPr>
          <w:rStyle w:val="FontStyle146"/>
          <w:rFonts w:ascii="Times New Roman" w:hAnsi="Times New Roman" w:cs="Times New Roman"/>
          <w:sz w:val="24"/>
          <w:szCs w:val="24"/>
          <w:lang w:eastAsia="en-US"/>
        </w:rPr>
      </w:pPr>
    </w:p>
    <w:p w14:paraId="46E52538" w14:textId="7F3CD365" w:rsidR="00797262" w:rsidRPr="001949A8" w:rsidRDefault="00797262"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Чтобы определить спектральные данные рисунка </w:t>
      </w:r>
      <w:r w:rsidR="00372EDF" w:rsidRPr="001949A8">
        <w:rPr>
          <w:rStyle w:val="FontStyle144"/>
          <w:rFonts w:ascii="Times New Roman" w:hAnsi="Times New Roman" w:cs="Times New Roman"/>
          <w:sz w:val="24"/>
          <w:szCs w:val="24"/>
          <w:lang w:eastAsia="en-US"/>
        </w:rPr>
        <w:t>изображения отпечатка пальца</w:t>
      </w:r>
      <w:r w:rsidRPr="001949A8">
        <w:rPr>
          <w:rStyle w:val="FontStyle144"/>
          <w:rFonts w:ascii="Times New Roman" w:hAnsi="Times New Roman" w:cs="Times New Roman"/>
          <w:sz w:val="24"/>
          <w:szCs w:val="24"/>
          <w:lang w:eastAsia="en-US"/>
        </w:rPr>
        <w:t xml:space="preserve">, которые будут использоваться для представления полученного изображения отпечатка пальца в формате обмена, </w:t>
      </w:r>
      <w:r w:rsidR="00581C26" w:rsidRPr="001949A8">
        <w:rPr>
          <w:rStyle w:val="FontStyle144"/>
          <w:rFonts w:ascii="Times New Roman" w:hAnsi="Times New Roman" w:cs="Times New Roman"/>
          <w:sz w:val="24"/>
          <w:szCs w:val="24"/>
          <w:lang w:eastAsia="en-US"/>
        </w:rPr>
        <w:t>установленном</w:t>
      </w:r>
      <w:r w:rsidRPr="001949A8">
        <w:rPr>
          <w:rStyle w:val="FontStyle144"/>
          <w:rFonts w:ascii="Times New Roman" w:hAnsi="Times New Roman" w:cs="Times New Roman"/>
          <w:sz w:val="24"/>
          <w:szCs w:val="24"/>
          <w:lang w:eastAsia="en-US"/>
        </w:rPr>
        <w:t xml:space="preserve"> в </w:t>
      </w:r>
      <w:r w:rsidR="00B62A41">
        <w:rPr>
          <w:rStyle w:val="FontStyle144"/>
          <w:rFonts w:ascii="Times New Roman" w:hAnsi="Times New Roman" w:cs="Times New Roman"/>
          <w:sz w:val="24"/>
          <w:szCs w:val="24"/>
          <w:lang w:eastAsia="en-US"/>
        </w:rPr>
        <w:t>настоящем стандарте</w:t>
      </w:r>
      <w:r w:rsidRPr="001949A8">
        <w:rPr>
          <w:rStyle w:val="FontStyle144"/>
          <w:rFonts w:ascii="Times New Roman" w:hAnsi="Times New Roman" w:cs="Times New Roman"/>
          <w:sz w:val="24"/>
          <w:szCs w:val="24"/>
          <w:lang w:eastAsia="en-US"/>
        </w:rPr>
        <w:t xml:space="preserve">, необходимо </w:t>
      </w:r>
      <w:r w:rsidR="00581C26" w:rsidRPr="001949A8">
        <w:rPr>
          <w:rStyle w:val="FontStyle144"/>
          <w:rFonts w:ascii="Times New Roman" w:hAnsi="Times New Roman" w:cs="Times New Roman"/>
          <w:sz w:val="24"/>
          <w:szCs w:val="24"/>
          <w:lang w:eastAsia="en-US"/>
        </w:rPr>
        <w:t>провести</w:t>
      </w:r>
      <w:r w:rsidRPr="001949A8">
        <w:rPr>
          <w:rStyle w:val="FontStyle144"/>
          <w:rFonts w:ascii="Times New Roman" w:hAnsi="Times New Roman" w:cs="Times New Roman"/>
          <w:sz w:val="24"/>
          <w:szCs w:val="24"/>
          <w:lang w:eastAsia="en-US"/>
        </w:rPr>
        <w:t xml:space="preserve"> следующ</w:t>
      </w:r>
      <w:r w:rsidR="00581C26" w:rsidRPr="001949A8">
        <w:rPr>
          <w:rStyle w:val="FontStyle144"/>
          <w:rFonts w:ascii="Times New Roman" w:hAnsi="Times New Roman" w:cs="Times New Roman"/>
          <w:sz w:val="24"/>
          <w:szCs w:val="24"/>
          <w:lang w:eastAsia="en-US"/>
        </w:rPr>
        <w:t>и</w:t>
      </w:r>
      <w:r w:rsidRPr="001949A8">
        <w:rPr>
          <w:rStyle w:val="FontStyle144"/>
          <w:rFonts w:ascii="Times New Roman" w:hAnsi="Times New Roman" w:cs="Times New Roman"/>
          <w:sz w:val="24"/>
          <w:szCs w:val="24"/>
          <w:lang w:eastAsia="en-US"/>
        </w:rPr>
        <w:t>е</w:t>
      </w:r>
      <w:r w:rsidR="00581C26" w:rsidRPr="001949A8">
        <w:rPr>
          <w:rStyle w:val="FontStyle144"/>
          <w:rFonts w:ascii="Times New Roman" w:hAnsi="Times New Roman" w:cs="Times New Roman"/>
          <w:sz w:val="24"/>
          <w:szCs w:val="24"/>
          <w:lang w:eastAsia="en-US"/>
        </w:rPr>
        <w:t xml:space="preserve"> последовательности</w:t>
      </w:r>
      <w:r w:rsidRPr="001949A8">
        <w:rPr>
          <w:rStyle w:val="FontStyle144"/>
          <w:rFonts w:ascii="Times New Roman" w:hAnsi="Times New Roman" w:cs="Times New Roman"/>
          <w:sz w:val="24"/>
          <w:szCs w:val="24"/>
          <w:lang w:eastAsia="en-US"/>
        </w:rPr>
        <w:t>:</w:t>
      </w:r>
    </w:p>
    <w:p w14:paraId="5FD1C07D" w14:textId="1D1B11FE" w:rsidR="00797262" w:rsidRPr="001949A8" w:rsidRDefault="00797262"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1) [Необязательно] Предварительная обработка изображения, например, уменьшение разрешения и обрезка изображения: преобразование полученного изображения отпечатка пальца в обрезанный и уменьшенный </w:t>
      </w:r>
      <w:r w:rsidR="00581C26" w:rsidRPr="001949A8">
        <w:rPr>
          <w:rStyle w:val="FontStyle144"/>
          <w:rFonts w:ascii="Times New Roman" w:hAnsi="Times New Roman" w:cs="Times New Roman"/>
          <w:sz w:val="24"/>
          <w:szCs w:val="24"/>
          <w:lang w:eastAsia="en-US"/>
        </w:rPr>
        <w:t xml:space="preserve">шаблон </w:t>
      </w:r>
      <w:r w:rsidR="00372EDF" w:rsidRPr="001949A8">
        <w:rPr>
          <w:rStyle w:val="FontStyle144"/>
          <w:rFonts w:ascii="Times New Roman" w:hAnsi="Times New Roman" w:cs="Times New Roman"/>
          <w:sz w:val="24"/>
          <w:szCs w:val="24"/>
          <w:lang w:eastAsia="en-US"/>
        </w:rPr>
        <w:t>изображения отпечатка пальца</w:t>
      </w:r>
      <w:r w:rsidRPr="001949A8">
        <w:rPr>
          <w:rStyle w:val="FontStyle144"/>
          <w:rFonts w:ascii="Times New Roman" w:hAnsi="Times New Roman" w:cs="Times New Roman"/>
          <w:sz w:val="24"/>
          <w:szCs w:val="24"/>
          <w:lang w:eastAsia="en-US"/>
        </w:rPr>
        <w:t>;</w:t>
      </w:r>
    </w:p>
    <w:p w14:paraId="0CD271E0" w14:textId="18428541" w:rsidR="00797262" w:rsidRPr="001949A8" w:rsidRDefault="00797262" w:rsidP="00720185">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2) Ячеистое разбиение: разделение </w:t>
      </w:r>
      <w:r w:rsidR="00372EDF" w:rsidRPr="001949A8">
        <w:rPr>
          <w:rStyle w:val="FontStyle144"/>
          <w:rFonts w:ascii="Times New Roman" w:hAnsi="Times New Roman" w:cs="Times New Roman"/>
          <w:sz w:val="24"/>
          <w:szCs w:val="24"/>
          <w:lang w:eastAsia="en-US"/>
        </w:rPr>
        <w:t xml:space="preserve">изображения отпечатка пальца </w:t>
      </w:r>
      <w:r w:rsidRPr="001949A8">
        <w:rPr>
          <w:rStyle w:val="FontStyle144"/>
          <w:rFonts w:ascii="Times New Roman" w:hAnsi="Times New Roman" w:cs="Times New Roman"/>
          <w:sz w:val="24"/>
          <w:szCs w:val="24"/>
          <w:lang w:eastAsia="en-US"/>
        </w:rPr>
        <w:t xml:space="preserve">из этапа 0) на ячейки размером </w:t>
      </w:r>
      <w:r w:rsidRPr="00292290">
        <w:rPr>
          <w:rStyle w:val="FontStyle144"/>
          <w:rFonts w:ascii="Times New Roman" w:hAnsi="Times New Roman" w:cs="Times New Roman"/>
          <w:i/>
          <w:iCs/>
          <w:sz w:val="24"/>
          <w:szCs w:val="24"/>
          <w:lang w:eastAsia="en-US"/>
        </w:rPr>
        <w:t>S</w:t>
      </w:r>
      <w:r w:rsidRPr="001949A8">
        <w:rPr>
          <w:rStyle w:val="FontStyle144"/>
          <w:rFonts w:ascii="Times New Roman" w:hAnsi="Times New Roman" w:cs="Times New Roman"/>
          <w:sz w:val="24"/>
          <w:szCs w:val="24"/>
          <w:lang w:eastAsia="en-US"/>
        </w:rPr>
        <w:t xml:space="preserve"> </w:t>
      </w:r>
      <m:oMath>
        <m:r>
          <w:rPr>
            <w:rStyle w:val="FontStyle144"/>
            <w:rFonts w:ascii="Cambria Math" w:hAnsi="Cambria Math" w:cs="Times New Roman"/>
            <w:sz w:val="24"/>
            <w:szCs w:val="24"/>
            <w:lang w:eastAsia="en-US"/>
          </w:rPr>
          <m:t>×</m:t>
        </m:r>
      </m:oMath>
      <w:r w:rsidRPr="001949A8">
        <w:rPr>
          <w:rStyle w:val="FontStyle144"/>
          <w:rFonts w:ascii="Times New Roman" w:hAnsi="Times New Roman" w:cs="Times New Roman"/>
          <w:sz w:val="24"/>
          <w:szCs w:val="24"/>
          <w:lang w:eastAsia="en-US"/>
        </w:rPr>
        <w:t xml:space="preserve"> </w:t>
      </w:r>
      <w:r w:rsidRPr="00292290">
        <w:rPr>
          <w:rStyle w:val="FontStyle144"/>
          <w:rFonts w:ascii="Times New Roman" w:hAnsi="Times New Roman" w:cs="Times New Roman"/>
          <w:i/>
          <w:iCs/>
          <w:sz w:val="24"/>
          <w:szCs w:val="24"/>
          <w:lang w:eastAsia="en-US"/>
        </w:rPr>
        <w:t>T</w:t>
      </w:r>
      <w:r w:rsidRPr="001949A8">
        <w:rPr>
          <w:rStyle w:val="FontStyle144"/>
          <w:rFonts w:ascii="Times New Roman" w:hAnsi="Times New Roman" w:cs="Times New Roman"/>
          <w:sz w:val="24"/>
          <w:szCs w:val="24"/>
          <w:lang w:eastAsia="en-US"/>
        </w:rPr>
        <w:t xml:space="preserve"> пикселей;</w:t>
      </w:r>
    </w:p>
    <w:p w14:paraId="57EBDFF0" w14:textId="79C8A4CE" w:rsidR="00797262" w:rsidRPr="001949A8" w:rsidRDefault="00797262"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3) Выбор спектральных </w:t>
      </w:r>
      <w:r w:rsidR="00581C26" w:rsidRPr="001949A8">
        <w:rPr>
          <w:rStyle w:val="FontStyle144"/>
          <w:rFonts w:ascii="Times New Roman" w:hAnsi="Times New Roman" w:cs="Times New Roman"/>
          <w:sz w:val="24"/>
          <w:szCs w:val="24"/>
          <w:lang w:eastAsia="en-US"/>
        </w:rPr>
        <w:t>составляющих</w:t>
      </w:r>
      <w:r w:rsidRPr="001949A8">
        <w:rPr>
          <w:rStyle w:val="FontStyle144"/>
          <w:rFonts w:ascii="Times New Roman" w:hAnsi="Times New Roman" w:cs="Times New Roman"/>
          <w:sz w:val="24"/>
          <w:szCs w:val="24"/>
          <w:lang w:eastAsia="en-US"/>
        </w:rPr>
        <w:t xml:space="preserve">: выбор спектральных </w:t>
      </w:r>
      <w:r w:rsidR="00581C26" w:rsidRPr="001949A8">
        <w:rPr>
          <w:rStyle w:val="FontStyle144"/>
          <w:rFonts w:ascii="Times New Roman" w:hAnsi="Times New Roman" w:cs="Times New Roman"/>
          <w:sz w:val="24"/>
          <w:szCs w:val="24"/>
          <w:lang w:eastAsia="en-US"/>
        </w:rPr>
        <w:t>составляющих</w:t>
      </w:r>
      <w:r w:rsidRPr="001949A8">
        <w:rPr>
          <w:rStyle w:val="FontStyle144"/>
          <w:rFonts w:ascii="Times New Roman" w:hAnsi="Times New Roman" w:cs="Times New Roman"/>
          <w:sz w:val="24"/>
          <w:szCs w:val="24"/>
          <w:lang w:eastAsia="en-US"/>
        </w:rPr>
        <w:t xml:space="preserve"> для представления каждой ячейки </w:t>
      </w:r>
      <w:r w:rsidR="00372EDF" w:rsidRPr="001949A8">
        <w:rPr>
          <w:rStyle w:val="FontStyle144"/>
          <w:rFonts w:ascii="Times New Roman" w:hAnsi="Times New Roman" w:cs="Times New Roman"/>
          <w:sz w:val="24"/>
          <w:szCs w:val="24"/>
          <w:lang w:eastAsia="en-US"/>
        </w:rPr>
        <w:t>изображения отпечатка пальца</w:t>
      </w:r>
      <w:r w:rsidRPr="001949A8">
        <w:rPr>
          <w:rStyle w:val="FontStyle144"/>
          <w:rFonts w:ascii="Times New Roman" w:hAnsi="Times New Roman" w:cs="Times New Roman"/>
          <w:sz w:val="24"/>
          <w:szCs w:val="24"/>
          <w:lang w:eastAsia="en-US"/>
        </w:rPr>
        <w:t>.</w:t>
      </w:r>
    </w:p>
    <w:p w14:paraId="5F477B7C" w14:textId="77777777" w:rsidR="00866DC2" w:rsidRPr="001949A8" w:rsidRDefault="00866DC2" w:rsidP="00173EE8">
      <w:pPr>
        <w:pStyle w:val="Style75"/>
        <w:widowControl/>
        <w:ind w:firstLine="720"/>
        <w:jc w:val="both"/>
        <w:rPr>
          <w:rStyle w:val="FontStyle146"/>
          <w:rFonts w:ascii="Times New Roman" w:hAnsi="Times New Roman" w:cs="Times New Roman"/>
          <w:sz w:val="24"/>
          <w:szCs w:val="24"/>
          <w:lang w:eastAsia="en-US"/>
        </w:rPr>
      </w:pPr>
    </w:p>
    <w:p w14:paraId="4118F516" w14:textId="126D2754" w:rsidR="008601BE" w:rsidRPr="001949A8" w:rsidRDefault="008601BE" w:rsidP="00173EE8">
      <w:pPr>
        <w:pStyle w:val="Style75"/>
        <w:widowControl/>
        <w:ind w:firstLine="720"/>
        <w:jc w:val="both"/>
        <w:rPr>
          <w:rStyle w:val="FontStyle146"/>
          <w:rFonts w:ascii="Times New Roman" w:hAnsi="Times New Roman" w:cs="Times New Roman"/>
          <w:sz w:val="24"/>
          <w:szCs w:val="24"/>
          <w:lang w:eastAsia="en-US"/>
        </w:rPr>
      </w:pPr>
      <w:r w:rsidRPr="001949A8">
        <w:rPr>
          <w:rStyle w:val="FontStyle146"/>
          <w:rFonts w:ascii="Times New Roman" w:hAnsi="Times New Roman" w:cs="Times New Roman"/>
          <w:sz w:val="24"/>
          <w:szCs w:val="24"/>
          <w:lang w:eastAsia="en-US"/>
        </w:rPr>
        <w:t xml:space="preserve">7.2 </w:t>
      </w:r>
      <w:r w:rsidR="00581C26" w:rsidRPr="001949A8">
        <w:rPr>
          <w:rStyle w:val="FontStyle146"/>
          <w:rFonts w:ascii="Times New Roman" w:hAnsi="Times New Roman" w:cs="Times New Roman"/>
          <w:sz w:val="24"/>
          <w:szCs w:val="24"/>
          <w:lang w:eastAsia="en-US"/>
        </w:rPr>
        <w:t>Этап</w:t>
      </w:r>
      <w:r w:rsidRPr="001949A8">
        <w:rPr>
          <w:rStyle w:val="FontStyle146"/>
          <w:rFonts w:ascii="Times New Roman" w:hAnsi="Times New Roman" w:cs="Times New Roman"/>
          <w:sz w:val="24"/>
          <w:szCs w:val="24"/>
          <w:lang w:eastAsia="en-US"/>
        </w:rPr>
        <w:t xml:space="preserve"> 0) [</w:t>
      </w:r>
      <w:r w:rsidR="00581C26" w:rsidRPr="001949A8">
        <w:rPr>
          <w:rStyle w:val="FontStyle146"/>
          <w:rFonts w:ascii="Times New Roman" w:hAnsi="Times New Roman" w:cs="Times New Roman"/>
          <w:sz w:val="24"/>
          <w:szCs w:val="24"/>
          <w:lang w:eastAsia="en-US"/>
        </w:rPr>
        <w:t>необязательно</w:t>
      </w:r>
      <w:r w:rsidRPr="001949A8">
        <w:rPr>
          <w:rStyle w:val="FontStyle146"/>
          <w:rFonts w:ascii="Times New Roman" w:hAnsi="Times New Roman" w:cs="Times New Roman"/>
          <w:sz w:val="24"/>
          <w:szCs w:val="24"/>
          <w:lang w:eastAsia="en-US"/>
        </w:rPr>
        <w:t xml:space="preserve">] </w:t>
      </w:r>
      <w:r w:rsidR="00581C26" w:rsidRPr="001949A8">
        <w:rPr>
          <w:rStyle w:val="FontStyle146"/>
          <w:rFonts w:ascii="Times New Roman" w:hAnsi="Times New Roman" w:cs="Times New Roman"/>
          <w:sz w:val="24"/>
          <w:szCs w:val="24"/>
          <w:lang w:eastAsia="en-US"/>
        </w:rPr>
        <w:t>Предварительная обработка изображения</w:t>
      </w:r>
    </w:p>
    <w:p w14:paraId="41AD834D" w14:textId="77777777" w:rsidR="00292290" w:rsidRDefault="00292290" w:rsidP="00173EE8">
      <w:pPr>
        <w:pStyle w:val="Style28"/>
        <w:widowControl/>
        <w:ind w:firstLine="720"/>
        <w:jc w:val="both"/>
        <w:rPr>
          <w:rStyle w:val="FontStyle144"/>
          <w:rFonts w:ascii="Times New Roman" w:hAnsi="Times New Roman" w:cs="Times New Roman"/>
          <w:sz w:val="24"/>
          <w:szCs w:val="24"/>
          <w:lang w:eastAsia="en-US"/>
        </w:rPr>
      </w:pPr>
    </w:p>
    <w:p w14:paraId="29FE725D" w14:textId="7BC4A2FB" w:rsidR="002A48F3" w:rsidRPr="001949A8" w:rsidRDefault="002A48F3"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На этапе обработки отпечатков пальцев на основе спектрального шаблона допускается дополнительно выполнять уменьшение разрешения изображения. Любое выполненное уменьшение разрешения должно поддерживать совместимость с характеристиками пальцев исследуемой группы (взрослые, дети и т.д.). Обрезка также может быть частью этого этапа. Если обрезка выполняется вместе с уменьшением разрешения, это может произойти либо до, либо после </w:t>
      </w:r>
      <w:proofErr w:type="spellStart"/>
      <w:r w:rsidRPr="001949A8">
        <w:rPr>
          <w:rStyle w:val="FontStyle144"/>
          <w:rFonts w:ascii="Times New Roman" w:hAnsi="Times New Roman" w:cs="Times New Roman"/>
          <w:sz w:val="24"/>
          <w:szCs w:val="24"/>
          <w:lang w:eastAsia="en-US"/>
        </w:rPr>
        <w:t>субдискретизации</w:t>
      </w:r>
      <w:proofErr w:type="spellEnd"/>
      <w:r w:rsidRPr="001949A8">
        <w:rPr>
          <w:rStyle w:val="FontStyle144"/>
          <w:rFonts w:ascii="Times New Roman" w:hAnsi="Times New Roman" w:cs="Times New Roman"/>
          <w:sz w:val="24"/>
          <w:szCs w:val="24"/>
          <w:lang w:eastAsia="en-US"/>
        </w:rPr>
        <w:t>.</w:t>
      </w:r>
    </w:p>
    <w:p w14:paraId="35C0AD8F" w14:textId="1BF7770C" w:rsidR="002A48F3" w:rsidRPr="001949A8" w:rsidRDefault="002A48F3"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В случае выполнения результатом этапа 0) является обрезанная версия полученного изображения отпечатка пальца с </w:t>
      </w:r>
      <w:proofErr w:type="spellStart"/>
      <w:r w:rsidRPr="001949A8">
        <w:rPr>
          <w:rStyle w:val="FontStyle144"/>
          <w:rFonts w:ascii="Times New Roman" w:hAnsi="Times New Roman" w:cs="Times New Roman"/>
          <w:sz w:val="24"/>
          <w:szCs w:val="24"/>
          <w:lang w:eastAsia="en-US"/>
        </w:rPr>
        <w:t>субдискретизацией</w:t>
      </w:r>
      <w:proofErr w:type="spellEnd"/>
      <w:r w:rsidRPr="001949A8">
        <w:rPr>
          <w:rStyle w:val="FontStyle144"/>
          <w:rFonts w:ascii="Times New Roman" w:hAnsi="Times New Roman" w:cs="Times New Roman"/>
          <w:sz w:val="24"/>
          <w:szCs w:val="24"/>
          <w:lang w:eastAsia="en-US"/>
        </w:rPr>
        <w:t xml:space="preserve">, известная здесь как </w:t>
      </w:r>
      <w:r w:rsidR="00372EDF" w:rsidRPr="001949A8">
        <w:rPr>
          <w:rStyle w:val="FontStyle144"/>
          <w:rFonts w:ascii="Times New Roman" w:hAnsi="Times New Roman" w:cs="Times New Roman"/>
          <w:sz w:val="24"/>
          <w:szCs w:val="24"/>
          <w:lang w:eastAsia="en-US"/>
        </w:rPr>
        <w:t>изображение отпечатка пальца</w:t>
      </w:r>
      <w:r w:rsidRPr="001949A8">
        <w:rPr>
          <w:rStyle w:val="FontStyle144"/>
          <w:rFonts w:ascii="Times New Roman" w:hAnsi="Times New Roman" w:cs="Times New Roman"/>
          <w:sz w:val="24"/>
          <w:szCs w:val="24"/>
          <w:lang w:eastAsia="en-US"/>
        </w:rPr>
        <w:t xml:space="preserve">. Если шаг 0) не выполнен, </w:t>
      </w:r>
      <w:r w:rsidR="0004185A" w:rsidRPr="001949A8">
        <w:rPr>
          <w:rStyle w:val="FontStyle144"/>
          <w:rFonts w:ascii="Times New Roman" w:hAnsi="Times New Roman" w:cs="Times New Roman"/>
          <w:sz w:val="24"/>
          <w:szCs w:val="24"/>
          <w:lang w:eastAsia="en-US"/>
        </w:rPr>
        <w:t>аргументом</w:t>
      </w:r>
      <w:r w:rsidRPr="001949A8">
        <w:rPr>
          <w:rStyle w:val="FontStyle144"/>
          <w:rFonts w:ascii="Times New Roman" w:hAnsi="Times New Roman" w:cs="Times New Roman"/>
          <w:sz w:val="24"/>
          <w:szCs w:val="24"/>
          <w:lang w:eastAsia="en-US"/>
        </w:rPr>
        <w:t xml:space="preserve"> для </w:t>
      </w:r>
      <w:r w:rsidR="0004185A" w:rsidRPr="001949A8">
        <w:rPr>
          <w:rStyle w:val="FontStyle144"/>
          <w:rFonts w:ascii="Times New Roman" w:hAnsi="Times New Roman" w:cs="Times New Roman"/>
          <w:sz w:val="24"/>
          <w:szCs w:val="24"/>
          <w:lang w:eastAsia="en-US"/>
        </w:rPr>
        <w:t>этапа</w:t>
      </w:r>
      <w:r w:rsidRPr="001949A8">
        <w:rPr>
          <w:rStyle w:val="FontStyle144"/>
          <w:rFonts w:ascii="Times New Roman" w:hAnsi="Times New Roman" w:cs="Times New Roman"/>
          <w:sz w:val="24"/>
          <w:szCs w:val="24"/>
          <w:lang w:eastAsia="en-US"/>
        </w:rPr>
        <w:t xml:space="preserve"> 1) ниже будет полученное изображение отпечатка пальца.</w:t>
      </w:r>
    </w:p>
    <w:p w14:paraId="10093734" w14:textId="77777777" w:rsidR="00B37D06" w:rsidRPr="001949A8" w:rsidRDefault="00B37D06" w:rsidP="00173EE8">
      <w:pPr>
        <w:pStyle w:val="Style75"/>
        <w:widowControl/>
        <w:ind w:firstLine="720"/>
        <w:jc w:val="both"/>
        <w:rPr>
          <w:rStyle w:val="FontStyle146"/>
          <w:rFonts w:ascii="Times New Roman" w:hAnsi="Times New Roman" w:cs="Times New Roman"/>
          <w:sz w:val="24"/>
          <w:szCs w:val="24"/>
          <w:lang w:eastAsia="en-US"/>
        </w:rPr>
      </w:pPr>
    </w:p>
    <w:p w14:paraId="49DD7F9A" w14:textId="61EE50F5" w:rsidR="008601BE" w:rsidRPr="001949A8" w:rsidRDefault="008601BE" w:rsidP="00173EE8">
      <w:pPr>
        <w:pStyle w:val="Style75"/>
        <w:widowControl/>
        <w:ind w:firstLine="720"/>
        <w:jc w:val="both"/>
        <w:rPr>
          <w:rStyle w:val="FontStyle146"/>
          <w:rFonts w:ascii="Times New Roman" w:hAnsi="Times New Roman" w:cs="Times New Roman"/>
          <w:sz w:val="24"/>
          <w:szCs w:val="24"/>
          <w:lang w:eastAsia="en-US"/>
        </w:rPr>
      </w:pPr>
      <w:r w:rsidRPr="001949A8">
        <w:rPr>
          <w:rStyle w:val="FontStyle146"/>
          <w:rFonts w:ascii="Times New Roman" w:hAnsi="Times New Roman" w:cs="Times New Roman"/>
          <w:sz w:val="24"/>
          <w:szCs w:val="24"/>
          <w:lang w:eastAsia="en-US"/>
        </w:rPr>
        <w:t xml:space="preserve">7.3 </w:t>
      </w:r>
      <w:r w:rsidR="0004185A" w:rsidRPr="001949A8">
        <w:rPr>
          <w:rStyle w:val="FontStyle146"/>
          <w:rFonts w:ascii="Times New Roman" w:hAnsi="Times New Roman" w:cs="Times New Roman"/>
          <w:sz w:val="24"/>
          <w:szCs w:val="24"/>
          <w:lang w:eastAsia="en-US"/>
        </w:rPr>
        <w:t>Этап</w:t>
      </w:r>
      <w:r w:rsidRPr="001949A8">
        <w:rPr>
          <w:rStyle w:val="FontStyle146"/>
          <w:rFonts w:ascii="Times New Roman" w:hAnsi="Times New Roman" w:cs="Times New Roman"/>
          <w:sz w:val="24"/>
          <w:szCs w:val="24"/>
          <w:lang w:eastAsia="en-US"/>
        </w:rPr>
        <w:t xml:space="preserve"> 1) </w:t>
      </w:r>
      <w:r w:rsidR="0004185A" w:rsidRPr="001949A8">
        <w:rPr>
          <w:rStyle w:val="FontStyle146"/>
          <w:rFonts w:ascii="Times New Roman" w:hAnsi="Times New Roman" w:cs="Times New Roman"/>
          <w:sz w:val="24"/>
          <w:szCs w:val="24"/>
          <w:lang w:eastAsia="en-US"/>
        </w:rPr>
        <w:t>Ячеистое разбиение</w:t>
      </w:r>
    </w:p>
    <w:p w14:paraId="77C9E4F5" w14:textId="77777777" w:rsidR="00292290" w:rsidRDefault="00292290" w:rsidP="00173EE8">
      <w:pPr>
        <w:pStyle w:val="Style28"/>
        <w:widowControl/>
        <w:ind w:firstLine="720"/>
        <w:jc w:val="both"/>
        <w:rPr>
          <w:rStyle w:val="FontStyle144"/>
          <w:rFonts w:ascii="Times New Roman" w:hAnsi="Times New Roman" w:cs="Times New Roman"/>
          <w:sz w:val="24"/>
          <w:szCs w:val="24"/>
          <w:lang w:eastAsia="en-US"/>
        </w:rPr>
      </w:pPr>
    </w:p>
    <w:p w14:paraId="2D68A259" w14:textId="3892EE39" w:rsidR="0004185A" w:rsidRPr="001949A8" w:rsidRDefault="0004185A"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В общем, ячеистое </w:t>
      </w:r>
      <w:r w:rsidR="00EC12E8" w:rsidRPr="001949A8">
        <w:rPr>
          <w:rStyle w:val="FontStyle144"/>
          <w:rFonts w:ascii="Times New Roman" w:hAnsi="Times New Roman" w:cs="Times New Roman"/>
          <w:sz w:val="24"/>
          <w:szCs w:val="24"/>
          <w:lang w:eastAsia="en-US"/>
        </w:rPr>
        <w:t>разбиение</w:t>
      </w:r>
      <w:r w:rsidRPr="001949A8">
        <w:rPr>
          <w:rStyle w:val="FontStyle144"/>
          <w:rFonts w:ascii="Times New Roman" w:hAnsi="Times New Roman" w:cs="Times New Roman"/>
          <w:sz w:val="24"/>
          <w:szCs w:val="24"/>
          <w:lang w:eastAsia="en-US"/>
        </w:rPr>
        <w:t xml:space="preserve"> данных </w:t>
      </w:r>
      <w:r w:rsidR="00EC12E8" w:rsidRPr="001949A8">
        <w:rPr>
          <w:rStyle w:val="FontStyle144"/>
          <w:rFonts w:ascii="Times New Roman" w:hAnsi="Times New Roman" w:cs="Times New Roman"/>
          <w:sz w:val="24"/>
          <w:szCs w:val="24"/>
          <w:lang w:eastAsia="en-US"/>
        </w:rPr>
        <w:t xml:space="preserve">изображения отпечатка </w:t>
      </w:r>
      <w:r w:rsidRPr="001949A8">
        <w:rPr>
          <w:rStyle w:val="FontStyle144"/>
          <w:rFonts w:ascii="Times New Roman" w:hAnsi="Times New Roman" w:cs="Times New Roman"/>
          <w:sz w:val="24"/>
          <w:szCs w:val="24"/>
          <w:lang w:eastAsia="en-US"/>
        </w:rPr>
        <w:t xml:space="preserve">пальца включает в себя разделение центральной или другой части </w:t>
      </w:r>
      <w:r w:rsidR="00EC12E8" w:rsidRPr="001949A8">
        <w:rPr>
          <w:rStyle w:val="FontStyle144"/>
          <w:rFonts w:ascii="Times New Roman" w:hAnsi="Times New Roman" w:cs="Times New Roman"/>
          <w:sz w:val="24"/>
          <w:szCs w:val="24"/>
          <w:lang w:eastAsia="en-US"/>
        </w:rPr>
        <w:t>изображения отпечатка</w:t>
      </w:r>
      <w:r w:rsidRPr="001949A8">
        <w:rPr>
          <w:rStyle w:val="FontStyle144"/>
          <w:rFonts w:ascii="Times New Roman" w:hAnsi="Times New Roman" w:cs="Times New Roman"/>
          <w:sz w:val="24"/>
          <w:szCs w:val="24"/>
          <w:lang w:eastAsia="en-US"/>
        </w:rPr>
        <w:t xml:space="preserve"> пальца на сет</w:t>
      </w:r>
      <w:r w:rsidR="00EC12E8" w:rsidRPr="001949A8">
        <w:rPr>
          <w:rStyle w:val="FontStyle144"/>
          <w:rFonts w:ascii="Times New Roman" w:hAnsi="Times New Roman" w:cs="Times New Roman"/>
          <w:sz w:val="24"/>
          <w:szCs w:val="24"/>
          <w:lang w:eastAsia="en-US"/>
        </w:rPr>
        <w:t>ь</w:t>
      </w:r>
      <w:r w:rsidRPr="001949A8">
        <w:rPr>
          <w:rStyle w:val="FontStyle144"/>
          <w:rFonts w:ascii="Times New Roman" w:hAnsi="Times New Roman" w:cs="Times New Roman"/>
          <w:sz w:val="24"/>
          <w:szCs w:val="24"/>
          <w:lang w:eastAsia="en-US"/>
        </w:rPr>
        <w:t xml:space="preserve"> перекрывающихся или неперекрывающихся ячеек. Перв</w:t>
      </w:r>
      <w:r w:rsidR="00EC12E8" w:rsidRPr="001949A8">
        <w:rPr>
          <w:rStyle w:val="FontStyle144"/>
          <w:rFonts w:ascii="Times New Roman" w:hAnsi="Times New Roman" w:cs="Times New Roman"/>
          <w:sz w:val="24"/>
          <w:szCs w:val="24"/>
          <w:lang w:eastAsia="en-US"/>
        </w:rPr>
        <w:t>ой</w:t>
      </w:r>
      <w:r w:rsidRPr="001949A8">
        <w:rPr>
          <w:rStyle w:val="FontStyle144"/>
          <w:rFonts w:ascii="Times New Roman" w:hAnsi="Times New Roman" w:cs="Times New Roman"/>
          <w:sz w:val="24"/>
          <w:szCs w:val="24"/>
          <w:lang w:eastAsia="en-US"/>
        </w:rPr>
        <w:t xml:space="preserve"> ячейк</w:t>
      </w:r>
      <w:r w:rsidR="00EC12E8" w:rsidRPr="001949A8">
        <w:rPr>
          <w:rStyle w:val="FontStyle144"/>
          <w:rFonts w:ascii="Times New Roman" w:hAnsi="Times New Roman" w:cs="Times New Roman"/>
          <w:sz w:val="24"/>
          <w:szCs w:val="24"/>
          <w:lang w:eastAsia="en-US"/>
        </w:rPr>
        <w:t>ой</w:t>
      </w:r>
      <w:r w:rsidRPr="001949A8">
        <w:rPr>
          <w:rStyle w:val="FontStyle144"/>
          <w:rFonts w:ascii="Times New Roman" w:hAnsi="Times New Roman" w:cs="Times New Roman"/>
          <w:sz w:val="24"/>
          <w:szCs w:val="24"/>
          <w:lang w:eastAsia="en-US"/>
        </w:rPr>
        <w:t xml:space="preserve"> считается верхн</w:t>
      </w:r>
      <w:r w:rsidR="00EC12E8" w:rsidRPr="001949A8">
        <w:rPr>
          <w:rStyle w:val="FontStyle144"/>
          <w:rFonts w:ascii="Times New Roman" w:hAnsi="Times New Roman" w:cs="Times New Roman"/>
          <w:sz w:val="24"/>
          <w:szCs w:val="24"/>
          <w:lang w:eastAsia="en-US"/>
        </w:rPr>
        <w:t>яя</w:t>
      </w:r>
      <w:r w:rsidRPr="001949A8">
        <w:rPr>
          <w:rStyle w:val="FontStyle144"/>
          <w:rFonts w:ascii="Times New Roman" w:hAnsi="Times New Roman" w:cs="Times New Roman"/>
          <w:sz w:val="24"/>
          <w:szCs w:val="24"/>
          <w:lang w:eastAsia="en-US"/>
        </w:rPr>
        <w:t>, сам</w:t>
      </w:r>
      <w:r w:rsidR="00EC12E8" w:rsidRPr="001949A8">
        <w:rPr>
          <w:rStyle w:val="FontStyle144"/>
          <w:rFonts w:ascii="Times New Roman" w:hAnsi="Times New Roman" w:cs="Times New Roman"/>
          <w:sz w:val="24"/>
          <w:szCs w:val="24"/>
          <w:lang w:eastAsia="en-US"/>
        </w:rPr>
        <w:t>ая</w:t>
      </w:r>
      <w:r w:rsidRPr="001949A8">
        <w:rPr>
          <w:rStyle w:val="FontStyle144"/>
          <w:rFonts w:ascii="Times New Roman" w:hAnsi="Times New Roman" w:cs="Times New Roman"/>
          <w:sz w:val="24"/>
          <w:szCs w:val="24"/>
          <w:lang w:eastAsia="en-US"/>
        </w:rPr>
        <w:t xml:space="preserve"> лев</w:t>
      </w:r>
      <w:r w:rsidR="00EC12E8" w:rsidRPr="001949A8">
        <w:rPr>
          <w:rStyle w:val="FontStyle144"/>
          <w:rFonts w:ascii="Times New Roman" w:hAnsi="Times New Roman" w:cs="Times New Roman"/>
          <w:sz w:val="24"/>
          <w:szCs w:val="24"/>
          <w:lang w:eastAsia="en-US"/>
        </w:rPr>
        <w:t>ая</w:t>
      </w:r>
      <w:r w:rsidRPr="001949A8">
        <w:rPr>
          <w:rStyle w:val="FontStyle144"/>
          <w:rFonts w:ascii="Times New Roman" w:hAnsi="Times New Roman" w:cs="Times New Roman"/>
          <w:sz w:val="24"/>
          <w:szCs w:val="24"/>
          <w:lang w:eastAsia="en-US"/>
        </w:rPr>
        <w:t xml:space="preserve"> ячейк</w:t>
      </w:r>
      <w:r w:rsidR="00EC12E8" w:rsidRPr="001949A8">
        <w:rPr>
          <w:rStyle w:val="FontStyle144"/>
          <w:rFonts w:ascii="Times New Roman" w:hAnsi="Times New Roman" w:cs="Times New Roman"/>
          <w:sz w:val="24"/>
          <w:szCs w:val="24"/>
          <w:lang w:eastAsia="en-US"/>
        </w:rPr>
        <w:t>а</w:t>
      </w:r>
      <w:r w:rsidRPr="001949A8">
        <w:rPr>
          <w:rStyle w:val="FontStyle144"/>
          <w:rFonts w:ascii="Times New Roman" w:hAnsi="Times New Roman" w:cs="Times New Roman"/>
          <w:sz w:val="24"/>
          <w:szCs w:val="24"/>
          <w:lang w:eastAsia="en-US"/>
        </w:rPr>
        <w:t xml:space="preserve"> в </w:t>
      </w:r>
      <w:r w:rsidR="00EC12E8" w:rsidRPr="001949A8">
        <w:rPr>
          <w:rStyle w:val="FontStyle144"/>
          <w:rFonts w:ascii="Times New Roman" w:hAnsi="Times New Roman" w:cs="Times New Roman"/>
          <w:sz w:val="24"/>
          <w:szCs w:val="24"/>
          <w:lang w:eastAsia="en-US"/>
        </w:rPr>
        <w:t>изображении отпечатка пальца</w:t>
      </w:r>
      <w:r w:rsidRPr="001949A8">
        <w:rPr>
          <w:rStyle w:val="FontStyle144"/>
          <w:rFonts w:ascii="Times New Roman" w:hAnsi="Times New Roman" w:cs="Times New Roman"/>
          <w:sz w:val="24"/>
          <w:szCs w:val="24"/>
          <w:lang w:eastAsia="en-US"/>
        </w:rPr>
        <w:t xml:space="preserve">. </w:t>
      </w:r>
      <w:r w:rsidR="00EC12E8" w:rsidRPr="001949A8">
        <w:rPr>
          <w:rStyle w:val="FontStyle144"/>
          <w:rFonts w:ascii="Times New Roman" w:hAnsi="Times New Roman" w:cs="Times New Roman"/>
          <w:sz w:val="24"/>
          <w:szCs w:val="24"/>
          <w:lang w:eastAsia="en-US"/>
        </w:rPr>
        <w:t>Начало координат</w:t>
      </w:r>
      <w:r w:rsidRPr="001949A8">
        <w:rPr>
          <w:rStyle w:val="FontStyle144"/>
          <w:rFonts w:ascii="Times New Roman" w:hAnsi="Times New Roman" w:cs="Times New Roman"/>
          <w:sz w:val="24"/>
          <w:szCs w:val="24"/>
          <w:lang w:eastAsia="en-US"/>
        </w:rPr>
        <w:t xml:space="preserve"> первой ячейки может быть смещена относительно </w:t>
      </w:r>
      <w:r w:rsidR="00EC12E8" w:rsidRPr="001949A8">
        <w:rPr>
          <w:rStyle w:val="FontStyle144"/>
          <w:rFonts w:ascii="Times New Roman" w:hAnsi="Times New Roman" w:cs="Times New Roman"/>
          <w:sz w:val="24"/>
          <w:szCs w:val="24"/>
          <w:lang w:eastAsia="en-US"/>
        </w:rPr>
        <w:t>начала координат</w:t>
      </w:r>
      <w:r w:rsidRPr="001949A8">
        <w:rPr>
          <w:rStyle w:val="FontStyle144"/>
          <w:rFonts w:ascii="Times New Roman" w:hAnsi="Times New Roman" w:cs="Times New Roman"/>
          <w:sz w:val="24"/>
          <w:szCs w:val="24"/>
          <w:lang w:eastAsia="en-US"/>
        </w:rPr>
        <w:t xml:space="preserve"> </w:t>
      </w:r>
      <w:r w:rsidR="00EC12E8" w:rsidRPr="001949A8">
        <w:rPr>
          <w:rStyle w:val="FontStyle144"/>
          <w:rFonts w:ascii="Times New Roman" w:hAnsi="Times New Roman" w:cs="Times New Roman"/>
          <w:sz w:val="24"/>
          <w:szCs w:val="24"/>
          <w:lang w:eastAsia="en-US"/>
        </w:rPr>
        <w:t xml:space="preserve">изображения отпечатка пальца </w:t>
      </w:r>
      <w:r w:rsidRPr="001949A8">
        <w:rPr>
          <w:rStyle w:val="FontStyle144"/>
          <w:rFonts w:ascii="Times New Roman" w:hAnsi="Times New Roman" w:cs="Times New Roman"/>
          <w:sz w:val="24"/>
          <w:szCs w:val="24"/>
          <w:lang w:eastAsia="en-US"/>
        </w:rPr>
        <w:t xml:space="preserve">(как показано смещениями x и y на рисунке 2). Любое </w:t>
      </w:r>
      <w:r w:rsidR="00EC12E8" w:rsidRPr="001949A8">
        <w:rPr>
          <w:rStyle w:val="FontStyle144"/>
          <w:rFonts w:ascii="Times New Roman" w:hAnsi="Times New Roman" w:cs="Times New Roman"/>
          <w:sz w:val="24"/>
          <w:szCs w:val="24"/>
          <w:lang w:eastAsia="en-US"/>
        </w:rPr>
        <w:t>число</w:t>
      </w:r>
      <w:r w:rsidRPr="001949A8">
        <w:rPr>
          <w:rStyle w:val="FontStyle144"/>
          <w:rFonts w:ascii="Times New Roman" w:hAnsi="Times New Roman" w:cs="Times New Roman"/>
          <w:sz w:val="24"/>
          <w:szCs w:val="24"/>
          <w:lang w:eastAsia="en-US"/>
        </w:rPr>
        <w:t xml:space="preserve"> пикселей </w:t>
      </w:r>
      <w:r w:rsidR="00EC12E8" w:rsidRPr="001949A8">
        <w:rPr>
          <w:rStyle w:val="FontStyle144"/>
          <w:rFonts w:ascii="Times New Roman" w:hAnsi="Times New Roman" w:cs="Times New Roman"/>
          <w:sz w:val="24"/>
          <w:szCs w:val="24"/>
          <w:lang w:eastAsia="en-US"/>
        </w:rPr>
        <w:t>изображения отпечатка пальца</w:t>
      </w:r>
      <w:r w:rsidRPr="001949A8">
        <w:rPr>
          <w:rStyle w:val="FontStyle144"/>
          <w:rFonts w:ascii="Times New Roman" w:hAnsi="Times New Roman" w:cs="Times New Roman"/>
          <w:sz w:val="24"/>
          <w:szCs w:val="24"/>
          <w:lang w:eastAsia="en-US"/>
        </w:rPr>
        <w:t>, котор</w:t>
      </w:r>
      <w:r w:rsidR="00EC12E8" w:rsidRPr="001949A8">
        <w:rPr>
          <w:rStyle w:val="FontStyle144"/>
          <w:rFonts w:ascii="Times New Roman" w:hAnsi="Times New Roman" w:cs="Times New Roman"/>
          <w:sz w:val="24"/>
          <w:szCs w:val="24"/>
          <w:lang w:eastAsia="en-US"/>
        </w:rPr>
        <w:t>ых</w:t>
      </w:r>
      <w:r w:rsidRPr="001949A8">
        <w:rPr>
          <w:rStyle w:val="FontStyle144"/>
          <w:rFonts w:ascii="Times New Roman" w:hAnsi="Times New Roman" w:cs="Times New Roman"/>
          <w:sz w:val="24"/>
          <w:szCs w:val="24"/>
          <w:lang w:eastAsia="en-US"/>
        </w:rPr>
        <w:t xml:space="preserve"> недостаточно для создания полной ячейки справа от строки или внизу столбца, должно быть </w:t>
      </w:r>
      <w:r w:rsidR="00EC12E8" w:rsidRPr="001949A8">
        <w:rPr>
          <w:rStyle w:val="FontStyle144"/>
          <w:rFonts w:ascii="Times New Roman" w:hAnsi="Times New Roman" w:cs="Times New Roman"/>
          <w:sz w:val="24"/>
          <w:szCs w:val="24"/>
          <w:lang w:eastAsia="en-US"/>
        </w:rPr>
        <w:t>удалено</w:t>
      </w:r>
      <w:r w:rsidRPr="001949A8">
        <w:rPr>
          <w:rStyle w:val="FontStyle144"/>
          <w:rFonts w:ascii="Times New Roman" w:hAnsi="Times New Roman" w:cs="Times New Roman"/>
          <w:sz w:val="24"/>
          <w:szCs w:val="24"/>
          <w:lang w:eastAsia="en-US"/>
        </w:rPr>
        <w:t>.</w:t>
      </w:r>
    </w:p>
    <w:p w14:paraId="7494BCA5" w14:textId="77777777" w:rsidR="00A41BAF" w:rsidRPr="001949A8" w:rsidRDefault="00A41BAF" w:rsidP="00173EE8">
      <w:pPr>
        <w:pStyle w:val="Style28"/>
        <w:widowControl/>
        <w:ind w:firstLine="720"/>
        <w:jc w:val="both"/>
        <w:rPr>
          <w:rStyle w:val="FontStyle144"/>
          <w:rFonts w:ascii="Times New Roman" w:hAnsi="Times New Roman" w:cs="Times New Roman"/>
          <w:sz w:val="24"/>
          <w:szCs w:val="24"/>
          <w:lang w:eastAsia="en-US"/>
        </w:rPr>
      </w:pPr>
    </w:p>
    <w:p w14:paraId="04A52895" w14:textId="109751C7" w:rsidR="008601BE" w:rsidRPr="00173EE8" w:rsidRDefault="00A41BAF" w:rsidP="00173EE8">
      <w:pPr>
        <w:pStyle w:val="Style19"/>
        <w:widowControl/>
        <w:ind w:firstLine="720"/>
        <w:jc w:val="center"/>
        <w:rPr>
          <w:rStyle w:val="FontStyle139"/>
          <w:rFonts w:ascii="Times New Roman" w:hAnsi="Times New Roman" w:cs="Times New Roman"/>
          <w:sz w:val="28"/>
          <w:szCs w:val="28"/>
          <w:lang w:eastAsia="en-US"/>
        </w:rPr>
      </w:pPr>
      <w:r w:rsidRPr="00173EE8">
        <w:rPr>
          <w:rFonts w:ascii="Times New Roman" w:hAnsi="Times New Roman" w:cs="Times New Roman"/>
          <w:b/>
          <w:bCs/>
          <w:noProof/>
          <w:color w:val="000000"/>
          <w:sz w:val="28"/>
          <w:szCs w:val="28"/>
        </w:rPr>
        <w:lastRenderedPageBreak/>
        <w:drawing>
          <wp:inline distT="0" distB="0" distL="0" distR="0" wp14:anchorId="7CD776F2" wp14:editId="00D1EDAA">
            <wp:extent cx="2987040" cy="2034540"/>
            <wp:effectExtent l="0" t="0" r="381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7040" cy="2034540"/>
                    </a:xfrm>
                    <a:prstGeom prst="rect">
                      <a:avLst/>
                    </a:prstGeom>
                    <a:noFill/>
                    <a:ln>
                      <a:noFill/>
                    </a:ln>
                  </pic:spPr>
                </pic:pic>
              </a:graphicData>
            </a:graphic>
          </wp:inline>
        </w:drawing>
      </w:r>
    </w:p>
    <w:p w14:paraId="1828E98E" w14:textId="77777777" w:rsidR="00A41BAF" w:rsidRPr="00173EE8" w:rsidRDefault="00A41BAF" w:rsidP="00173EE8">
      <w:pPr>
        <w:pStyle w:val="Style19"/>
        <w:widowControl/>
        <w:ind w:firstLine="720"/>
        <w:jc w:val="center"/>
        <w:rPr>
          <w:rStyle w:val="FontStyle139"/>
          <w:rFonts w:ascii="Times New Roman" w:hAnsi="Times New Roman" w:cs="Times New Roman"/>
          <w:sz w:val="28"/>
          <w:szCs w:val="28"/>
          <w:lang w:eastAsia="en-US"/>
        </w:rPr>
      </w:pPr>
    </w:p>
    <w:p w14:paraId="4F129BF8" w14:textId="101C2544" w:rsidR="008601BE" w:rsidRPr="001949A8" w:rsidRDefault="00EC12E8" w:rsidP="00173EE8">
      <w:pPr>
        <w:pStyle w:val="Style19"/>
        <w:widowControl/>
        <w:ind w:firstLine="720"/>
        <w:jc w:val="center"/>
        <w:rPr>
          <w:rStyle w:val="FontStyle139"/>
          <w:rFonts w:ascii="Times New Roman" w:hAnsi="Times New Roman" w:cs="Times New Roman"/>
          <w:sz w:val="24"/>
          <w:szCs w:val="24"/>
          <w:lang w:eastAsia="en-US"/>
        </w:rPr>
      </w:pPr>
      <w:r w:rsidRPr="001949A8">
        <w:rPr>
          <w:rStyle w:val="FontStyle139"/>
          <w:rFonts w:ascii="Times New Roman" w:hAnsi="Times New Roman" w:cs="Times New Roman"/>
          <w:sz w:val="24"/>
          <w:szCs w:val="24"/>
          <w:lang w:eastAsia="en-US"/>
        </w:rPr>
        <w:t>Рисунок</w:t>
      </w:r>
      <w:r w:rsidR="008601BE" w:rsidRPr="001949A8">
        <w:rPr>
          <w:rStyle w:val="FontStyle139"/>
          <w:rFonts w:ascii="Times New Roman" w:hAnsi="Times New Roman" w:cs="Times New Roman"/>
          <w:sz w:val="24"/>
          <w:szCs w:val="24"/>
          <w:lang w:eastAsia="en-US"/>
        </w:rPr>
        <w:t xml:space="preserve"> 2 — </w:t>
      </w:r>
      <w:r w:rsidRPr="001949A8">
        <w:rPr>
          <w:rStyle w:val="FontStyle139"/>
          <w:rFonts w:ascii="Times New Roman" w:hAnsi="Times New Roman" w:cs="Times New Roman"/>
          <w:sz w:val="24"/>
          <w:szCs w:val="24"/>
          <w:lang w:eastAsia="en-US"/>
        </w:rPr>
        <w:t>Ячеистое разбиение изображения отпечатка пальца</w:t>
      </w:r>
    </w:p>
    <w:p w14:paraId="17F649A5" w14:textId="77777777" w:rsidR="008601BE" w:rsidRPr="001949A8" w:rsidRDefault="008601BE" w:rsidP="00173EE8">
      <w:pPr>
        <w:pStyle w:val="Style28"/>
        <w:widowControl/>
        <w:ind w:firstLine="720"/>
        <w:jc w:val="both"/>
        <w:rPr>
          <w:rStyle w:val="FontStyle144"/>
          <w:rFonts w:ascii="Times New Roman" w:hAnsi="Times New Roman" w:cs="Times New Roman"/>
          <w:sz w:val="24"/>
          <w:szCs w:val="24"/>
          <w:lang w:eastAsia="en-US"/>
        </w:rPr>
      </w:pPr>
    </w:p>
    <w:p w14:paraId="5E73FC88" w14:textId="1332CB47" w:rsidR="008601BE" w:rsidRPr="001949A8" w:rsidRDefault="00223D23"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В каждой ячейке информация об отпечатке пальца должна быть представлена спектральными составляющими, полученными с использованием одного из методов, описанных в разделе </w:t>
      </w:r>
      <w:r w:rsidR="008601BE" w:rsidRPr="001949A8">
        <w:rPr>
          <w:rStyle w:val="FontStyle144"/>
          <w:rFonts w:ascii="Times New Roman" w:hAnsi="Times New Roman" w:cs="Times New Roman"/>
          <w:sz w:val="24"/>
          <w:szCs w:val="24"/>
          <w:lang w:eastAsia="en-US"/>
        </w:rPr>
        <w:t>7.4.</w:t>
      </w:r>
    </w:p>
    <w:p w14:paraId="3CEB48E0" w14:textId="77777777" w:rsidR="00866DC2" w:rsidRPr="001949A8" w:rsidRDefault="00866DC2" w:rsidP="00173EE8">
      <w:pPr>
        <w:pStyle w:val="Style9"/>
        <w:widowControl/>
        <w:ind w:firstLine="720"/>
        <w:jc w:val="both"/>
        <w:rPr>
          <w:rStyle w:val="FontStyle146"/>
          <w:rFonts w:ascii="Times New Roman" w:hAnsi="Times New Roman" w:cs="Times New Roman"/>
          <w:sz w:val="24"/>
          <w:szCs w:val="24"/>
          <w:lang w:eastAsia="en-US"/>
        </w:rPr>
      </w:pPr>
    </w:p>
    <w:p w14:paraId="22ABD316" w14:textId="41DCDE0A" w:rsidR="008601BE" w:rsidRDefault="008601BE" w:rsidP="00173EE8">
      <w:pPr>
        <w:pStyle w:val="Style9"/>
        <w:widowControl/>
        <w:ind w:firstLine="720"/>
        <w:jc w:val="both"/>
        <w:rPr>
          <w:rStyle w:val="FontStyle146"/>
          <w:rFonts w:ascii="Times New Roman" w:hAnsi="Times New Roman" w:cs="Times New Roman"/>
          <w:sz w:val="24"/>
          <w:szCs w:val="24"/>
          <w:lang w:eastAsia="en-US"/>
        </w:rPr>
      </w:pPr>
      <w:r w:rsidRPr="006B1606">
        <w:rPr>
          <w:rStyle w:val="FontStyle146"/>
          <w:rFonts w:ascii="Times New Roman" w:hAnsi="Times New Roman" w:cs="Times New Roman"/>
          <w:sz w:val="24"/>
          <w:szCs w:val="24"/>
          <w:lang w:eastAsia="en-US"/>
        </w:rPr>
        <w:t>7.4</w:t>
      </w:r>
      <w:r w:rsidR="00AC39CC" w:rsidRPr="006B1606">
        <w:rPr>
          <w:rStyle w:val="FontStyle146"/>
          <w:rFonts w:ascii="Times New Roman" w:hAnsi="Times New Roman" w:cs="Times New Roman"/>
          <w:sz w:val="24"/>
          <w:szCs w:val="24"/>
          <w:lang w:eastAsia="en-US"/>
        </w:rPr>
        <w:t xml:space="preserve"> </w:t>
      </w:r>
      <w:r w:rsidR="00F95378" w:rsidRPr="006B1606">
        <w:rPr>
          <w:rStyle w:val="FontStyle146"/>
          <w:rFonts w:ascii="Times New Roman" w:hAnsi="Times New Roman" w:cs="Times New Roman"/>
          <w:sz w:val="24"/>
          <w:szCs w:val="24"/>
          <w:lang w:eastAsia="en-US"/>
        </w:rPr>
        <w:t>Этап</w:t>
      </w:r>
      <w:r w:rsidRPr="006B1606">
        <w:rPr>
          <w:rStyle w:val="FontStyle146"/>
          <w:rFonts w:ascii="Times New Roman" w:hAnsi="Times New Roman" w:cs="Times New Roman"/>
          <w:sz w:val="24"/>
          <w:szCs w:val="24"/>
          <w:lang w:eastAsia="en-US"/>
        </w:rPr>
        <w:t xml:space="preserve"> 2) </w:t>
      </w:r>
      <w:r w:rsidR="00F95378" w:rsidRPr="006B1606">
        <w:rPr>
          <w:rStyle w:val="FontStyle146"/>
          <w:rFonts w:ascii="Times New Roman" w:hAnsi="Times New Roman" w:cs="Times New Roman"/>
          <w:sz w:val="24"/>
          <w:szCs w:val="24"/>
          <w:lang w:eastAsia="en-US"/>
        </w:rPr>
        <w:t>Выбор спектральных составляющих</w:t>
      </w:r>
    </w:p>
    <w:p w14:paraId="513F0BE9" w14:textId="77777777" w:rsidR="00D93894" w:rsidRPr="001949A8" w:rsidRDefault="00D93894" w:rsidP="00173EE8">
      <w:pPr>
        <w:pStyle w:val="Style9"/>
        <w:widowControl/>
        <w:ind w:firstLine="720"/>
        <w:jc w:val="both"/>
        <w:rPr>
          <w:rStyle w:val="FontStyle146"/>
          <w:rFonts w:ascii="Times New Roman" w:hAnsi="Times New Roman" w:cs="Times New Roman"/>
          <w:sz w:val="24"/>
          <w:szCs w:val="24"/>
          <w:lang w:eastAsia="en-US"/>
        </w:rPr>
      </w:pPr>
    </w:p>
    <w:p w14:paraId="780E137E" w14:textId="0435C2B4" w:rsidR="0007142D" w:rsidRDefault="0007142D"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Существует несколько подходов, которые можно использовать для получения спектральной информации, которая будет сохранена для представления ячейки изображения отпечатка. Такие подходы включают дискретные преобразования Фурье, фильтрацию Габора или выбор спектральных составляющих из квантованного набора </w:t>
      </w:r>
      <w:proofErr w:type="spellStart"/>
      <w:r w:rsidRPr="001949A8">
        <w:rPr>
          <w:rStyle w:val="FontStyle144"/>
          <w:rFonts w:ascii="Times New Roman" w:hAnsi="Times New Roman" w:cs="Times New Roman"/>
          <w:sz w:val="24"/>
          <w:szCs w:val="24"/>
          <w:lang w:eastAsia="en-US"/>
        </w:rPr>
        <w:t>косинусоидальных</w:t>
      </w:r>
      <w:proofErr w:type="spellEnd"/>
      <w:r w:rsidRPr="001949A8">
        <w:rPr>
          <w:rStyle w:val="FontStyle144"/>
          <w:rFonts w:ascii="Times New Roman" w:hAnsi="Times New Roman" w:cs="Times New Roman"/>
          <w:sz w:val="24"/>
          <w:szCs w:val="24"/>
          <w:lang w:eastAsia="en-US"/>
        </w:rPr>
        <w:t xml:space="preserve"> триплетов, описан</w:t>
      </w:r>
      <w:r w:rsidR="00C21734" w:rsidRPr="001949A8">
        <w:rPr>
          <w:rStyle w:val="FontStyle144"/>
          <w:rFonts w:ascii="Times New Roman" w:hAnsi="Times New Roman" w:cs="Times New Roman"/>
          <w:sz w:val="24"/>
          <w:szCs w:val="24"/>
          <w:lang w:eastAsia="en-US"/>
        </w:rPr>
        <w:t>ных</w:t>
      </w:r>
      <w:r w:rsidRPr="001949A8">
        <w:rPr>
          <w:rStyle w:val="FontStyle144"/>
          <w:rFonts w:ascii="Times New Roman" w:hAnsi="Times New Roman" w:cs="Times New Roman"/>
          <w:sz w:val="24"/>
          <w:szCs w:val="24"/>
          <w:lang w:eastAsia="en-US"/>
        </w:rPr>
        <w:t xml:space="preserve"> ниже.</w:t>
      </w:r>
      <w:r w:rsidR="00D93894">
        <w:rPr>
          <w:rStyle w:val="FontStyle144"/>
          <w:rFonts w:ascii="Times New Roman" w:hAnsi="Times New Roman" w:cs="Times New Roman"/>
          <w:sz w:val="24"/>
          <w:szCs w:val="24"/>
          <w:lang w:eastAsia="en-US"/>
        </w:rPr>
        <w:t xml:space="preserve">  </w:t>
      </w:r>
    </w:p>
    <w:p w14:paraId="5343DB10" w14:textId="70144980" w:rsidR="008601BE" w:rsidRDefault="008601BE" w:rsidP="00173EE8">
      <w:pPr>
        <w:pStyle w:val="Style19"/>
        <w:widowControl/>
        <w:ind w:firstLine="720"/>
        <w:jc w:val="both"/>
        <w:rPr>
          <w:rStyle w:val="FontStyle139"/>
          <w:rFonts w:ascii="Times New Roman" w:hAnsi="Times New Roman" w:cs="Times New Roman"/>
          <w:sz w:val="24"/>
          <w:szCs w:val="24"/>
          <w:lang w:eastAsia="en-US"/>
        </w:rPr>
      </w:pPr>
      <w:r w:rsidRPr="001949A8">
        <w:rPr>
          <w:rStyle w:val="FontStyle139"/>
          <w:rFonts w:ascii="Times New Roman" w:hAnsi="Times New Roman" w:cs="Times New Roman"/>
          <w:sz w:val="24"/>
          <w:szCs w:val="24"/>
          <w:lang w:eastAsia="en-US"/>
        </w:rPr>
        <w:t>7.4.1</w:t>
      </w:r>
      <w:r w:rsidR="00AC39CC" w:rsidRPr="001949A8">
        <w:rPr>
          <w:rStyle w:val="FontStyle139"/>
          <w:rFonts w:ascii="Times New Roman" w:hAnsi="Times New Roman" w:cs="Times New Roman"/>
          <w:sz w:val="24"/>
          <w:szCs w:val="24"/>
          <w:lang w:eastAsia="en-US"/>
        </w:rPr>
        <w:t xml:space="preserve"> </w:t>
      </w:r>
      <w:r w:rsidR="00C21734" w:rsidRPr="001949A8">
        <w:rPr>
          <w:rStyle w:val="FontStyle139"/>
          <w:rFonts w:ascii="Times New Roman" w:hAnsi="Times New Roman" w:cs="Times New Roman"/>
          <w:sz w:val="24"/>
          <w:szCs w:val="24"/>
          <w:lang w:eastAsia="en-US"/>
        </w:rPr>
        <w:t>Квантованны</w:t>
      </w:r>
      <w:r w:rsidR="00C738BB" w:rsidRPr="001949A8">
        <w:rPr>
          <w:rStyle w:val="FontStyle139"/>
          <w:rFonts w:ascii="Times New Roman" w:hAnsi="Times New Roman" w:cs="Times New Roman"/>
          <w:sz w:val="24"/>
          <w:szCs w:val="24"/>
          <w:lang w:eastAsia="en-US"/>
        </w:rPr>
        <w:t>е</w:t>
      </w:r>
      <w:r w:rsidRPr="001949A8">
        <w:rPr>
          <w:rStyle w:val="FontStyle139"/>
          <w:rFonts w:ascii="Times New Roman" w:hAnsi="Times New Roman" w:cs="Times New Roman"/>
          <w:sz w:val="24"/>
          <w:szCs w:val="24"/>
          <w:lang w:eastAsia="en-US"/>
        </w:rPr>
        <w:t xml:space="preserve"> </w:t>
      </w:r>
      <w:proofErr w:type="spellStart"/>
      <w:r w:rsidR="00C21734" w:rsidRPr="001949A8">
        <w:rPr>
          <w:rStyle w:val="FontStyle139"/>
          <w:rFonts w:ascii="Times New Roman" w:hAnsi="Times New Roman" w:cs="Times New Roman"/>
          <w:sz w:val="24"/>
          <w:szCs w:val="24"/>
          <w:lang w:eastAsia="en-US"/>
        </w:rPr>
        <w:t>косинусоидальные</w:t>
      </w:r>
      <w:proofErr w:type="spellEnd"/>
      <w:r w:rsidR="00C21734" w:rsidRPr="001949A8">
        <w:rPr>
          <w:rStyle w:val="FontStyle139"/>
          <w:rFonts w:ascii="Times New Roman" w:hAnsi="Times New Roman" w:cs="Times New Roman"/>
          <w:sz w:val="24"/>
          <w:szCs w:val="24"/>
          <w:lang w:eastAsia="en-US"/>
        </w:rPr>
        <w:t xml:space="preserve"> триплеты</w:t>
      </w:r>
    </w:p>
    <w:p w14:paraId="790D015C" w14:textId="63A33AEA" w:rsidR="009B67B3" w:rsidRPr="001949A8" w:rsidRDefault="009B67B3" w:rsidP="00720185">
      <w:pPr>
        <w:pStyle w:val="Style28"/>
        <w:widowControl/>
        <w:ind w:firstLine="720"/>
        <w:jc w:val="both"/>
        <w:rPr>
          <w:rStyle w:val="FontStyle144"/>
          <w:rFonts w:ascii="Times New Roman" w:hAnsi="Times New Roman" w:cs="Times New Roman"/>
          <w:sz w:val="24"/>
          <w:szCs w:val="24"/>
          <w:lang w:eastAsia="en-US"/>
        </w:rPr>
      </w:pPr>
      <w:r w:rsidRPr="00170249">
        <w:rPr>
          <w:rStyle w:val="FontStyle144"/>
          <w:rFonts w:ascii="Times New Roman" w:hAnsi="Times New Roman" w:cs="Times New Roman"/>
          <w:sz w:val="24"/>
          <w:szCs w:val="24"/>
          <w:lang w:eastAsia="en-US"/>
        </w:rPr>
        <w:t xml:space="preserve">Информацию о градациях серого в ячейке изображения отпечатка пальца можно представить с помощью следующей </w:t>
      </w:r>
      <w:r w:rsidR="00170249" w:rsidRPr="00170249">
        <w:rPr>
          <w:rStyle w:val="FontStyle144"/>
          <w:rFonts w:ascii="Times New Roman" w:hAnsi="Times New Roman" w:cs="Times New Roman"/>
          <w:sz w:val="24"/>
          <w:szCs w:val="24"/>
          <w:lang w:eastAsia="en-US"/>
        </w:rPr>
        <w:t>2</w:t>
      </w:r>
      <w:r w:rsidR="00170249" w:rsidRPr="00170249">
        <w:rPr>
          <w:rStyle w:val="FontStyle144"/>
          <w:rFonts w:ascii="Times New Roman" w:hAnsi="Times New Roman" w:cs="Times New Roman"/>
          <w:sz w:val="24"/>
          <w:szCs w:val="24"/>
          <w:lang w:val="en-US" w:eastAsia="en-US"/>
        </w:rPr>
        <w:t>D</w:t>
      </w:r>
      <w:r w:rsidRPr="00170249">
        <w:rPr>
          <w:rStyle w:val="FontStyle144"/>
          <w:rFonts w:ascii="Times New Roman" w:hAnsi="Times New Roman" w:cs="Times New Roman"/>
          <w:sz w:val="24"/>
          <w:szCs w:val="24"/>
          <w:lang w:eastAsia="en-US"/>
        </w:rPr>
        <w:t xml:space="preserve"> </w:t>
      </w:r>
      <w:proofErr w:type="spellStart"/>
      <w:r w:rsidRPr="00170249">
        <w:rPr>
          <w:rStyle w:val="FontStyle144"/>
          <w:rFonts w:ascii="Times New Roman" w:hAnsi="Times New Roman" w:cs="Times New Roman"/>
          <w:sz w:val="24"/>
          <w:szCs w:val="24"/>
          <w:lang w:eastAsia="en-US"/>
        </w:rPr>
        <w:t>косинусоидальной</w:t>
      </w:r>
      <w:proofErr w:type="spellEnd"/>
      <w:r w:rsidRPr="00170249">
        <w:rPr>
          <w:rStyle w:val="FontStyle144"/>
          <w:rFonts w:ascii="Times New Roman" w:hAnsi="Times New Roman" w:cs="Times New Roman"/>
          <w:sz w:val="24"/>
          <w:szCs w:val="24"/>
          <w:lang w:eastAsia="en-US"/>
        </w:rPr>
        <w:t xml:space="preserve"> функции:</w:t>
      </w:r>
      <w:r w:rsidRPr="00170249">
        <w:rPr>
          <w:rStyle w:val="FontStyle137"/>
          <w:spacing w:val="0"/>
          <w:sz w:val="24"/>
          <w:szCs w:val="24"/>
          <w:lang w:eastAsia="en-US"/>
        </w:rPr>
        <w:t xml:space="preserve"> </w:t>
      </w:r>
      <w:r w:rsidRPr="008E333D">
        <w:rPr>
          <w:rStyle w:val="FontStyle137"/>
          <w:spacing w:val="0"/>
          <w:sz w:val="24"/>
          <w:szCs w:val="24"/>
          <w:lang w:eastAsia="en-US"/>
        </w:rPr>
        <w:t>Cell</w:t>
      </w:r>
      <w:r w:rsidRPr="008E333D">
        <w:rPr>
          <w:rStyle w:val="FontStyle137"/>
          <w:spacing w:val="0"/>
          <w:sz w:val="24"/>
          <w:szCs w:val="24"/>
          <w:vertAlign w:val="subscript"/>
          <w:lang w:eastAsia="en-US"/>
        </w:rPr>
        <w:t>(</w:t>
      </w:r>
      <w:proofErr w:type="spellStart"/>
      <w:r w:rsidR="008E333D">
        <w:rPr>
          <w:rStyle w:val="FontStyle137"/>
          <w:spacing w:val="0"/>
          <w:sz w:val="24"/>
          <w:szCs w:val="24"/>
          <w:vertAlign w:val="subscript"/>
          <w:lang w:eastAsia="en-US"/>
        </w:rPr>
        <w:t>θ</w:t>
      </w:r>
      <w:r w:rsidR="00CE4B17">
        <w:rPr>
          <w:rStyle w:val="FontStyle137"/>
          <w:spacing w:val="0"/>
          <w:sz w:val="24"/>
          <w:szCs w:val="24"/>
          <w:vertAlign w:val="subscript"/>
          <w:lang w:eastAsia="en-US"/>
        </w:rPr>
        <w:t>,λ,δ</w:t>
      </w:r>
      <w:proofErr w:type="spellEnd"/>
      <w:r w:rsidRPr="008E333D">
        <w:rPr>
          <w:rStyle w:val="FontStyle137"/>
          <w:spacing w:val="0"/>
          <w:sz w:val="24"/>
          <w:szCs w:val="24"/>
          <w:vertAlign w:val="subscript"/>
          <w:lang w:eastAsia="en-US"/>
        </w:rPr>
        <w:t>)</w:t>
      </w:r>
      <w:r w:rsidRPr="00170249">
        <w:rPr>
          <w:rStyle w:val="FontStyle137"/>
          <w:spacing w:val="0"/>
          <w:sz w:val="24"/>
          <w:szCs w:val="24"/>
          <w:lang w:eastAsia="en-US"/>
        </w:rPr>
        <w:t>(</w:t>
      </w:r>
      <w:proofErr w:type="spellStart"/>
      <w:r w:rsidRPr="00170249">
        <w:rPr>
          <w:rStyle w:val="FontStyle137"/>
          <w:spacing w:val="0"/>
          <w:sz w:val="24"/>
          <w:szCs w:val="24"/>
          <w:lang w:eastAsia="en-US"/>
        </w:rPr>
        <w:t>s,t</w:t>
      </w:r>
      <w:proofErr w:type="spellEnd"/>
      <w:r w:rsidRPr="00170249">
        <w:rPr>
          <w:rStyle w:val="FontStyle137"/>
          <w:spacing w:val="0"/>
          <w:sz w:val="24"/>
          <w:szCs w:val="24"/>
          <w:lang w:eastAsia="en-US"/>
        </w:rPr>
        <w:t>)</w:t>
      </w:r>
      <w:r w:rsidRPr="00170249">
        <w:rPr>
          <w:rStyle w:val="FontStyle106"/>
          <w:rFonts w:ascii="Times New Roman" w:hAnsi="Times New Roman" w:cs="Times New Roman"/>
          <w:sz w:val="24"/>
          <w:szCs w:val="24"/>
          <w:lang w:eastAsia="en-US"/>
        </w:rPr>
        <w:t>=</w:t>
      </w:r>
      <w:proofErr w:type="spellStart"/>
      <w:r w:rsidRPr="00170249">
        <w:rPr>
          <w:rStyle w:val="FontStyle138"/>
          <w:sz w:val="24"/>
          <w:szCs w:val="24"/>
          <w:lang w:eastAsia="en-US"/>
        </w:rPr>
        <w:t>cos</w:t>
      </w:r>
      <w:proofErr w:type="spellEnd"/>
      <w:r w:rsidRPr="00170249">
        <w:rPr>
          <w:rStyle w:val="FontStyle133"/>
          <w:sz w:val="24"/>
          <w:szCs w:val="24"/>
          <w:lang w:eastAsia="en-US"/>
        </w:rPr>
        <w:t>(</w:t>
      </w:r>
      <w:r w:rsidRPr="00170249">
        <w:rPr>
          <w:rStyle w:val="FontStyle133"/>
          <w:i/>
          <w:iCs/>
          <w:sz w:val="24"/>
          <w:szCs w:val="24"/>
          <w:lang w:eastAsia="en-US"/>
        </w:rPr>
        <w:t>PD</w:t>
      </w:r>
      <m:oMath>
        <m:r>
          <w:rPr>
            <w:rStyle w:val="FontStyle144"/>
            <w:rFonts w:ascii="Cambria Math" w:hAnsi="Cambria Math" w:cs="Times New Roman"/>
            <w:sz w:val="24"/>
            <w:szCs w:val="24"/>
            <w:lang w:eastAsia="en-US"/>
          </w:rPr>
          <m:t>×</m:t>
        </m:r>
      </m:oMath>
      <w:r w:rsidRPr="00170249">
        <w:rPr>
          <w:rStyle w:val="FontStyle138"/>
          <w:sz w:val="24"/>
          <w:szCs w:val="24"/>
          <w:lang w:eastAsia="en-US"/>
        </w:rPr>
        <w:t>2</w:t>
      </w:r>
      <m:oMath>
        <m:r>
          <w:rPr>
            <w:rStyle w:val="FontStyle138"/>
            <w:rFonts w:ascii="Cambria Math" w:hAnsi="Cambria Math"/>
            <w:lang w:eastAsia="en-US"/>
          </w:rPr>
          <m:t>π</m:t>
        </m:r>
        <m:r>
          <w:rPr>
            <w:rStyle w:val="FontStyle144"/>
            <w:rFonts w:ascii="Cambria Math" w:hAnsi="Cambria Math" w:cs="Times New Roman"/>
            <w:sz w:val="24"/>
            <w:szCs w:val="24"/>
            <w:lang w:eastAsia="en-US"/>
          </w:rPr>
          <m:t>×</m:t>
        </m:r>
      </m:oMath>
      <w:r w:rsidRPr="00170249">
        <w:rPr>
          <w:rStyle w:val="FontStyle137"/>
          <w:spacing w:val="0"/>
          <w:sz w:val="24"/>
          <w:szCs w:val="24"/>
          <w:lang w:eastAsia="en-US"/>
        </w:rPr>
        <w:t>f</w:t>
      </w:r>
      <w:r w:rsidRPr="00170249">
        <w:rPr>
          <w:rStyle w:val="FontStyle106"/>
          <w:rFonts w:ascii="Times New Roman" w:hAnsi="Times New Roman" w:cs="Times New Roman"/>
          <w:sz w:val="24"/>
          <w:szCs w:val="24"/>
          <w:lang w:eastAsia="en-US"/>
        </w:rPr>
        <w:t>+</w:t>
      </w:r>
      <w:r w:rsidR="00CE4B17">
        <w:rPr>
          <w:rStyle w:val="FontStyle137"/>
          <w:spacing w:val="0"/>
          <w:sz w:val="24"/>
          <w:szCs w:val="24"/>
          <w:lang w:eastAsia="en-US"/>
        </w:rPr>
        <w:t>δ</w:t>
      </w:r>
      <w:r w:rsidRPr="00170249">
        <w:rPr>
          <w:rStyle w:val="FontStyle137"/>
          <w:spacing w:val="0"/>
          <w:sz w:val="24"/>
          <w:szCs w:val="24"/>
          <w:lang w:eastAsia="en-US"/>
        </w:rPr>
        <w:t>),</w:t>
      </w:r>
      <w:r w:rsidRPr="00170249">
        <w:rPr>
          <w:rStyle w:val="FontStyle144"/>
          <w:rFonts w:ascii="Times New Roman" w:hAnsi="Times New Roman" w:cs="Times New Roman"/>
          <w:sz w:val="24"/>
          <w:szCs w:val="24"/>
          <w:lang w:eastAsia="en-US"/>
        </w:rPr>
        <w:t xml:space="preserve"> где </w:t>
      </w:r>
      <w:r w:rsidRPr="00CE4B17">
        <w:rPr>
          <w:rStyle w:val="FontStyle144"/>
          <w:rFonts w:ascii="Times New Roman" w:hAnsi="Times New Roman" w:cs="Times New Roman"/>
          <w:i/>
          <w:iCs/>
          <w:sz w:val="24"/>
          <w:szCs w:val="24"/>
          <w:lang w:eastAsia="en-US"/>
        </w:rPr>
        <w:t>PD</w:t>
      </w:r>
      <w:r w:rsidRPr="00170249">
        <w:rPr>
          <w:rStyle w:val="FontStyle144"/>
          <w:rFonts w:ascii="Times New Roman" w:hAnsi="Times New Roman" w:cs="Times New Roman"/>
          <w:sz w:val="24"/>
          <w:szCs w:val="24"/>
          <w:lang w:eastAsia="en-US"/>
        </w:rPr>
        <w:t>=</w:t>
      </w:r>
      <w:r w:rsidRPr="00170249">
        <w:rPr>
          <w:rStyle w:val="FontStyle99"/>
          <w:spacing w:val="0"/>
          <w:sz w:val="24"/>
          <w:szCs w:val="24"/>
          <w:lang w:eastAsia="en-US"/>
        </w:rPr>
        <w:t>s</w:t>
      </w:r>
      <m:oMath>
        <m:r>
          <w:rPr>
            <w:rStyle w:val="FontStyle144"/>
            <w:rFonts w:ascii="Cambria Math" w:hAnsi="Cambria Math" w:cs="Times New Roman"/>
            <w:sz w:val="24"/>
            <w:szCs w:val="24"/>
            <w:lang w:eastAsia="en-US"/>
          </w:rPr>
          <m:t>×</m:t>
        </m:r>
      </m:oMath>
      <w:r w:rsidRPr="00170249">
        <w:rPr>
          <w:rStyle w:val="FontStyle115"/>
          <w:rFonts w:ascii="Times New Roman" w:hAnsi="Times New Roman" w:cs="Times New Roman"/>
          <w:spacing w:val="0"/>
          <w:sz w:val="24"/>
          <w:szCs w:val="24"/>
          <w:lang w:eastAsia="en-US"/>
        </w:rPr>
        <w:t>cos(</w:t>
      </w:r>
      <w:r w:rsidR="00CE4B17" w:rsidRPr="00CE4B17">
        <w:rPr>
          <w:rStyle w:val="FontStyle115"/>
          <w:rFonts w:ascii="Times New Roman" w:hAnsi="Times New Roman" w:cs="Times New Roman"/>
          <w:i/>
          <w:iCs/>
          <w:spacing w:val="0"/>
          <w:sz w:val="24"/>
          <w:szCs w:val="24"/>
          <w:lang w:eastAsia="en-US"/>
        </w:rPr>
        <w:t>θ</w:t>
      </w:r>
      <w:r w:rsidRPr="00170249">
        <w:rPr>
          <w:rStyle w:val="FontStyle115"/>
          <w:rFonts w:ascii="Times New Roman" w:hAnsi="Times New Roman" w:cs="Times New Roman"/>
          <w:spacing w:val="0"/>
          <w:sz w:val="24"/>
          <w:szCs w:val="24"/>
          <w:lang w:eastAsia="en-US"/>
        </w:rPr>
        <w:t>)-</w:t>
      </w:r>
      <w:r w:rsidR="00CE4B17" w:rsidRPr="00CE4B17">
        <w:rPr>
          <w:rStyle w:val="FontStyle115"/>
          <w:rFonts w:ascii="Times New Roman" w:hAnsi="Times New Roman" w:cs="Times New Roman"/>
          <w:i/>
          <w:iCs/>
          <w:spacing w:val="0"/>
          <w:sz w:val="24"/>
          <w:szCs w:val="24"/>
          <w:lang w:val="en-US" w:eastAsia="en-US"/>
        </w:rPr>
        <w:t>t</w:t>
      </w:r>
      <m:oMath>
        <m:r>
          <w:rPr>
            <w:rStyle w:val="FontStyle144"/>
            <w:rFonts w:ascii="Cambria Math" w:hAnsi="Cambria Math" w:cs="Times New Roman"/>
            <w:sz w:val="24"/>
            <w:szCs w:val="24"/>
            <w:lang w:eastAsia="en-US"/>
          </w:rPr>
          <m:t>×</m:t>
        </m:r>
      </m:oMath>
      <w:r w:rsidRPr="00170249">
        <w:rPr>
          <w:rStyle w:val="FontStyle115"/>
          <w:rFonts w:ascii="Times New Roman" w:hAnsi="Times New Roman" w:cs="Times New Roman"/>
          <w:spacing w:val="0"/>
          <w:sz w:val="24"/>
          <w:szCs w:val="24"/>
          <w:lang w:eastAsia="en-US"/>
        </w:rPr>
        <w:t>sin</w:t>
      </w:r>
      <w:r w:rsidRPr="00170249">
        <w:rPr>
          <w:rStyle w:val="FontStyle99"/>
          <w:spacing w:val="0"/>
          <w:sz w:val="24"/>
          <w:szCs w:val="24"/>
          <w:lang w:eastAsia="en-US"/>
        </w:rPr>
        <w:t>(</w:t>
      </w:r>
      <w:r w:rsidR="00CE4B17" w:rsidRPr="00CE4B17">
        <w:rPr>
          <w:rStyle w:val="FontStyle99"/>
          <w:spacing w:val="0"/>
          <w:sz w:val="24"/>
          <w:szCs w:val="24"/>
          <w:lang w:eastAsia="en-US"/>
        </w:rPr>
        <w:t>θ</w:t>
      </w:r>
      <w:r w:rsidRPr="00170249">
        <w:rPr>
          <w:rStyle w:val="FontStyle99"/>
          <w:spacing w:val="0"/>
          <w:sz w:val="24"/>
          <w:szCs w:val="24"/>
          <w:lang w:eastAsia="en-US"/>
        </w:rPr>
        <w:t>)</w:t>
      </w:r>
      <w:r w:rsidRPr="00170249">
        <w:rPr>
          <w:rStyle w:val="FontStyle144"/>
          <w:rFonts w:ascii="Times New Roman" w:hAnsi="Times New Roman" w:cs="Times New Roman"/>
          <w:sz w:val="24"/>
          <w:szCs w:val="24"/>
          <w:lang w:eastAsia="en-US"/>
        </w:rPr>
        <w:t xml:space="preserve">, </w:t>
      </w:r>
      <w:r w:rsidRPr="00CE4B17">
        <w:rPr>
          <w:rStyle w:val="FontStyle144"/>
          <w:rFonts w:ascii="Times New Roman" w:hAnsi="Times New Roman" w:cs="Times New Roman"/>
          <w:i/>
          <w:iCs/>
          <w:sz w:val="24"/>
          <w:szCs w:val="24"/>
          <w:lang w:eastAsia="en-US"/>
        </w:rPr>
        <w:t>f</w:t>
      </w:r>
      <w:r w:rsidRPr="00170249">
        <w:rPr>
          <w:rStyle w:val="FontStyle144"/>
          <w:rFonts w:ascii="Times New Roman" w:hAnsi="Times New Roman" w:cs="Times New Roman"/>
          <w:sz w:val="24"/>
          <w:szCs w:val="24"/>
          <w:lang w:eastAsia="en-US"/>
        </w:rPr>
        <w:t>=l/</w:t>
      </w:r>
      <w:r w:rsidR="00CE4B17" w:rsidRPr="00CE4B17">
        <w:rPr>
          <w:rStyle w:val="FontStyle144"/>
          <w:rFonts w:ascii="Times New Roman" w:hAnsi="Times New Roman" w:cs="Times New Roman"/>
          <w:i/>
          <w:iCs/>
          <w:sz w:val="24"/>
          <w:szCs w:val="24"/>
          <w:lang w:eastAsia="en-US"/>
        </w:rPr>
        <w:t>λ</w:t>
      </w:r>
      <w:r w:rsidRPr="00170249">
        <w:rPr>
          <w:rStyle w:val="FontStyle144"/>
          <w:rFonts w:ascii="Times New Roman" w:hAnsi="Times New Roman" w:cs="Times New Roman"/>
          <w:sz w:val="24"/>
          <w:szCs w:val="24"/>
          <w:lang w:eastAsia="en-US"/>
        </w:rPr>
        <w:t xml:space="preserve">, а </w:t>
      </w:r>
      <w:r w:rsidRPr="006B1606">
        <w:rPr>
          <w:rStyle w:val="FontStyle144"/>
          <w:rFonts w:ascii="Times New Roman" w:hAnsi="Times New Roman" w:cs="Times New Roman"/>
          <w:i/>
          <w:iCs/>
          <w:sz w:val="24"/>
          <w:szCs w:val="24"/>
          <w:lang w:eastAsia="en-US"/>
        </w:rPr>
        <w:t>s</w:t>
      </w:r>
      <w:r w:rsidRPr="00170249">
        <w:rPr>
          <w:rStyle w:val="FontStyle144"/>
          <w:rFonts w:ascii="Times New Roman" w:hAnsi="Times New Roman" w:cs="Times New Roman"/>
          <w:sz w:val="24"/>
          <w:szCs w:val="24"/>
          <w:lang w:eastAsia="en-US"/>
        </w:rPr>
        <w:t xml:space="preserve"> и </w:t>
      </w:r>
      <w:r w:rsidRPr="006B1606">
        <w:rPr>
          <w:rStyle w:val="FontStyle144"/>
          <w:rFonts w:ascii="Times New Roman" w:hAnsi="Times New Roman" w:cs="Times New Roman"/>
          <w:i/>
          <w:iCs/>
          <w:sz w:val="24"/>
          <w:szCs w:val="24"/>
          <w:lang w:eastAsia="en-US"/>
        </w:rPr>
        <w:t>t</w:t>
      </w:r>
      <w:r w:rsidRPr="00170249">
        <w:rPr>
          <w:rStyle w:val="FontStyle144"/>
          <w:rFonts w:ascii="Times New Roman" w:hAnsi="Times New Roman" w:cs="Times New Roman"/>
          <w:sz w:val="24"/>
          <w:szCs w:val="24"/>
          <w:lang w:eastAsia="en-US"/>
        </w:rPr>
        <w:t xml:space="preserve"> — нижние индексы пикселей ячейки по осям </w:t>
      </w:r>
      <w:r w:rsidRPr="006B1606">
        <w:rPr>
          <w:rStyle w:val="FontStyle144"/>
          <w:rFonts w:ascii="Times New Roman" w:hAnsi="Times New Roman" w:cs="Times New Roman"/>
          <w:i/>
          <w:iCs/>
          <w:sz w:val="24"/>
          <w:szCs w:val="24"/>
          <w:lang w:eastAsia="en-US"/>
        </w:rPr>
        <w:t>x</w:t>
      </w:r>
      <w:r w:rsidRPr="00170249">
        <w:rPr>
          <w:rStyle w:val="FontStyle144"/>
          <w:rFonts w:ascii="Times New Roman" w:hAnsi="Times New Roman" w:cs="Times New Roman"/>
          <w:sz w:val="24"/>
          <w:szCs w:val="24"/>
          <w:lang w:eastAsia="en-US"/>
        </w:rPr>
        <w:t xml:space="preserve"> и </w:t>
      </w:r>
      <w:r w:rsidRPr="006B1606">
        <w:rPr>
          <w:rStyle w:val="FontStyle144"/>
          <w:rFonts w:ascii="Times New Roman" w:hAnsi="Times New Roman" w:cs="Times New Roman"/>
          <w:i/>
          <w:iCs/>
          <w:sz w:val="24"/>
          <w:szCs w:val="24"/>
          <w:lang w:eastAsia="en-US"/>
        </w:rPr>
        <w:t>y</w:t>
      </w:r>
      <w:r w:rsidRPr="00170249">
        <w:rPr>
          <w:rStyle w:val="FontStyle144"/>
          <w:rFonts w:ascii="Times New Roman" w:hAnsi="Times New Roman" w:cs="Times New Roman"/>
          <w:sz w:val="24"/>
          <w:szCs w:val="24"/>
          <w:lang w:eastAsia="en-US"/>
        </w:rPr>
        <w:t xml:space="preserve"> соответственно.</w:t>
      </w:r>
    </w:p>
    <w:p w14:paraId="4A5D97DD" w14:textId="120F23B5" w:rsidR="009B67B3" w:rsidRPr="001949A8" w:rsidRDefault="009B67B3"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Эта </w:t>
      </w:r>
      <w:r w:rsidR="006B1606" w:rsidRPr="006B1606">
        <w:rPr>
          <w:rStyle w:val="FontStyle144"/>
          <w:rFonts w:ascii="Times New Roman" w:hAnsi="Times New Roman" w:cs="Times New Roman"/>
          <w:sz w:val="24"/>
          <w:szCs w:val="24"/>
          <w:lang w:eastAsia="en-US"/>
        </w:rPr>
        <w:t>2</w:t>
      </w:r>
      <w:r w:rsidR="006B1606">
        <w:rPr>
          <w:rStyle w:val="FontStyle144"/>
          <w:rFonts w:ascii="Times New Roman" w:hAnsi="Times New Roman" w:cs="Times New Roman"/>
          <w:sz w:val="24"/>
          <w:szCs w:val="24"/>
          <w:lang w:val="en-US" w:eastAsia="en-US"/>
        </w:rPr>
        <w:t>D</w:t>
      </w:r>
      <w:r w:rsidRPr="001949A8">
        <w:rPr>
          <w:rStyle w:val="FontStyle144"/>
          <w:rFonts w:ascii="Times New Roman" w:hAnsi="Times New Roman" w:cs="Times New Roman"/>
          <w:sz w:val="24"/>
          <w:szCs w:val="24"/>
          <w:lang w:eastAsia="en-US"/>
        </w:rPr>
        <w:t xml:space="preserve"> </w:t>
      </w:r>
      <w:proofErr w:type="spellStart"/>
      <w:r w:rsidRPr="001949A8">
        <w:rPr>
          <w:rStyle w:val="FontStyle144"/>
          <w:rFonts w:ascii="Times New Roman" w:hAnsi="Times New Roman" w:cs="Times New Roman"/>
          <w:sz w:val="24"/>
          <w:szCs w:val="24"/>
          <w:lang w:eastAsia="en-US"/>
        </w:rPr>
        <w:t>косинусоидальная</w:t>
      </w:r>
      <w:proofErr w:type="spellEnd"/>
      <w:r w:rsidRPr="001949A8">
        <w:rPr>
          <w:rStyle w:val="FontStyle144"/>
          <w:rFonts w:ascii="Times New Roman" w:hAnsi="Times New Roman" w:cs="Times New Roman"/>
          <w:sz w:val="24"/>
          <w:szCs w:val="24"/>
          <w:lang w:eastAsia="en-US"/>
        </w:rPr>
        <w:t xml:space="preserve"> функция полностью определяется параметрами 6, l и 8, углом распространения, длиной волны и сдвигом фазы соответственно. Эти параметры показаны графически на рисунке 3 ниже.</w:t>
      </w:r>
    </w:p>
    <w:p w14:paraId="3625D5B8" w14:textId="77777777" w:rsidR="00A41BAF" w:rsidRPr="001949A8" w:rsidRDefault="00A41BAF" w:rsidP="00173EE8">
      <w:pPr>
        <w:pStyle w:val="Style19"/>
        <w:widowControl/>
        <w:ind w:firstLine="720"/>
        <w:jc w:val="center"/>
        <w:rPr>
          <w:rStyle w:val="FontStyle139"/>
          <w:rFonts w:ascii="Times New Roman" w:hAnsi="Times New Roman" w:cs="Times New Roman"/>
          <w:sz w:val="24"/>
          <w:szCs w:val="24"/>
          <w:lang w:eastAsia="en-US"/>
        </w:rPr>
      </w:pPr>
    </w:p>
    <w:p w14:paraId="7C95A550" w14:textId="6E3CACA4" w:rsidR="003D76D3" w:rsidRPr="001949A8" w:rsidRDefault="00A41BAF" w:rsidP="00173EE8">
      <w:pPr>
        <w:pStyle w:val="Style19"/>
        <w:widowControl/>
        <w:ind w:firstLine="720"/>
        <w:jc w:val="center"/>
        <w:rPr>
          <w:rStyle w:val="FontStyle139"/>
          <w:rFonts w:ascii="Times New Roman" w:hAnsi="Times New Roman" w:cs="Times New Roman"/>
          <w:sz w:val="24"/>
          <w:szCs w:val="24"/>
          <w:lang w:eastAsia="en-US"/>
        </w:rPr>
      </w:pPr>
      <w:r w:rsidRPr="001949A8">
        <w:rPr>
          <w:rFonts w:ascii="Times New Roman" w:hAnsi="Times New Roman" w:cs="Times New Roman"/>
          <w:b/>
          <w:bCs/>
          <w:noProof/>
          <w:color w:val="000000"/>
        </w:rPr>
        <w:drawing>
          <wp:inline distT="0" distB="0" distL="0" distR="0" wp14:anchorId="5A457435" wp14:editId="1CDD3B67">
            <wp:extent cx="4434840" cy="188976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34840" cy="1889760"/>
                    </a:xfrm>
                    <a:prstGeom prst="rect">
                      <a:avLst/>
                    </a:prstGeom>
                    <a:noFill/>
                    <a:ln>
                      <a:noFill/>
                    </a:ln>
                  </pic:spPr>
                </pic:pic>
              </a:graphicData>
            </a:graphic>
          </wp:inline>
        </w:drawing>
      </w:r>
    </w:p>
    <w:p w14:paraId="28B801B2" w14:textId="77777777" w:rsidR="00A41BAF" w:rsidRPr="001949A8" w:rsidRDefault="00A41BAF" w:rsidP="00173EE8">
      <w:pPr>
        <w:pStyle w:val="Style19"/>
        <w:widowControl/>
        <w:ind w:firstLine="720"/>
        <w:jc w:val="center"/>
        <w:rPr>
          <w:rStyle w:val="FontStyle139"/>
          <w:rFonts w:ascii="Times New Roman" w:hAnsi="Times New Roman" w:cs="Times New Roman"/>
          <w:sz w:val="24"/>
          <w:szCs w:val="24"/>
          <w:lang w:eastAsia="en-US"/>
        </w:rPr>
      </w:pPr>
    </w:p>
    <w:p w14:paraId="13F3DC6F" w14:textId="0FAE5791" w:rsidR="008601BE" w:rsidRPr="001949A8" w:rsidRDefault="009B67B3" w:rsidP="00173EE8">
      <w:pPr>
        <w:pStyle w:val="Style19"/>
        <w:widowControl/>
        <w:ind w:firstLine="720"/>
        <w:jc w:val="center"/>
        <w:rPr>
          <w:rStyle w:val="FontStyle139"/>
          <w:rFonts w:ascii="Times New Roman" w:hAnsi="Times New Roman" w:cs="Times New Roman"/>
          <w:sz w:val="24"/>
          <w:szCs w:val="24"/>
          <w:lang w:eastAsia="en-US"/>
        </w:rPr>
      </w:pPr>
      <w:r w:rsidRPr="001949A8">
        <w:rPr>
          <w:rStyle w:val="FontStyle139"/>
          <w:rFonts w:ascii="Times New Roman" w:hAnsi="Times New Roman" w:cs="Times New Roman"/>
          <w:sz w:val="24"/>
          <w:szCs w:val="24"/>
          <w:lang w:eastAsia="en-US"/>
        </w:rPr>
        <w:t>Рисунок</w:t>
      </w:r>
      <w:r w:rsidR="008601BE" w:rsidRPr="001949A8">
        <w:rPr>
          <w:rStyle w:val="FontStyle139"/>
          <w:rFonts w:ascii="Times New Roman" w:hAnsi="Times New Roman" w:cs="Times New Roman"/>
          <w:sz w:val="24"/>
          <w:szCs w:val="24"/>
          <w:lang w:eastAsia="en-US"/>
        </w:rPr>
        <w:t xml:space="preserve"> 3 — </w:t>
      </w:r>
      <w:r w:rsidRPr="001949A8">
        <w:rPr>
          <w:rStyle w:val="FontStyle139"/>
          <w:rFonts w:ascii="Times New Roman" w:hAnsi="Times New Roman" w:cs="Times New Roman"/>
          <w:sz w:val="24"/>
          <w:szCs w:val="24"/>
          <w:lang w:eastAsia="en-US"/>
        </w:rPr>
        <w:t>Представление спектральных</w:t>
      </w:r>
      <w:r w:rsidR="008601BE" w:rsidRPr="001949A8">
        <w:rPr>
          <w:rStyle w:val="FontStyle139"/>
          <w:rFonts w:ascii="Times New Roman" w:hAnsi="Times New Roman" w:cs="Times New Roman"/>
          <w:sz w:val="24"/>
          <w:szCs w:val="24"/>
          <w:lang w:eastAsia="en-US"/>
        </w:rPr>
        <w:t xml:space="preserve"> </w:t>
      </w:r>
      <w:r w:rsidR="001A7782" w:rsidRPr="001949A8">
        <w:rPr>
          <w:rStyle w:val="FontStyle139"/>
          <w:rFonts w:ascii="Times New Roman" w:hAnsi="Times New Roman" w:cs="Times New Roman"/>
          <w:sz w:val="24"/>
          <w:szCs w:val="24"/>
          <w:lang w:eastAsia="en-US"/>
        </w:rPr>
        <w:t>составляющи</w:t>
      </w:r>
      <w:r w:rsidRPr="001949A8">
        <w:rPr>
          <w:rStyle w:val="FontStyle139"/>
          <w:rFonts w:ascii="Times New Roman" w:hAnsi="Times New Roman" w:cs="Times New Roman"/>
          <w:sz w:val="24"/>
          <w:szCs w:val="24"/>
          <w:lang w:eastAsia="en-US"/>
        </w:rPr>
        <w:t>х</w:t>
      </w:r>
      <w:r w:rsidR="008601BE" w:rsidRPr="001949A8">
        <w:rPr>
          <w:rStyle w:val="FontStyle139"/>
          <w:rFonts w:ascii="Times New Roman" w:hAnsi="Times New Roman" w:cs="Times New Roman"/>
          <w:sz w:val="24"/>
          <w:szCs w:val="24"/>
          <w:lang w:eastAsia="en-US"/>
        </w:rPr>
        <w:t xml:space="preserve"> </w:t>
      </w:r>
      <w:r w:rsidRPr="001949A8">
        <w:rPr>
          <w:rStyle w:val="FontStyle139"/>
          <w:rFonts w:ascii="Times New Roman" w:hAnsi="Times New Roman" w:cs="Times New Roman"/>
          <w:sz w:val="24"/>
          <w:szCs w:val="24"/>
          <w:lang w:eastAsia="en-US"/>
        </w:rPr>
        <w:t xml:space="preserve">ячейки </w:t>
      </w:r>
      <w:r w:rsidR="00372EDF" w:rsidRPr="001949A8">
        <w:rPr>
          <w:rStyle w:val="FontStyle139"/>
          <w:rFonts w:ascii="Times New Roman" w:hAnsi="Times New Roman" w:cs="Times New Roman"/>
          <w:sz w:val="24"/>
          <w:szCs w:val="24"/>
          <w:lang w:eastAsia="en-US"/>
        </w:rPr>
        <w:t>изображения отпечатка пальца</w:t>
      </w:r>
    </w:p>
    <w:p w14:paraId="0D5C573C" w14:textId="77777777" w:rsidR="008601BE" w:rsidRPr="001949A8" w:rsidRDefault="008601BE" w:rsidP="00173EE8">
      <w:pPr>
        <w:pStyle w:val="Style28"/>
        <w:widowControl/>
        <w:ind w:firstLine="720"/>
        <w:jc w:val="both"/>
        <w:rPr>
          <w:rStyle w:val="FontStyle144"/>
          <w:rFonts w:ascii="Times New Roman" w:hAnsi="Times New Roman" w:cs="Times New Roman"/>
          <w:sz w:val="24"/>
          <w:szCs w:val="24"/>
          <w:lang w:eastAsia="en-US"/>
        </w:rPr>
      </w:pPr>
    </w:p>
    <w:p w14:paraId="12AD2F01" w14:textId="77777777" w:rsidR="00493FBB" w:rsidRPr="001949A8" w:rsidRDefault="00493FBB"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Диапазон каждого из этих параметров приведен ниже:</w:t>
      </w:r>
    </w:p>
    <w:p w14:paraId="18F0FDA0" w14:textId="65DF8CB8" w:rsidR="00493FBB" w:rsidRPr="001949A8" w:rsidRDefault="00A41BAF"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i/>
          <w:iCs/>
          <w:sz w:val="24"/>
          <w:szCs w:val="24"/>
          <w:lang w:eastAsia="en-US"/>
        </w:rPr>
        <w:lastRenderedPageBreak/>
        <w:t>θ</w:t>
      </w:r>
      <w:r w:rsidR="00A76B2D">
        <w:rPr>
          <w:rStyle w:val="FontStyle144"/>
          <w:rFonts w:ascii="Times New Roman" w:hAnsi="Times New Roman" w:cs="Times New Roman"/>
          <w:sz w:val="24"/>
          <w:szCs w:val="24"/>
          <w:lang w:eastAsia="en-US"/>
        </w:rPr>
        <w:t>:</w:t>
      </w:r>
      <w:r w:rsidR="00493FBB" w:rsidRPr="001949A8">
        <w:rPr>
          <w:rStyle w:val="FontStyle144"/>
          <w:rFonts w:ascii="Times New Roman" w:hAnsi="Times New Roman" w:cs="Times New Roman"/>
          <w:sz w:val="24"/>
          <w:szCs w:val="24"/>
          <w:lang w:eastAsia="en-US"/>
        </w:rPr>
        <w:t xml:space="preserve"> [0, 180) градусов. 6 определяется как угол распространения </w:t>
      </w:r>
      <w:proofErr w:type="spellStart"/>
      <w:r w:rsidR="00493FBB" w:rsidRPr="001949A8">
        <w:rPr>
          <w:rStyle w:val="FontStyle144"/>
          <w:rFonts w:ascii="Times New Roman" w:hAnsi="Times New Roman" w:cs="Times New Roman"/>
          <w:sz w:val="24"/>
          <w:szCs w:val="24"/>
          <w:lang w:eastAsia="en-US"/>
        </w:rPr>
        <w:t>косинусоидальной</w:t>
      </w:r>
      <w:proofErr w:type="spellEnd"/>
      <w:r w:rsidR="00493FBB" w:rsidRPr="001949A8">
        <w:rPr>
          <w:rStyle w:val="FontStyle144"/>
          <w:rFonts w:ascii="Times New Roman" w:hAnsi="Times New Roman" w:cs="Times New Roman"/>
          <w:sz w:val="24"/>
          <w:szCs w:val="24"/>
          <w:lang w:eastAsia="en-US"/>
        </w:rPr>
        <w:t xml:space="preserve"> функции, где направление распространения измеряется перпендикулярно максимумам </w:t>
      </w:r>
      <w:proofErr w:type="spellStart"/>
      <w:r w:rsidR="00493FBB" w:rsidRPr="001949A8">
        <w:rPr>
          <w:rStyle w:val="FontStyle144"/>
          <w:rFonts w:ascii="Times New Roman" w:hAnsi="Times New Roman" w:cs="Times New Roman"/>
          <w:sz w:val="24"/>
          <w:szCs w:val="24"/>
          <w:lang w:eastAsia="en-US"/>
        </w:rPr>
        <w:t>косинусоидальной</w:t>
      </w:r>
      <w:proofErr w:type="spellEnd"/>
      <w:r w:rsidR="00493FBB" w:rsidRPr="001949A8">
        <w:rPr>
          <w:rStyle w:val="FontStyle144"/>
          <w:rFonts w:ascii="Times New Roman" w:hAnsi="Times New Roman" w:cs="Times New Roman"/>
          <w:sz w:val="24"/>
          <w:szCs w:val="24"/>
          <w:lang w:eastAsia="en-US"/>
        </w:rPr>
        <w:t xml:space="preserve"> функции. </w:t>
      </w:r>
      <w:r w:rsidRPr="001949A8">
        <w:rPr>
          <w:rStyle w:val="FontStyle144"/>
          <w:rFonts w:ascii="Times New Roman" w:hAnsi="Times New Roman" w:cs="Times New Roman"/>
          <w:i/>
          <w:sz w:val="24"/>
          <w:szCs w:val="24"/>
          <w:lang w:eastAsia="en-US"/>
        </w:rPr>
        <w:t>θ</w:t>
      </w:r>
      <w:r w:rsidR="00493FBB" w:rsidRPr="001949A8">
        <w:rPr>
          <w:rStyle w:val="FontStyle144"/>
          <w:rFonts w:ascii="Times New Roman" w:hAnsi="Times New Roman" w:cs="Times New Roman"/>
          <w:sz w:val="24"/>
          <w:szCs w:val="24"/>
          <w:lang w:eastAsia="en-US"/>
        </w:rPr>
        <w:t xml:space="preserve"> будет равно 0 градусов, когда максимумы перпендикулярны оси x или горизонтальны оси. 6 увеличивается при отсчете против часовой стрелки.</w:t>
      </w:r>
    </w:p>
    <w:p w14:paraId="703EA8CE" w14:textId="73896A32" w:rsidR="00493FBB" w:rsidRPr="001949A8" w:rsidRDefault="00A41BAF"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i/>
          <w:iCs/>
          <w:sz w:val="24"/>
          <w:szCs w:val="24"/>
          <w:lang w:eastAsia="en-US"/>
        </w:rPr>
        <w:t>λ</w:t>
      </w:r>
      <w:r w:rsidR="00493FBB" w:rsidRPr="001949A8">
        <w:rPr>
          <w:rStyle w:val="FontStyle144"/>
          <w:rFonts w:ascii="Times New Roman" w:hAnsi="Times New Roman" w:cs="Times New Roman"/>
          <w:sz w:val="24"/>
          <w:szCs w:val="24"/>
          <w:lang w:eastAsia="en-US"/>
        </w:rPr>
        <w:t xml:space="preserve">: (минимальная пространственная длина волны, </w:t>
      </w:r>
      <w:r w:rsidRPr="001949A8">
        <w:rPr>
          <w:rStyle w:val="FontStyle144"/>
          <w:rFonts w:ascii="Times New Roman" w:hAnsi="Times New Roman" w:cs="Times New Roman"/>
          <w:sz w:val="24"/>
          <w:szCs w:val="24"/>
          <w:lang w:eastAsia="en-US"/>
        </w:rPr>
        <w:t>∞</w:t>
      </w:r>
      <w:r w:rsidR="00493FBB" w:rsidRPr="001949A8">
        <w:rPr>
          <w:rStyle w:val="FontStyle144"/>
          <w:rFonts w:ascii="Times New Roman" w:hAnsi="Times New Roman" w:cs="Times New Roman"/>
          <w:sz w:val="24"/>
          <w:szCs w:val="24"/>
          <w:lang w:eastAsia="en-US"/>
        </w:rPr>
        <w:t xml:space="preserve">] пикселей. </w:t>
      </w:r>
      <w:r w:rsidRPr="00A76B2D">
        <w:rPr>
          <w:rStyle w:val="FontStyle144"/>
          <w:rFonts w:ascii="Times New Roman" w:hAnsi="Times New Roman" w:cs="Times New Roman"/>
          <w:i/>
          <w:iCs/>
          <w:sz w:val="24"/>
          <w:szCs w:val="24"/>
          <w:lang w:eastAsia="en-US"/>
        </w:rPr>
        <w:t>λ</w:t>
      </w:r>
      <w:r w:rsidR="00493FBB" w:rsidRPr="001949A8">
        <w:rPr>
          <w:rStyle w:val="FontStyle144"/>
          <w:rFonts w:ascii="Times New Roman" w:hAnsi="Times New Roman" w:cs="Times New Roman"/>
          <w:sz w:val="24"/>
          <w:szCs w:val="24"/>
          <w:lang w:eastAsia="en-US"/>
        </w:rPr>
        <w:t xml:space="preserve"> на практике ограничивается удвоенным числом пикселей по самой длинной диагонали изображения. </w:t>
      </w:r>
      <w:r w:rsidRPr="001949A8">
        <w:rPr>
          <w:rStyle w:val="FontStyle144"/>
          <w:rFonts w:ascii="Times New Roman" w:hAnsi="Times New Roman" w:cs="Times New Roman"/>
          <w:sz w:val="24"/>
          <w:szCs w:val="24"/>
          <w:lang w:eastAsia="en-US"/>
        </w:rPr>
        <w:t>λ</w:t>
      </w:r>
      <w:r w:rsidR="00493FBB" w:rsidRPr="001949A8">
        <w:rPr>
          <w:rStyle w:val="FontStyle144"/>
          <w:rFonts w:ascii="Times New Roman" w:hAnsi="Times New Roman" w:cs="Times New Roman"/>
          <w:sz w:val="24"/>
          <w:szCs w:val="24"/>
          <w:lang w:eastAsia="en-US"/>
        </w:rPr>
        <w:t>=</w:t>
      </w:r>
      <w:r w:rsidRPr="001949A8">
        <w:rPr>
          <w:rStyle w:val="FontStyle144"/>
          <w:rFonts w:ascii="Times New Roman" w:hAnsi="Times New Roman" w:cs="Times New Roman"/>
          <w:sz w:val="24"/>
          <w:szCs w:val="24"/>
          <w:lang w:eastAsia="en-US"/>
        </w:rPr>
        <w:t>1/</w:t>
      </w:r>
      <w:r w:rsidR="00493FBB" w:rsidRPr="001949A8">
        <w:rPr>
          <w:rStyle w:val="FontStyle144"/>
          <w:rFonts w:ascii="Times New Roman" w:hAnsi="Times New Roman" w:cs="Times New Roman"/>
          <w:i/>
          <w:sz w:val="24"/>
          <w:szCs w:val="24"/>
          <w:lang w:eastAsia="en-US"/>
        </w:rPr>
        <w:t>f</w:t>
      </w:r>
      <w:r w:rsidR="00493FBB" w:rsidRPr="001949A8">
        <w:rPr>
          <w:rStyle w:val="FontStyle144"/>
          <w:rFonts w:ascii="Times New Roman" w:hAnsi="Times New Roman" w:cs="Times New Roman"/>
          <w:sz w:val="24"/>
          <w:szCs w:val="24"/>
          <w:lang w:eastAsia="en-US"/>
        </w:rPr>
        <w:t xml:space="preserve">, где </w:t>
      </w:r>
      <w:r w:rsidR="00493FBB" w:rsidRPr="001949A8">
        <w:rPr>
          <w:rStyle w:val="FontStyle144"/>
          <w:rFonts w:ascii="Times New Roman" w:hAnsi="Times New Roman" w:cs="Times New Roman"/>
          <w:i/>
          <w:sz w:val="24"/>
          <w:szCs w:val="24"/>
          <w:lang w:eastAsia="en-US"/>
        </w:rPr>
        <w:t>f</w:t>
      </w:r>
      <w:r w:rsidR="00493FBB" w:rsidRPr="001949A8">
        <w:rPr>
          <w:rStyle w:val="FontStyle144"/>
          <w:rFonts w:ascii="Times New Roman" w:hAnsi="Times New Roman" w:cs="Times New Roman"/>
          <w:sz w:val="24"/>
          <w:szCs w:val="24"/>
          <w:lang w:eastAsia="en-US"/>
        </w:rPr>
        <w:t>: [0, максимальная пространственная частота). Максимальная пространственная частота — это частота Найквиста, равная разрешению изображения, деленному на 2.</w:t>
      </w:r>
    </w:p>
    <w:p w14:paraId="2EDEE431" w14:textId="5B6BDA49" w:rsidR="00493FBB" w:rsidRPr="001949A8" w:rsidRDefault="00A41BAF" w:rsidP="00173EE8">
      <w:pPr>
        <w:pStyle w:val="Style28"/>
        <w:widowControl/>
        <w:ind w:firstLine="720"/>
        <w:jc w:val="both"/>
        <w:rPr>
          <w:rStyle w:val="FontStyle144"/>
          <w:rFonts w:ascii="Times New Roman" w:hAnsi="Times New Roman" w:cs="Times New Roman"/>
          <w:sz w:val="24"/>
          <w:szCs w:val="24"/>
          <w:lang w:eastAsia="en-US"/>
        </w:rPr>
      </w:pPr>
      <w:bookmarkStart w:id="0" w:name="_Hlk109066241"/>
      <w:r w:rsidRPr="003774A2">
        <w:rPr>
          <w:rStyle w:val="FontStyle144"/>
          <w:rFonts w:ascii="Times New Roman" w:hAnsi="Times New Roman" w:cs="Times New Roman"/>
          <w:i/>
          <w:iCs/>
          <w:sz w:val="24"/>
          <w:szCs w:val="24"/>
          <w:lang w:eastAsia="en-US"/>
        </w:rPr>
        <w:t>δ</w:t>
      </w:r>
      <w:bookmarkEnd w:id="0"/>
      <w:r w:rsidR="00493FBB" w:rsidRPr="003774A2">
        <w:rPr>
          <w:rStyle w:val="FontStyle144"/>
          <w:rFonts w:ascii="Times New Roman" w:hAnsi="Times New Roman" w:cs="Times New Roman"/>
          <w:sz w:val="24"/>
          <w:szCs w:val="24"/>
          <w:lang w:eastAsia="en-US"/>
        </w:rPr>
        <w:t xml:space="preserve">: [0, 360) градусов. </w:t>
      </w:r>
      <w:r w:rsidRPr="003774A2">
        <w:rPr>
          <w:rStyle w:val="FontStyle144"/>
          <w:rFonts w:ascii="Times New Roman" w:hAnsi="Times New Roman" w:cs="Times New Roman"/>
          <w:i/>
          <w:sz w:val="24"/>
          <w:szCs w:val="24"/>
          <w:lang w:eastAsia="en-US"/>
        </w:rPr>
        <w:t>δ</w:t>
      </w:r>
      <w:r w:rsidR="00493FBB" w:rsidRPr="003774A2">
        <w:rPr>
          <w:rStyle w:val="FontStyle144"/>
          <w:rFonts w:ascii="Times New Roman" w:hAnsi="Times New Roman" w:cs="Times New Roman"/>
          <w:sz w:val="24"/>
          <w:szCs w:val="24"/>
          <w:lang w:eastAsia="en-US"/>
        </w:rPr>
        <w:t xml:space="preserve"> определяется как (</w:t>
      </w:r>
      <w:r w:rsidR="00493FBB" w:rsidRPr="003774A2">
        <w:rPr>
          <w:rStyle w:val="FontStyle144"/>
          <w:rFonts w:ascii="Times New Roman" w:hAnsi="Times New Roman" w:cs="Times New Roman"/>
          <w:i/>
          <w:sz w:val="24"/>
          <w:szCs w:val="24"/>
          <w:lang w:eastAsia="en-US"/>
        </w:rPr>
        <w:t>d/</w:t>
      </w:r>
      <w:r w:rsidRPr="003774A2">
        <w:rPr>
          <w:rStyle w:val="FontStyle144"/>
          <w:rFonts w:ascii="Times New Roman" w:hAnsi="Times New Roman" w:cs="Times New Roman"/>
          <w:i/>
          <w:sz w:val="24"/>
          <w:szCs w:val="24"/>
          <w:lang w:eastAsia="en-US"/>
        </w:rPr>
        <w:t>λ</w:t>
      </w:r>
      <w:r w:rsidR="00493FBB" w:rsidRPr="003774A2">
        <w:rPr>
          <w:rStyle w:val="FontStyle144"/>
          <w:rFonts w:ascii="Times New Roman" w:hAnsi="Times New Roman" w:cs="Times New Roman"/>
          <w:sz w:val="24"/>
          <w:szCs w:val="24"/>
          <w:lang w:eastAsia="en-US"/>
        </w:rPr>
        <w:t>)</w:t>
      </w:r>
      <m:oMath>
        <m:r>
          <w:rPr>
            <w:rStyle w:val="FontStyle144"/>
            <w:rFonts w:ascii="Cambria Math" w:hAnsi="Cambria Math" w:cs="Times New Roman"/>
            <w:sz w:val="24"/>
            <w:szCs w:val="24"/>
            <w:lang w:eastAsia="en-US"/>
          </w:rPr>
          <m:t>×</m:t>
        </m:r>
      </m:oMath>
      <w:r w:rsidR="00493FBB" w:rsidRPr="003774A2">
        <w:rPr>
          <w:rStyle w:val="FontStyle144"/>
          <w:rFonts w:ascii="Times New Roman" w:hAnsi="Times New Roman" w:cs="Times New Roman"/>
          <w:sz w:val="24"/>
          <w:szCs w:val="24"/>
          <w:lang w:eastAsia="en-US"/>
        </w:rPr>
        <w:t xml:space="preserve">360°, где </w:t>
      </w:r>
      <w:r w:rsidR="00493FBB" w:rsidRPr="003774A2">
        <w:rPr>
          <w:rStyle w:val="FontStyle144"/>
          <w:rFonts w:ascii="Times New Roman" w:hAnsi="Times New Roman" w:cs="Times New Roman"/>
          <w:i/>
          <w:sz w:val="24"/>
          <w:szCs w:val="24"/>
          <w:lang w:eastAsia="en-US"/>
        </w:rPr>
        <w:t>d</w:t>
      </w:r>
      <w:r w:rsidR="00493FBB" w:rsidRPr="003774A2">
        <w:rPr>
          <w:rStyle w:val="FontStyle144"/>
          <w:rFonts w:ascii="Times New Roman" w:hAnsi="Times New Roman" w:cs="Times New Roman"/>
          <w:sz w:val="24"/>
          <w:szCs w:val="24"/>
          <w:lang w:eastAsia="en-US"/>
        </w:rPr>
        <w:t xml:space="preserve"> — расстояние между началом</w:t>
      </w:r>
      <w:r w:rsidR="00A00DDA" w:rsidRPr="003774A2">
        <w:rPr>
          <w:rStyle w:val="FontStyle144"/>
          <w:rFonts w:ascii="Times New Roman" w:hAnsi="Times New Roman" w:cs="Times New Roman"/>
          <w:sz w:val="24"/>
          <w:szCs w:val="24"/>
          <w:lang w:eastAsia="en-US"/>
        </w:rPr>
        <w:t xml:space="preserve"> координат</w:t>
      </w:r>
      <w:r w:rsidR="00493FBB" w:rsidRPr="003774A2">
        <w:rPr>
          <w:rStyle w:val="FontStyle144"/>
          <w:rFonts w:ascii="Times New Roman" w:hAnsi="Times New Roman" w:cs="Times New Roman"/>
          <w:sz w:val="24"/>
          <w:szCs w:val="24"/>
          <w:lang w:eastAsia="en-US"/>
        </w:rPr>
        <w:t xml:space="preserve"> ячейки (верхний левый угол ячейки) и положением первого </w:t>
      </w:r>
      <w:r w:rsidR="00A00DDA" w:rsidRPr="003774A2">
        <w:rPr>
          <w:rStyle w:val="FontStyle144"/>
          <w:rFonts w:ascii="Times New Roman" w:hAnsi="Times New Roman" w:cs="Times New Roman"/>
          <w:sz w:val="24"/>
          <w:szCs w:val="24"/>
          <w:lang w:eastAsia="en-US"/>
        </w:rPr>
        <w:t>максимума</w:t>
      </w:r>
      <w:r w:rsidR="00493FBB" w:rsidRPr="003774A2">
        <w:rPr>
          <w:rStyle w:val="FontStyle144"/>
          <w:rFonts w:ascii="Times New Roman" w:hAnsi="Times New Roman" w:cs="Times New Roman"/>
          <w:sz w:val="24"/>
          <w:szCs w:val="24"/>
          <w:lang w:eastAsia="en-US"/>
        </w:rPr>
        <w:t xml:space="preserve"> </w:t>
      </w:r>
      <w:proofErr w:type="spellStart"/>
      <w:r w:rsidR="00493FBB" w:rsidRPr="003774A2">
        <w:rPr>
          <w:rStyle w:val="FontStyle144"/>
          <w:rFonts w:ascii="Times New Roman" w:hAnsi="Times New Roman" w:cs="Times New Roman"/>
          <w:sz w:val="24"/>
          <w:szCs w:val="24"/>
          <w:lang w:eastAsia="en-US"/>
        </w:rPr>
        <w:t>косинусоидальной</w:t>
      </w:r>
      <w:proofErr w:type="spellEnd"/>
      <w:r w:rsidR="00493FBB" w:rsidRPr="003774A2">
        <w:rPr>
          <w:rStyle w:val="FontStyle144"/>
          <w:rFonts w:ascii="Times New Roman" w:hAnsi="Times New Roman" w:cs="Times New Roman"/>
          <w:sz w:val="24"/>
          <w:szCs w:val="24"/>
          <w:lang w:eastAsia="en-US"/>
        </w:rPr>
        <w:t xml:space="preserve"> функции в положительном направлении в </w:t>
      </w:r>
      <w:r w:rsidR="00493FBB" w:rsidRPr="003774A2">
        <w:rPr>
          <w:rStyle w:val="FontStyle144"/>
          <w:rFonts w:ascii="Times New Roman" w:hAnsi="Times New Roman" w:cs="Times New Roman"/>
          <w:i/>
          <w:sz w:val="24"/>
          <w:szCs w:val="24"/>
          <w:lang w:eastAsia="en-US"/>
        </w:rPr>
        <w:t xml:space="preserve">x </w:t>
      </w:r>
      <w:r w:rsidR="00493FBB" w:rsidRPr="003774A2">
        <w:rPr>
          <w:rStyle w:val="FontStyle144"/>
          <w:rFonts w:ascii="Times New Roman" w:hAnsi="Times New Roman" w:cs="Times New Roman"/>
          <w:sz w:val="24"/>
          <w:szCs w:val="24"/>
          <w:lang w:eastAsia="en-US"/>
        </w:rPr>
        <w:t>(см</w:t>
      </w:r>
      <w:r w:rsidR="009B57A6" w:rsidRPr="003774A2">
        <w:rPr>
          <w:rStyle w:val="FontStyle144"/>
          <w:rFonts w:ascii="Times New Roman" w:hAnsi="Times New Roman" w:cs="Times New Roman"/>
          <w:sz w:val="24"/>
          <w:szCs w:val="24"/>
          <w:lang w:eastAsia="en-US"/>
        </w:rPr>
        <w:t xml:space="preserve">отреть рисунок </w:t>
      </w:r>
      <w:r w:rsidR="00493FBB" w:rsidRPr="003774A2">
        <w:rPr>
          <w:rStyle w:val="FontStyle144"/>
          <w:rFonts w:ascii="Times New Roman" w:hAnsi="Times New Roman" w:cs="Times New Roman"/>
          <w:sz w:val="24"/>
          <w:szCs w:val="24"/>
          <w:lang w:eastAsia="en-US"/>
        </w:rPr>
        <w:t>3).</w:t>
      </w:r>
    </w:p>
    <w:p w14:paraId="37E5014B" w14:textId="4360AA15" w:rsidR="00493FBB" w:rsidRPr="001949A8" w:rsidRDefault="00493FBB"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Значение каждого из этих параметров может быть квантовано для создания ограниченного набора дискретных триплетов (</w:t>
      </w:r>
      <w:proofErr w:type="spellStart"/>
      <w:proofErr w:type="gramStart"/>
      <w:r w:rsidR="00A41BAF" w:rsidRPr="001949A8">
        <w:rPr>
          <w:rStyle w:val="FontStyle144"/>
          <w:rFonts w:ascii="Times New Roman" w:hAnsi="Times New Roman" w:cs="Times New Roman"/>
          <w:i/>
          <w:sz w:val="24"/>
          <w:szCs w:val="24"/>
          <w:lang w:eastAsia="en-US"/>
        </w:rPr>
        <w:t>θ</w:t>
      </w:r>
      <w:r w:rsidRPr="001949A8">
        <w:rPr>
          <w:rStyle w:val="FontStyle144"/>
          <w:rFonts w:ascii="Times New Roman" w:hAnsi="Times New Roman" w:cs="Times New Roman"/>
          <w:i/>
          <w:sz w:val="24"/>
          <w:szCs w:val="24"/>
          <w:lang w:eastAsia="en-US"/>
        </w:rPr>
        <w:t>,</w:t>
      </w:r>
      <w:r w:rsidR="00A41BAF" w:rsidRPr="001949A8">
        <w:rPr>
          <w:rStyle w:val="FontStyle144"/>
          <w:rFonts w:ascii="Times New Roman" w:hAnsi="Times New Roman" w:cs="Times New Roman"/>
          <w:i/>
          <w:sz w:val="24"/>
          <w:szCs w:val="24"/>
          <w:lang w:eastAsia="en-US"/>
        </w:rPr>
        <w:t>λ</w:t>
      </w:r>
      <w:proofErr w:type="gramEnd"/>
      <w:r w:rsidRPr="001949A8">
        <w:rPr>
          <w:rStyle w:val="FontStyle144"/>
          <w:rFonts w:ascii="Times New Roman" w:hAnsi="Times New Roman" w:cs="Times New Roman"/>
          <w:i/>
          <w:sz w:val="24"/>
          <w:szCs w:val="24"/>
          <w:lang w:eastAsia="en-US"/>
        </w:rPr>
        <w:t>,</w:t>
      </w:r>
      <w:r w:rsidR="00A41BAF" w:rsidRPr="001949A8">
        <w:rPr>
          <w:rStyle w:val="FontStyle144"/>
          <w:rFonts w:ascii="Times New Roman" w:hAnsi="Times New Roman" w:cs="Times New Roman"/>
          <w:i/>
          <w:sz w:val="24"/>
          <w:szCs w:val="24"/>
          <w:lang w:eastAsia="en-US"/>
        </w:rPr>
        <w:t>δ</w:t>
      </w:r>
      <w:proofErr w:type="spellEnd"/>
      <w:r w:rsidRPr="001949A8">
        <w:rPr>
          <w:rStyle w:val="FontStyle144"/>
          <w:rFonts w:ascii="Times New Roman" w:hAnsi="Times New Roman" w:cs="Times New Roman"/>
          <w:sz w:val="24"/>
          <w:szCs w:val="24"/>
          <w:lang w:eastAsia="en-US"/>
        </w:rPr>
        <w:t xml:space="preserve">). Применение каждого триплета в этом наборе к </w:t>
      </w:r>
      <w:proofErr w:type="spellStart"/>
      <w:r w:rsidRPr="001949A8">
        <w:rPr>
          <w:rStyle w:val="FontStyle144"/>
          <w:rFonts w:ascii="Times New Roman" w:hAnsi="Times New Roman" w:cs="Times New Roman"/>
          <w:sz w:val="24"/>
          <w:szCs w:val="24"/>
          <w:lang w:eastAsia="en-US"/>
        </w:rPr>
        <w:t>косинусоидальной</w:t>
      </w:r>
      <w:proofErr w:type="spellEnd"/>
      <w:r w:rsidRPr="001949A8">
        <w:rPr>
          <w:rStyle w:val="FontStyle144"/>
          <w:rFonts w:ascii="Times New Roman" w:hAnsi="Times New Roman" w:cs="Times New Roman"/>
          <w:sz w:val="24"/>
          <w:szCs w:val="24"/>
          <w:lang w:eastAsia="en-US"/>
        </w:rPr>
        <w:t xml:space="preserve"> функции, отмеченной выше, будет генерировать соответствующий набор </w:t>
      </w:r>
      <w:r w:rsidR="00A00DDA" w:rsidRPr="001949A8">
        <w:rPr>
          <w:rStyle w:val="FontStyle144"/>
          <w:rFonts w:ascii="Times New Roman" w:hAnsi="Times New Roman" w:cs="Times New Roman"/>
          <w:sz w:val="24"/>
          <w:szCs w:val="24"/>
          <w:lang w:eastAsia="en-US"/>
        </w:rPr>
        <w:t xml:space="preserve">структур ячейки </w:t>
      </w:r>
      <w:r w:rsidRPr="001949A8">
        <w:rPr>
          <w:rStyle w:val="FontStyle144"/>
          <w:rFonts w:ascii="Times New Roman" w:hAnsi="Times New Roman" w:cs="Times New Roman"/>
          <w:sz w:val="24"/>
          <w:szCs w:val="24"/>
          <w:lang w:eastAsia="en-US"/>
        </w:rPr>
        <w:t>изображени</w:t>
      </w:r>
      <w:r w:rsidR="00A00DDA" w:rsidRPr="001949A8">
        <w:rPr>
          <w:rStyle w:val="FontStyle144"/>
          <w:rFonts w:ascii="Times New Roman" w:hAnsi="Times New Roman" w:cs="Times New Roman"/>
          <w:sz w:val="24"/>
          <w:szCs w:val="24"/>
          <w:lang w:eastAsia="en-US"/>
        </w:rPr>
        <w:t>я</w:t>
      </w:r>
      <w:r w:rsidRPr="001949A8">
        <w:rPr>
          <w:rStyle w:val="FontStyle144"/>
          <w:rFonts w:ascii="Times New Roman" w:hAnsi="Times New Roman" w:cs="Times New Roman"/>
          <w:sz w:val="24"/>
          <w:szCs w:val="24"/>
          <w:lang w:eastAsia="en-US"/>
        </w:rPr>
        <w:t xml:space="preserve"> </w:t>
      </w:r>
      <w:r w:rsidR="00A00DDA" w:rsidRPr="001949A8">
        <w:rPr>
          <w:rStyle w:val="FontStyle144"/>
          <w:rFonts w:ascii="Times New Roman" w:hAnsi="Times New Roman" w:cs="Times New Roman"/>
          <w:sz w:val="24"/>
          <w:szCs w:val="24"/>
          <w:lang w:eastAsia="en-US"/>
        </w:rPr>
        <w:t>отпечатка пальца</w:t>
      </w:r>
      <w:r w:rsidRPr="001949A8">
        <w:rPr>
          <w:rStyle w:val="FontStyle144"/>
          <w:rFonts w:ascii="Times New Roman" w:hAnsi="Times New Roman" w:cs="Times New Roman"/>
          <w:sz w:val="24"/>
          <w:szCs w:val="24"/>
          <w:lang w:eastAsia="en-US"/>
        </w:rPr>
        <w:t>.</w:t>
      </w:r>
    </w:p>
    <w:p w14:paraId="193D456B" w14:textId="31ADC075" w:rsidR="00493FBB" w:rsidRPr="001949A8" w:rsidRDefault="00493FBB"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Рассмотрим тогда представление </w:t>
      </w:r>
      <w:r w:rsidR="00A41BAF" w:rsidRPr="001949A8">
        <w:rPr>
          <w:rStyle w:val="FontStyle144"/>
          <w:rFonts w:ascii="Times New Roman" w:hAnsi="Times New Roman" w:cs="Times New Roman"/>
          <w:i/>
          <w:sz w:val="24"/>
          <w:szCs w:val="24"/>
          <w:lang w:eastAsia="en-US"/>
        </w:rPr>
        <w:t>θ, λ</w:t>
      </w:r>
      <w:r w:rsidR="00A41BAF"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 xml:space="preserve">и </w:t>
      </w:r>
      <w:r w:rsidR="00A41BAF" w:rsidRPr="001949A8">
        <w:rPr>
          <w:rStyle w:val="FontStyle144"/>
          <w:rFonts w:ascii="Times New Roman" w:hAnsi="Times New Roman" w:cs="Times New Roman"/>
          <w:i/>
          <w:sz w:val="24"/>
          <w:szCs w:val="24"/>
          <w:lang w:eastAsia="en-US"/>
        </w:rPr>
        <w:t>δ</w:t>
      </w:r>
      <w:r w:rsidRPr="001949A8">
        <w:rPr>
          <w:rStyle w:val="FontStyle144"/>
          <w:rFonts w:ascii="Times New Roman" w:hAnsi="Times New Roman" w:cs="Times New Roman"/>
          <w:sz w:val="24"/>
          <w:szCs w:val="24"/>
          <w:lang w:eastAsia="en-US"/>
        </w:rPr>
        <w:t xml:space="preserve"> с помощью </w:t>
      </w:r>
      <w:r w:rsidR="00A41BAF" w:rsidRPr="001949A8">
        <w:rPr>
          <w:rStyle w:val="FontStyle144"/>
          <w:rFonts w:ascii="Times New Roman" w:hAnsi="Times New Roman" w:cs="Times New Roman"/>
          <w:i/>
          <w:sz w:val="24"/>
          <w:szCs w:val="24"/>
          <w:lang w:val="en-US" w:eastAsia="en-US"/>
        </w:rPr>
        <w:t>l</w:t>
      </w:r>
      <w:r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i/>
          <w:sz w:val="24"/>
          <w:szCs w:val="24"/>
          <w:lang w:eastAsia="en-US"/>
        </w:rPr>
        <w:t>m</w:t>
      </w:r>
      <w:r w:rsidRPr="001949A8">
        <w:rPr>
          <w:rStyle w:val="FontStyle144"/>
          <w:rFonts w:ascii="Times New Roman" w:hAnsi="Times New Roman" w:cs="Times New Roman"/>
          <w:sz w:val="24"/>
          <w:szCs w:val="24"/>
          <w:lang w:eastAsia="en-US"/>
        </w:rPr>
        <w:t xml:space="preserve"> и </w:t>
      </w:r>
      <w:r w:rsidRPr="001949A8">
        <w:rPr>
          <w:rStyle w:val="FontStyle144"/>
          <w:rFonts w:ascii="Times New Roman" w:hAnsi="Times New Roman" w:cs="Times New Roman"/>
          <w:i/>
          <w:sz w:val="24"/>
          <w:szCs w:val="24"/>
          <w:lang w:eastAsia="en-US"/>
        </w:rPr>
        <w:t>n</w:t>
      </w:r>
      <w:r w:rsidRPr="001949A8">
        <w:rPr>
          <w:rStyle w:val="FontStyle144"/>
          <w:rFonts w:ascii="Times New Roman" w:hAnsi="Times New Roman" w:cs="Times New Roman"/>
          <w:sz w:val="24"/>
          <w:szCs w:val="24"/>
          <w:lang w:eastAsia="en-US"/>
        </w:rPr>
        <w:t xml:space="preserve"> бит соответственно. Это означает, что значения для </w:t>
      </w:r>
      <w:r w:rsidR="00A41BAF" w:rsidRPr="001949A8">
        <w:rPr>
          <w:rStyle w:val="FontStyle144"/>
          <w:rFonts w:ascii="Times New Roman" w:hAnsi="Times New Roman" w:cs="Times New Roman"/>
          <w:i/>
          <w:sz w:val="24"/>
          <w:szCs w:val="24"/>
          <w:lang w:eastAsia="en-US"/>
        </w:rPr>
        <w:t>θ, λ</w:t>
      </w:r>
      <w:r w:rsidR="00A41BAF" w:rsidRPr="001949A8">
        <w:rPr>
          <w:rStyle w:val="FontStyle144"/>
          <w:rFonts w:ascii="Times New Roman" w:hAnsi="Times New Roman" w:cs="Times New Roman"/>
          <w:sz w:val="24"/>
          <w:szCs w:val="24"/>
          <w:lang w:eastAsia="en-US"/>
        </w:rPr>
        <w:t xml:space="preserve"> и </w:t>
      </w:r>
      <w:r w:rsidR="00A41BAF" w:rsidRPr="001949A8">
        <w:rPr>
          <w:rStyle w:val="FontStyle144"/>
          <w:rFonts w:ascii="Times New Roman" w:hAnsi="Times New Roman" w:cs="Times New Roman"/>
          <w:i/>
          <w:sz w:val="24"/>
          <w:szCs w:val="24"/>
          <w:lang w:eastAsia="en-US"/>
        </w:rPr>
        <w:t>δ</w:t>
      </w:r>
      <w:r w:rsidRPr="001949A8">
        <w:rPr>
          <w:rStyle w:val="FontStyle144"/>
          <w:rFonts w:ascii="Times New Roman" w:hAnsi="Times New Roman" w:cs="Times New Roman"/>
          <w:sz w:val="24"/>
          <w:szCs w:val="24"/>
          <w:lang w:eastAsia="en-US"/>
        </w:rPr>
        <w:t xml:space="preserve"> будут такими, как показано в следующих таблицах:</w:t>
      </w:r>
    </w:p>
    <w:p w14:paraId="01D3063C" w14:textId="77777777" w:rsidR="008601BE" w:rsidRPr="001949A8" w:rsidRDefault="008601BE" w:rsidP="00173EE8">
      <w:pPr>
        <w:pStyle w:val="Style19"/>
        <w:widowControl/>
        <w:ind w:firstLine="720"/>
        <w:jc w:val="center"/>
        <w:rPr>
          <w:rStyle w:val="FontStyle139"/>
          <w:rFonts w:ascii="Times New Roman" w:hAnsi="Times New Roman" w:cs="Times New Roman"/>
          <w:sz w:val="24"/>
          <w:szCs w:val="24"/>
          <w:lang w:eastAsia="en-US"/>
        </w:rPr>
      </w:pPr>
    </w:p>
    <w:p w14:paraId="17A2D8AF" w14:textId="3B64BC89" w:rsidR="008601BE" w:rsidRPr="001949A8" w:rsidRDefault="00A00DDA" w:rsidP="009B57A6">
      <w:pPr>
        <w:pStyle w:val="Style19"/>
        <w:widowControl/>
        <w:jc w:val="center"/>
        <w:rPr>
          <w:rStyle w:val="FontStyle113"/>
          <w:spacing w:val="0"/>
          <w:sz w:val="24"/>
          <w:szCs w:val="24"/>
          <w:lang w:eastAsia="en-US"/>
        </w:rPr>
      </w:pPr>
      <w:r w:rsidRPr="001949A8">
        <w:rPr>
          <w:rStyle w:val="FontStyle139"/>
          <w:rFonts w:ascii="Times New Roman" w:hAnsi="Times New Roman" w:cs="Times New Roman"/>
          <w:sz w:val="24"/>
          <w:szCs w:val="24"/>
          <w:lang w:eastAsia="en-US"/>
        </w:rPr>
        <w:t>Таблица</w:t>
      </w:r>
      <w:r w:rsidR="008601BE" w:rsidRPr="001949A8">
        <w:rPr>
          <w:rStyle w:val="FontStyle139"/>
          <w:rFonts w:ascii="Times New Roman" w:hAnsi="Times New Roman" w:cs="Times New Roman"/>
          <w:sz w:val="24"/>
          <w:szCs w:val="24"/>
          <w:lang w:eastAsia="en-US"/>
        </w:rPr>
        <w:t xml:space="preserve"> 1 — </w:t>
      </w:r>
      <w:r w:rsidR="00A41BAF" w:rsidRPr="001949A8">
        <w:rPr>
          <w:rStyle w:val="FontStyle139"/>
          <w:rFonts w:ascii="Times New Roman" w:hAnsi="Times New Roman" w:cs="Times New Roman"/>
          <w:i/>
          <w:sz w:val="24"/>
          <w:szCs w:val="24"/>
          <w:lang w:val="en-US" w:eastAsia="en-US"/>
        </w:rPr>
        <w:t>l</w:t>
      </w:r>
      <w:r w:rsidR="008601BE" w:rsidRPr="001949A8">
        <w:rPr>
          <w:rStyle w:val="FontStyle139"/>
          <w:rFonts w:ascii="Times New Roman" w:hAnsi="Times New Roman" w:cs="Times New Roman"/>
          <w:sz w:val="24"/>
          <w:szCs w:val="24"/>
          <w:lang w:eastAsia="en-US"/>
        </w:rPr>
        <w:t>-</w:t>
      </w:r>
      <w:r w:rsidRPr="001949A8">
        <w:rPr>
          <w:rStyle w:val="FontStyle139"/>
          <w:rFonts w:ascii="Times New Roman" w:hAnsi="Times New Roman" w:cs="Times New Roman"/>
          <w:sz w:val="24"/>
          <w:szCs w:val="24"/>
          <w:lang w:eastAsia="en-US"/>
        </w:rPr>
        <w:t>битовое</w:t>
      </w:r>
      <w:r w:rsidR="008601BE" w:rsidRPr="001949A8">
        <w:rPr>
          <w:rStyle w:val="FontStyle139"/>
          <w:rFonts w:ascii="Times New Roman" w:hAnsi="Times New Roman" w:cs="Times New Roman"/>
          <w:sz w:val="24"/>
          <w:szCs w:val="24"/>
          <w:lang w:eastAsia="en-US"/>
        </w:rPr>
        <w:t xml:space="preserve"> </w:t>
      </w:r>
      <w:r w:rsidRPr="001949A8">
        <w:rPr>
          <w:rStyle w:val="FontStyle139"/>
          <w:rFonts w:ascii="Times New Roman" w:hAnsi="Times New Roman" w:cs="Times New Roman"/>
          <w:sz w:val="24"/>
          <w:szCs w:val="24"/>
          <w:lang w:eastAsia="en-US"/>
        </w:rPr>
        <w:t>представление для</w:t>
      </w:r>
      <w:r w:rsidR="008601BE" w:rsidRPr="001949A8">
        <w:rPr>
          <w:rStyle w:val="FontStyle139"/>
          <w:rFonts w:ascii="Times New Roman" w:hAnsi="Times New Roman" w:cs="Times New Roman"/>
          <w:sz w:val="24"/>
          <w:szCs w:val="24"/>
          <w:lang w:eastAsia="en-US"/>
        </w:rPr>
        <w:t xml:space="preserve"> </w:t>
      </w:r>
      <w:r w:rsidR="00A41BAF" w:rsidRPr="001949A8">
        <w:rPr>
          <w:rStyle w:val="FontStyle113"/>
          <w:spacing w:val="0"/>
          <w:sz w:val="24"/>
          <w:szCs w:val="24"/>
          <w:lang w:eastAsia="en-US"/>
        </w:rPr>
        <w:t>θ</w:t>
      </w:r>
    </w:p>
    <w:tbl>
      <w:tblPr>
        <w:tblW w:w="0" w:type="auto"/>
        <w:tblInd w:w="2308" w:type="dxa"/>
        <w:tblLayout w:type="fixed"/>
        <w:tblCellMar>
          <w:left w:w="40" w:type="dxa"/>
          <w:right w:w="40" w:type="dxa"/>
        </w:tblCellMar>
        <w:tblLook w:val="0000" w:firstRow="0" w:lastRow="0" w:firstColumn="0" w:lastColumn="0" w:noHBand="0" w:noVBand="0"/>
      </w:tblPr>
      <w:tblGrid>
        <w:gridCol w:w="2201"/>
        <w:gridCol w:w="2418"/>
      </w:tblGrid>
      <w:tr w:rsidR="008601BE" w:rsidRPr="001949A8" w14:paraId="3AB32E6C" w14:textId="77777777" w:rsidTr="009B57A6">
        <w:trPr>
          <w:trHeight w:val="403"/>
        </w:trPr>
        <w:tc>
          <w:tcPr>
            <w:tcW w:w="2201" w:type="dxa"/>
            <w:tcBorders>
              <w:top w:val="single" w:sz="6" w:space="0" w:color="auto"/>
              <w:left w:val="single" w:sz="6" w:space="0" w:color="auto"/>
              <w:bottom w:val="single" w:sz="6" w:space="0" w:color="auto"/>
              <w:right w:val="single" w:sz="6" w:space="0" w:color="auto"/>
            </w:tcBorders>
          </w:tcPr>
          <w:p w14:paraId="5D5F5D7C" w14:textId="7F2EE366" w:rsidR="008601BE" w:rsidRPr="001949A8" w:rsidRDefault="00A00DDA" w:rsidP="009B57A6">
            <w:pPr>
              <w:pStyle w:val="Style52"/>
              <w:widowControl/>
              <w:jc w:val="center"/>
              <w:rPr>
                <w:rStyle w:val="FontStyle142"/>
                <w:rFonts w:ascii="Times New Roman" w:hAnsi="Times New Roman" w:cs="Times New Roman"/>
                <w:sz w:val="24"/>
                <w:szCs w:val="24"/>
                <w:lang w:eastAsia="en-US"/>
              </w:rPr>
            </w:pPr>
            <w:r w:rsidRPr="001949A8">
              <w:rPr>
                <w:rStyle w:val="FontStyle141"/>
                <w:rFonts w:ascii="Times New Roman" w:hAnsi="Times New Roman" w:cs="Times New Roman"/>
                <w:sz w:val="24"/>
                <w:szCs w:val="24"/>
                <w:lang w:eastAsia="en-US"/>
              </w:rPr>
              <w:t>Значение</w:t>
            </w:r>
            <w:r w:rsidR="008601BE" w:rsidRPr="001949A8">
              <w:rPr>
                <w:rStyle w:val="FontStyle141"/>
                <w:rFonts w:ascii="Times New Roman" w:hAnsi="Times New Roman" w:cs="Times New Roman"/>
                <w:sz w:val="24"/>
                <w:szCs w:val="24"/>
                <w:lang w:eastAsia="en-US"/>
              </w:rPr>
              <w:t xml:space="preserve"> </w:t>
            </w:r>
            <w:r w:rsidR="008601BE" w:rsidRPr="001949A8">
              <w:rPr>
                <w:rStyle w:val="FontStyle142"/>
                <w:rFonts w:ascii="Times New Roman" w:hAnsi="Times New Roman" w:cs="Times New Roman"/>
                <w:sz w:val="24"/>
                <w:szCs w:val="24"/>
                <w:lang w:eastAsia="en-US"/>
              </w:rPr>
              <w:t>(</w:t>
            </w:r>
            <w:r w:rsidR="00A41BAF" w:rsidRPr="001949A8">
              <w:rPr>
                <w:rStyle w:val="FontStyle142"/>
                <w:rFonts w:ascii="Times New Roman" w:hAnsi="Times New Roman" w:cs="Times New Roman"/>
                <w:i/>
                <w:sz w:val="24"/>
                <w:szCs w:val="24"/>
                <w:lang w:val="en-US" w:eastAsia="en-US"/>
              </w:rPr>
              <w:t>l</w:t>
            </w:r>
            <w:r w:rsidR="008601BE" w:rsidRPr="001949A8">
              <w:rPr>
                <w:rStyle w:val="FontStyle142"/>
                <w:rFonts w:ascii="Times New Roman" w:hAnsi="Times New Roman" w:cs="Times New Roman"/>
                <w:sz w:val="24"/>
                <w:szCs w:val="24"/>
                <w:lang w:eastAsia="en-US"/>
              </w:rPr>
              <w:t>-</w:t>
            </w:r>
            <w:r w:rsidRPr="001949A8">
              <w:rPr>
                <w:rStyle w:val="FontStyle142"/>
                <w:rFonts w:ascii="Times New Roman" w:hAnsi="Times New Roman" w:cs="Times New Roman"/>
                <w:sz w:val="24"/>
                <w:szCs w:val="24"/>
                <w:lang w:eastAsia="en-US"/>
              </w:rPr>
              <w:t>бит</w:t>
            </w:r>
            <w:r w:rsidR="008601BE" w:rsidRPr="001949A8">
              <w:rPr>
                <w:rStyle w:val="FontStyle142"/>
                <w:rFonts w:ascii="Times New Roman" w:hAnsi="Times New Roman" w:cs="Times New Roman"/>
                <w:sz w:val="24"/>
                <w:szCs w:val="24"/>
                <w:lang w:eastAsia="en-US"/>
              </w:rPr>
              <w:t>)</w:t>
            </w:r>
          </w:p>
        </w:tc>
        <w:tc>
          <w:tcPr>
            <w:tcW w:w="2418" w:type="dxa"/>
            <w:tcBorders>
              <w:top w:val="single" w:sz="6" w:space="0" w:color="auto"/>
              <w:left w:val="single" w:sz="6" w:space="0" w:color="auto"/>
              <w:bottom w:val="single" w:sz="6" w:space="0" w:color="auto"/>
              <w:right w:val="single" w:sz="6" w:space="0" w:color="auto"/>
            </w:tcBorders>
          </w:tcPr>
          <w:p w14:paraId="2E923976" w14:textId="2C5AD034" w:rsidR="008601BE" w:rsidRPr="001949A8" w:rsidRDefault="00A41BAF" w:rsidP="009B57A6">
            <w:pPr>
              <w:pStyle w:val="Style80"/>
              <w:widowControl/>
              <w:jc w:val="center"/>
              <w:rPr>
                <w:rStyle w:val="FontStyle112"/>
                <w:rFonts w:ascii="Times New Roman" w:hAnsi="Times New Roman" w:cs="Times New Roman"/>
                <w:b/>
                <w:sz w:val="24"/>
                <w:szCs w:val="24"/>
                <w:lang w:eastAsia="en-US"/>
              </w:rPr>
            </w:pPr>
            <w:r w:rsidRPr="001949A8">
              <w:rPr>
                <w:rStyle w:val="FontStyle112"/>
                <w:rFonts w:ascii="Times New Roman" w:hAnsi="Times New Roman" w:cs="Times New Roman"/>
                <w:b/>
                <w:sz w:val="24"/>
                <w:szCs w:val="24"/>
                <w:lang w:eastAsia="en-US"/>
              </w:rPr>
              <w:t>θ</w:t>
            </w:r>
          </w:p>
        </w:tc>
      </w:tr>
      <w:tr w:rsidR="008601BE" w:rsidRPr="001949A8" w14:paraId="3B41EEC6" w14:textId="77777777" w:rsidTr="009B57A6">
        <w:trPr>
          <w:trHeight w:val="370"/>
        </w:trPr>
        <w:tc>
          <w:tcPr>
            <w:tcW w:w="2201" w:type="dxa"/>
            <w:tcBorders>
              <w:top w:val="single" w:sz="6" w:space="0" w:color="auto"/>
              <w:left w:val="single" w:sz="6" w:space="0" w:color="auto"/>
              <w:bottom w:val="single" w:sz="6" w:space="0" w:color="auto"/>
              <w:right w:val="single" w:sz="6" w:space="0" w:color="auto"/>
            </w:tcBorders>
          </w:tcPr>
          <w:p w14:paraId="0708B4D0" w14:textId="77777777" w:rsidR="008601BE" w:rsidRPr="001949A8" w:rsidRDefault="008601BE" w:rsidP="009B57A6">
            <w:pPr>
              <w:pStyle w:val="Style52"/>
              <w:widowControl/>
              <w:jc w:val="center"/>
              <w:rPr>
                <w:rStyle w:val="FontStyle142"/>
                <w:rFonts w:ascii="Times New Roman" w:hAnsi="Times New Roman" w:cs="Times New Roman"/>
                <w:sz w:val="24"/>
                <w:szCs w:val="24"/>
                <w:lang w:eastAsia="en-US"/>
              </w:rPr>
            </w:pPr>
            <w:r w:rsidRPr="001949A8">
              <w:rPr>
                <w:rStyle w:val="FontStyle142"/>
                <w:rFonts w:ascii="Times New Roman" w:hAnsi="Times New Roman" w:cs="Times New Roman"/>
                <w:sz w:val="24"/>
                <w:szCs w:val="24"/>
                <w:lang w:eastAsia="en-US"/>
              </w:rPr>
              <w:t>0...000</w:t>
            </w:r>
          </w:p>
        </w:tc>
        <w:tc>
          <w:tcPr>
            <w:tcW w:w="2418" w:type="dxa"/>
            <w:tcBorders>
              <w:top w:val="single" w:sz="6" w:space="0" w:color="auto"/>
              <w:left w:val="single" w:sz="6" w:space="0" w:color="auto"/>
              <w:bottom w:val="single" w:sz="6" w:space="0" w:color="auto"/>
              <w:right w:val="single" w:sz="6" w:space="0" w:color="auto"/>
            </w:tcBorders>
          </w:tcPr>
          <w:p w14:paraId="740D3F4A" w14:textId="71E67E9D" w:rsidR="008601BE" w:rsidRPr="001949A8" w:rsidRDefault="00FA3ABA" w:rsidP="009B57A6">
            <w:pPr>
              <w:pStyle w:val="Style52"/>
              <w:widowControl/>
              <w:jc w:val="center"/>
              <w:rPr>
                <w:rStyle w:val="FontStyle142"/>
                <w:rFonts w:ascii="Times New Roman" w:hAnsi="Times New Roman" w:cs="Times New Roman"/>
                <w:sz w:val="24"/>
                <w:szCs w:val="24"/>
                <w:lang w:val="en-US" w:eastAsia="en-US"/>
              </w:rPr>
            </w:pPr>
            <w:r w:rsidRPr="001949A8">
              <w:rPr>
                <w:rStyle w:val="FontStyle142"/>
                <w:rFonts w:ascii="Times New Roman" w:hAnsi="Times New Roman" w:cs="Times New Roman"/>
                <w:sz w:val="24"/>
                <w:szCs w:val="24"/>
                <w:lang w:val="en-US" w:eastAsia="en-US"/>
              </w:rPr>
              <w:t>0</w:t>
            </w:r>
          </w:p>
        </w:tc>
      </w:tr>
      <w:tr w:rsidR="008601BE" w:rsidRPr="001949A8" w14:paraId="3FF6FF90" w14:textId="77777777" w:rsidTr="009B57A6">
        <w:trPr>
          <w:trHeight w:val="792"/>
        </w:trPr>
        <w:tc>
          <w:tcPr>
            <w:tcW w:w="2201" w:type="dxa"/>
            <w:tcBorders>
              <w:top w:val="single" w:sz="6" w:space="0" w:color="auto"/>
              <w:left w:val="single" w:sz="6" w:space="0" w:color="auto"/>
              <w:bottom w:val="single" w:sz="6" w:space="0" w:color="auto"/>
              <w:right w:val="single" w:sz="6" w:space="0" w:color="auto"/>
            </w:tcBorders>
          </w:tcPr>
          <w:p w14:paraId="6B71E331" w14:textId="77777777" w:rsidR="008601BE" w:rsidRPr="001949A8" w:rsidRDefault="008601BE" w:rsidP="009B57A6">
            <w:pPr>
              <w:pStyle w:val="Style52"/>
              <w:widowControl/>
              <w:jc w:val="center"/>
              <w:rPr>
                <w:rStyle w:val="FontStyle142"/>
                <w:rFonts w:ascii="Times New Roman" w:hAnsi="Times New Roman" w:cs="Times New Roman"/>
                <w:sz w:val="24"/>
                <w:szCs w:val="24"/>
                <w:lang w:eastAsia="en-US"/>
              </w:rPr>
            </w:pPr>
            <w:r w:rsidRPr="001949A8">
              <w:rPr>
                <w:rStyle w:val="FontStyle142"/>
                <w:rFonts w:ascii="Times New Roman" w:hAnsi="Times New Roman" w:cs="Times New Roman"/>
                <w:sz w:val="24"/>
                <w:szCs w:val="24"/>
                <w:lang w:eastAsia="en-US"/>
              </w:rPr>
              <w:t>0...001</w:t>
            </w:r>
          </w:p>
        </w:tc>
        <w:tc>
          <w:tcPr>
            <w:tcW w:w="2418" w:type="dxa"/>
            <w:tcBorders>
              <w:top w:val="single" w:sz="6" w:space="0" w:color="auto"/>
              <w:left w:val="single" w:sz="6" w:space="0" w:color="auto"/>
              <w:bottom w:val="single" w:sz="6" w:space="0" w:color="auto"/>
              <w:right w:val="single" w:sz="6" w:space="0" w:color="auto"/>
            </w:tcBorders>
          </w:tcPr>
          <w:p w14:paraId="0B25B0A9" w14:textId="7999A087" w:rsidR="008601BE" w:rsidRPr="001949A8" w:rsidRDefault="00FA3ABA" w:rsidP="009B57A6">
            <w:pPr>
              <w:pStyle w:val="Style52"/>
              <w:widowControl/>
              <w:jc w:val="center"/>
              <w:rPr>
                <w:rStyle w:val="FontStyle142"/>
                <w:rFonts w:ascii="Times New Roman" w:hAnsi="Times New Roman" w:cs="Times New Roman"/>
                <w:sz w:val="24"/>
                <w:szCs w:val="24"/>
                <w:lang w:eastAsia="en-US"/>
              </w:rPr>
            </w:pPr>
            <w:r w:rsidRPr="001949A8">
              <w:rPr>
                <w:rStyle w:val="FontStyle142"/>
                <w:rFonts w:ascii="Times New Roman" w:hAnsi="Times New Roman" w:cs="Times New Roman"/>
                <w:noProof/>
                <w:sz w:val="24"/>
                <w:szCs w:val="24"/>
              </w:rPr>
              <w:drawing>
                <wp:inline distT="0" distB="0" distL="0" distR="0" wp14:anchorId="15B047B1" wp14:editId="26BB1377">
                  <wp:extent cx="624840" cy="350520"/>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24840" cy="350520"/>
                          </a:xfrm>
                          <a:prstGeom prst="rect">
                            <a:avLst/>
                          </a:prstGeom>
                        </pic:spPr>
                      </pic:pic>
                    </a:graphicData>
                  </a:graphic>
                </wp:inline>
              </w:drawing>
            </w:r>
          </w:p>
        </w:tc>
      </w:tr>
      <w:tr w:rsidR="008601BE" w:rsidRPr="001949A8" w14:paraId="733F9D7A" w14:textId="77777777" w:rsidTr="009B57A6">
        <w:trPr>
          <w:trHeight w:val="691"/>
        </w:trPr>
        <w:tc>
          <w:tcPr>
            <w:tcW w:w="2201" w:type="dxa"/>
            <w:tcBorders>
              <w:top w:val="single" w:sz="6" w:space="0" w:color="auto"/>
              <w:left w:val="single" w:sz="6" w:space="0" w:color="auto"/>
              <w:bottom w:val="single" w:sz="4" w:space="0" w:color="auto"/>
              <w:right w:val="single" w:sz="6" w:space="0" w:color="auto"/>
            </w:tcBorders>
          </w:tcPr>
          <w:p w14:paraId="01B70BB0" w14:textId="77777777" w:rsidR="008601BE" w:rsidRPr="001949A8" w:rsidRDefault="008601BE" w:rsidP="009B57A6">
            <w:pPr>
              <w:pStyle w:val="Style52"/>
              <w:widowControl/>
              <w:jc w:val="center"/>
              <w:rPr>
                <w:rStyle w:val="FontStyle142"/>
                <w:rFonts w:ascii="Times New Roman" w:hAnsi="Times New Roman" w:cs="Times New Roman"/>
                <w:sz w:val="24"/>
                <w:szCs w:val="24"/>
                <w:lang w:eastAsia="en-US"/>
              </w:rPr>
            </w:pPr>
            <w:r w:rsidRPr="001949A8">
              <w:rPr>
                <w:rStyle w:val="FontStyle142"/>
                <w:rFonts w:ascii="Times New Roman" w:hAnsi="Times New Roman" w:cs="Times New Roman"/>
                <w:sz w:val="24"/>
                <w:szCs w:val="24"/>
                <w:lang w:eastAsia="en-US"/>
              </w:rPr>
              <w:t>0...010</w:t>
            </w:r>
          </w:p>
        </w:tc>
        <w:tc>
          <w:tcPr>
            <w:tcW w:w="2418" w:type="dxa"/>
            <w:tcBorders>
              <w:top w:val="single" w:sz="6" w:space="0" w:color="auto"/>
              <w:left w:val="single" w:sz="6" w:space="0" w:color="auto"/>
              <w:bottom w:val="single" w:sz="4" w:space="0" w:color="auto"/>
              <w:right w:val="single" w:sz="6" w:space="0" w:color="auto"/>
            </w:tcBorders>
          </w:tcPr>
          <w:p w14:paraId="66480047" w14:textId="024E989C" w:rsidR="008601BE" w:rsidRPr="001949A8" w:rsidRDefault="00FA3ABA" w:rsidP="009B57A6">
            <w:pPr>
              <w:pStyle w:val="Style30"/>
              <w:widowControl/>
              <w:jc w:val="center"/>
              <w:rPr>
                <w:rStyle w:val="FontStyle137"/>
                <w:spacing w:val="0"/>
                <w:sz w:val="24"/>
                <w:szCs w:val="24"/>
                <w:lang w:eastAsia="en-US"/>
              </w:rPr>
            </w:pPr>
            <w:r w:rsidRPr="001949A8">
              <w:rPr>
                <w:rStyle w:val="FontStyle142"/>
                <w:rFonts w:ascii="Times New Roman" w:hAnsi="Times New Roman" w:cs="Times New Roman"/>
                <w:noProof/>
                <w:sz w:val="24"/>
                <w:szCs w:val="24"/>
              </w:rPr>
              <w:drawing>
                <wp:inline distT="0" distB="0" distL="0" distR="0" wp14:anchorId="1C415524" wp14:editId="116C0FF7">
                  <wp:extent cx="624840" cy="358140"/>
                  <wp:effectExtent l="0" t="0" r="381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24840" cy="358140"/>
                          </a:xfrm>
                          <a:prstGeom prst="rect">
                            <a:avLst/>
                          </a:prstGeom>
                        </pic:spPr>
                      </pic:pic>
                    </a:graphicData>
                  </a:graphic>
                </wp:inline>
              </w:drawing>
            </w:r>
          </w:p>
        </w:tc>
      </w:tr>
      <w:tr w:rsidR="008601BE" w:rsidRPr="001949A8" w14:paraId="0D3F221E" w14:textId="77777777" w:rsidTr="009B57A6">
        <w:trPr>
          <w:trHeight w:val="360"/>
        </w:trPr>
        <w:tc>
          <w:tcPr>
            <w:tcW w:w="2201" w:type="dxa"/>
            <w:tcBorders>
              <w:top w:val="single" w:sz="4" w:space="0" w:color="auto"/>
              <w:left w:val="single" w:sz="4" w:space="0" w:color="auto"/>
              <w:bottom w:val="single" w:sz="4" w:space="0" w:color="auto"/>
              <w:right w:val="single" w:sz="4" w:space="0" w:color="auto"/>
            </w:tcBorders>
          </w:tcPr>
          <w:p w14:paraId="6A894190" w14:textId="471F9112" w:rsidR="008601BE" w:rsidRPr="001949A8" w:rsidRDefault="00A41BAF" w:rsidP="009B57A6">
            <w:pPr>
              <w:pStyle w:val="Style86"/>
              <w:widowControl/>
              <w:jc w:val="center"/>
              <w:rPr>
                <w:rFonts w:ascii="Times New Roman" w:hAnsi="Times New Roman" w:cs="Times New Roman"/>
                <w:lang w:val="en-US"/>
              </w:rPr>
            </w:pPr>
            <w:r w:rsidRPr="001949A8">
              <w:rPr>
                <w:rFonts w:ascii="Times New Roman" w:hAnsi="Times New Roman" w:cs="Times New Roman"/>
                <w:lang w:val="en-US"/>
              </w:rPr>
              <w:t>…</w:t>
            </w:r>
          </w:p>
        </w:tc>
        <w:tc>
          <w:tcPr>
            <w:tcW w:w="2418" w:type="dxa"/>
            <w:tcBorders>
              <w:top w:val="single" w:sz="4" w:space="0" w:color="auto"/>
              <w:left w:val="single" w:sz="4" w:space="0" w:color="auto"/>
              <w:bottom w:val="single" w:sz="4" w:space="0" w:color="auto"/>
              <w:right w:val="single" w:sz="4" w:space="0" w:color="auto"/>
            </w:tcBorders>
          </w:tcPr>
          <w:p w14:paraId="2EA50F0D" w14:textId="68140E45" w:rsidR="008601BE" w:rsidRPr="001949A8" w:rsidRDefault="00A41BAF" w:rsidP="009B57A6">
            <w:pPr>
              <w:pStyle w:val="Style86"/>
              <w:widowControl/>
              <w:jc w:val="center"/>
              <w:rPr>
                <w:rFonts w:ascii="Times New Roman" w:hAnsi="Times New Roman" w:cs="Times New Roman"/>
                <w:lang w:val="en-US"/>
              </w:rPr>
            </w:pPr>
            <w:r w:rsidRPr="001949A8">
              <w:rPr>
                <w:rFonts w:ascii="Times New Roman" w:hAnsi="Times New Roman" w:cs="Times New Roman"/>
                <w:lang w:val="en-US"/>
              </w:rPr>
              <w:t>…</w:t>
            </w:r>
          </w:p>
        </w:tc>
      </w:tr>
      <w:tr w:rsidR="008601BE" w:rsidRPr="001949A8" w14:paraId="159AD9BA" w14:textId="77777777" w:rsidTr="009B57A6">
        <w:trPr>
          <w:trHeight w:val="749"/>
        </w:trPr>
        <w:tc>
          <w:tcPr>
            <w:tcW w:w="2201" w:type="dxa"/>
            <w:tcBorders>
              <w:top w:val="single" w:sz="4" w:space="0" w:color="auto"/>
              <w:left w:val="single" w:sz="6" w:space="0" w:color="auto"/>
              <w:bottom w:val="single" w:sz="6" w:space="0" w:color="auto"/>
              <w:right w:val="single" w:sz="6" w:space="0" w:color="auto"/>
            </w:tcBorders>
            <w:vAlign w:val="center"/>
          </w:tcPr>
          <w:p w14:paraId="4A0C9BCF" w14:textId="77777777" w:rsidR="008601BE" w:rsidRPr="001949A8" w:rsidRDefault="008601BE" w:rsidP="009B57A6">
            <w:pPr>
              <w:pStyle w:val="Style52"/>
              <w:widowControl/>
              <w:jc w:val="center"/>
              <w:rPr>
                <w:rStyle w:val="FontStyle142"/>
                <w:rFonts w:ascii="Times New Roman" w:hAnsi="Times New Roman" w:cs="Times New Roman"/>
                <w:sz w:val="24"/>
                <w:szCs w:val="24"/>
                <w:lang w:eastAsia="en-US"/>
              </w:rPr>
            </w:pPr>
            <w:r w:rsidRPr="001949A8">
              <w:rPr>
                <w:rStyle w:val="FontStyle142"/>
                <w:rFonts w:ascii="Times New Roman" w:hAnsi="Times New Roman" w:cs="Times New Roman"/>
                <w:sz w:val="24"/>
                <w:szCs w:val="24"/>
                <w:lang w:eastAsia="en-US"/>
              </w:rPr>
              <w:t>1...110</w:t>
            </w:r>
          </w:p>
        </w:tc>
        <w:tc>
          <w:tcPr>
            <w:tcW w:w="2418" w:type="dxa"/>
            <w:tcBorders>
              <w:top w:val="single" w:sz="4" w:space="0" w:color="auto"/>
              <w:left w:val="single" w:sz="6" w:space="0" w:color="auto"/>
              <w:bottom w:val="single" w:sz="6" w:space="0" w:color="auto"/>
              <w:right w:val="single" w:sz="6" w:space="0" w:color="auto"/>
            </w:tcBorders>
            <w:vAlign w:val="center"/>
          </w:tcPr>
          <w:p w14:paraId="60C235E7" w14:textId="0B6721C1" w:rsidR="008601BE" w:rsidRPr="001949A8" w:rsidRDefault="00A41BAF" w:rsidP="009B57A6">
            <w:pPr>
              <w:pStyle w:val="Style30"/>
              <w:widowControl/>
              <w:jc w:val="center"/>
              <w:rPr>
                <w:rStyle w:val="FontStyle137"/>
                <w:spacing w:val="0"/>
                <w:sz w:val="24"/>
                <w:szCs w:val="24"/>
                <w:lang w:eastAsia="en-US"/>
              </w:rPr>
            </w:pPr>
            <w:r w:rsidRPr="001949A8">
              <w:rPr>
                <w:rStyle w:val="FontStyle137"/>
                <w:noProof/>
                <w:spacing w:val="0"/>
                <w:sz w:val="24"/>
                <w:szCs w:val="24"/>
              </w:rPr>
              <w:drawing>
                <wp:inline distT="0" distB="0" distL="0" distR="0" wp14:anchorId="0E869CAB" wp14:editId="5D34FE66">
                  <wp:extent cx="701040" cy="403860"/>
                  <wp:effectExtent l="0" t="0" r="381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701040" cy="403860"/>
                          </a:xfrm>
                          <a:prstGeom prst="rect">
                            <a:avLst/>
                          </a:prstGeom>
                        </pic:spPr>
                      </pic:pic>
                    </a:graphicData>
                  </a:graphic>
                </wp:inline>
              </w:drawing>
            </w:r>
          </w:p>
        </w:tc>
      </w:tr>
      <w:tr w:rsidR="008601BE" w:rsidRPr="001949A8" w14:paraId="2D9A40AF" w14:textId="77777777" w:rsidTr="009B57A6">
        <w:trPr>
          <w:trHeight w:val="773"/>
        </w:trPr>
        <w:tc>
          <w:tcPr>
            <w:tcW w:w="2201" w:type="dxa"/>
            <w:tcBorders>
              <w:top w:val="single" w:sz="6" w:space="0" w:color="auto"/>
              <w:left w:val="single" w:sz="6" w:space="0" w:color="auto"/>
              <w:bottom w:val="single" w:sz="6" w:space="0" w:color="auto"/>
              <w:right w:val="single" w:sz="6" w:space="0" w:color="auto"/>
            </w:tcBorders>
          </w:tcPr>
          <w:p w14:paraId="709F833E" w14:textId="6A7BE122" w:rsidR="008601BE" w:rsidRPr="001949A8" w:rsidRDefault="00A41BAF" w:rsidP="009B57A6">
            <w:pPr>
              <w:pStyle w:val="Style86"/>
              <w:widowControl/>
              <w:jc w:val="center"/>
              <w:rPr>
                <w:rFonts w:ascii="Times New Roman" w:hAnsi="Times New Roman" w:cs="Times New Roman"/>
                <w:lang w:val="en-US"/>
              </w:rPr>
            </w:pPr>
            <w:r w:rsidRPr="001949A8">
              <w:rPr>
                <w:rStyle w:val="FontStyle142"/>
                <w:rFonts w:ascii="Times New Roman" w:hAnsi="Times New Roman" w:cs="Times New Roman"/>
                <w:sz w:val="24"/>
                <w:szCs w:val="24"/>
                <w:lang w:eastAsia="en-US"/>
              </w:rPr>
              <w:t>1...11</w:t>
            </w:r>
            <w:r w:rsidRPr="001949A8">
              <w:rPr>
                <w:rStyle w:val="FontStyle142"/>
                <w:rFonts w:ascii="Times New Roman" w:hAnsi="Times New Roman" w:cs="Times New Roman"/>
                <w:sz w:val="24"/>
                <w:szCs w:val="24"/>
                <w:lang w:val="en-US" w:eastAsia="en-US"/>
              </w:rPr>
              <w:t>1</w:t>
            </w:r>
          </w:p>
        </w:tc>
        <w:tc>
          <w:tcPr>
            <w:tcW w:w="2418" w:type="dxa"/>
            <w:tcBorders>
              <w:top w:val="single" w:sz="6" w:space="0" w:color="auto"/>
              <w:left w:val="single" w:sz="6" w:space="0" w:color="auto"/>
              <w:bottom w:val="single" w:sz="6" w:space="0" w:color="auto"/>
              <w:right w:val="single" w:sz="6" w:space="0" w:color="auto"/>
            </w:tcBorders>
          </w:tcPr>
          <w:p w14:paraId="327AD716" w14:textId="4765E0DB" w:rsidR="008601BE" w:rsidRPr="001949A8" w:rsidRDefault="00FA3ABA" w:rsidP="009B57A6">
            <w:pPr>
              <w:pStyle w:val="Style30"/>
              <w:widowControl/>
              <w:jc w:val="center"/>
              <w:rPr>
                <w:rStyle w:val="FontStyle137"/>
                <w:spacing w:val="0"/>
                <w:sz w:val="24"/>
                <w:szCs w:val="24"/>
                <w:lang w:eastAsia="en-US"/>
              </w:rPr>
            </w:pPr>
            <w:r w:rsidRPr="001949A8">
              <w:rPr>
                <w:rStyle w:val="FontStyle137"/>
                <w:noProof/>
                <w:spacing w:val="0"/>
                <w:sz w:val="24"/>
                <w:szCs w:val="24"/>
              </w:rPr>
              <w:drawing>
                <wp:inline distT="0" distB="0" distL="0" distR="0" wp14:anchorId="2A701F2E" wp14:editId="2A68F796">
                  <wp:extent cx="792480" cy="38100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792480" cy="381000"/>
                          </a:xfrm>
                          <a:prstGeom prst="rect">
                            <a:avLst/>
                          </a:prstGeom>
                        </pic:spPr>
                      </pic:pic>
                    </a:graphicData>
                  </a:graphic>
                </wp:inline>
              </w:drawing>
            </w:r>
          </w:p>
        </w:tc>
      </w:tr>
    </w:tbl>
    <w:p w14:paraId="11B03D50" w14:textId="7DA94D26" w:rsidR="009B57A6" w:rsidRDefault="009B57A6" w:rsidP="00173EE8">
      <w:pPr>
        <w:pStyle w:val="Style19"/>
        <w:widowControl/>
        <w:ind w:firstLine="720"/>
        <w:jc w:val="both"/>
        <w:rPr>
          <w:rStyle w:val="FontStyle139"/>
          <w:rFonts w:ascii="Times New Roman" w:hAnsi="Times New Roman" w:cs="Times New Roman"/>
          <w:sz w:val="24"/>
          <w:szCs w:val="24"/>
          <w:lang w:eastAsia="en-US"/>
        </w:rPr>
      </w:pPr>
    </w:p>
    <w:p w14:paraId="6301B2A6" w14:textId="77777777" w:rsidR="009B57A6" w:rsidRDefault="009B57A6">
      <w:pPr>
        <w:widowControl/>
        <w:autoSpaceDE/>
        <w:autoSpaceDN/>
        <w:adjustRightInd/>
        <w:spacing w:after="200" w:line="276" w:lineRule="auto"/>
        <w:rPr>
          <w:rStyle w:val="FontStyle139"/>
          <w:rFonts w:ascii="Times New Roman" w:hAnsi="Times New Roman" w:cs="Times New Roman"/>
          <w:sz w:val="24"/>
          <w:szCs w:val="24"/>
          <w:lang w:eastAsia="en-US"/>
        </w:rPr>
      </w:pPr>
      <w:r>
        <w:rPr>
          <w:rStyle w:val="FontStyle139"/>
          <w:rFonts w:ascii="Times New Roman" w:hAnsi="Times New Roman" w:cs="Times New Roman"/>
          <w:sz w:val="24"/>
          <w:szCs w:val="24"/>
          <w:lang w:eastAsia="en-US"/>
        </w:rPr>
        <w:br w:type="page"/>
      </w:r>
    </w:p>
    <w:p w14:paraId="34280089" w14:textId="77777777" w:rsidR="008601BE" w:rsidRPr="001949A8" w:rsidRDefault="008601BE" w:rsidP="00173EE8">
      <w:pPr>
        <w:pStyle w:val="Style19"/>
        <w:widowControl/>
        <w:ind w:firstLine="720"/>
        <w:jc w:val="both"/>
        <w:rPr>
          <w:rStyle w:val="FontStyle139"/>
          <w:rFonts w:ascii="Times New Roman" w:hAnsi="Times New Roman" w:cs="Times New Roman"/>
          <w:sz w:val="24"/>
          <w:szCs w:val="24"/>
          <w:lang w:eastAsia="en-US"/>
        </w:rPr>
      </w:pPr>
    </w:p>
    <w:p w14:paraId="312CE155" w14:textId="5249C028" w:rsidR="008601BE" w:rsidRPr="001949A8" w:rsidRDefault="00A00DDA" w:rsidP="00173EE8">
      <w:pPr>
        <w:pStyle w:val="Style19"/>
        <w:widowControl/>
        <w:ind w:firstLine="720"/>
        <w:jc w:val="center"/>
        <w:rPr>
          <w:rStyle w:val="FontStyle113"/>
          <w:spacing w:val="0"/>
          <w:sz w:val="24"/>
          <w:szCs w:val="24"/>
          <w:lang w:eastAsia="en-US"/>
        </w:rPr>
      </w:pPr>
      <w:r w:rsidRPr="001949A8">
        <w:rPr>
          <w:rStyle w:val="FontStyle139"/>
          <w:rFonts w:ascii="Times New Roman" w:hAnsi="Times New Roman" w:cs="Times New Roman"/>
          <w:sz w:val="24"/>
          <w:szCs w:val="24"/>
          <w:lang w:eastAsia="en-US"/>
        </w:rPr>
        <w:t>Таблица</w:t>
      </w:r>
      <w:r w:rsidR="008601BE" w:rsidRPr="001949A8">
        <w:rPr>
          <w:rStyle w:val="FontStyle139"/>
          <w:rFonts w:ascii="Times New Roman" w:hAnsi="Times New Roman" w:cs="Times New Roman"/>
          <w:sz w:val="24"/>
          <w:szCs w:val="24"/>
          <w:lang w:eastAsia="en-US"/>
        </w:rPr>
        <w:t xml:space="preserve"> 2 </w:t>
      </w:r>
      <w:r w:rsidR="008601BE" w:rsidRPr="001949A8">
        <w:rPr>
          <w:rStyle w:val="FontStyle116"/>
          <w:sz w:val="24"/>
          <w:szCs w:val="24"/>
          <w:lang w:eastAsia="en-US"/>
        </w:rPr>
        <w:t>— m</w:t>
      </w:r>
      <w:r w:rsidR="008601BE" w:rsidRPr="001949A8">
        <w:rPr>
          <w:rStyle w:val="FontStyle139"/>
          <w:rFonts w:ascii="Times New Roman" w:hAnsi="Times New Roman" w:cs="Times New Roman"/>
          <w:sz w:val="24"/>
          <w:szCs w:val="24"/>
          <w:lang w:eastAsia="en-US"/>
        </w:rPr>
        <w:t>-</w:t>
      </w:r>
      <w:r w:rsidRPr="001949A8">
        <w:rPr>
          <w:rStyle w:val="FontStyle139"/>
          <w:rFonts w:ascii="Times New Roman" w:hAnsi="Times New Roman" w:cs="Times New Roman"/>
          <w:sz w:val="24"/>
          <w:szCs w:val="24"/>
          <w:lang w:eastAsia="en-US"/>
        </w:rPr>
        <w:t xml:space="preserve">битовое представление для </w:t>
      </w:r>
      <w:r w:rsidR="009B57A6" w:rsidRPr="001949A8">
        <w:rPr>
          <w:rStyle w:val="FontStyle112"/>
          <w:rFonts w:ascii="Times New Roman" w:hAnsi="Times New Roman" w:cs="Times New Roman"/>
          <w:b/>
          <w:sz w:val="24"/>
          <w:szCs w:val="24"/>
          <w:lang w:eastAsia="en-US"/>
        </w:rPr>
        <w:t>λ</w:t>
      </w:r>
    </w:p>
    <w:tbl>
      <w:tblPr>
        <w:tblW w:w="0" w:type="auto"/>
        <w:jc w:val="center"/>
        <w:tblLayout w:type="fixed"/>
        <w:tblCellMar>
          <w:left w:w="40" w:type="dxa"/>
          <w:right w:w="40" w:type="dxa"/>
        </w:tblCellMar>
        <w:tblLook w:val="0000" w:firstRow="0" w:lastRow="0" w:firstColumn="0" w:lastColumn="0" w:noHBand="0" w:noVBand="0"/>
      </w:tblPr>
      <w:tblGrid>
        <w:gridCol w:w="1478"/>
        <w:gridCol w:w="1814"/>
        <w:gridCol w:w="931"/>
      </w:tblGrid>
      <w:tr w:rsidR="008601BE" w:rsidRPr="001949A8" w14:paraId="690FECBC" w14:textId="77777777" w:rsidTr="008601BE">
        <w:trPr>
          <w:trHeight w:val="398"/>
          <w:jc w:val="center"/>
        </w:trPr>
        <w:tc>
          <w:tcPr>
            <w:tcW w:w="1478" w:type="dxa"/>
            <w:tcBorders>
              <w:top w:val="single" w:sz="6" w:space="0" w:color="auto"/>
              <w:left w:val="single" w:sz="6" w:space="0" w:color="auto"/>
              <w:bottom w:val="single" w:sz="6" w:space="0" w:color="auto"/>
              <w:right w:val="single" w:sz="6" w:space="0" w:color="auto"/>
            </w:tcBorders>
          </w:tcPr>
          <w:p w14:paraId="21CD475B" w14:textId="3E98587B" w:rsidR="008601BE" w:rsidRPr="001949A8" w:rsidRDefault="00A00DDA" w:rsidP="009B57A6">
            <w:pPr>
              <w:pStyle w:val="Style52"/>
              <w:widowControl/>
              <w:jc w:val="center"/>
              <w:rPr>
                <w:rStyle w:val="FontStyle142"/>
                <w:rFonts w:ascii="Times New Roman" w:hAnsi="Times New Roman" w:cs="Times New Roman"/>
                <w:sz w:val="24"/>
                <w:szCs w:val="24"/>
                <w:lang w:eastAsia="en-US"/>
              </w:rPr>
            </w:pPr>
            <w:r w:rsidRPr="001949A8">
              <w:rPr>
                <w:rStyle w:val="FontStyle141"/>
                <w:rFonts w:ascii="Times New Roman" w:hAnsi="Times New Roman" w:cs="Times New Roman"/>
                <w:sz w:val="24"/>
                <w:szCs w:val="24"/>
                <w:lang w:eastAsia="en-US"/>
              </w:rPr>
              <w:t>Значение</w:t>
            </w:r>
            <w:r w:rsidR="008601BE" w:rsidRPr="001949A8">
              <w:rPr>
                <w:rStyle w:val="FontStyle141"/>
                <w:rFonts w:ascii="Times New Roman" w:hAnsi="Times New Roman" w:cs="Times New Roman"/>
                <w:sz w:val="24"/>
                <w:szCs w:val="24"/>
                <w:lang w:eastAsia="en-US"/>
              </w:rPr>
              <w:t xml:space="preserve"> </w:t>
            </w:r>
            <w:r w:rsidR="008601BE" w:rsidRPr="001949A8">
              <w:rPr>
                <w:rStyle w:val="FontStyle138"/>
                <w:sz w:val="24"/>
                <w:szCs w:val="24"/>
                <w:lang w:eastAsia="en-US"/>
              </w:rPr>
              <w:t>(</w:t>
            </w:r>
            <w:r w:rsidR="008601BE" w:rsidRPr="009B57A6">
              <w:rPr>
                <w:rStyle w:val="FontStyle138"/>
                <w:i/>
                <w:iCs/>
                <w:sz w:val="24"/>
                <w:szCs w:val="24"/>
                <w:lang w:eastAsia="en-US"/>
              </w:rPr>
              <w:t>m</w:t>
            </w:r>
            <w:r w:rsidR="008601BE" w:rsidRPr="001949A8">
              <w:rPr>
                <w:rStyle w:val="FontStyle142"/>
                <w:rFonts w:ascii="Times New Roman" w:hAnsi="Times New Roman" w:cs="Times New Roman"/>
                <w:sz w:val="24"/>
                <w:szCs w:val="24"/>
                <w:lang w:eastAsia="en-US"/>
              </w:rPr>
              <w:t>-</w:t>
            </w:r>
            <w:r w:rsidRPr="001949A8">
              <w:rPr>
                <w:rStyle w:val="FontStyle142"/>
                <w:rFonts w:ascii="Times New Roman" w:hAnsi="Times New Roman" w:cs="Times New Roman"/>
                <w:sz w:val="24"/>
                <w:szCs w:val="24"/>
                <w:lang w:eastAsia="en-US"/>
              </w:rPr>
              <w:t>бит</w:t>
            </w:r>
            <w:r w:rsidR="008601BE" w:rsidRPr="001949A8">
              <w:rPr>
                <w:rStyle w:val="FontStyle142"/>
                <w:rFonts w:ascii="Times New Roman" w:hAnsi="Times New Roman" w:cs="Times New Roman"/>
                <w:sz w:val="24"/>
                <w:szCs w:val="24"/>
                <w:lang w:eastAsia="en-US"/>
              </w:rPr>
              <w:t>)</w:t>
            </w:r>
          </w:p>
        </w:tc>
        <w:tc>
          <w:tcPr>
            <w:tcW w:w="1814" w:type="dxa"/>
            <w:tcBorders>
              <w:top w:val="single" w:sz="6" w:space="0" w:color="auto"/>
              <w:left w:val="single" w:sz="6" w:space="0" w:color="auto"/>
              <w:bottom w:val="single" w:sz="6" w:space="0" w:color="auto"/>
              <w:right w:val="single" w:sz="6" w:space="0" w:color="auto"/>
            </w:tcBorders>
          </w:tcPr>
          <w:p w14:paraId="5B3740DA" w14:textId="77777777" w:rsidR="008601BE" w:rsidRPr="001949A8" w:rsidRDefault="008601BE" w:rsidP="009B57A6">
            <w:pPr>
              <w:pStyle w:val="Style30"/>
              <w:widowControl/>
              <w:jc w:val="center"/>
              <w:rPr>
                <w:rStyle w:val="FontStyle137"/>
                <w:b/>
                <w:spacing w:val="0"/>
                <w:sz w:val="24"/>
                <w:szCs w:val="24"/>
                <w:lang w:eastAsia="en-US"/>
              </w:rPr>
            </w:pPr>
            <w:r w:rsidRPr="001949A8">
              <w:rPr>
                <w:rStyle w:val="FontStyle137"/>
                <w:b/>
                <w:spacing w:val="0"/>
                <w:sz w:val="24"/>
                <w:szCs w:val="24"/>
                <w:lang w:eastAsia="en-US"/>
              </w:rPr>
              <w:t>f</w:t>
            </w:r>
          </w:p>
        </w:tc>
        <w:tc>
          <w:tcPr>
            <w:tcW w:w="931" w:type="dxa"/>
            <w:tcBorders>
              <w:top w:val="single" w:sz="6" w:space="0" w:color="auto"/>
              <w:left w:val="single" w:sz="6" w:space="0" w:color="auto"/>
              <w:bottom w:val="single" w:sz="6" w:space="0" w:color="auto"/>
              <w:right w:val="single" w:sz="6" w:space="0" w:color="auto"/>
            </w:tcBorders>
          </w:tcPr>
          <w:p w14:paraId="71BFE061" w14:textId="09455FC8" w:rsidR="008601BE" w:rsidRPr="001949A8" w:rsidRDefault="00FA3ABA" w:rsidP="009B57A6">
            <w:pPr>
              <w:pStyle w:val="Style80"/>
              <w:widowControl/>
              <w:jc w:val="center"/>
              <w:rPr>
                <w:rStyle w:val="FontStyle112"/>
                <w:rFonts w:ascii="Times New Roman" w:hAnsi="Times New Roman" w:cs="Times New Roman"/>
                <w:b/>
                <w:sz w:val="24"/>
                <w:szCs w:val="24"/>
                <w:lang w:eastAsia="en-US"/>
              </w:rPr>
            </w:pPr>
            <w:r w:rsidRPr="001949A8">
              <w:rPr>
                <w:rStyle w:val="FontStyle112"/>
                <w:rFonts w:ascii="Times New Roman" w:hAnsi="Times New Roman" w:cs="Times New Roman"/>
                <w:b/>
                <w:sz w:val="24"/>
                <w:szCs w:val="24"/>
                <w:lang w:eastAsia="en-US"/>
              </w:rPr>
              <w:t>λ</w:t>
            </w:r>
          </w:p>
        </w:tc>
      </w:tr>
      <w:tr w:rsidR="008601BE" w:rsidRPr="001949A8" w14:paraId="72CFAF63" w14:textId="77777777" w:rsidTr="008601BE">
        <w:trPr>
          <w:trHeight w:val="490"/>
          <w:jc w:val="center"/>
        </w:trPr>
        <w:tc>
          <w:tcPr>
            <w:tcW w:w="1478" w:type="dxa"/>
            <w:tcBorders>
              <w:top w:val="single" w:sz="6" w:space="0" w:color="auto"/>
              <w:left w:val="single" w:sz="6" w:space="0" w:color="auto"/>
              <w:bottom w:val="single" w:sz="6" w:space="0" w:color="auto"/>
              <w:right w:val="single" w:sz="6" w:space="0" w:color="auto"/>
            </w:tcBorders>
          </w:tcPr>
          <w:p w14:paraId="22F9E01C" w14:textId="77777777" w:rsidR="008601BE" w:rsidRPr="001949A8" w:rsidRDefault="008601BE" w:rsidP="009B57A6">
            <w:pPr>
              <w:pStyle w:val="Style52"/>
              <w:widowControl/>
              <w:jc w:val="center"/>
              <w:rPr>
                <w:rStyle w:val="FontStyle142"/>
                <w:rFonts w:ascii="Times New Roman" w:hAnsi="Times New Roman" w:cs="Times New Roman"/>
                <w:sz w:val="24"/>
                <w:szCs w:val="24"/>
                <w:lang w:eastAsia="en-US"/>
              </w:rPr>
            </w:pPr>
            <w:r w:rsidRPr="001949A8">
              <w:rPr>
                <w:rStyle w:val="FontStyle142"/>
                <w:rFonts w:ascii="Times New Roman" w:hAnsi="Times New Roman" w:cs="Times New Roman"/>
                <w:sz w:val="24"/>
                <w:szCs w:val="24"/>
                <w:lang w:eastAsia="en-US"/>
              </w:rPr>
              <w:t>0...000</w:t>
            </w:r>
          </w:p>
        </w:tc>
        <w:tc>
          <w:tcPr>
            <w:tcW w:w="1814" w:type="dxa"/>
            <w:tcBorders>
              <w:top w:val="single" w:sz="6" w:space="0" w:color="auto"/>
              <w:left w:val="single" w:sz="6" w:space="0" w:color="auto"/>
              <w:bottom w:val="single" w:sz="6" w:space="0" w:color="auto"/>
              <w:right w:val="single" w:sz="6" w:space="0" w:color="auto"/>
            </w:tcBorders>
          </w:tcPr>
          <w:p w14:paraId="671756A7" w14:textId="2FC81778" w:rsidR="008601BE" w:rsidRPr="001949A8" w:rsidRDefault="00FA3ABA" w:rsidP="009B57A6">
            <w:pPr>
              <w:pStyle w:val="Style52"/>
              <w:widowControl/>
              <w:jc w:val="center"/>
              <w:rPr>
                <w:rStyle w:val="FontStyle142"/>
                <w:rFonts w:ascii="Times New Roman" w:hAnsi="Times New Roman" w:cs="Times New Roman"/>
                <w:sz w:val="24"/>
                <w:szCs w:val="24"/>
                <w:lang w:val="en-US" w:eastAsia="en-US"/>
              </w:rPr>
            </w:pPr>
            <w:r w:rsidRPr="001949A8">
              <w:rPr>
                <w:rStyle w:val="FontStyle142"/>
                <w:rFonts w:ascii="Times New Roman" w:hAnsi="Times New Roman" w:cs="Times New Roman"/>
                <w:sz w:val="24"/>
                <w:szCs w:val="24"/>
                <w:lang w:val="en-US" w:eastAsia="en-US"/>
              </w:rPr>
              <w:t>0</w:t>
            </w:r>
          </w:p>
        </w:tc>
        <w:tc>
          <w:tcPr>
            <w:tcW w:w="931" w:type="dxa"/>
            <w:tcBorders>
              <w:top w:val="single" w:sz="6" w:space="0" w:color="auto"/>
              <w:left w:val="single" w:sz="6" w:space="0" w:color="auto"/>
              <w:bottom w:val="single" w:sz="6" w:space="0" w:color="auto"/>
              <w:right w:val="single" w:sz="6" w:space="0" w:color="auto"/>
            </w:tcBorders>
          </w:tcPr>
          <w:p w14:paraId="056445A0" w14:textId="1E7B97EF" w:rsidR="008601BE" w:rsidRPr="001949A8" w:rsidRDefault="00FA3ABA" w:rsidP="009B57A6">
            <w:pPr>
              <w:pStyle w:val="Style66"/>
              <w:widowControl/>
              <w:jc w:val="center"/>
              <w:rPr>
                <w:rStyle w:val="FontStyle137"/>
                <w:spacing w:val="0"/>
                <w:sz w:val="24"/>
                <w:szCs w:val="24"/>
                <w:lang w:eastAsia="en-US"/>
              </w:rPr>
            </w:pPr>
            <w:r w:rsidRPr="001949A8">
              <w:rPr>
                <w:rStyle w:val="FontStyle137"/>
                <w:spacing w:val="0"/>
                <w:sz w:val="24"/>
                <w:szCs w:val="24"/>
                <w:lang w:eastAsia="en-US"/>
              </w:rPr>
              <w:t>∞</w:t>
            </w:r>
          </w:p>
        </w:tc>
      </w:tr>
      <w:tr w:rsidR="008601BE" w:rsidRPr="001949A8" w14:paraId="2E9A8269" w14:textId="77777777" w:rsidTr="008601BE">
        <w:trPr>
          <w:trHeight w:val="811"/>
          <w:jc w:val="center"/>
        </w:trPr>
        <w:tc>
          <w:tcPr>
            <w:tcW w:w="1478" w:type="dxa"/>
            <w:tcBorders>
              <w:top w:val="single" w:sz="6" w:space="0" w:color="auto"/>
              <w:left w:val="single" w:sz="6" w:space="0" w:color="auto"/>
              <w:bottom w:val="single" w:sz="6" w:space="0" w:color="auto"/>
              <w:right w:val="single" w:sz="6" w:space="0" w:color="auto"/>
            </w:tcBorders>
          </w:tcPr>
          <w:p w14:paraId="248865DF" w14:textId="77777777" w:rsidR="008601BE" w:rsidRPr="001949A8" w:rsidRDefault="008601BE" w:rsidP="009B57A6">
            <w:pPr>
              <w:pStyle w:val="Style52"/>
              <w:widowControl/>
              <w:jc w:val="center"/>
              <w:rPr>
                <w:rStyle w:val="FontStyle142"/>
                <w:rFonts w:ascii="Times New Roman" w:hAnsi="Times New Roman" w:cs="Times New Roman"/>
                <w:sz w:val="24"/>
                <w:szCs w:val="24"/>
                <w:lang w:eastAsia="en-US"/>
              </w:rPr>
            </w:pPr>
            <w:r w:rsidRPr="001949A8">
              <w:rPr>
                <w:rStyle w:val="FontStyle142"/>
                <w:rFonts w:ascii="Times New Roman" w:hAnsi="Times New Roman" w:cs="Times New Roman"/>
                <w:sz w:val="24"/>
                <w:szCs w:val="24"/>
                <w:lang w:eastAsia="en-US"/>
              </w:rPr>
              <w:t>0...001</w:t>
            </w:r>
          </w:p>
        </w:tc>
        <w:tc>
          <w:tcPr>
            <w:tcW w:w="1814" w:type="dxa"/>
            <w:tcBorders>
              <w:top w:val="single" w:sz="6" w:space="0" w:color="auto"/>
              <w:left w:val="single" w:sz="6" w:space="0" w:color="auto"/>
              <w:bottom w:val="single" w:sz="6" w:space="0" w:color="auto"/>
              <w:right w:val="single" w:sz="6" w:space="0" w:color="auto"/>
            </w:tcBorders>
          </w:tcPr>
          <w:p w14:paraId="1FB8EE0F" w14:textId="50B3A6BE" w:rsidR="008601BE" w:rsidRPr="001949A8" w:rsidRDefault="00FA3ABA" w:rsidP="009B57A6">
            <w:pPr>
              <w:pStyle w:val="Style52"/>
              <w:widowControl/>
              <w:jc w:val="center"/>
              <w:rPr>
                <w:rStyle w:val="FontStyle142"/>
                <w:rFonts w:ascii="Times New Roman" w:hAnsi="Times New Roman" w:cs="Times New Roman"/>
                <w:sz w:val="24"/>
                <w:szCs w:val="24"/>
                <w:lang w:eastAsia="en-US"/>
              </w:rPr>
            </w:pPr>
            <w:r w:rsidRPr="001949A8">
              <w:rPr>
                <w:rStyle w:val="FontStyle142"/>
                <w:rFonts w:ascii="Times New Roman" w:hAnsi="Times New Roman" w:cs="Times New Roman"/>
                <w:noProof/>
                <w:sz w:val="24"/>
                <w:szCs w:val="24"/>
              </w:rPr>
              <w:drawing>
                <wp:inline distT="0" distB="0" distL="0" distR="0" wp14:anchorId="1710B432" wp14:editId="76DDAE97">
                  <wp:extent cx="822960" cy="40386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822960" cy="403860"/>
                          </a:xfrm>
                          <a:prstGeom prst="rect">
                            <a:avLst/>
                          </a:prstGeom>
                        </pic:spPr>
                      </pic:pic>
                    </a:graphicData>
                  </a:graphic>
                </wp:inline>
              </w:drawing>
            </w:r>
          </w:p>
        </w:tc>
        <w:tc>
          <w:tcPr>
            <w:tcW w:w="931" w:type="dxa"/>
            <w:tcBorders>
              <w:top w:val="single" w:sz="6" w:space="0" w:color="auto"/>
              <w:left w:val="single" w:sz="6" w:space="0" w:color="auto"/>
              <w:bottom w:val="single" w:sz="6" w:space="0" w:color="auto"/>
              <w:right w:val="single" w:sz="6" w:space="0" w:color="auto"/>
            </w:tcBorders>
          </w:tcPr>
          <w:p w14:paraId="14918B52" w14:textId="4FA8CC30" w:rsidR="008601BE" w:rsidRPr="001949A8" w:rsidRDefault="00FA3ABA" w:rsidP="009B57A6">
            <w:pPr>
              <w:pStyle w:val="Style30"/>
              <w:widowControl/>
              <w:jc w:val="center"/>
              <w:rPr>
                <w:rStyle w:val="FontStyle137"/>
                <w:spacing w:val="0"/>
                <w:sz w:val="24"/>
                <w:szCs w:val="24"/>
                <w:lang w:eastAsia="en-US"/>
              </w:rPr>
            </w:pPr>
            <w:r w:rsidRPr="001949A8">
              <w:rPr>
                <w:rStyle w:val="FontStyle137"/>
                <w:noProof/>
                <w:spacing w:val="0"/>
                <w:sz w:val="24"/>
                <w:szCs w:val="24"/>
              </w:rPr>
              <w:drawing>
                <wp:inline distT="0" distB="0" distL="0" distR="0" wp14:anchorId="19AE313F" wp14:editId="4AA3EF44">
                  <wp:extent cx="297180" cy="419100"/>
                  <wp:effectExtent l="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97180" cy="419100"/>
                          </a:xfrm>
                          <a:prstGeom prst="rect">
                            <a:avLst/>
                          </a:prstGeom>
                        </pic:spPr>
                      </pic:pic>
                    </a:graphicData>
                  </a:graphic>
                </wp:inline>
              </w:drawing>
            </w:r>
          </w:p>
        </w:tc>
      </w:tr>
      <w:tr w:rsidR="008601BE" w:rsidRPr="001949A8" w14:paraId="7E7AFA57" w14:textId="77777777" w:rsidTr="00FA3ABA">
        <w:trPr>
          <w:trHeight w:val="706"/>
          <w:jc w:val="center"/>
        </w:trPr>
        <w:tc>
          <w:tcPr>
            <w:tcW w:w="1478" w:type="dxa"/>
            <w:tcBorders>
              <w:top w:val="single" w:sz="6" w:space="0" w:color="auto"/>
              <w:left w:val="single" w:sz="6" w:space="0" w:color="auto"/>
              <w:bottom w:val="single" w:sz="4" w:space="0" w:color="auto"/>
              <w:right w:val="single" w:sz="6" w:space="0" w:color="auto"/>
            </w:tcBorders>
            <w:vAlign w:val="center"/>
          </w:tcPr>
          <w:p w14:paraId="7889C3C4" w14:textId="77777777" w:rsidR="008601BE" w:rsidRPr="001949A8" w:rsidRDefault="008601BE" w:rsidP="009B57A6">
            <w:pPr>
              <w:pStyle w:val="Style52"/>
              <w:widowControl/>
              <w:jc w:val="center"/>
              <w:rPr>
                <w:rStyle w:val="FontStyle142"/>
                <w:rFonts w:ascii="Times New Roman" w:hAnsi="Times New Roman" w:cs="Times New Roman"/>
                <w:sz w:val="24"/>
                <w:szCs w:val="24"/>
                <w:lang w:eastAsia="en-US"/>
              </w:rPr>
            </w:pPr>
            <w:r w:rsidRPr="001949A8">
              <w:rPr>
                <w:rStyle w:val="FontStyle142"/>
                <w:rFonts w:ascii="Times New Roman" w:hAnsi="Times New Roman" w:cs="Times New Roman"/>
                <w:sz w:val="24"/>
                <w:szCs w:val="24"/>
                <w:lang w:eastAsia="en-US"/>
              </w:rPr>
              <w:t>0^010</w:t>
            </w:r>
          </w:p>
        </w:tc>
        <w:tc>
          <w:tcPr>
            <w:tcW w:w="1814" w:type="dxa"/>
            <w:tcBorders>
              <w:top w:val="single" w:sz="6" w:space="0" w:color="auto"/>
              <w:left w:val="single" w:sz="6" w:space="0" w:color="auto"/>
              <w:bottom w:val="single" w:sz="4" w:space="0" w:color="auto"/>
              <w:right w:val="single" w:sz="6" w:space="0" w:color="auto"/>
            </w:tcBorders>
            <w:vAlign w:val="center"/>
          </w:tcPr>
          <w:p w14:paraId="58283D4C" w14:textId="7638F2B5" w:rsidR="008601BE" w:rsidRPr="001949A8" w:rsidRDefault="00FA3ABA" w:rsidP="009B57A6">
            <w:pPr>
              <w:pStyle w:val="Style34"/>
              <w:widowControl/>
              <w:jc w:val="center"/>
              <w:rPr>
                <w:rStyle w:val="FontStyle113"/>
                <w:spacing w:val="0"/>
                <w:sz w:val="24"/>
                <w:szCs w:val="24"/>
                <w:lang w:eastAsia="en-US"/>
              </w:rPr>
            </w:pPr>
            <w:r w:rsidRPr="001949A8">
              <w:rPr>
                <w:rStyle w:val="FontStyle113"/>
                <w:noProof/>
                <w:spacing w:val="0"/>
                <w:sz w:val="24"/>
                <w:szCs w:val="24"/>
              </w:rPr>
              <w:drawing>
                <wp:inline distT="0" distB="0" distL="0" distR="0" wp14:anchorId="01C3F26F" wp14:editId="5538365C">
                  <wp:extent cx="868680" cy="365760"/>
                  <wp:effectExtent l="0" t="0" r="762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868680" cy="365760"/>
                          </a:xfrm>
                          <a:prstGeom prst="rect">
                            <a:avLst/>
                          </a:prstGeom>
                        </pic:spPr>
                      </pic:pic>
                    </a:graphicData>
                  </a:graphic>
                </wp:inline>
              </w:drawing>
            </w:r>
          </w:p>
        </w:tc>
        <w:tc>
          <w:tcPr>
            <w:tcW w:w="931" w:type="dxa"/>
            <w:tcBorders>
              <w:top w:val="single" w:sz="6" w:space="0" w:color="auto"/>
              <w:left w:val="single" w:sz="6" w:space="0" w:color="auto"/>
              <w:bottom w:val="single" w:sz="4" w:space="0" w:color="auto"/>
              <w:right w:val="single" w:sz="6" w:space="0" w:color="auto"/>
            </w:tcBorders>
            <w:vAlign w:val="center"/>
          </w:tcPr>
          <w:p w14:paraId="1AC479A2" w14:textId="6EA7C32F" w:rsidR="008601BE" w:rsidRPr="001949A8" w:rsidRDefault="00FA3ABA" w:rsidP="009B57A6">
            <w:pPr>
              <w:pStyle w:val="Style30"/>
              <w:widowControl/>
              <w:jc w:val="center"/>
              <w:rPr>
                <w:rStyle w:val="FontStyle137"/>
                <w:spacing w:val="0"/>
                <w:sz w:val="24"/>
                <w:szCs w:val="24"/>
                <w:lang w:eastAsia="en-US"/>
              </w:rPr>
            </w:pPr>
            <w:r w:rsidRPr="001949A8">
              <w:rPr>
                <w:rStyle w:val="FontStyle137"/>
                <w:noProof/>
                <w:spacing w:val="0"/>
                <w:sz w:val="24"/>
                <w:szCs w:val="24"/>
              </w:rPr>
              <w:drawing>
                <wp:inline distT="0" distB="0" distL="0" distR="0" wp14:anchorId="34F7E593" wp14:editId="252F09DA">
                  <wp:extent cx="281940" cy="358140"/>
                  <wp:effectExtent l="0" t="0" r="3810" b="381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81940" cy="358140"/>
                          </a:xfrm>
                          <a:prstGeom prst="rect">
                            <a:avLst/>
                          </a:prstGeom>
                        </pic:spPr>
                      </pic:pic>
                    </a:graphicData>
                  </a:graphic>
                </wp:inline>
              </w:drawing>
            </w:r>
          </w:p>
        </w:tc>
      </w:tr>
      <w:tr w:rsidR="00FA3ABA" w:rsidRPr="001949A8" w14:paraId="0A1E936A" w14:textId="77777777" w:rsidTr="00FA3ABA">
        <w:trPr>
          <w:trHeight w:val="360"/>
          <w:jc w:val="center"/>
        </w:trPr>
        <w:tc>
          <w:tcPr>
            <w:tcW w:w="1478" w:type="dxa"/>
            <w:tcBorders>
              <w:top w:val="single" w:sz="4" w:space="0" w:color="auto"/>
              <w:left w:val="single" w:sz="4" w:space="0" w:color="auto"/>
              <w:bottom w:val="single" w:sz="4" w:space="0" w:color="auto"/>
              <w:right w:val="single" w:sz="4" w:space="0" w:color="auto"/>
            </w:tcBorders>
          </w:tcPr>
          <w:p w14:paraId="4EE2C82D" w14:textId="328823B9" w:rsidR="00FA3ABA" w:rsidRPr="001949A8" w:rsidRDefault="00FA3ABA" w:rsidP="009B57A6">
            <w:pPr>
              <w:pStyle w:val="Style86"/>
              <w:widowControl/>
              <w:jc w:val="center"/>
              <w:rPr>
                <w:rFonts w:ascii="Times New Roman" w:hAnsi="Times New Roman" w:cs="Times New Roman"/>
              </w:rPr>
            </w:pPr>
            <w:r w:rsidRPr="001949A8">
              <w:rPr>
                <w:rFonts w:ascii="Times New Roman" w:hAnsi="Times New Roman" w:cs="Times New Roman"/>
                <w:lang w:val="en-US"/>
              </w:rPr>
              <w:t>…</w:t>
            </w:r>
          </w:p>
        </w:tc>
        <w:tc>
          <w:tcPr>
            <w:tcW w:w="1814" w:type="dxa"/>
            <w:tcBorders>
              <w:top w:val="single" w:sz="4" w:space="0" w:color="auto"/>
              <w:left w:val="single" w:sz="4" w:space="0" w:color="auto"/>
              <w:bottom w:val="single" w:sz="4" w:space="0" w:color="auto"/>
              <w:right w:val="single" w:sz="4" w:space="0" w:color="auto"/>
            </w:tcBorders>
          </w:tcPr>
          <w:p w14:paraId="6D2647D4" w14:textId="2BCF4D0B" w:rsidR="00FA3ABA" w:rsidRPr="001949A8" w:rsidRDefault="00FA3ABA" w:rsidP="009B57A6">
            <w:pPr>
              <w:pStyle w:val="Style86"/>
              <w:widowControl/>
              <w:jc w:val="center"/>
              <w:rPr>
                <w:rFonts w:ascii="Times New Roman" w:hAnsi="Times New Roman" w:cs="Times New Roman"/>
              </w:rPr>
            </w:pPr>
            <w:r w:rsidRPr="001949A8">
              <w:rPr>
                <w:rFonts w:ascii="Times New Roman" w:hAnsi="Times New Roman" w:cs="Times New Roman"/>
                <w:lang w:val="en-US"/>
              </w:rPr>
              <w:t>…</w:t>
            </w:r>
          </w:p>
        </w:tc>
        <w:tc>
          <w:tcPr>
            <w:tcW w:w="931" w:type="dxa"/>
            <w:tcBorders>
              <w:top w:val="single" w:sz="4" w:space="0" w:color="auto"/>
              <w:left w:val="single" w:sz="4" w:space="0" w:color="auto"/>
              <w:bottom w:val="single" w:sz="4" w:space="0" w:color="auto"/>
              <w:right w:val="single" w:sz="4" w:space="0" w:color="auto"/>
            </w:tcBorders>
          </w:tcPr>
          <w:p w14:paraId="709E75EA" w14:textId="4ACB7ADC" w:rsidR="00FA3ABA" w:rsidRPr="001949A8" w:rsidRDefault="00FA3ABA" w:rsidP="009B57A6">
            <w:pPr>
              <w:pStyle w:val="Style86"/>
              <w:widowControl/>
              <w:jc w:val="center"/>
              <w:rPr>
                <w:rFonts w:ascii="Times New Roman" w:hAnsi="Times New Roman" w:cs="Times New Roman"/>
              </w:rPr>
            </w:pPr>
            <w:r w:rsidRPr="001949A8">
              <w:rPr>
                <w:rFonts w:ascii="Times New Roman" w:hAnsi="Times New Roman" w:cs="Times New Roman"/>
                <w:lang w:val="en-US"/>
              </w:rPr>
              <w:t>…</w:t>
            </w:r>
          </w:p>
        </w:tc>
      </w:tr>
      <w:tr w:rsidR="008601BE" w:rsidRPr="001949A8" w14:paraId="0F372CE5" w14:textId="77777777" w:rsidTr="00FA3ABA">
        <w:trPr>
          <w:trHeight w:val="854"/>
          <w:jc w:val="center"/>
        </w:trPr>
        <w:tc>
          <w:tcPr>
            <w:tcW w:w="1478" w:type="dxa"/>
            <w:tcBorders>
              <w:top w:val="single" w:sz="4" w:space="0" w:color="auto"/>
              <w:left w:val="single" w:sz="6" w:space="0" w:color="auto"/>
              <w:bottom w:val="single" w:sz="6" w:space="0" w:color="auto"/>
              <w:right w:val="single" w:sz="6" w:space="0" w:color="auto"/>
            </w:tcBorders>
            <w:vAlign w:val="center"/>
          </w:tcPr>
          <w:p w14:paraId="5209F14B" w14:textId="69DB3E91" w:rsidR="008601BE" w:rsidRPr="001949A8" w:rsidRDefault="00FA3ABA" w:rsidP="009B57A6">
            <w:pPr>
              <w:pStyle w:val="Style52"/>
              <w:widowControl/>
              <w:jc w:val="center"/>
              <w:rPr>
                <w:rStyle w:val="FontStyle142"/>
                <w:rFonts w:ascii="Times New Roman" w:hAnsi="Times New Roman" w:cs="Times New Roman"/>
                <w:sz w:val="24"/>
                <w:szCs w:val="24"/>
                <w:lang w:eastAsia="en-US"/>
              </w:rPr>
            </w:pPr>
            <w:r w:rsidRPr="001949A8">
              <w:rPr>
                <w:rStyle w:val="FontStyle142"/>
                <w:rFonts w:ascii="Times New Roman" w:hAnsi="Times New Roman" w:cs="Times New Roman"/>
                <w:sz w:val="24"/>
                <w:szCs w:val="24"/>
                <w:lang w:eastAsia="en-US"/>
              </w:rPr>
              <w:t>1…</w:t>
            </w:r>
            <w:r w:rsidR="008601BE" w:rsidRPr="001949A8">
              <w:rPr>
                <w:rStyle w:val="FontStyle142"/>
                <w:rFonts w:ascii="Times New Roman" w:hAnsi="Times New Roman" w:cs="Times New Roman"/>
                <w:sz w:val="24"/>
                <w:szCs w:val="24"/>
                <w:lang w:eastAsia="en-US"/>
              </w:rPr>
              <w:t>110</w:t>
            </w:r>
          </w:p>
        </w:tc>
        <w:tc>
          <w:tcPr>
            <w:tcW w:w="1814" w:type="dxa"/>
            <w:tcBorders>
              <w:top w:val="single" w:sz="4" w:space="0" w:color="auto"/>
              <w:left w:val="single" w:sz="6" w:space="0" w:color="auto"/>
              <w:bottom w:val="single" w:sz="6" w:space="0" w:color="auto"/>
              <w:right w:val="single" w:sz="6" w:space="0" w:color="auto"/>
            </w:tcBorders>
            <w:vAlign w:val="center"/>
          </w:tcPr>
          <w:p w14:paraId="627AB564" w14:textId="15601F01" w:rsidR="008601BE" w:rsidRPr="001949A8" w:rsidRDefault="00FA3ABA" w:rsidP="009B57A6">
            <w:pPr>
              <w:pStyle w:val="Style78"/>
              <w:widowControl/>
              <w:jc w:val="center"/>
              <w:rPr>
                <w:rStyle w:val="FontStyle113"/>
                <w:spacing w:val="0"/>
                <w:sz w:val="24"/>
                <w:szCs w:val="24"/>
                <w:lang w:eastAsia="en-US"/>
              </w:rPr>
            </w:pPr>
            <w:r w:rsidRPr="001949A8">
              <w:rPr>
                <w:rStyle w:val="FontStyle113"/>
                <w:noProof/>
                <w:spacing w:val="0"/>
                <w:sz w:val="24"/>
                <w:szCs w:val="24"/>
              </w:rPr>
              <w:drawing>
                <wp:inline distT="0" distB="0" distL="0" distR="0" wp14:anchorId="2392271B" wp14:editId="38F3040F">
                  <wp:extent cx="1066800" cy="44196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066800" cy="441960"/>
                          </a:xfrm>
                          <a:prstGeom prst="rect">
                            <a:avLst/>
                          </a:prstGeom>
                        </pic:spPr>
                      </pic:pic>
                    </a:graphicData>
                  </a:graphic>
                </wp:inline>
              </w:drawing>
            </w:r>
          </w:p>
        </w:tc>
        <w:tc>
          <w:tcPr>
            <w:tcW w:w="931" w:type="dxa"/>
            <w:tcBorders>
              <w:top w:val="single" w:sz="4" w:space="0" w:color="auto"/>
              <w:left w:val="single" w:sz="6" w:space="0" w:color="auto"/>
              <w:bottom w:val="single" w:sz="6" w:space="0" w:color="auto"/>
              <w:right w:val="single" w:sz="6" w:space="0" w:color="auto"/>
            </w:tcBorders>
            <w:vAlign w:val="center"/>
          </w:tcPr>
          <w:p w14:paraId="188DB3CB" w14:textId="41A2B284" w:rsidR="008601BE" w:rsidRPr="001949A8" w:rsidRDefault="00FA3ABA" w:rsidP="009B57A6">
            <w:pPr>
              <w:pStyle w:val="Style30"/>
              <w:widowControl/>
              <w:jc w:val="center"/>
              <w:rPr>
                <w:rStyle w:val="FontStyle137"/>
                <w:spacing w:val="0"/>
                <w:sz w:val="24"/>
                <w:szCs w:val="24"/>
                <w:lang w:eastAsia="en-US"/>
              </w:rPr>
            </w:pPr>
            <w:r w:rsidRPr="001949A8">
              <w:rPr>
                <w:rStyle w:val="FontStyle137"/>
                <w:noProof/>
                <w:spacing w:val="0"/>
                <w:sz w:val="24"/>
                <w:szCs w:val="24"/>
              </w:rPr>
              <w:drawing>
                <wp:inline distT="0" distB="0" distL="0" distR="0" wp14:anchorId="19A75BC1" wp14:editId="4477C0DF">
                  <wp:extent cx="274320" cy="42672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74320" cy="426720"/>
                          </a:xfrm>
                          <a:prstGeom prst="rect">
                            <a:avLst/>
                          </a:prstGeom>
                        </pic:spPr>
                      </pic:pic>
                    </a:graphicData>
                  </a:graphic>
                </wp:inline>
              </w:drawing>
            </w:r>
          </w:p>
        </w:tc>
      </w:tr>
      <w:tr w:rsidR="008601BE" w:rsidRPr="001949A8" w14:paraId="46465226" w14:textId="77777777" w:rsidTr="008601BE">
        <w:trPr>
          <w:trHeight w:val="787"/>
          <w:jc w:val="center"/>
        </w:trPr>
        <w:tc>
          <w:tcPr>
            <w:tcW w:w="1478" w:type="dxa"/>
            <w:tcBorders>
              <w:top w:val="single" w:sz="6" w:space="0" w:color="auto"/>
              <w:left w:val="single" w:sz="6" w:space="0" w:color="auto"/>
              <w:bottom w:val="single" w:sz="6" w:space="0" w:color="auto"/>
              <w:right w:val="single" w:sz="6" w:space="0" w:color="auto"/>
            </w:tcBorders>
          </w:tcPr>
          <w:p w14:paraId="52C1FEDE" w14:textId="437B3C8B" w:rsidR="008601BE" w:rsidRPr="001949A8" w:rsidRDefault="00FA3ABA" w:rsidP="009B57A6">
            <w:pPr>
              <w:pStyle w:val="Style52"/>
              <w:widowControl/>
              <w:jc w:val="center"/>
              <w:rPr>
                <w:rStyle w:val="FontStyle142"/>
                <w:rFonts w:ascii="Times New Roman" w:hAnsi="Times New Roman" w:cs="Times New Roman"/>
                <w:sz w:val="24"/>
                <w:szCs w:val="24"/>
                <w:lang w:eastAsia="en-US"/>
              </w:rPr>
            </w:pPr>
            <w:r w:rsidRPr="001949A8">
              <w:rPr>
                <w:rStyle w:val="FontStyle142"/>
                <w:rFonts w:ascii="Times New Roman" w:hAnsi="Times New Roman" w:cs="Times New Roman"/>
                <w:sz w:val="24"/>
                <w:szCs w:val="24"/>
                <w:lang w:eastAsia="en-US"/>
              </w:rPr>
              <w:t>1…</w:t>
            </w:r>
            <w:r w:rsidR="008601BE" w:rsidRPr="001949A8">
              <w:rPr>
                <w:rStyle w:val="FontStyle142"/>
                <w:rFonts w:ascii="Times New Roman" w:hAnsi="Times New Roman" w:cs="Times New Roman"/>
                <w:sz w:val="24"/>
                <w:szCs w:val="24"/>
                <w:lang w:eastAsia="en-US"/>
              </w:rPr>
              <w:t>111</w:t>
            </w:r>
          </w:p>
        </w:tc>
        <w:tc>
          <w:tcPr>
            <w:tcW w:w="1814" w:type="dxa"/>
            <w:tcBorders>
              <w:top w:val="single" w:sz="6" w:space="0" w:color="auto"/>
              <w:left w:val="single" w:sz="6" w:space="0" w:color="auto"/>
              <w:bottom w:val="single" w:sz="6" w:space="0" w:color="auto"/>
              <w:right w:val="single" w:sz="6" w:space="0" w:color="auto"/>
            </w:tcBorders>
          </w:tcPr>
          <w:p w14:paraId="775B74E5" w14:textId="2EBA49F1" w:rsidR="008601BE" w:rsidRPr="001949A8" w:rsidRDefault="00FA3ABA" w:rsidP="009B57A6">
            <w:pPr>
              <w:pStyle w:val="Style55"/>
              <w:widowControl/>
              <w:jc w:val="center"/>
              <w:rPr>
                <w:rStyle w:val="FontStyle106"/>
                <w:rFonts w:ascii="Times New Roman" w:hAnsi="Times New Roman" w:cs="Times New Roman"/>
                <w:sz w:val="24"/>
                <w:szCs w:val="24"/>
                <w:lang w:eastAsia="en-US"/>
              </w:rPr>
            </w:pPr>
            <w:r w:rsidRPr="001949A8">
              <w:rPr>
                <w:rStyle w:val="FontStyle106"/>
                <w:rFonts w:ascii="Times New Roman" w:hAnsi="Times New Roman" w:cs="Times New Roman"/>
                <w:noProof/>
                <w:sz w:val="24"/>
                <w:szCs w:val="24"/>
              </w:rPr>
              <w:drawing>
                <wp:inline distT="0" distB="0" distL="0" distR="0" wp14:anchorId="3BB37ECA" wp14:editId="7013D5DC">
                  <wp:extent cx="937260" cy="396240"/>
                  <wp:effectExtent l="0" t="0" r="0" b="381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937260" cy="396240"/>
                          </a:xfrm>
                          <a:prstGeom prst="rect">
                            <a:avLst/>
                          </a:prstGeom>
                        </pic:spPr>
                      </pic:pic>
                    </a:graphicData>
                  </a:graphic>
                </wp:inline>
              </w:drawing>
            </w:r>
          </w:p>
        </w:tc>
        <w:tc>
          <w:tcPr>
            <w:tcW w:w="931" w:type="dxa"/>
            <w:tcBorders>
              <w:top w:val="single" w:sz="6" w:space="0" w:color="auto"/>
              <w:left w:val="single" w:sz="6" w:space="0" w:color="auto"/>
              <w:bottom w:val="single" w:sz="6" w:space="0" w:color="auto"/>
              <w:right w:val="single" w:sz="6" w:space="0" w:color="auto"/>
            </w:tcBorders>
          </w:tcPr>
          <w:p w14:paraId="0AA064C3" w14:textId="7197EAAD" w:rsidR="008601BE" w:rsidRPr="001949A8" w:rsidRDefault="00FA3ABA" w:rsidP="009B57A6">
            <w:pPr>
              <w:pStyle w:val="Style30"/>
              <w:widowControl/>
              <w:jc w:val="center"/>
              <w:rPr>
                <w:rStyle w:val="FontStyle137"/>
                <w:spacing w:val="0"/>
                <w:sz w:val="24"/>
                <w:szCs w:val="24"/>
                <w:lang w:eastAsia="en-US"/>
              </w:rPr>
            </w:pPr>
            <w:r w:rsidRPr="001949A8">
              <w:rPr>
                <w:rStyle w:val="FontStyle137"/>
                <w:noProof/>
                <w:spacing w:val="0"/>
                <w:sz w:val="24"/>
                <w:szCs w:val="24"/>
              </w:rPr>
              <w:drawing>
                <wp:inline distT="0" distB="0" distL="0" distR="0" wp14:anchorId="6C12EA07" wp14:editId="2CA90010">
                  <wp:extent cx="304800" cy="40386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04800" cy="403860"/>
                          </a:xfrm>
                          <a:prstGeom prst="rect">
                            <a:avLst/>
                          </a:prstGeom>
                        </pic:spPr>
                      </pic:pic>
                    </a:graphicData>
                  </a:graphic>
                </wp:inline>
              </w:drawing>
            </w:r>
          </w:p>
        </w:tc>
      </w:tr>
    </w:tbl>
    <w:p w14:paraId="12CA5652" w14:textId="77777777" w:rsidR="008601BE" w:rsidRPr="001949A8" w:rsidRDefault="008601BE" w:rsidP="00173EE8">
      <w:pPr>
        <w:pStyle w:val="Style19"/>
        <w:widowControl/>
        <w:ind w:firstLine="720"/>
        <w:jc w:val="both"/>
        <w:rPr>
          <w:rStyle w:val="FontStyle139"/>
          <w:rFonts w:ascii="Times New Roman" w:hAnsi="Times New Roman" w:cs="Times New Roman"/>
          <w:sz w:val="24"/>
          <w:szCs w:val="24"/>
          <w:lang w:eastAsia="en-US"/>
        </w:rPr>
      </w:pPr>
    </w:p>
    <w:p w14:paraId="775E4B72" w14:textId="4B2A8AA7" w:rsidR="008601BE" w:rsidRPr="001949A8" w:rsidRDefault="00A00DDA" w:rsidP="00173EE8">
      <w:pPr>
        <w:pStyle w:val="Style19"/>
        <w:widowControl/>
        <w:ind w:firstLine="720"/>
        <w:jc w:val="center"/>
        <w:rPr>
          <w:rStyle w:val="FontStyle137"/>
          <w:spacing w:val="0"/>
          <w:sz w:val="24"/>
          <w:szCs w:val="24"/>
          <w:lang w:eastAsia="en-US"/>
        </w:rPr>
      </w:pPr>
      <w:r w:rsidRPr="001949A8">
        <w:rPr>
          <w:rStyle w:val="FontStyle139"/>
          <w:rFonts w:ascii="Times New Roman" w:hAnsi="Times New Roman" w:cs="Times New Roman"/>
          <w:sz w:val="24"/>
          <w:szCs w:val="24"/>
          <w:lang w:eastAsia="en-US"/>
        </w:rPr>
        <w:t>Таблица</w:t>
      </w:r>
      <w:r w:rsidR="008601BE" w:rsidRPr="001949A8">
        <w:rPr>
          <w:rStyle w:val="FontStyle139"/>
          <w:rFonts w:ascii="Times New Roman" w:hAnsi="Times New Roman" w:cs="Times New Roman"/>
          <w:sz w:val="24"/>
          <w:szCs w:val="24"/>
          <w:lang w:eastAsia="en-US"/>
        </w:rPr>
        <w:t xml:space="preserve"> 3 </w:t>
      </w:r>
      <w:r w:rsidR="008601BE" w:rsidRPr="001949A8">
        <w:rPr>
          <w:rStyle w:val="FontStyle116"/>
          <w:sz w:val="24"/>
          <w:szCs w:val="24"/>
          <w:lang w:eastAsia="en-US"/>
        </w:rPr>
        <w:t xml:space="preserve">— </w:t>
      </w:r>
      <w:r w:rsidR="003774A2" w:rsidRPr="003774A2">
        <w:rPr>
          <w:rStyle w:val="FontStyle116"/>
          <w:i/>
          <w:iCs/>
          <w:sz w:val="24"/>
          <w:szCs w:val="24"/>
          <w:lang w:val="en-US" w:eastAsia="en-US"/>
        </w:rPr>
        <w:t>n</w:t>
      </w:r>
      <w:r w:rsidR="008601BE" w:rsidRPr="001949A8">
        <w:rPr>
          <w:rStyle w:val="FontStyle139"/>
          <w:rFonts w:ascii="Times New Roman" w:hAnsi="Times New Roman" w:cs="Times New Roman"/>
          <w:sz w:val="24"/>
          <w:szCs w:val="24"/>
          <w:lang w:eastAsia="en-US"/>
        </w:rPr>
        <w:t>-</w:t>
      </w:r>
      <w:r w:rsidRPr="001949A8">
        <w:rPr>
          <w:rStyle w:val="FontStyle139"/>
          <w:rFonts w:ascii="Times New Roman" w:hAnsi="Times New Roman" w:cs="Times New Roman"/>
          <w:sz w:val="24"/>
          <w:szCs w:val="24"/>
          <w:lang w:eastAsia="en-US"/>
        </w:rPr>
        <w:t xml:space="preserve">битовое представление для </w:t>
      </w:r>
      <w:r w:rsidR="003774A2" w:rsidRPr="003774A2">
        <w:rPr>
          <w:rStyle w:val="FontStyle137"/>
          <w:spacing w:val="0"/>
          <w:sz w:val="24"/>
          <w:szCs w:val="24"/>
          <w:lang w:eastAsia="en-US"/>
        </w:rPr>
        <w:t>δ</w:t>
      </w:r>
    </w:p>
    <w:p w14:paraId="208DD4FD" w14:textId="7C46B153" w:rsidR="00FA3ABA" w:rsidRPr="003774A2" w:rsidRDefault="00FA3ABA" w:rsidP="00173EE8">
      <w:pPr>
        <w:pStyle w:val="Style19"/>
        <w:widowControl/>
        <w:ind w:firstLine="720"/>
        <w:jc w:val="center"/>
        <w:rPr>
          <w:rStyle w:val="FontStyle137"/>
          <w:spacing w:val="0"/>
          <w:sz w:val="24"/>
          <w:szCs w:val="24"/>
          <w:lang w:eastAsia="en-US"/>
        </w:rPr>
      </w:pPr>
      <w:r w:rsidRPr="001949A8">
        <w:rPr>
          <w:rFonts w:ascii="Times New Roman" w:hAnsi="Times New Roman" w:cs="Times New Roman"/>
          <w:i/>
          <w:iCs/>
          <w:noProof/>
          <w:color w:val="000000"/>
        </w:rPr>
        <w:drawing>
          <wp:inline distT="0" distB="0" distL="0" distR="0" wp14:anchorId="560D0256" wp14:editId="5D360410">
            <wp:extent cx="2453640" cy="2941320"/>
            <wp:effectExtent l="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53640" cy="2941320"/>
                    </a:xfrm>
                    <a:prstGeom prst="rect">
                      <a:avLst/>
                    </a:prstGeom>
                    <a:noFill/>
                    <a:ln>
                      <a:noFill/>
                    </a:ln>
                  </pic:spPr>
                </pic:pic>
              </a:graphicData>
            </a:graphic>
          </wp:inline>
        </w:drawing>
      </w:r>
    </w:p>
    <w:p w14:paraId="349A4AFC" w14:textId="77777777" w:rsidR="008601BE" w:rsidRPr="001949A8" w:rsidRDefault="008601BE" w:rsidP="00173EE8">
      <w:pPr>
        <w:pStyle w:val="Style28"/>
        <w:widowControl/>
        <w:ind w:firstLine="720"/>
        <w:jc w:val="both"/>
        <w:rPr>
          <w:rStyle w:val="FontStyle144"/>
          <w:rFonts w:ascii="Times New Roman" w:hAnsi="Times New Roman" w:cs="Times New Roman"/>
          <w:sz w:val="24"/>
          <w:szCs w:val="24"/>
          <w:lang w:eastAsia="en-US"/>
        </w:rPr>
      </w:pPr>
    </w:p>
    <w:p w14:paraId="1F2F3DA1" w14:textId="0D38656E" w:rsidR="000A2462" w:rsidRPr="001949A8" w:rsidRDefault="000A2462"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Это привело бы к набору </w:t>
      </w:r>
      <w:proofErr w:type="spellStart"/>
      <w:r w:rsidRPr="001949A8">
        <w:rPr>
          <w:rStyle w:val="FontStyle144"/>
          <w:rFonts w:ascii="Times New Roman" w:hAnsi="Times New Roman" w:cs="Times New Roman"/>
          <w:sz w:val="24"/>
          <w:szCs w:val="24"/>
          <w:lang w:eastAsia="en-US"/>
        </w:rPr>
        <w:t>косинусоидальных</w:t>
      </w:r>
      <w:proofErr w:type="spellEnd"/>
      <w:r w:rsidRPr="001949A8">
        <w:rPr>
          <w:rStyle w:val="FontStyle144"/>
          <w:rFonts w:ascii="Times New Roman" w:hAnsi="Times New Roman" w:cs="Times New Roman"/>
          <w:sz w:val="24"/>
          <w:szCs w:val="24"/>
          <w:lang w:eastAsia="en-US"/>
        </w:rPr>
        <w:t xml:space="preserve"> триплетов размером 2</w:t>
      </w:r>
      <w:r w:rsidR="00FA3ABA" w:rsidRPr="001949A8">
        <w:rPr>
          <w:rStyle w:val="FontStyle144"/>
          <w:rFonts w:ascii="Times New Roman" w:hAnsi="Times New Roman" w:cs="Times New Roman"/>
          <w:i/>
          <w:sz w:val="24"/>
          <w:szCs w:val="24"/>
          <w:vertAlign w:val="superscript"/>
          <w:lang w:val="en-US" w:eastAsia="en-US"/>
        </w:rPr>
        <w:t>l</w:t>
      </w:r>
      <w:r w:rsidRPr="001949A8">
        <w:rPr>
          <w:rStyle w:val="FontStyle144"/>
          <w:rFonts w:ascii="Times New Roman" w:hAnsi="Times New Roman" w:cs="Times New Roman"/>
          <w:sz w:val="24"/>
          <w:szCs w:val="24"/>
          <w:vertAlign w:val="superscript"/>
          <w:lang w:eastAsia="en-US"/>
        </w:rPr>
        <w:t>+</w:t>
      </w:r>
      <w:proofErr w:type="spellStart"/>
      <w:r w:rsidRPr="001949A8">
        <w:rPr>
          <w:rStyle w:val="FontStyle144"/>
          <w:rFonts w:ascii="Times New Roman" w:hAnsi="Times New Roman" w:cs="Times New Roman"/>
          <w:sz w:val="24"/>
          <w:szCs w:val="24"/>
          <w:vertAlign w:val="superscript"/>
          <w:lang w:eastAsia="en-US"/>
        </w:rPr>
        <w:t>m+n</w:t>
      </w:r>
      <w:proofErr w:type="spellEnd"/>
      <w:r w:rsidRPr="001949A8">
        <w:rPr>
          <w:rStyle w:val="FontStyle144"/>
          <w:rFonts w:ascii="Times New Roman" w:hAnsi="Times New Roman" w:cs="Times New Roman"/>
          <w:sz w:val="24"/>
          <w:szCs w:val="24"/>
          <w:lang w:eastAsia="en-US"/>
        </w:rPr>
        <w:t xml:space="preserve"> и соответствующему набору структур ячеек 2</w:t>
      </w:r>
      <w:r w:rsidR="00FA3ABA" w:rsidRPr="001949A8">
        <w:rPr>
          <w:rStyle w:val="FontStyle144"/>
          <w:rFonts w:ascii="Times New Roman" w:hAnsi="Times New Roman" w:cs="Times New Roman"/>
          <w:i/>
          <w:sz w:val="24"/>
          <w:szCs w:val="24"/>
          <w:vertAlign w:val="superscript"/>
          <w:lang w:eastAsia="en-US"/>
        </w:rPr>
        <w:t xml:space="preserve"> </w:t>
      </w:r>
      <w:r w:rsidR="00FA3ABA" w:rsidRPr="001949A8">
        <w:rPr>
          <w:rStyle w:val="FontStyle144"/>
          <w:rFonts w:ascii="Times New Roman" w:hAnsi="Times New Roman" w:cs="Times New Roman"/>
          <w:i/>
          <w:sz w:val="24"/>
          <w:szCs w:val="24"/>
          <w:vertAlign w:val="superscript"/>
          <w:lang w:val="en-US" w:eastAsia="en-US"/>
        </w:rPr>
        <w:t>l</w:t>
      </w:r>
      <w:r w:rsidR="00FA3ABA" w:rsidRPr="001949A8">
        <w:rPr>
          <w:rStyle w:val="FontStyle144"/>
          <w:rFonts w:ascii="Times New Roman" w:hAnsi="Times New Roman" w:cs="Times New Roman"/>
          <w:sz w:val="24"/>
          <w:szCs w:val="24"/>
          <w:vertAlign w:val="superscript"/>
          <w:lang w:eastAsia="en-US"/>
        </w:rPr>
        <w:t>+</w:t>
      </w:r>
      <w:proofErr w:type="spellStart"/>
      <w:r w:rsidR="00FA3ABA" w:rsidRPr="001949A8">
        <w:rPr>
          <w:rStyle w:val="FontStyle144"/>
          <w:rFonts w:ascii="Times New Roman" w:hAnsi="Times New Roman" w:cs="Times New Roman"/>
          <w:sz w:val="24"/>
          <w:szCs w:val="24"/>
          <w:vertAlign w:val="superscript"/>
          <w:lang w:eastAsia="en-US"/>
        </w:rPr>
        <w:t>m+n</w:t>
      </w:r>
      <w:proofErr w:type="spellEnd"/>
      <w:r w:rsidRPr="001949A8">
        <w:rPr>
          <w:rStyle w:val="FontStyle144"/>
          <w:rFonts w:ascii="Times New Roman" w:hAnsi="Times New Roman" w:cs="Times New Roman"/>
          <w:sz w:val="24"/>
          <w:szCs w:val="24"/>
          <w:lang w:eastAsia="en-US"/>
        </w:rPr>
        <w:t>.</w:t>
      </w:r>
    </w:p>
    <w:p w14:paraId="725BFC70" w14:textId="1925BDF4" w:rsidR="000A2462" w:rsidRPr="001949A8" w:rsidRDefault="000A2462"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Чтобы определить, какой именно квантованный </w:t>
      </w:r>
      <w:proofErr w:type="spellStart"/>
      <w:r w:rsidRPr="001949A8">
        <w:rPr>
          <w:rStyle w:val="FontStyle144"/>
          <w:rFonts w:ascii="Times New Roman" w:hAnsi="Times New Roman" w:cs="Times New Roman"/>
          <w:sz w:val="24"/>
          <w:szCs w:val="24"/>
          <w:lang w:eastAsia="en-US"/>
        </w:rPr>
        <w:t>косинусоидальный</w:t>
      </w:r>
      <w:proofErr w:type="spellEnd"/>
      <w:r w:rsidRPr="001949A8">
        <w:rPr>
          <w:rStyle w:val="FontStyle144"/>
          <w:rFonts w:ascii="Times New Roman" w:hAnsi="Times New Roman" w:cs="Times New Roman"/>
          <w:sz w:val="24"/>
          <w:szCs w:val="24"/>
          <w:lang w:eastAsia="en-US"/>
        </w:rPr>
        <w:t xml:space="preserve"> триплет следует выбрать для представления информации в данной ячейке изображения отпечатка пальца, следует использовать следующий подход наибольшего соответствия:</w:t>
      </w:r>
    </w:p>
    <w:p w14:paraId="4DF0424F" w14:textId="4C569C80" w:rsidR="000A2462" w:rsidRPr="001949A8" w:rsidRDefault="000A2462"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1) Нормируют информацию внутри ячейки изображения отпечатка пальца с точностью до диапазона [</w:t>
      </w:r>
      <w:r w:rsidR="00E7406B">
        <w:rPr>
          <w:rStyle w:val="FontStyle144"/>
          <w:rFonts w:ascii="Times New Roman" w:hAnsi="Times New Roman" w:cs="Times New Roman"/>
          <w:sz w:val="24"/>
          <w:szCs w:val="24"/>
          <w:lang w:eastAsia="en-US"/>
        </w:rPr>
        <w:t xml:space="preserve">минус </w:t>
      </w:r>
      <w:r w:rsidRPr="001949A8">
        <w:rPr>
          <w:rStyle w:val="FontStyle144"/>
          <w:rFonts w:ascii="Times New Roman" w:hAnsi="Times New Roman" w:cs="Times New Roman"/>
          <w:sz w:val="24"/>
          <w:szCs w:val="24"/>
          <w:lang w:eastAsia="en-US"/>
        </w:rPr>
        <w:t>1,1].</w:t>
      </w:r>
    </w:p>
    <w:p w14:paraId="152CA0A7" w14:textId="11C540B5" w:rsidR="000A2462" w:rsidRPr="001949A8" w:rsidRDefault="000A2462"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2) Рассчитывают расстояние между ячейкой изображения отпечатка пальца и каждой структурой ячейки в наборе (см</w:t>
      </w:r>
      <w:r w:rsidR="00D22830">
        <w:rPr>
          <w:rStyle w:val="FontStyle144"/>
          <w:rFonts w:ascii="Times New Roman" w:hAnsi="Times New Roman" w:cs="Times New Roman"/>
          <w:sz w:val="24"/>
          <w:szCs w:val="24"/>
          <w:lang w:eastAsia="en-US"/>
        </w:rPr>
        <w:t xml:space="preserve">отреть </w:t>
      </w:r>
      <w:r w:rsidRPr="001949A8">
        <w:rPr>
          <w:rStyle w:val="FontStyle144"/>
          <w:rFonts w:ascii="Times New Roman" w:hAnsi="Times New Roman" w:cs="Times New Roman"/>
          <w:sz w:val="24"/>
          <w:szCs w:val="24"/>
          <w:lang w:eastAsia="en-US"/>
        </w:rPr>
        <w:t>пример уравнения расстояния ниже).</w:t>
      </w:r>
    </w:p>
    <w:p w14:paraId="6C1BD2E0" w14:textId="055AE9C4" w:rsidR="000A2462" w:rsidRPr="001949A8" w:rsidRDefault="000A2462"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3) Определяют структуру ячейки, при которой достигается минимальное расстояние при ячейке изображения отпечатка пальца.</w:t>
      </w:r>
    </w:p>
    <w:p w14:paraId="0275BBA9" w14:textId="6A8450CC" w:rsidR="000A2462" w:rsidRDefault="000A2462"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lastRenderedPageBreak/>
        <w:t xml:space="preserve">4) </w:t>
      </w:r>
      <w:proofErr w:type="spellStart"/>
      <w:r w:rsidRPr="001949A8">
        <w:rPr>
          <w:rStyle w:val="FontStyle144"/>
          <w:rFonts w:ascii="Times New Roman" w:hAnsi="Times New Roman" w:cs="Times New Roman"/>
          <w:sz w:val="24"/>
          <w:szCs w:val="24"/>
          <w:lang w:eastAsia="en-US"/>
        </w:rPr>
        <w:t>Косинусоидальный</w:t>
      </w:r>
      <w:proofErr w:type="spellEnd"/>
      <w:r w:rsidRPr="001949A8">
        <w:rPr>
          <w:rStyle w:val="FontStyle144"/>
          <w:rFonts w:ascii="Times New Roman" w:hAnsi="Times New Roman" w:cs="Times New Roman"/>
          <w:sz w:val="24"/>
          <w:szCs w:val="24"/>
          <w:lang w:eastAsia="en-US"/>
        </w:rPr>
        <w:t xml:space="preserve"> триплет, соответствующий приведенной выше структуре ячейки, должен быть выбран для представления информации о ячейке изображения отпечатка пальца.</w:t>
      </w:r>
    </w:p>
    <w:p w14:paraId="711C8E3A" w14:textId="77777777" w:rsidR="00D22830" w:rsidRPr="001949A8" w:rsidRDefault="00D22830" w:rsidP="00173EE8">
      <w:pPr>
        <w:pStyle w:val="Style28"/>
        <w:widowControl/>
        <w:ind w:firstLine="720"/>
        <w:jc w:val="both"/>
        <w:rPr>
          <w:rStyle w:val="FontStyle144"/>
          <w:rFonts w:ascii="Times New Roman" w:hAnsi="Times New Roman" w:cs="Times New Roman"/>
          <w:sz w:val="24"/>
          <w:szCs w:val="24"/>
          <w:lang w:eastAsia="en-US"/>
        </w:rPr>
      </w:pPr>
    </w:p>
    <w:p w14:paraId="729BE4C5" w14:textId="560CA0E2" w:rsidR="000A2462" w:rsidRPr="00D22830" w:rsidRDefault="00D22830" w:rsidP="00173EE8">
      <w:pPr>
        <w:pStyle w:val="Style28"/>
        <w:widowControl/>
        <w:ind w:firstLine="720"/>
        <w:jc w:val="both"/>
        <w:rPr>
          <w:rStyle w:val="FontStyle144"/>
          <w:rFonts w:ascii="Times New Roman" w:hAnsi="Times New Roman" w:cs="Times New Roman"/>
          <w:sz w:val="20"/>
          <w:szCs w:val="20"/>
          <w:lang w:eastAsia="en-US"/>
        </w:rPr>
      </w:pPr>
      <w:r w:rsidRPr="00D22830">
        <w:rPr>
          <w:rStyle w:val="FontStyle144"/>
          <w:rFonts w:ascii="Times New Roman" w:hAnsi="Times New Roman" w:cs="Times New Roman"/>
          <w:sz w:val="20"/>
          <w:szCs w:val="20"/>
          <w:lang w:eastAsia="en-US"/>
        </w:rPr>
        <w:t>Пример – Д</w:t>
      </w:r>
      <w:r w:rsidR="000A2462" w:rsidRPr="00D22830">
        <w:rPr>
          <w:rStyle w:val="FontStyle144"/>
          <w:rFonts w:ascii="Times New Roman" w:hAnsi="Times New Roman" w:cs="Times New Roman"/>
          <w:sz w:val="20"/>
          <w:szCs w:val="20"/>
          <w:lang w:eastAsia="en-US"/>
        </w:rPr>
        <w:t xml:space="preserve">ля ячейки размером S пикселей на T пикселей расстояние можно </w:t>
      </w:r>
      <w:r w:rsidRPr="00D22830">
        <w:rPr>
          <w:rStyle w:val="FontStyle144"/>
          <w:rFonts w:ascii="Times New Roman" w:hAnsi="Times New Roman" w:cs="Times New Roman"/>
          <w:sz w:val="20"/>
          <w:szCs w:val="20"/>
          <w:lang w:eastAsia="en-US"/>
        </w:rPr>
        <w:t>рассчитать,</w:t>
      </w:r>
      <w:r w:rsidR="000A2462" w:rsidRPr="00D22830">
        <w:rPr>
          <w:rStyle w:val="FontStyle144"/>
          <w:rFonts w:ascii="Times New Roman" w:hAnsi="Times New Roman" w:cs="Times New Roman"/>
          <w:sz w:val="20"/>
          <w:szCs w:val="20"/>
          <w:lang w:eastAsia="en-US"/>
        </w:rPr>
        <w:t xml:space="preserve"> как:</w:t>
      </w:r>
    </w:p>
    <w:p w14:paraId="217B875C" w14:textId="45BF3494" w:rsidR="008601BE" w:rsidRPr="00D22830" w:rsidRDefault="00FA3ABA" w:rsidP="00173EE8">
      <w:pPr>
        <w:pStyle w:val="Style13"/>
        <w:widowControl/>
        <w:ind w:firstLine="720"/>
        <w:jc w:val="both"/>
        <w:rPr>
          <w:rStyle w:val="FontStyle144"/>
          <w:rFonts w:ascii="Times New Roman" w:hAnsi="Times New Roman" w:cs="Times New Roman"/>
          <w:sz w:val="20"/>
          <w:szCs w:val="20"/>
          <w:lang w:eastAsia="en-US"/>
        </w:rPr>
      </w:pPr>
      <w:r w:rsidRPr="00D22830">
        <w:rPr>
          <w:rStyle w:val="FontStyle137"/>
          <w:noProof/>
          <w:spacing w:val="0"/>
          <w:sz w:val="20"/>
          <w:szCs w:val="20"/>
        </w:rPr>
        <w:drawing>
          <wp:inline distT="0" distB="0" distL="0" distR="0" wp14:anchorId="28670261" wp14:editId="12D30DA5">
            <wp:extent cx="2491740" cy="259080"/>
            <wp:effectExtent l="0" t="0" r="3810" b="762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491740" cy="259080"/>
                    </a:xfrm>
                    <a:prstGeom prst="rect">
                      <a:avLst/>
                    </a:prstGeom>
                  </pic:spPr>
                </pic:pic>
              </a:graphicData>
            </a:graphic>
          </wp:inline>
        </w:drawing>
      </w:r>
      <w:r w:rsidRPr="00D22830">
        <w:rPr>
          <w:rStyle w:val="FontStyle137"/>
          <w:spacing w:val="0"/>
          <w:sz w:val="20"/>
          <w:szCs w:val="20"/>
          <w:lang w:eastAsia="en-US"/>
        </w:rPr>
        <w:t xml:space="preserve"> </w:t>
      </w:r>
      <w:r w:rsidR="000A2462" w:rsidRPr="00D22830">
        <w:rPr>
          <w:rStyle w:val="FontStyle144"/>
          <w:rFonts w:ascii="Times New Roman" w:hAnsi="Times New Roman" w:cs="Times New Roman"/>
          <w:sz w:val="20"/>
          <w:szCs w:val="20"/>
          <w:lang w:eastAsia="en-US"/>
        </w:rPr>
        <w:t>для</w:t>
      </w:r>
      <w:r w:rsidR="008601BE" w:rsidRPr="00D22830">
        <w:rPr>
          <w:rStyle w:val="FontStyle144"/>
          <w:rFonts w:ascii="Times New Roman" w:hAnsi="Times New Roman" w:cs="Times New Roman"/>
          <w:sz w:val="20"/>
          <w:szCs w:val="20"/>
          <w:lang w:eastAsia="en-US"/>
        </w:rPr>
        <w:t xml:space="preserve"> </w:t>
      </w:r>
      <w:r w:rsidR="008601BE" w:rsidRPr="00D22830">
        <w:rPr>
          <w:rStyle w:val="FontStyle100"/>
          <w:rFonts w:ascii="Times New Roman" w:hAnsi="Times New Roman" w:cs="Times New Roman"/>
          <w:sz w:val="20"/>
          <w:szCs w:val="20"/>
          <w:lang w:eastAsia="en-US"/>
        </w:rPr>
        <w:t xml:space="preserve">A </w:t>
      </w:r>
      <w:r w:rsidR="000A2462" w:rsidRPr="00D22830">
        <w:rPr>
          <w:rStyle w:val="FontStyle144"/>
          <w:rFonts w:ascii="Times New Roman" w:hAnsi="Times New Roman" w:cs="Times New Roman"/>
          <w:sz w:val="20"/>
          <w:szCs w:val="20"/>
          <w:lang w:eastAsia="en-US"/>
        </w:rPr>
        <w:t>и</w:t>
      </w:r>
      <w:r w:rsidR="008601BE" w:rsidRPr="00D22830">
        <w:rPr>
          <w:rStyle w:val="FontStyle144"/>
          <w:rFonts w:ascii="Times New Roman" w:hAnsi="Times New Roman" w:cs="Times New Roman"/>
          <w:sz w:val="20"/>
          <w:szCs w:val="20"/>
          <w:lang w:eastAsia="en-US"/>
        </w:rPr>
        <w:t xml:space="preserve"> </w:t>
      </w:r>
      <w:r w:rsidR="008601BE" w:rsidRPr="00D22830">
        <w:rPr>
          <w:rStyle w:val="FontStyle100"/>
          <w:rFonts w:ascii="Times New Roman" w:hAnsi="Times New Roman" w:cs="Times New Roman"/>
          <w:sz w:val="20"/>
          <w:szCs w:val="20"/>
          <w:lang w:eastAsia="en-US"/>
        </w:rPr>
        <w:t xml:space="preserve">B </w:t>
      </w:r>
      <w:r w:rsidR="000A2462" w:rsidRPr="00D22830">
        <w:rPr>
          <w:rStyle w:val="FontStyle144"/>
          <w:rFonts w:ascii="Times New Roman" w:hAnsi="Times New Roman" w:cs="Times New Roman"/>
          <w:sz w:val="20"/>
          <w:szCs w:val="20"/>
          <w:lang w:eastAsia="en-US"/>
        </w:rPr>
        <w:t>согласно рисунку</w:t>
      </w:r>
      <w:r w:rsidR="008601BE" w:rsidRPr="00D22830">
        <w:rPr>
          <w:rStyle w:val="FontStyle144"/>
          <w:rFonts w:ascii="Times New Roman" w:hAnsi="Times New Roman" w:cs="Times New Roman"/>
          <w:sz w:val="20"/>
          <w:szCs w:val="20"/>
          <w:lang w:eastAsia="en-US"/>
        </w:rPr>
        <w:t xml:space="preserve"> 4.</w:t>
      </w:r>
    </w:p>
    <w:p w14:paraId="1B04A08D" w14:textId="77777777" w:rsidR="008601BE" w:rsidRPr="001949A8" w:rsidRDefault="008601BE" w:rsidP="00173EE8">
      <w:pPr>
        <w:pStyle w:val="Style5"/>
        <w:widowControl/>
        <w:ind w:firstLine="720"/>
        <w:jc w:val="both"/>
        <w:rPr>
          <w:rStyle w:val="FontStyle119"/>
          <w:rFonts w:ascii="Times New Roman" w:hAnsi="Times New Roman" w:cs="Times New Roman"/>
          <w:sz w:val="24"/>
          <w:szCs w:val="24"/>
          <w:lang w:eastAsia="en-US"/>
        </w:rPr>
      </w:pPr>
    </w:p>
    <w:p w14:paraId="1B9009AE" w14:textId="0036A685" w:rsidR="008601BE" w:rsidRPr="001949A8" w:rsidRDefault="00FA3ABA" w:rsidP="00173EE8">
      <w:pPr>
        <w:pStyle w:val="Style5"/>
        <w:widowControl/>
        <w:ind w:firstLine="720"/>
        <w:jc w:val="center"/>
        <w:rPr>
          <w:rStyle w:val="FontStyle142"/>
          <w:rFonts w:ascii="Times New Roman" w:hAnsi="Times New Roman" w:cs="Times New Roman"/>
          <w:sz w:val="24"/>
          <w:szCs w:val="24"/>
          <w:lang w:eastAsia="en-US"/>
        </w:rPr>
      </w:pPr>
      <w:r w:rsidRPr="001949A8">
        <w:rPr>
          <w:rFonts w:ascii="Times New Roman" w:hAnsi="Times New Roman" w:cs="Times New Roman"/>
          <w:noProof/>
          <w:color w:val="000000"/>
        </w:rPr>
        <w:drawing>
          <wp:inline distT="0" distB="0" distL="0" distR="0" wp14:anchorId="1D832727" wp14:editId="5F093B59">
            <wp:extent cx="3512820" cy="2087880"/>
            <wp:effectExtent l="0" t="0" r="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12820" cy="2087880"/>
                    </a:xfrm>
                    <a:prstGeom prst="rect">
                      <a:avLst/>
                    </a:prstGeom>
                    <a:noFill/>
                    <a:ln>
                      <a:noFill/>
                    </a:ln>
                  </pic:spPr>
                </pic:pic>
              </a:graphicData>
            </a:graphic>
          </wp:inline>
        </w:drawing>
      </w:r>
    </w:p>
    <w:p w14:paraId="7FD0247C" w14:textId="77777777" w:rsidR="008601BE" w:rsidRPr="001949A8" w:rsidRDefault="008601BE" w:rsidP="00173EE8">
      <w:pPr>
        <w:pStyle w:val="Style5"/>
        <w:widowControl/>
        <w:ind w:firstLine="720"/>
        <w:jc w:val="center"/>
        <w:rPr>
          <w:rStyle w:val="FontStyle142"/>
          <w:rFonts w:ascii="Times New Roman" w:hAnsi="Times New Roman" w:cs="Times New Roman"/>
          <w:sz w:val="24"/>
          <w:szCs w:val="24"/>
          <w:lang w:eastAsia="en-US"/>
        </w:rPr>
      </w:pPr>
    </w:p>
    <w:p w14:paraId="6F14A5CD" w14:textId="25457628" w:rsidR="008601BE" w:rsidRPr="001949A8" w:rsidRDefault="00145C11" w:rsidP="00173EE8">
      <w:pPr>
        <w:pStyle w:val="Style19"/>
        <w:widowControl/>
        <w:ind w:firstLine="720"/>
        <w:jc w:val="center"/>
        <w:rPr>
          <w:rStyle w:val="FontStyle139"/>
          <w:rFonts w:ascii="Times New Roman" w:hAnsi="Times New Roman" w:cs="Times New Roman"/>
          <w:sz w:val="24"/>
          <w:szCs w:val="24"/>
          <w:lang w:eastAsia="en-US"/>
        </w:rPr>
      </w:pPr>
      <w:r w:rsidRPr="001949A8">
        <w:rPr>
          <w:rStyle w:val="FontStyle139"/>
          <w:rFonts w:ascii="Times New Roman" w:hAnsi="Times New Roman" w:cs="Times New Roman"/>
          <w:sz w:val="24"/>
          <w:szCs w:val="24"/>
          <w:lang w:eastAsia="en-US"/>
        </w:rPr>
        <w:t>Рисунок</w:t>
      </w:r>
      <w:r w:rsidR="008601BE" w:rsidRPr="001949A8">
        <w:rPr>
          <w:rStyle w:val="FontStyle139"/>
          <w:rFonts w:ascii="Times New Roman" w:hAnsi="Times New Roman" w:cs="Times New Roman"/>
          <w:sz w:val="24"/>
          <w:szCs w:val="24"/>
          <w:lang w:eastAsia="en-US"/>
        </w:rPr>
        <w:t xml:space="preserve"> 4 — </w:t>
      </w:r>
      <w:r w:rsidR="000A2462" w:rsidRPr="001949A8">
        <w:rPr>
          <w:rStyle w:val="FontStyle139"/>
          <w:rFonts w:ascii="Times New Roman" w:hAnsi="Times New Roman" w:cs="Times New Roman"/>
          <w:sz w:val="24"/>
          <w:szCs w:val="24"/>
          <w:lang w:eastAsia="en-US"/>
        </w:rPr>
        <w:t>Матрица</w:t>
      </w:r>
      <w:r w:rsidR="008601BE" w:rsidRPr="001949A8">
        <w:rPr>
          <w:rStyle w:val="FontStyle139"/>
          <w:rFonts w:ascii="Times New Roman" w:hAnsi="Times New Roman" w:cs="Times New Roman"/>
          <w:sz w:val="24"/>
          <w:szCs w:val="24"/>
          <w:lang w:eastAsia="en-US"/>
        </w:rPr>
        <w:t xml:space="preserve"> </w:t>
      </w:r>
      <w:r w:rsidR="008601BE" w:rsidRPr="001949A8">
        <w:rPr>
          <w:rStyle w:val="FontStyle119"/>
          <w:rFonts w:ascii="Times New Roman" w:hAnsi="Times New Roman" w:cs="Times New Roman"/>
          <w:sz w:val="24"/>
          <w:szCs w:val="24"/>
          <w:lang w:eastAsia="en-US"/>
        </w:rPr>
        <w:t>S</w:t>
      </w:r>
      <m:oMath>
        <m:r>
          <w:rPr>
            <w:rStyle w:val="FontStyle144"/>
            <w:rFonts w:ascii="Cambria Math" w:hAnsi="Cambria Math" w:cs="Times New Roman"/>
            <w:sz w:val="24"/>
            <w:szCs w:val="24"/>
            <w:lang w:eastAsia="en-US"/>
          </w:rPr>
          <m:t>×</m:t>
        </m:r>
      </m:oMath>
      <w:r w:rsidR="008601BE" w:rsidRPr="001949A8">
        <w:rPr>
          <w:rStyle w:val="FontStyle119"/>
          <w:rFonts w:ascii="Times New Roman" w:hAnsi="Times New Roman" w:cs="Times New Roman"/>
          <w:sz w:val="24"/>
          <w:szCs w:val="24"/>
          <w:lang w:eastAsia="en-US"/>
        </w:rPr>
        <w:t xml:space="preserve">T </w:t>
      </w:r>
      <w:r w:rsidR="000A2462" w:rsidRPr="001949A8">
        <w:rPr>
          <w:rStyle w:val="FontStyle139"/>
          <w:rFonts w:ascii="Times New Roman" w:hAnsi="Times New Roman" w:cs="Times New Roman"/>
          <w:sz w:val="24"/>
          <w:szCs w:val="24"/>
          <w:lang w:eastAsia="en-US"/>
        </w:rPr>
        <w:t xml:space="preserve">пикселей для ячейки </w:t>
      </w:r>
      <w:r w:rsidR="00372EDF" w:rsidRPr="001949A8">
        <w:rPr>
          <w:rStyle w:val="FontStyle139"/>
          <w:rFonts w:ascii="Times New Roman" w:hAnsi="Times New Roman" w:cs="Times New Roman"/>
          <w:sz w:val="24"/>
          <w:szCs w:val="24"/>
          <w:lang w:eastAsia="en-US"/>
        </w:rPr>
        <w:t>изображения отпечатка пальца</w:t>
      </w:r>
      <w:r w:rsidR="008601BE" w:rsidRPr="001949A8">
        <w:rPr>
          <w:rStyle w:val="FontStyle139"/>
          <w:rFonts w:ascii="Times New Roman" w:hAnsi="Times New Roman" w:cs="Times New Roman"/>
          <w:sz w:val="24"/>
          <w:szCs w:val="24"/>
          <w:lang w:eastAsia="en-US"/>
        </w:rPr>
        <w:t xml:space="preserve"> </w:t>
      </w:r>
      <w:r w:rsidR="00A2571F" w:rsidRPr="001949A8">
        <w:rPr>
          <w:rStyle w:val="FontStyle139"/>
          <w:rFonts w:ascii="Times New Roman" w:hAnsi="Times New Roman" w:cs="Times New Roman"/>
          <w:sz w:val="24"/>
          <w:szCs w:val="24"/>
          <w:lang w:eastAsia="en-US"/>
        </w:rPr>
        <w:t>и возможной структуры ячейки</w:t>
      </w:r>
    </w:p>
    <w:p w14:paraId="062993F3" w14:textId="77777777" w:rsidR="008601BE" w:rsidRPr="001949A8" w:rsidRDefault="008601BE" w:rsidP="00173EE8">
      <w:pPr>
        <w:pStyle w:val="Style2"/>
        <w:widowControl/>
        <w:ind w:firstLine="720"/>
        <w:jc w:val="both"/>
        <w:rPr>
          <w:rStyle w:val="FontStyle142"/>
          <w:rFonts w:ascii="Times New Roman" w:hAnsi="Times New Roman" w:cs="Times New Roman"/>
          <w:sz w:val="24"/>
          <w:szCs w:val="24"/>
          <w:lang w:eastAsia="en-US"/>
        </w:rPr>
      </w:pPr>
    </w:p>
    <w:p w14:paraId="3F59656C" w14:textId="7938C31D" w:rsidR="00AF0062" w:rsidRPr="00A9066A" w:rsidRDefault="00A76B2D" w:rsidP="00173EE8">
      <w:pPr>
        <w:pStyle w:val="Style2"/>
        <w:widowControl/>
        <w:ind w:firstLine="720"/>
        <w:jc w:val="both"/>
        <w:rPr>
          <w:rStyle w:val="FontStyle142"/>
          <w:rFonts w:ascii="Times New Roman" w:hAnsi="Times New Roman" w:cs="Times New Roman"/>
          <w:sz w:val="20"/>
          <w:szCs w:val="20"/>
          <w:lang w:eastAsia="en-US"/>
        </w:rPr>
      </w:pPr>
      <w:r w:rsidRPr="00A9066A">
        <w:rPr>
          <w:rStyle w:val="FontStyle142"/>
          <w:rFonts w:ascii="Times New Roman" w:hAnsi="Times New Roman" w:cs="Times New Roman"/>
          <w:sz w:val="20"/>
          <w:szCs w:val="20"/>
          <w:lang w:eastAsia="en-US"/>
        </w:rPr>
        <w:t>Примечание –</w:t>
      </w:r>
      <w:r w:rsidR="008601BE" w:rsidRPr="00A9066A">
        <w:rPr>
          <w:rStyle w:val="FontStyle142"/>
          <w:rFonts w:ascii="Times New Roman" w:hAnsi="Times New Roman" w:cs="Times New Roman"/>
          <w:sz w:val="20"/>
          <w:szCs w:val="20"/>
          <w:lang w:eastAsia="en-US"/>
        </w:rPr>
        <w:t xml:space="preserve"> </w:t>
      </w:r>
      <w:r w:rsidR="00AF0062" w:rsidRPr="00A9066A">
        <w:rPr>
          <w:rStyle w:val="FontStyle142"/>
          <w:rFonts w:ascii="Times New Roman" w:hAnsi="Times New Roman" w:cs="Times New Roman"/>
          <w:sz w:val="20"/>
          <w:szCs w:val="20"/>
          <w:lang w:eastAsia="en-US"/>
        </w:rPr>
        <w:t>Другие функции расстояния (евклидово расстояние и т.п.) также могут использоваться для определения минимального расстояния структуры ячейки от ячейки изображения отпечатка пальца.</w:t>
      </w:r>
    </w:p>
    <w:p w14:paraId="295780DC" w14:textId="77777777" w:rsidR="00866DC2" w:rsidRPr="001949A8" w:rsidRDefault="00866DC2" w:rsidP="00173EE8">
      <w:pPr>
        <w:pStyle w:val="Style2"/>
        <w:widowControl/>
        <w:ind w:firstLine="720"/>
        <w:jc w:val="both"/>
        <w:rPr>
          <w:rStyle w:val="FontStyle142"/>
          <w:rFonts w:ascii="Times New Roman" w:hAnsi="Times New Roman" w:cs="Times New Roman"/>
          <w:sz w:val="24"/>
          <w:szCs w:val="24"/>
          <w:lang w:eastAsia="en-US"/>
        </w:rPr>
      </w:pPr>
    </w:p>
    <w:p w14:paraId="6394AC96" w14:textId="4B9EDFFB" w:rsidR="00AF0062" w:rsidRPr="001949A8" w:rsidRDefault="00AF0062" w:rsidP="00173EE8">
      <w:pPr>
        <w:pStyle w:val="Style2"/>
        <w:widowControl/>
        <w:ind w:firstLine="720"/>
        <w:jc w:val="both"/>
        <w:rPr>
          <w:rStyle w:val="FontStyle142"/>
          <w:rFonts w:ascii="Times New Roman" w:hAnsi="Times New Roman" w:cs="Times New Roman"/>
          <w:sz w:val="24"/>
          <w:szCs w:val="24"/>
          <w:lang w:eastAsia="en-US"/>
        </w:rPr>
      </w:pPr>
      <w:r w:rsidRPr="001949A8">
        <w:rPr>
          <w:rStyle w:val="FontStyle142"/>
          <w:rFonts w:ascii="Times New Roman" w:hAnsi="Times New Roman" w:cs="Times New Roman"/>
          <w:sz w:val="24"/>
          <w:szCs w:val="24"/>
          <w:lang w:eastAsia="en-US"/>
        </w:rPr>
        <w:t xml:space="preserve">В случае неоднозначности из-за нескольких структур ячейки, создающей минимальное расстояние, должен быть выбран единственный </w:t>
      </w:r>
      <w:proofErr w:type="spellStart"/>
      <w:r w:rsidRPr="001949A8">
        <w:rPr>
          <w:rStyle w:val="FontStyle142"/>
          <w:rFonts w:ascii="Times New Roman" w:hAnsi="Times New Roman" w:cs="Times New Roman"/>
          <w:sz w:val="24"/>
          <w:szCs w:val="24"/>
          <w:lang w:eastAsia="en-US"/>
        </w:rPr>
        <w:t>косинусоидальный</w:t>
      </w:r>
      <w:proofErr w:type="spellEnd"/>
      <w:r w:rsidRPr="001949A8">
        <w:rPr>
          <w:rStyle w:val="FontStyle142"/>
          <w:rFonts w:ascii="Times New Roman" w:hAnsi="Times New Roman" w:cs="Times New Roman"/>
          <w:sz w:val="24"/>
          <w:szCs w:val="24"/>
          <w:lang w:eastAsia="en-US"/>
        </w:rPr>
        <w:t xml:space="preserve"> триплет из набора </w:t>
      </w:r>
      <w:proofErr w:type="spellStart"/>
      <w:r w:rsidRPr="001949A8">
        <w:rPr>
          <w:rStyle w:val="FontStyle142"/>
          <w:rFonts w:ascii="Times New Roman" w:hAnsi="Times New Roman" w:cs="Times New Roman"/>
          <w:sz w:val="24"/>
          <w:szCs w:val="24"/>
          <w:lang w:eastAsia="en-US"/>
        </w:rPr>
        <w:t>косинусоидальных</w:t>
      </w:r>
      <w:proofErr w:type="spellEnd"/>
      <w:r w:rsidRPr="001949A8">
        <w:rPr>
          <w:rStyle w:val="FontStyle142"/>
          <w:rFonts w:ascii="Times New Roman" w:hAnsi="Times New Roman" w:cs="Times New Roman"/>
          <w:sz w:val="24"/>
          <w:szCs w:val="24"/>
          <w:lang w:eastAsia="en-US"/>
        </w:rPr>
        <w:t xml:space="preserve"> триплетов, который соответствует этому набору структур ячейки с минимальным расстоянием. Этот единственный </w:t>
      </w:r>
      <w:proofErr w:type="spellStart"/>
      <w:r w:rsidRPr="001949A8">
        <w:rPr>
          <w:rStyle w:val="FontStyle142"/>
          <w:rFonts w:ascii="Times New Roman" w:hAnsi="Times New Roman" w:cs="Times New Roman"/>
          <w:sz w:val="24"/>
          <w:szCs w:val="24"/>
          <w:lang w:eastAsia="en-US"/>
        </w:rPr>
        <w:t>косинусоидальный</w:t>
      </w:r>
      <w:proofErr w:type="spellEnd"/>
      <w:r w:rsidRPr="001949A8">
        <w:rPr>
          <w:rStyle w:val="FontStyle142"/>
          <w:rFonts w:ascii="Times New Roman" w:hAnsi="Times New Roman" w:cs="Times New Roman"/>
          <w:sz w:val="24"/>
          <w:szCs w:val="24"/>
          <w:lang w:eastAsia="en-US"/>
        </w:rPr>
        <w:t xml:space="preserve"> триплет должен быть выбран</w:t>
      </w:r>
      <w:r w:rsidR="00BD3BAB" w:rsidRPr="001949A8">
        <w:rPr>
          <w:rStyle w:val="FontStyle142"/>
          <w:rFonts w:ascii="Times New Roman" w:hAnsi="Times New Roman" w:cs="Times New Roman"/>
          <w:sz w:val="24"/>
          <w:szCs w:val="24"/>
          <w:lang w:eastAsia="en-US"/>
        </w:rPr>
        <w:t xml:space="preserve"> </w:t>
      </w:r>
      <w:r w:rsidRPr="001949A8">
        <w:rPr>
          <w:rStyle w:val="FontStyle142"/>
          <w:rFonts w:ascii="Times New Roman" w:hAnsi="Times New Roman" w:cs="Times New Roman"/>
          <w:sz w:val="24"/>
          <w:szCs w:val="24"/>
          <w:lang w:eastAsia="en-US"/>
        </w:rPr>
        <w:t>из минимального набора следующим образом:</w:t>
      </w:r>
    </w:p>
    <w:p w14:paraId="59ADD3DA" w14:textId="632A5056" w:rsidR="00AF0062" w:rsidRPr="001949A8" w:rsidRDefault="00AF0062" w:rsidP="00173EE8">
      <w:pPr>
        <w:pStyle w:val="Style2"/>
        <w:widowControl/>
        <w:ind w:firstLine="720"/>
        <w:jc w:val="both"/>
        <w:rPr>
          <w:rStyle w:val="FontStyle142"/>
          <w:rFonts w:ascii="Times New Roman" w:hAnsi="Times New Roman" w:cs="Times New Roman"/>
          <w:sz w:val="24"/>
          <w:szCs w:val="24"/>
          <w:lang w:eastAsia="en-US"/>
        </w:rPr>
      </w:pPr>
      <w:r w:rsidRPr="001949A8">
        <w:rPr>
          <w:rStyle w:val="FontStyle142"/>
          <w:rFonts w:ascii="Times New Roman" w:hAnsi="Times New Roman" w:cs="Times New Roman"/>
          <w:sz w:val="24"/>
          <w:szCs w:val="24"/>
          <w:lang w:eastAsia="en-US"/>
        </w:rPr>
        <w:t xml:space="preserve">1) должны быть выбраны </w:t>
      </w:r>
      <w:proofErr w:type="spellStart"/>
      <w:r w:rsidRPr="001949A8">
        <w:rPr>
          <w:rStyle w:val="FontStyle142"/>
          <w:rFonts w:ascii="Times New Roman" w:hAnsi="Times New Roman" w:cs="Times New Roman"/>
          <w:sz w:val="24"/>
          <w:szCs w:val="24"/>
          <w:lang w:eastAsia="en-US"/>
        </w:rPr>
        <w:t>косинусоидальные</w:t>
      </w:r>
      <w:proofErr w:type="spellEnd"/>
      <w:r w:rsidRPr="001949A8">
        <w:rPr>
          <w:rStyle w:val="FontStyle142"/>
          <w:rFonts w:ascii="Times New Roman" w:hAnsi="Times New Roman" w:cs="Times New Roman"/>
          <w:sz w:val="24"/>
          <w:szCs w:val="24"/>
          <w:lang w:eastAsia="en-US"/>
        </w:rPr>
        <w:t xml:space="preserve"> триплеты с наименьшим значением фазы, равным </w:t>
      </w:r>
      <w:r w:rsidR="0014629E" w:rsidRPr="003774A2">
        <w:rPr>
          <w:rStyle w:val="FontStyle144"/>
          <w:rFonts w:ascii="Times New Roman" w:hAnsi="Times New Roman" w:cs="Times New Roman"/>
          <w:i/>
          <w:iCs/>
          <w:sz w:val="24"/>
          <w:szCs w:val="24"/>
          <w:lang w:eastAsia="en-US"/>
        </w:rPr>
        <w:t>δ</w:t>
      </w:r>
      <w:r w:rsidRPr="001949A8">
        <w:rPr>
          <w:rStyle w:val="FontStyle142"/>
          <w:rFonts w:ascii="Times New Roman" w:hAnsi="Times New Roman" w:cs="Times New Roman"/>
          <w:sz w:val="24"/>
          <w:szCs w:val="24"/>
          <w:lang w:eastAsia="en-US"/>
        </w:rPr>
        <w:t>; затем</w:t>
      </w:r>
    </w:p>
    <w:p w14:paraId="7CA53878" w14:textId="7A92E6B9" w:rsidR="00AF0062" w:rsidRPr="001949A8" w:rsidRDefault="00AF0062" w:rsidP="00173EE8">
      <w:pPr>
        <w:pStyle w:val="Style2"/>
        <w:widowControl/>
        <w:ind w:firstLine="720"/>
        <w:jc w:val="both"/>
        <w:rPr>
          <w:rStyle w:val="FontStyle142"/>
          <w:rFonts w:ascii="Times New Roman" w:hAnsi="Times New Roman" w:cs="Times New Roman"/>
          <w:sz w:val="24"/>
          <w:szCs w:val="24"/>
          <w:lang w:eastAsia="en-US"/>
        </w:rPr>
      </w:pPr>
      <w:r w:rsidRPr="001949A8">
        <w:rPr>
          <w:rStyle w:val="FontStyle142"/>
          <w:rFonts w:ascii="Times New Roman" w:hAnsi="Times New Roman" w:cs="Times New Roman"/>
          <w:sz w:val="24"/>
          <w:szCs w:val="24"/>
          <w:lang w:eastAsia="en-US"/>
        </w:rPr>
        <w:t xml:space="preserve">2) должны быть выбраны </w:t>
      </w:r>
      <w:proofErr w:type="spellStart"/>
      <w:r w:rsidRPr="001949A8">
        <w:rPr>
          <w:rStyle w:val="FontStyle142"/>
          <w:rFonts w:ascii="Times New Roman" w:hAnsi="Times New Roman" w:cs="Times New Roman"/>
          <w:sz w:val="24"/>
          <w:szCs w:val="24"/>
          <w:lang w:eastAsia="en-US"/>
        </w:rPr>
        <w:t>косинусоидальные</w:t>
      </w:r>
      <w:proofErr w:type="spellEnd"/>
      <w:r w:rsidRPr="001949A8">
        <w:rPr>
          <w:rStyle w:val="FontStyle142"/>
          <w:rFonts w:ascii="Times New Roman" w:hAnsi="Times New Roman" w:cs="Times New Roman"/>
          <w:sz w:val="24"/>
          <w:szCs w:val="24"/>
          <w:lang w:eastAsia="en-US"/>
        </w:rPr>
        <w:t xml:space="preserve"> триплеты с наибольшей длиной волны </w:t>
      </w:r>
      <w:r w:rsidR="0014629E" w:rsidRPr="00A76B2D">
        <w:rPr>
          <w:rStyle w:val="FontStyle144"/>
          <w:rFonts w:ascii="Times New Roman" w:hAnsi="Times New Roman" w:cs="Times New Roman"/>
          <w:i/>
          <w:iCs/>
          <w:sz w:val="24"/>
          <w:szCs w:val="24"/>
          <w:lang w:eastAsia="en-US"/>
        </w:rPr>
        <w:t>λ</w:t>
      </w:r>
      <w:r w:rsidRPr="001949A8">
        <w:rPr>
          <w:rStyle w:val="FontStyle142"/>
          <w:rFonts w:ascii="Times New Roman" w:hAnsi="Times New Roman" w:cs="Times New Roman"/>
          <w:sz w:val="24"/>
          <w:szCs w:val="24"/>
          <w:lang w:eastAsia="en-US"/>
        </w:rPr>
        <w:t>; затем</w:t>
      </w:r>
    </w:p>
    <w:p w14:paraId="69745179" w14:textId="533F66CA" w:rsidR="00AF0062" w:rsidRPr="001949A8" w:rsidRDefault="00AF0062" w:rsidP="00173EE8">
      <w:pPr>
        <w:pStyle w:val="Style2"/>
        <w:widowControl/>
        <w:ind w:firstLine="720"/>
        <w:jc w:val="both"/>
        <w:rPr>
          <w:rStyle w:val="FontStyle142"/>
          <w:rFonts w:ascii="Times New Roman" w:hAnsi="Times New Roman" w:cs="Times New Roman"/>
          <w:sz w:val="24"/>
          <w:szCs w:val="24"/>
          <w:lang w:eastAsia="en-US"/>
        </w:rPr>
      </w:pPr>
      <w:r w:rsidRPr="001949A8">
        <w:rPr>
          <w:rStyle w:val="FontStyle142"/>
          <w:rFonts w:ascii="Times New Roman" w:hAnsi="Times New Roman" w:cs="Times New Roman"/>
          <w:sz w:val="24"/>
          <w:szCs w:val="24"/>
          <w:lang w:eastAsia="en-US"/>
        </w:rPr>
        <w:t xml:space="preserve">3) должен быть выбран </w:t>
      </w:r>
      <w:proofErr w:type="spellStart"/>
      <w:r w:rsidRPr="001949A8">
        <w:rPr>
          <w:rStyle w:val="FontStyle142"/>
          <w:rFonts w:ascii="Times New Roman" w:hAnsi="Times New Roman" w:cs="Times New Roman"/>
          <w:sz w:val="24"/>
          <w:szCs w:val="24"/>
          <w:lang w:eastAsia="en-US"/>
        </w:rPr>
        <w:t>косинусоидальная</w:t>
      </w:r>
      <w:proofErr w:type="spellEnd"/>
      <w:r w:rsidRPr="001949A8">
        <w:rPr>
          <w:rStyle w:val="FontStyle142"/>
          <w:rFonts w:ascii="Times New Roman" w:hAnsi="Times New Roman" w:cs="Times New Roman"/>
          <w:sz w:val="24"/>
          <w:szCs w:val="24"/>
          <w:lang w:eastAsia="en-US"/>
        </w:rPr>
        <w:t xml:space="preserve"> триплет с наименьшим углом </w:t>
      </w:r>
      <w:r w:rsidR="0014629E" w:rsidRPr="00A76B2D">
        <w:rPr>
          <w:rStyle w:val="FontStyle144"/>
          <w:rFonts w:ascii="Times New Roman" w:hAnsi="Times New Roman" w:cs="Times New Roman"/>
          <w:i/>
          <w:iCs/>
          <w:sz w:val="24"/>
          <w:szCs w:val="24"/>
          <w:lang w:eastAsia="en-US"/>
        </w:rPr>
        <w:t>θ</w:t>
      </w:r>
      <w:r w:rsidRPr="001949A8">
        <w:rPr>
          <w:rStyle w:val="FontStyle142"/>
          <w:rFonts w:ascii="Times New Roman" w:hAnsi="Times New Roman" w:cs="Times New Roman"/>
          <w:sz w:val="24"/>
          <w:szCs w:val="24"/>
          <w:lang w:eastAsia="en-US"/>
        </w:rPr>
        <w:t>.</w:t>
      </w:r>
    </w:p>
    <w:p w14:paraId="2E666ECB" w14:textId="42574174" w:rsidR="00AF0062" w:rsidRPr="001949A8" w:rsidRDefault="00AF0062" w:rsidP="00173EE8">
      <w:pPr>
        <w:pStyle w:val="Style2"/>
        <w:widowControl/>
        <w:ind w:firstLine="720"/>
        <w:jc w:val="both"/>
        <w:rPr>
          <w:rStyle w:val="FontStyle142"/>
          <w:rFonts w:ascii="Times New Roman" w:hAnsi="Times New Roman" w:cs="Times New Roman"/>
          <w:sz w:val="24"/>
          <w:szCs w:val="24"/>
          <w:lang w:eastAsia="en-US"/>
        </w:rPr>
      </w:pPr>
      <w:r w:rsidRPr="001949A8">
        <w:rPr>
          <w:rStyle w:val="FontStyle142"/>
          <w:rFonts w:ascii="Times New Roman" w:hAnsi="Times New Roman" w:cs="Times New Roman"/>
          <w:sz w:val="24"/>
          <w:szCs w:val="24"/>
          <w:lang w:eastAsia="en-US"/>
        </w:rPr>
        <w:t xml:space="preserve">Если после шагов 1 или 2, описанных выше, остается единственный </w:t>
      </w:r>
      <w:proofErr w:type="spellStart"/>
      <w:r w:rsidRPr="001949A8">
        <w:rPr>
          <w:rStyle w:val="FontStyle142"/>
          <w:rFonts w:ascii="Times New Roman" w:hAnsi="Times New Roman" w:cs="Times New Roman"/>
          <w:sz w:val="24"/>
          <w:szCs w:val="24"/>
          <w:lang w:eastAsia="en-US"/>
        </w:rPr>
        <w:t>косинусоидальный</w:t>
      </w:r>
      <w:proofErr w:type="spellEnd"/>
      <w:r w:rsidRPr="001949A8">
        <w:rPr>
          <w:rStyle w:val="FontStyle142"/>
          <w:rFonts w:ascii="Times New Roman" w:hAnsi="Times New Roman" w:cs="Times New Roman"/>
          <w:sz w:val="24"/>
          <w:szCs w:val="24"/>
          <w:lang w:eastAsia="en-US"/>
        </w:rPr>
        <w:t xml:space="preserve"> триплет, то он должен быть выбран для представления информации о ячейке изображения отпечатка пальца. В противном случае после шага 3 будет выделен единственный </w:t>
      </w:r>
      <w:proofErr w:type="spellStart"/>
      <w:r w:rsidRPr="001949A8">
        <w:rPr>
          <w:rStyle w:val="FontStyle142"/>
          <w:rFonts w:ascii="Times New Roman" w:hAnsi="Times New Roman" w:cs="Times New Roman"/>
          <w:sz w:val="24"/>
          <w:szCs w:val="24"/>
          <w:lang w:eastAsia="en-US"/>
        </w:rPr>
        <w:t>косинусоидальный</w:t>
      </w:r>
      <w:proofErr w:type="spellEnd"/>
      <w:r w:rsidRPr="001949A8">
        <w:rPr>
          <w:rStyle w:val="FontStyle142"/>
          <w:rFonts w:ascii="Times New Roman" w:hAnsi="Times New Roman" w:cs="Times New Roman"/>
          <w:sz w:val="24"/>
          <w:szCs w:val="24"/>
          <w:lang w:eastAsia="en-US"/>
        </w:rPr>
        <w:t xml:space="preserve"> триплет.</w:t>
      </w:r>
      <w:r w:rsidR="0014629E">
        <w:rPr>
          <w:rStyle w:val="FontStyle142"/>
          <w:rFonts w:ascii="Times New Roman" w:hAnsi="Times New Roman" w:cs="Times New Roman"/>
          <w:sz w:val="24"/>
          <w:szCs w:val="24"/>
          <w:lang w:eastAsia="en-US"/>
        </w:rPr>
        <w:t xml:space="preserve"> </w:t>
      </w:r>
    </w:p>
    <w:p w14:paraId="4A6168F4" w14:textId="2F0115C1" w:rsidR="00AF0062" w:rsidRPr="001949A8" w:rsidRDefault="00AF0062" w:rsidP="00173EE8">
      <w:pPr>
        <w:pStyle w:val="Style2"/>
        <w:widowControl/>
        <w:ind w:firstLine="720"/>
        <w:jc w:val="both"/>
        <w:rPr>
          <w:rStyle w:val="FontStyle142"/>
          <w:rFonts w:ascii="Times New Roman" w:hAnsi="Times New Roman" w:cs="Times New Roman"/>
          <w:sz w:val="24"/>
          <w:szCs w:val="24"/>
          <w:lang w:eastAsia="en-US"/>
        </w:rPr>
      </w:pPr>
      <w:r w:rsidRPr="001949A8">
        <w:rPr>
          <w:rStyle w:val="FontStyle142"/>
          <w:rFonts w:ascii="Times New Roman" w:hAnsi="Times New Roman" w:cs="Times New Roman"/>
          <w:sz w:val="24"/>
          <w:szCs w:val="24"/>
          <w:lang w:eastAsia="en-US"/>
        </w:rPr>
        <w:t xml:space="preserve">Для этого метода квантованных </w:t>
      </w:r>
      <w:proofErr w:type="spellStart"/>
      <w:r w:rsidRPr="001949A8">
        <w:rPr>
          <w:rStyle w:val="FontStyle142"/>
          <w:rFonts w:ascii="Times New Roman" w:hAnsi="Times New Roman" w:cs="Times New Roman"/>
          <w:sz w:val="24"/>
          <w:szCs w:val="24"/>
          <w:lang w:eastAsia="en-US"/>
        </w:rPr>
        <w:t>косинусоидальных</w:t>
      </w:r>
      <w:proofErr w:type="spellEnd"/>
      <w:r w:rsidRPr="001949A8">
        <w:rPr>
          <w:rStyle w:val="FontStyle142"/>
          <w:rFonts w:ascii="Times New Roman" w:hAnsi="Times New Roman" w:cs="Times New Roman"/>
          <w:sz w:val="24"/>
          <w:szCs w:val="24"/>
          <w:lang w:eastAsia="en-US"/>
        </w:rPr>
        <w:t xml:space="preserve"> триплетов размер ячейки должен быть выбран таким образом, чтобы количество гребней, содержащихся в одной ячейке, было приблизительно равно 2. Обратите внимание, что на рисунке 3 показана ячейка с несколькими гребнями, но это сделано только в иллюстративных целях.</w:t>
      </w:r>
    </w:p>
    <w:p w14:paraId="1E048518" w14:textId="392E5C80" w:rsidR="008601BE" w:rsidRPr="001949A8" w:rsidRDefault="008601BE" w:rsidP="00173EE8">
      <w:pPr>
        <w:pStyle w:val="Style19"/>
        <w:widowControl/>
        <w:ind w:firstLine="720"/>
        <w:jc w:val="both"/>
        <w:rPr>
          <w:rStyle w:val="FontStyle139"/>
          <w:rFonts w:ascii="Times New Roman" w:hAnsi="Times New Roman" w:cs="Times New Roman"/>
          <w:sz w:val="24"/>
          <w:szCs w:val="24"/>
          <w:lang w:eastAsia="en-US"/>
        </w:rPr>
      </w:pPr>
      <w:r w:rsidRPr="001949A8">
        <w:rPr>
          <w:rStyle w:val="FontStyle139"/>
          <w:rFonts w:ascii="Times New Roman" w:hAnsi="Times New Roman" w:cs="Times New Roman"/>
          <w:sz w:val="24"/>
          <w:szCs w:val="24"/>
          <w:lang w:eastAsia="en-US"/>
        </w:rPr>
        <w:t>7.4.2</w:t>
      </w:r>
      <w:r w:rsidR="00AC39CC" w:rsidRPr="001949A8">
        <w:rPr>
          <w:rStyle w:val="FontStyle139"/>
          <w:rFonts w:ascii="Times New Roman" w:hAnsi="Times New Roman" w:cs="Times New Roman"/>
          <w:sz w:val="24"/>
          <w:szCs w:val="24"/>
          <w:lang w:eastAsia="en-US"/>
        </w:rPr>
        <w:t xml:space="preserve"> </w:t>
      </w:r>
      <w:r w:rsidR="00AF0062" w:rsidRPr="001949A8">
        <w:rPr>
          <w:rStyle w:val="FontStyle139"/>
          <w:rFonts w:ascii="Times New Roman" w:hAnsi="Times New Roman" w:cs="Times New Roman"/>
          <w:sz w:val="24"/>
          <w:szCs w:val="24"/>
          <w:lang w:eastAsia="en-US"/>
        </w:rPr>
        <w:t>Дискретное преобразование Фурье</w:t>
      </w:r>
    </w:p>
    <w:p w14:paraId="2E72B6BF" w14:textId="599E3734" w:rsidR="008601BE" w:rsidRPr="001949A8" w:rsidRDefault="00AF0062"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Ячейка</w:t>
      </w:r>
      <w:r w:rsidR="008601BE" w:rsidRPr="001949A8">
        <w:rPr>
          <w:rStyle w:val="FontStyle144"/>
          <w:rFonts w:ascii="Times New Roman" w:hAnsi="Times New Roman" w:cs="Times New Roman"/>
          <w:sz w:val="24"/>
          <w:szCs w:val="24"/>
          <w:lang w:eastAsia="en-US"/>
        </w:rPr>
        <w:t xml:space="preserve"> </w:t>
      </w:r>
      <w:r w:rsidR="00372EDF" w:rsidRPr="001949A8">
        <w:rPr>
          <w:rStyle w:val="FontStyle144"/>
          <w:rFonts w:ascii="Times New Roman" w:hAnsi="Times New Roman" w:cs="Times New Roman"/>
          <w:sz w:val="24"/>
          <w:szCs w:val="24"/>
          <w:lang w:eastAsia="en-US"/>
        </w:rPr>
        <w:t>изображения отпечатка пальца</w:t>
      </w:r>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 xml:space="preserve">может быть представлена в виде спектральной информации, выведенной из применения двумерного </w:t>
      </w:r>
      <w:r w:rsidR="008601BE" w:rsidRPr="001949A8">
        <w:rPr>
          <w:rStyle w:val="FontStyle144"/>
          <w:rFonts w:ascii="Times New Roman" w:hAnsi="Times New Roman" w:cs="Times New Roman"/>
          <w:sz w:val="24"/>
          <w:szCs w:val="24"/>
          <w:lang w:eastAsia="en-US"/>
        </w:rPr>
        <w:t xml:space="preserve">(2D) </w:t>
      </w:r>
      <w:r w:rsidRPr="001949A8">
        <w:rPr>
          <w:rStyle w:val="FontStyle144"/>
          <w:rFonts w:ascii="Times New Roman" w:hAnsi="Times New Roman" w:cs="Times New Roman"/>
          <w:sz w:val="24"/>
          <w:szCs w:val="24"/>
          <w:lang w:eastAsia="en-US"/>
        </w:rPr>
        <w:t>дискретного преобразования Фурье (</w:t>
      </w:r>
      <w:r w:rsidR="008601BE" w:rsidRPr="001949A8">
        <w:rPr>
          <w:rStyle w:val="FontStyle144"/>
          <w:rFonts w:ascii="Times New Roman" w:hAnsi="Times New Roman" w:cs="Times New Roman"/>
          <w:sz w:val="24"/>
          <w:szCs w:val="24"/>
          <w:lang w:eastAsia="en-US"/>
        </w:rPr>
        <w:t xml:space="preserve">DFT). </w:t>
      </w:r>
      <w:r w:rsidRPr="001949A8">
        <w:rPr>
          <w:rStyle w:val="FontStyle144"/>
          <w:rFonts w:ascii="Times New Roman" w:hAnsi="Times New Roman" w:cs="Times New Roman"/>
          <w:sz w:val="24"/>
          <w:szCs w:val="24"/>
          <w:lang w:eastAsia="en-US"/>
        </w:rPr>
        <w:t>Информация о ячейке</w:t>
      </w:r>
      <w:r w:rsidR="008601BE" w:rsidRPr="001949A8">
        <w:rPr>
          <w:rStyle w:val="FontStyle144"/>
          <w:rFonts w:ascii="Times New Roman" w:hAnsi="Times New Roman" w:cs="Times New Roman"/>
          <w:sz w:val="24"/>
          <w:szCs w:val="24"/>
          <w:lang w:eastAsia="en-US"/>
        </w:rPr>
        <w:t xml:space="preserve"> </w:t>
      </w:r>
      <w:r w:rsidR="00372EDF" w:rsidRPr="001949A8">
        <w:rPr>
          <w:rStyle w:val="FontStyle144"/>
          <w:rFonts w:ascii="Times New Roman" w:hAnsi="Times New Roman" w:cs="Times New Roman"/>
          <w:sz w:val="24"/>
          <w:szCs w:val="24"/>
          <w:lang w:eastAsia="en-US"/>
        </w:rPr>
        <w:t>изображения отпечатка пальца</w:t>
      </w:r>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будет состоять</w:t>
      </w:r>
      <w:r w:rsidR="009853E8" w:rsidRPr="001949A8">
        <w:rPr>
          <w:rStyle w:val="FontStyle144"/>
          <w:rFonts w:ascii="Times New Roman" w:hAnsi="Times New Roman" w:cs="Times New Roman"/>
          <w:sz w:val="24"/>
          <w:szCs w:val="24"/>
          <w:lang w:eastAsia="en-US"/>
        </w:rPr>
        <w:t xml:space="preserve"> из действительного сигнала</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i w:val="0"/>
          <w:spacing w:val="0"/>
          <w:sz w:val="24"/>
          <w:szCs w:val="24"/>
          <w:lang w:eastAsia="en-US"/>
        </w:rPr>
        <w:t>h</w:t>
      </w:r>
      <w:r w:rsidR="008601BE" w:rsidRPr="001949A8">
        <w:rPr>
          <w:rStyle w:val="FontStyle137"/>
          <w:spacing w:val="0"/>
          <w:sz w:val="24"/>
          <w:szCs w:val="24"/>
          <w:lang w:eastAsia="en-US"/>
        </w:rPr>
        <w:t>(</w:t>
      </w:r>
      <w:proofErr w:type="spellStart"/>
      <w:proofErr w:type="gramStart"/>
      <w:r w:rsidR="008601BE" w:rsidRPr="001949A8">
        <w:rPr>
          <w:rStyle w:val="FontStyle137"/>
          <w:spacing w:val="0"/>
          <w:sz w:val="24"/>
          <w:szCs w:val="24"/>
          <w:lang w:eastAsia="en-US"/>
        </w:rPr>
        <w:t>s,t</w:t>
      </w:r>
      <w:proofErr w:type="spellEnd"/>
      <w:proofErr w:type="gramEnd"/>
      <w:r w:rsidR="008601BE" w:rsidRPr="001949A8">
        <w:rPr>
          <w:rStyle w:val="FontStyle137"/>
          <w:spacing w:val="0"/>
          <w:sz w:val="24"/>
          <w:szCs w:val="24"/>
          <w:lang w:eastAsia="en-US"/>
        </w:rPr>
        <w:t xml:space="preserve">), </w:t>
      </w:r>
      <w:r w:rsidR="009853E8" w:rsidRPr="001949A8">
        <w:rPr>
          <w:rStyle w:val="FontStyle144"/>
          <w:rFonts w:ascii="Times New Roman" w:hAnsi="Times New Roman" w:cs="Times New Roman"/>
          <w:sz w:val="24"/>
          <w:szCs w:val="24"/>
          <w:lang w:eastAsia="en-US"/>
        </w:rPr>
        <w:t>размером</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3"/>
          <w:i/>
          <w:sz w:val="24"/>
          <w:szCs w:val="24"/>
          <w:lang w:eastAsia="en-US"/>
        </w:rPr>
        <w:t>S</w:t>
      </w:r>
      <m:oMath>
        <m:r>
          <w:rPr>
            <w:rStyle w:val="FontStyle144"/>
            <w:rFonts w:ascii="Cambria Math" w:hAnsi="Cambria Math" w:cs="Times New Roman"/>
            <w:sz w:val="24"/>
            <w:szCs w:val="24"/>
            <w:lang w:eastAsia="en-US"/>
          </w:rPr>
          <m:t>×</m:t>
        </m:r>
      </m:oMath>
      <w:r w:rsidR="008601BE" w:rsidRPr="001949A8">
        <w:rPr>
          <w:rStyle w:val="FontStyle133"/>
          <w:i/>
          <w:sz w:val="24"/>
          <w:szCs w:val="24"/>
          <w:lang w:eastAsia="en-US"/>
        </w:rPr>
        <w:t>T</w:t>
      </w:r>
      <w:r w:rsidR="008601BE" w:rsidRPr="001949A8">
        <w:rPr>
          <w:rStyle w:val="FontStyle133"/>
          <w:sz w:val="24"/>
          <w:szCs w:val="24"/>
          <w:lang w:eastAsia="en-US"/>
        </w:rPr>
        <w:t xml:space="preserve">, </w:t>
      </w:r>
      <w:r w:rsidR="009853E8" w:rsidRPr="001949A8">
        <w:rPr>
          <w:rStyle w:val="FontStyle144"/>
          <w:rFonts w:ascii="Times New Roman" w:hAnsi="Times New Roman" w:cs="Times New Roman"/>
          <w:sz w:val="24"/>
          <w:szCs w:val="24"/>
          <w:lang w:eastAsia="en-US"/>
        </w:rPr>
        <w:t>двумерный</w:t>
      </w:r>
      <w:r w:rsidR="008601BE" w:rsidRPr="001949A8">
        <w:rPr>
          <w:rStyle w:val="FontStyle144"/>
          <w:rFonts w:ascii="Times New Roman" w:hAnsi="Times New Roman" w:cs="Times New Roman"/>
          <w:sz w:val="24"/>
          <w:szCs w:val="24"/>
          <w:lang w:eastAsia="en-US"/>
        </w:rPr>
        <w:t xml:space="preserve"> DFT </w:t>
      </w:r>
      <w:r w:rsidR="009853E8" w:rsidRPr="001949A8">
        <w:rPr>
          <w:rStyle w:val="FontStyle144"/>
          <w:rFonts w:ascii="Times New Roman" w:hAnsi="Times New Roman" w:cs="Times New Roman"/>
          <w:sz w:val="24"/>
          <w:szCs w:val="24"/>
          <w:lang w:eastAsia="en-US"/>
        </w:rPr>
        <w:t>которого можно рассчитать по формуле</w:t>
      </w:r>
      <w:r w:rsidR="008601BE" w:rsidRPr="001949A8">
        <w:rPr>
          <w:rStyle w:val="FontStyle144"/>
          <w:rFonts w:ascii="Times New Roman" w:hAnsi="Times New Roman" w:cs="Times New Roman"/>
          <w:sz w:val="24"/>
          <w:szCs w:val="24"/>
          <w:lang w:eastAsia="en-US"/>
        </w:rPr>
        <w:t>:</w:t>
      </w:r>
    </w:p>
    <w:p w14:paraId="01D98CBD" w14:textId="661F6506" w:rsidR="008601BE" w:rsidRPr="001949A8" w:rsidRDefault="00FA3ABA" w:rsidP="00173EE8">
      <w:pPr>
        <w:pStyle w:val="Style90"/>
        <w:widowControl/>
        <w:ind w:firstLine="720"/>
        <w:jc w:val="center"/>
        <w:rPr>
          <w:rStyle w:val="FontStyle144"/>
          <w:rFonts w:ascii="Times New Roman" w:hAnsi="Times New Roman" w:cs="Times New Roman"/>
          <w:sz w:val="24"/>
          <w:szCs w:val="24"/>
          <w:lang w:eastAsia="en-US"/>
        </w:rPr>
      </w:pPr>
      <w:r w:rsidRPr="001949A8">
        <w:rPr>
          <w:rStyle w:val="FontStyle144"/>
          <w:rFonts w:ascii="Times New Roman" w:hAnsi="Times New Roman" w:cs="Times New Roman"/>
          <w:noProof/>
          <w:sz w:val="24"/>
          <w:szCs w:val="24"/>
        </w:rPr>
        <w:lastRenderedPageBreak/>
        <w:drawing>
          <wp:inline distT="0" distB="0" distL="0" distR="0" wp14:anchorId="332DDB2B" wp14:editId="013DD5F8">
            <wp:extent cx="1935480" cy="548640"/>
            <wp:effectExtent l="0" t="0" r="7620" b="381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1935480" cy="548640"/>
                    </a:xfrm>
                    <a:prstGeom prst="rect">
                      <a:avLst/>
                    </a:prstGeom>
                  </pic:spPr>
                </pic:pic>
              </a:graphicData>
            </a:graphic>
          </wp:inline>
        </w:drawing>
      </w:r>
      <w:r w:rsidRPr="001949A8">
        <w:rPr>
          <w:rStyle w:val="FontStyle144"/>
          <w:rFonts w:ascii="Times New Roman" w:hAnsi="Times New Roman" w:cs="Times New Roman"/>
          <w:sz w:val="24"/>
          <w:szCs w:val="24"/>
          <w:lang w:eastAsia="en-US"/>
        </w:rPr>
        <w:t xml:space="preserve"> </w:t>
      </w:r>
      <w:r w:rsidR="009853E8" w:rsidRPr="001949A8">
        <w:rPr>
          <w:rStyle w:val="FontStyle144"/>
          <w:rFonts w:ascii="Times New Roman" w:hAnsi="Times New Roman" w:cs="Times New Roman"/>
          <w:sz w:val="24"/>
          <w:szCs w:val="24"/>
          <w:lang w:eastAsia="en-US"/>
        </w:rPr>
        <w:t>где</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val="en-US" w:eastAsia="en-US"/>
        </w:rPr>
        <w:t>k</w:t>
      </w:r>
      <w:r w:rsidR="008601BE" w:rsidRPr="001949A8">
        <w:rPr>
          <w:rStyle w:val="FontStyle137"/>
          <w:spacing w:val="0"/>
          <w:sz w:val="24"/>
          <w:szCs w:val="24"/>
          <w:lang w:eastAsia="en-US"/>
        </w:rPr>
        <w:t xml:space="preserve"> = </w:t>
      </w:r>
      <w:proofErr w:type="gramStart"/>
      <w:r w:rsidR="008601BE" w:rsidRPr="001949A8">
        <w:rPr>
          <w:rStyle w:val="FontStyle137"/>
          <w:spacing w:val="0"/>
          <w:sz w:val="24"/>
          <w:szCs w:val="24"/>
          <w:lang w:eastAsia="en-US"/>
        </w:rPr>
        <w:t>0,...</w:t>
      </w:r>
      <w:proofErr w:type="gramEnd"/>
      <w:r w:rsidR="008601BE" w:rsidRPr="001949A8">
        <w:rPr>
          <w:rStyle w:val="FontStyle137"/>
          <w:spacing w:val="0"/>
          <w:sz w:val="24"/>
          <w:szCs w:val="24"/>
          <w:lang w:eastAsia="en-US"/>
        </w:rPr>
        <w:t>,</w:t>
      </w:r>
      <w:r w:rsidR="008601BE" w:rsidRPr="001949A8">
        <w:rPr>
          <w:rStyle w:val="FontStyle137"/>
          <w:spacing w:val="0"/>
          <w:sz w:val="24"/>
          <w:szCs w:val="24"/>
          <w:lang w:val="en-US" w:eastAsia="en-US"/>
        </w:rPr>
        <w:t>S</w:t>
      </w:r>
      <w:r w:rsidR="008601BE" w:rsidRPr="001949A8">
        <w:rPr>
          <w:rStyle w:val="FontStyle137"/>
          <w:i w:val="0"/>
          <w:spacing w:val="0"/>
          <w:sz w:val="24"/>
          <w:szCs w:val="24"/>
          <w:lang w:eastAsia="en-US"/>
        </w:rPr>
        <w:t xml:space="preserve">-1 </w:t>
      </w:r>
      <w:r w:rsidR="009853E8" w:rsidRPr="001949A8">
        <w:rPr>
          <w:rStyle w:val="FontStyle144"/>
          <w:rFonts w:ascii="Times New Roman" w:hAnsi="Times New Roman" w:cs="Times New Roman"/>
          <w:sz w:val="24"/>
          <w:szCs w:val="24"/>
          <w:lang w:eastAsia="en-US"/>
        </w:rPr>
        <w:t>и</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val="en-US" w:eastAsia="en-US"/>
        </w:rPr>
        <w:t>l</w:t>
      </w:r>
      <w:r w:rsidR="008601BE" w:rsidRPr="001949A8">
        <w:rPr>
          <w:rStyle w:val="FontStyle137"/>
          <w:spacing w:val="0"/>
          <w:sz w:val="24"/>
          <w:szCs w:val="24"/>
          <w:lang w:eastAsia="en-US"/>
        </w:rPr>
        <w:t>=</w:t>
      </w:r>
      <w:r w:rsidR="008601BE" w:rsidRPr="001949A8">
        <w:rPr>
          <w:rStyle w:val="FontStyle133"/>
          <w:sz w:val="24"/>
          <w:szCs w:val="24"/>
          <w:lang w:eastAsia="en-US"/>
        </w:rPr>
        <w:t>0,...,</w:t>
      </w:r>
      <w:r w:rsidR="008601BE" w:rsidRPr="001949A8">
        <w:rPr>
          <w:rStyle w:val="FontStyle133"/>
          <w:i/>
          <w:sz w:val="24"/>
          <w:szCs w:val="24"/>
          <w:lang w:val="en-US" w:eastAsia="en-US"/>
        </w:rPr>
        <w:t>T</w:t>
      </w:r>
      <w:r w:rsidR="008601BE" w:rsidRPr="001949A8">
        <w:rPr>
          <w:rStyle w:val="FontStyle133"/>
          <w:sz w:val="24"/>
          <w:szCs w:val="24"/>
          <w:lang w:eastAsia="en-US"/>
        </w:rPr>
        <w:t>-1</w:t>
      </w:r>
      <w:r w:rsidR="008601BE" w:rsidRPr="001949A8">
        <w:rPr>
          <w:rStyle w:val="FontStyle144"/>
          <w:rFonts w:ascii="Times New Roman" w:hAnsi="Times New Roman" w:cs="Times New Roman"/>
          <w:sz w:val="24"/>
          <w:szCs w:val="24"/>
          <w:lang w:eastAsia="en-US"/>
        </w:rPr>
        <w:t>.</w:t>
      </w:r>
    </w:p>
    <w:p w14:paraId="161632BA" w14:textId="298A51F6" w:rsidR="008601BE" w:rsidRPr="001949A8" w:rsidRDefault="009853E8"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Следует обратить внимание, что</w:t>
      </w:r>
      <w:r w:rsidR="008601BE" w:rsidRPr="001949A8">
        <w:rPr>
          <w:rStyle w:val="FontStyle144"/>
          <w:rFonts w:ascii="Times New Roman" w:hAnsi="Times New Roman" w:cs="Times New Roman"/>
          <w:sz w:val="24"/>
          <w:szCs w:val="24"/>
          <w:lang w:eastAsia="en-US"/>
        </w:rPr>
        <w:t xml:space="preserve"> H</w:t>
      </w:r>
      <w:r w:rsidR="008601BE" w:rsidRPr="001949A8">
        <w:rPr>
          <w:rStyle w:val="FontStyle137"/>
          <w:spacing w:val="0"/>
          <w:sz w:val="24"/>
          <w:szCs w:val="24"/>
          <w:lang w:eastAsia="en-US"/>
        </w:rPr>
        <w:t>(</w:t>
      </w:r>
      <w:proofErr w:type="spellStart"/>
      <w:proofErr w:type="gramStart"/>
      <w:r w:rsidR="008601BE" w:rsidRPr="001949A8">
        <w:rPr>
          <w:rStyle w:val="FontStyle137"/>
          <w:spacing w:val="0"/>
          <w:sz w:val="24"/>
          <w:szCs w:val="24"/>
          <w:lang w:eastAsia="en-US"/>
        </w:rPr>
        <w:t>k,l</w:t>
      </w:r>
      <w:proofErr w:type="spellEnd"/>
      <w:proofErr w:type="gramEnd"/>
      <w:r w:rsidR="008601BE" w:rsidRPr="001949A8">
        <w:rPr>
          <w:rStyle w:val="FontStyle137"/>
          <w:spacing w:val="0"/>
          <w:sz w:val="24"/>
          <w:szCs w:val="24"/>
          <w:lang w:eastAsia="en-US"/>
        </w:rPr>
        <w:t xml:space="preserve">) </w:t>
      </w:r>
      <w:r w:rsidR="007E52D3" w:rsidRPr="001949A8">
        <w:rPr>
          <w:rStyle w:val="FontStyle144"/>
          <w:rFonts w:ascii="Times New Roman" w:hAnsi="Times New Roman" w:cs="Times New Roman"/>
          <w:sz w:val="24"/>
          <w:szCs w:val="24"/>
          <w:lang w:eastAsia="en-US"/>
        </w:rPr>
        <w:t>имеет комплексные числа, хотя</w:t>
      </w:r>
      <w:r w:rsidR="008601BE" w:rsidRPr="001949A8">
        <w:rPr>
          <w:rStyle w:val="FontStyle144"/>
          <w:rFonts w:ascii="Times New Roman" w:hAnsi="Times New Roman" w:cs="Times New Roman"/>
          <w:sz w:val="24"/>
          <w:szCs w:val="24"/>
          <w:lang w:eastAsia="en-US"/>
        </w:rPr>
        <w:t xml:space="preserve"> h</w:t>
      </w:r>
      <w:r w:rsidR="008601BE" w:rsidRPr="001949A8">
        <w:rPr>
          <w:rStyle w:val="FontStyle137"/>
          <w:spacing w:val="0"/>
          <w:sz w:val="24"/>
          <w:szCs w:val="24"/>
          <w:lang w:eastAsia="en-US"/>
        </w:rPr>
        <w:t>(</w:t>
      </w:r>
      <w:proofErr w:type="spellStart"/>
      <w:r w:rsidR="008601BE" w:rsidRPr="001949A8">
        <w:rPr>
          <w:rStyle w:val="FontStyle137"/>
          <w:spacing w:val="0"/>
          <w:sz w:val="24"/>
          <w:szCs w:val="24"/>
          <w:lang w:eastAsia="en-US"/>
        </w:rPr>
        <w:t>s,t</w:t>
      </w:r>
      <w:proofErr w:type="spellEnd"/>
      <w:r w:rsidR="008601BE" w:rsidRPr="001949A8">
        <w:rPr>
          <w:rStyle w:val="FontStyle137"/>
          <w:spacing w:val="0"/>
          <w:sz w:val="24"/>
          <w:szCs w:val="24"/>
          <w:lang w:eastAsia="en-US"/>
        </w:rPr>
        <w:t xml:space="preserve">) </w:t>
      </w:r>
      <w:r w:rsidR="007E52D3" w:rsidRPr="001949A8">
        <w:rPr>
          <w:rStyle w:val="FontStyle144"/>
          <w:rFonts w:ascii="Times New Roman" w:hAnsi="Times New Roman" w:cs="Times New Roman"/>
          <w:sz w:val="24"/>
          <w:szCs w:val="24"/>
          <w:lang w:eastAsia="en-US"/>
        </w:rPr>
        <w:t>является действительным числом</w:t>
      </w:r>
      <w:r w:rsidR="008601BE" w:rsidRPr="001949A8">
        <w:rPr>
          <w:rStyle w:val="FontStyle144"/>
          <w:rFonts w:ascii="Times New Roman" w:hAnsi="Times New Roman" w:cs="Times New Roman"/>
          <w:sz w:val="24"/>
          <w:szCs w:val="24"/>
          <w:lang w:eastAsia="en-US"/>
        </w:rPr>
        <w:t xml:space="preserve">. </w:t>
      </w:r>
      <w:r w:rsidR="007E52D3" w:rsidRPr="001949A8">
        <w:rPr>
          <w:rStyle w:val="FontStyle144"/>
          <w:rFonts w:ascii="Times New Roman" w:hAnsi="Times New Roman" w:cs="Times New Roman"/>
          <w:sz w:val="24"/>
          <w:szCs w:val="24"/>
          <w:lang w:eastAsia="en-US"/>
        </w:rPr>
        <w:t>Первоначальный массив яркости</w:t>
      </w:r>
      <w:r w:rsidR="008601BE" w:rsidRPr="001949A8">
        <w:rPr>
          <w:rStyle w:val="FontStyle144"/>
          <w:rFonts w:ascii="Times New Roman" w:hAnsi="Times New Roman" w:cs="Times New Roman"/>
          <w:sz w:val="24"/>
          <w:szCs w:val="24"/>
          <w:lang w:eastAsia="en-US"/>
        </w:rPr>
        <w:t xml:space="preserve"> h</w:t>
      </w:r>
      <w:r w:rsidR="008601BE" w:rsidRPr="001949A8">
        <w:rPr>
          <w:rStyle w:val="FontStyle137"/>
          <w:spacing w:val="0"/>
          <w:sz w:val="24"/>
          <w:szCs w:val="24"/>
          <w:lang w:eastAsia="en-US"/>
        </w:rPr>
        <w:t>(</w:t>
      </w:r>
      <w:proofErr w:type="spellStart"/>
      <w:proofErr w:type="gramStart"/>
      <w:r w:rsidR="008601BE" w:rsidRPr="001949A8">
        <w:rPr>
          <w:rStyle w:val="FontStyle137"/>
          <w:spacing w:val="0"/>
          <w:sz w:val="24"/>
          <w:szCs w:val="24"/>
          <w:lang w:eastAsia="en-US"/>
        </w:rPr>
        <w:t>s,t</w:t>
      </w:r>
      <w:proofErr w:type="spellEnd"/>
      <w:proofErr w:type="gramEnd"/>
      <w:r w:rsidR="008601BE" w:rsidRPr="001949A8">
        <w:rPr>
          <w:rStyle w:val="FontStyle137"/>
          <w:spacing w:val="0"/>
          <w:sz w:val="24"/>
          <w:szCs w:val="24"/>
          <w:lang w:eastAsia="en-US"/>
        </w:rPr>
        <w:t xml:space="preserve">) </w:t>
      </w:r>
      <w:r w:rsidR="007E52D3" w:rsidRPr="001949A8">
        <w:rPr>
          <w:rStyle w:val="FontStyle144"/>
          <w:rFonts w:ascii="Times New Roman" w:hAnsi="Times New Roman" w:cs="Times New Roman"/>
          <w:sz w:val="24"/>
          <w:szCs w:val="24"/>
          <w:lang w:eastAsia="en-US"/>
        </w:rPr>
        <w:t>может быть восстановлен из</w:t>
      </w:r>
      <w:r w:rsidR="008601BE" w:rsidRPr="001949A8">
        <w:rPr>
          <w:rStyle w:val="FontStyle144"/>
          <w:rFonts w:ascii="Times New Roman" w:hAnsi="Times New Roman" w:cs="Times New Roman"/>
          <w:sz w:val="24"/>
          <w:szCs w:val="24"/>
          <w:lang w:eastAsia="en-US"/>
        </w:rPr>
        <w:t xml:space="preserve"> H</w:t>
      </w:r>
      <w:r w:rsidR="008601BE" w:rsidRPr="001949A8">
        <w:rPr>
          <w:rStyle w:val="FontStyle137"/>
          <w:spacing w:val="0"/>
          <w:sz w:val="24"/>
          <w:szCs w:val="24"/>
          <w:lang w:eastAsia="en-US"/>
        </w:rPr>
        <w:t>(</w:t>
      </w:r>
      <w:proofErr w:type="spellStart"/>
      <w:r w:rsidR="008601BE" w:rsidRPr="001949A8">
        <w:rPr>
          <w:rStyle w:val="FontStyle137"/>
          <w:spacing w:val="0"/>
          <w:sz w:val="24"/>
          <w:szCs w:val="24"/>
          <w:lang w:eastAsia="en-US"/>
        </w:rPr>
        <w:t>k,l</w:t>
      </w:r>
      <w:proofErr w:type="spellEnd"/>
      <w:r w:rsidR="008601BE" w:rsidRPr="001949A8">
        <w:rPr>
          <w:rStyle w:val="FontStyle137"/>
          <w:spacing w:val="0"/>
          <w:sz w:val="24"/>
          <w:szCs w:val="24"/>
          <w:lang w:eastAsia="en-US"/>
        </w:rPr>
        <w:t xml:space="preserve">) </w:t>
      </w:r>
      <w:r w:rsidR="007E52D3" w:rsidRPr="001949A8">
        <w:rPr>
          <w:rStyle w:val="FontStyle144"/>
          <w:rFonts w:ascii="Times New Roman" w:hAnsi="Times New Roman" w:cs="Times New Roman"/>
          <w:sz w:val="24"/>
          <w:szCs w:val="24"/>
          <w:lang w:eastAsia="en-US"/>
        </w:rPr>
        <w:t xml:space="preserve">с использованием </w:t>
      </w:r>
      <w:r w:rsidR="005220A4">
        <w:rPr>
          <w:rStyle w:val="FontStyle144"/>
          <w:rFonts w:ascii="Times New Roman" w:hAnsi="Times New Roman" w:cs="Times New Roman"/>
          <w:sz w:val="24"/>
          <w:szCs w:val="24"/>
          <w:lang w:eastAsia="en-US"/>
        </w:rPr>
        <w:t>2</w:t>
      </w:r>
      <w:r w:rsidR="005220A4">
        <w:rPr>
          <w:rStyle w:val="FontStyle144"/>
          <w:rFonts w:ascii="Times New Roman" w:hAnsi="Times New Roman" w:cs="Times New Roman"/>
          <w:sz w:val="24"/>
          <w:szCs w:val="24"/>
          <w:lang w:val="en-US" w:eastAsia="en-US"/>
        </w:rPr>
        <w:t>D</w:t>
      </w:r>
      <w:r w:rsidR="008601BE" w:rsidRPr="001949A8">
        <w:rPr>
          <w:rStyle w:val="FontStyle144"/>
          <w:rFonts w:ascii="Times New Roman" w:hAnsi="Times New Roman" w:cs="Times New Roman"/>
          <w:sz w:val="24"/>
          <w:szCs w:val="24"/>
          <w:lang w:eastAsia="en-US"/>
        </w:rPr>
        <w:t xml:space="preserve"> </w:t>
      </w:r>
      <w:r w:rsidR="007E52D3" w:rsidRPr="001949A8">
        <w:rPr>
          <w:rStyle w:val="FontStyle144"/>
          <w:rFonts w:ascii="Times New Roman" w:hAnsi="Times New Roman" w:cs="Times New Roman"/>
          <w:sz w:val="24"/>
          <w:szCs w:val="24"/>
          <w:lang w:eastAsia="en-US"/>
        </w:rPr>
        <w:t>обратного</w:t>
      </w:r>
      <w:r w:rsidR="008601BE" w:rsidRPr="001949A8">
        <w:rPr>
          <w:rStyle w:val="FontStyle144"/>
          <w:rFonts w:ascii="Times New Roman" w:hAnsi="Times New Roman" w:cs="Times New Roman"/>
          <w:sz w:val="24"/>
          <w:szCs w:val="24"/>
          <w:lang w:eastAsia="en-US"/>
        </w:rPr>
        <w:t xml:space="preserve"> DFT </w:t>
      </w:r>
      <w:r w:rsidR="007E52D3" w:rsidRPr="001949A8">
        <w:rPr>
          <w:rStyle w:val="FontStyle144"/>
          <w:rFonts w:ascii="Times New Roman" w:hAnsi="Times New Roman" w:cs="Times New Roman"/>
          <w:sz w:val="24"/>
          <w:szCs w:val="24"/>
          <w:lang w:eastAsia="en-US"/>
        </w:rPr>
        <w:t>по формуле</w:t>
      </w:r>
      <w:r w:rsidR="008601BE" w:rsidRPr="001949A8">
        <w:rPr>
          <w:rStyle w:val="FontStyle144"/>
          <w:rFonts w:ascii="Times New Roman" w:hAnsi="Times New Roman" w:cs="Times New Roman"/>
          <w:sz w:val="24"/>
          <w:szCs w:val="24"/>
          <w:lang w:eastAsia="en-US"/>
        </w:rPr>
        <w:t>:</w:t>
      </w:r>
    </w:p>
    <w:p w14:paraId="6CA4BA59" w14:textId="2146B47E" w:rsidR="008601BE" w:rsidRPr="001949A8" w:rsidRDefault="00FA3ABA" w:rsidP="00173EE8">
      <w:pPr>
        <w:pStyle w:val="Style90"/>
        <w:widowControl/>
        <w:ind w:firstLine="720"/>
        <w:jc w:val="center"/>
        <w:rPr>
          <w:rStyle w:val="FontStyle144"/>
          <w:rFonts w:ascii="Times New Roman" w:hAnsi="Times New Roman" w:cs="Times New Roman"/>
          <w:sz w:val="24"/>
          <w:szCs w:val="24"/>
          <w:lang w:eastAsia="en-US"/>
        </w:rPr>
      </w:pPr>
      <w:r w:rsidRPr="001949A8">
        <w:rPr>
          <w:rStyle w:val="FontStyle144"/>
          <w:rFonts w:ascii="Times New Roman" w:hAnsi="Times New Roman" w:cs="Times New Roman"/>
          <w:noProof/>
          <w:sz w:val="24"/>
          <w:szCs w:val="24"/>
        </w:rPr>
        <w:drawing>
          <wp:inline distT="0" distB="0" distL="0" distR="0" wp14:anchorId="66488A60" wp14:editId="11829E00">
            <wp:extent cx="2053087" cy="556260"/>
            <wp:effectExtent l="0" t="0" r="444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6"/>
                    <a:srcRect r="3428"/>
                    <a:stretch/>
                  </pic:blipFill>
                  <pic:spPr bwMode="auto">
                    <a:xfrm>
                      <a:off x="0" y="0"/>
                      <a:ext cx="2053087" cy="556260"/>
                    </a:xfrm>
                    <a:prstGeom prst="rect">
                      <a:avLst/>
                    </a:prstGeom>
                    <a:ln>
                      <a:noFill/>
                    </a:ln>
                    <a:extLst>
                      <a:ext uri="{53640926-AAD7-44D8-BBD7-CCE9431645EC}">
                        <a14:shadowObscured xmlns:a14="http://schemas.microsoft.com/office/drawing/2010/main"/>
                      </a:ext>
                    </a:extLst>
                  </pic:spPr>
                </pic:pic>
              </a:graphicData>
            </a:graphic>
          </wp:inline>
        </w:drawing>
      </w:r>
      <w:r w:rsidR="007E52D3" w:rsidRPr="001949A8">
        <w:rPr>
          <w:rStyle w:val="FontStyle144"/>
          <w:rFonts w:ascii="Times New Roman" w:hAnsi="Times New Roman" w:cs="Times New Roman"/>
          <w:sz w:val="24"/>
          <w:szCs w:val="24"/>
          <w:lang w:eastAsia="en-US"/>
        </w:rPr>
        <w:t>где</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s</w:t>
      </w:r>
      <w:r w:rsidR="008601BE" w:rsidRPr="001949A8">
        <w:rPr>
          <w:rStyle w:val="FontStyle106"/>
          <w:rFonts w:ascii="Times New Roman" w:hAnsi="Times New Roman" w:cs="Times New Roman"/>
          <w:sz w:val="24"/>
          <w:szCs w:val="24"/>
          <w:lang w:eastAsia="en-US"/>
        </w:rPr>
        <w:t>=</w:t>
      </w:r>
      <w:proofErr w:type="gramStart"/>
      <w:r w:rsidR="008601BE" w:rsidRPr="005220A4">
        <w:rPr>
          <w:rStyle w:val="FontStyle137"/>
          <w:i w:val="0"/>
          <w:iCs w:val="0"/>
          <w:spacing w:val="0"/>
          <w:sz w:val="24"/>
          <w:szCs w:val="24"/>
          <w:lang w:eastAsia="en-US"/>
        </w:rPr>
        <w:t>0</w:t>
      </w:r>
      <w:r w:rsidR="008601BE" w:rsidRPr="001949A8">
        <w:rPr>
          <w:rStyle w:val="FontStyle137"/>
          <w:spacing w:val="0"/>
          <w:sz w:val="24"/>
          <w:szCs w:val="24"/>
          <w:lang w:eastAsia="en-US"/>
        </w:rPr>
        <w:t>,...</w:t>
      </w:r>
      <w:proofErr w:type="gramEnd"/>
      <w:r w:rsidR="008601BE" w:rsidRPr="001949A8">
        <w:rPr>
          <w:rStyle w:val="FontStyle137"/>
          <w:spacing w:val="0"/>
          <w:sz w:val="24"/>
          <w:szCs w:val="24"/>
          <w:lang w:eastAsia="en-US"/>
        </w:rPr>
        <w:t>,S</w:t>
      </w:r>
      <w:r w:rsidR="008601BE" w:rsidRPr="001949A8">
        <w:rPr>
          <w:rStyle w:val="FontStyle106"/>
          <w:rFonts w:ascii="Times New Roman" w:hAnsi="Times New Roman" w:cs="Times New Roman"/>
          <w:i w:val="0"/>
          <w:sz w:val="24"/>
          <w:szCs w:val="24"/>
          <w:lang w:eastAsia="en-US"/>
        </w:rPr>
        <w:t>-</w:t>
      </w:r>
      <w:r w:rsidR="008601BE" w:rsidRPr="001949A8">
        <w:rPr>
          <w:rStyle w:val="FontStyle137"/>
          <w:i w:val="0"/>
          <w:spacing w:val="0"/>
          <w:sz w:val="24"/>
          <w:szCs w:val="24"/>
          <w:lang w:eastAsia="en-US"/>
        </w:rPr>
        <w:t>1</w:t>
      </w:r>
      <w:r w:rsidR="008601BE" w:rsidRPr="001949A8">
        <w:rPr>
          <w:rStyle w:val="FontStyle137"/>
          <w:spacing w:val="0"/>
          <w:sz w:val="24"/>
          <w:szCs w:val="24"/>
          <w:lang w:eastAsia="en-US"/>
        </w:rPr>
        <w:t xml:space="preserve"> </w:t>
      </w:r>
      <w:r w:rsidR="005220A4">
        <w:rPr>
          <w:rStyle w:val="FontStyle144"/>
          <w:rFonts w:ascii="Times New Roman" w:hAnsi="Times New Roman" w:cs="Times New Roman"/>
          <w:sz w:val="24"/>
          <w:szCs w:val="24"/>
          <w:lang w:val="kk-KZ" w:eastAsia="en-US"/>
        </w:rPr>
        <w:t>и</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t</w:t>
      </w:r>
      <w:r w:rsidR="008601BE" w:rsidRPr="001949A8">
        <w:rPr>
          <w:rStyle w:val="FontStyle106"/>
          <w:rFonts w:ascii="Times New Roman" w:hAnsi="Times New Roman" w:cs="Times New Roman"/>
          <w:sz w:val="24"/>
          <w:szCs w:val="24"/>
          <w:lang w:eastAsia="en-US"/>
        </w:rPr>
        <w:t>=</w:t>
      </w:r>
      <w:r w:rsidR="008601BE" w:rsidRPr="001949A8">
        <w:rPr>
          <w:rStyle w:val="FontStyle138"/>
          <w:sz w:val="24"/>
          <w:szCs w:val="24"/>
          <w:lang w:eastAsia="en-US"/>
        </w:rPr>
        <w:t>0</w:t>
      </w:r>
      <w:r w:rsidR="008601BE" w:rsidRPr="001949A8">
        <w:rPr>
          <w:rStyle w:val="FontStyle133"/>
          <w:sz w:val="24"/>
          <w:szCs w:val="24"/>
          <w:lang w:eastAsia="en-US"/>
        </w:rPr>
        <w:t>,...,</w:t>
      </w:r>
      <w:r w:rsidR="008601BE" w:rsidRPr="001949A8">
        <w:rPr>
          <w:rStyle w:val="FontStyle133"/>
          <w:i/>
          <w:sz w:val="24"/>
          <w:szCs w:val="24"/>
          <w:lang w:eastAsia="en-US"/>
        </w:rPr>
        <w:t>T</w:t>
      </w:r>
      <w:r w:rsidR="008601BE" w:rsidRPr="001949A8">
        <w:rPr>
          <w:rStyle w:val="FontStyle106"/>
          <w:rFonts w:ascii="Times New Roman" w:hAnsi="Times New Roman" w:cs="Times New Roman"/>
          <w:i w:val="0"/>
          <w:sz w:val="24"/>
          <w:szCs w:val="24"/>
          <w:lang w:eastAsia="en-US"/>
        </w:rPr>
        <w:t>-</w:t>
      </w:r>
      <w:r w:rsidR="008601BE" w:rsidRPr="001949A8">
        <w:rPr>
          <w:rStyle w:val="FontStyle137"/>
          <w:i w:val="0"/>
          <w:spacing w:val="0"/>
          <w:sz w:val="24"/>
          <w:szCs w:val="24"/>
          <w:lang w:eastAsia="en-US"/>
        </w:rPr>
        <w:t>1</w:t>
      </w:r>
      <w:r w:rsidR="008601BE" w:rsidRPr="001949A8">
        <w:rPr>
          <w:rStyle w:val="FontStyle144"/>
          <w:rFonts w:ascii="Times New Roman" w:hAnsi="Times New Roman" w:cs="Times New Roman"/>
          <w:sz w:val="24"/>
          <w:szCs w:val="24"/>
          <w:lang w:eastAsia="en-US"/>
        </w:rPr>
        <w:t>.</w:t>
      </w:r>
    </w:p>
    <w:p w14:paraId="068DCBB1" w14:textId="7309BB01" w:rsidR="008601BE" w:rsidRPr="001949A8" w:rsidRDefault="007E52D3" w:rsidP="00173EE8">
      <w:pPr>
        <w:pStyle w:val="Style74"/>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Обозначают пространственные частоты по осям</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 xml:space="preserve">x </w:t>
      </w:r>
      <w:r w:rsidRPr="001949A8">
        <w:rPr>
          <w:rStyle w:val="FontStyle144"/>
          <w:rFonts w:ascii="Times New Roman" w:hAnsi="Times New Roman" w:cs="Times New Roman"/>
          <w:sz w:val="24"/>
          <w:szCs w:val="24"/>
          <w:lang w:eastAsia="en-US"/>
        </w:rPr>
        <w:t>и</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 xml:space="preserve">y </w:t>
      </w:r>
      <w:r w:rsidRPr="001949A8">
        <w:rPr>
          <w:rStyle w:val="FontStyle144"/>
          <w:rFonts w:ascii="Times New Roman" w:hAnsi="Times New Roman" w:cs="Times New Roman"/>
          <w:sz w:val="24"/>
          <w:szCs w:val="24"/>
          <w:lang w:eastAsia="en-US"/>
        </w:rPr>
        <w:t>символами</w:t>
      </w:r>
      <w:r w:rsidR="008601BE" w:rsidRPr="001949A8">
        <w:rPr>
          <w:rStyle w:val="FontStyle144"/>
          <w:rFonts w:ascii="Times New Roman" w:hAnsi="Times New Roman" w:cs="Times New Roman"/>
          <w:sz w:val="24"/>
          <w:szCs w:val="24"/>
          <w:lang w:eastAsia="en-US"/>
        </w:rPr>
        <w:t xml:space="preserve"> </w:t>
      </w:r>
      <w:proofErr w:type="spellStart"/>
      <w:r w:rsidR="008601BE" w:rsidRPr="001949A8">
        <w:rPr>
          <w:rStyle w:val="FontStyle137"/>
          <w:spacing w:val="0"/>
          <w:sz w:val="24"/>
          <w:szCs w:val="24"/>
          <w:lang w:eastAsia="en-US"/>
        </w:rPr>
        <w:t>f</w:t>
      </w:r>
      <w:r w:rsidR="008601BE" w:rsidRPr="001949A8">
        <w:rPr>
          <w:rStyle w:val="FontStyle137"/>
          <w:spacing w:val="0"/>
          <w:sz w:val="24"/>
          <w:szCs w:val="24"/>
          <w:vertAlign w:val="subscript"/>
          <w:lang w:eastAsia="en-US"/>
        </w:rPr>
        <w:t>x</w:t>
      </w:r>
      <w:proofErr w:type="spellEnd"/>
      <w:r w:rsidR="008601BE" w:rsidRPr="001949A8">
        <w:rPr>
          <w:rStyle w:val="FontStyle137"/>
          <w:spacing w:val="0"/>
          <w:sz w:val="24"/>
          <w:szCs w:val="24"/>
          <w:lang w:eastAsia="en-US"/>
        </w:rPr>
        <w:t xml:space="preserve"> </w:t>
      </w:r>
      <w:r w:rsidRPr="001949A8">
        <w:rPr>
          <w:rStyle w:val="FontStyle144"/>
          <w:rFonts w:ascii="Times New Roman" w:hAnsi="Times New Roman" w:cs="Times New Roman"/>
          <w:sz w:val="24"/>
          <w:szCs w:val="24"/>
          <w:lang w:eastAsia="en-US"/>
        </w:rPr>
        <w:t>и</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f</w:t>
      </w:r>
      <w:r w:rsidR="005220A4">
        <w:rPr>
          <w:rStyle w:val="FontStyle137"/>
          <w:spacing w:val="0"/>
          <w:sz w:val="24"/>
          <w:szCs w:val="24"/>
          <w:vertAlign w:val="subscript"/>
          <w:lang w:val="en-US" w:eastAsia="en-US"/>
        </w:rPr>
        <w:t>y</w:t>
      </w:r>
      <w:r w:rsidR="008601BE" w:rsidRPr="001949A8">
        <w:rPr>
          <w:rStyle w:val="FontStyle137"/>
          <w:spacing w:val="0"/>
          <w:sz w:val="24"/>
          <w:szCs w:val="24"/>
          <w:lang w:eastAsia="en-US"/>
        </w:rPr>
        <w:t xml:space="preserve"> </w:t>
      </w:r>
      <w:r w:rsidRPr="001949A8">
        <w:rPr>
          <w:rStyle w:val="FontStyle144"/>
          <w:rFonts w:ascii="Times New Roman" w:hAnsi="Times New Roman" w:cs="Times New Roman"/>
          <w:sz w:val="24"/>
          <w:szCs w:val="24"/>
          <w:lang w:eastAsia="en-US"/>
        </w:rPr>
        <w:t>соответственно</w:t>
      </w:r>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Кроме того</w:t>
      </w:r>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символами</w:t>
      </w:r>
      <w:r w:rsidR="008601BE" w:rsidRPr="001949A8">
        <w:rPr>
          <w:rStyle w:val="FontStyle144"/>
          <w:rFonts w:ascii="Times New Roman" w:hAnsi="Times New Roman" w:cs="Times New Roman"/>
          <w:sz w:val="24"/>
          <w:szCs w:val="24"/>
          <w:lang w:eastAsia="en-US"/>
        </w:rPr>
        <w:t xml:space="preserve"> </w:t>
      </w:r>
      <w:proofErr w:type="spellStart"/>
      <w:r w:rsidR="008601BE" w:rsidRPr="001949A8">
        <w:rPr>
          <w:rStyle w:val="FontStyle144"/>
          <w:rFonts w:ascii="Times New Roman" w:hAnsi="Times New Roman" w:cs="Times New Roman"/>
          <w:sz w:val="24"/>
          <w:szCs w:val="24"/>
          <w:lang w:eastAsia="en-US"/>
        </w:rPr>
        <w:t>NQ</w:t>
      </w:r>
      <w:r w:rsidR="008601BE" w:rsidRPr="005220A4">
        <w:rPr>
          <w:rStyle w:val="FontStyle144"/>
          <w:rFonts w:ascii="Times New Roman" w:hAnsi="Times New Roman" w:cs="Times New Roman"/>
          <w:i/>
          <w:iCs/>
          <w:sz w:val="24"/>
          <w:szCs w:val="24"/>
          <w:vertAlign w:val="subscript"/>
          <w:lang w:eastAsia="en-US"/>
        </w:rPr>
        <w:t>x</w:t>
      </w:r>
      <w:proofErr w:type="spellEnd"/>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и</w:t>
      </w:r>
      <w:r w:rsidR="008601BE" w:rsidRPr="001949A8">
        <w:rPr>
          <w:rStyle w:val="FontStyle144"/>
          <w:rFonts w:ascii="Times New Roman" w:hAnsi="Times New Roman" w:cs="Times New Roman"/>
          <w:sz w:val="24"/>
          <w:szCs w:val="24"/>
          <w:lang w:eastAsia="en-US"/>
        </w:rPr>
        <w:t xml:space="preserve"> </w:t>
      </w:r>
      <w:proofErr w:type="spellStart"/>
      <w:r w:rsidR="008601BE" w:rsidRPr="001949A8">
        <w:rPr>
          <w:rStyle w:val="FontStyle144"/>
          <w:rFonts w:ascii="Times New Roman" w:hAnsi="Times New Roman" w:cs="Times New Roman"/>
          <w:sz w:val="24"/>
          <w:szCs w:val="24"/>
          <w:lang w:eastAsia="en-US"/>
        </w:rPr>
        <w:t>NQ</w:t>
      </w:r>
      <w:r w:rsidR="008601BE" w:rsidRPr="00210330">
        <w:rPr>
          <w:rStyle w:val="FontStyle144"/>
          <w:rFonts w:ascii="Times New Roman" w:hAnsi="Times New Roman" w:cs="Times New Roman"/>
          <w:i/>
          <w:iCs/>
          <w:sz w:val="24"/>
          <w:szCs w:val="24"/>
          <w:vertAlign w:val="subscript"/>
          <w:lang w:eastAsia="en-US"/>
        </w:rPr>
        <w:t>y</w:t>
      </w:r>
      <w:proofErr w:type="spellEnd"/>
      <w:r w:rsidR="008601BE" w:rsidRPr="001949A8">
        <w:rPr>
          <w:rStyle w:val="FontStyle144"/>
          <w:rFonts w:ascii="Times New Roman" w:hAnsi="Times New Roman" w:cs="Times New Roman"/>
          <w:sz w:val="24"/>
          <w:szCs w:val="24"/>
          <w:vertAlign w:val="subscript"/>
          <w:lang w:eastAsia="en-US"/>
        </w:rPr>
        <w:t xml:space="preserve"> </w:t>
      </w:r>
      <w:r w:rsidRPr="001949A8">
        <w:rPr>
          <w:rStyle w:val="FontStyle144"/>
          <w:rFonts w:ascii="Times New Roman" w:hAnsi="Times New Roman" w:cs="Times New Roman"/>
          <w:sz w:val="24"/>
          <w:szCs w:val="24"/>
          <w:lang w:eastAsia="en-US"/>
        </w:rPr>
        <w:t xml:space="preserve">обозначим частоты Найквиста по осям </w:t>
      </w:r>
      <w:r w:rsidR="008601BE" w:rsidRPr="001949A8">
        <w:rPr>
          <w:rStyle w:val="FontStyle137"/>
          <w:spacing w:val="0"/>
          <w:sz w:val="24"/>
          <w:szCs w:val="24"/>
          <w:lang w:eastAsia="en-US"/>
        </w:rPr>
        <w:t xml:space="preserve">x </w:t>
      </w:r>
      <w:r w:rsidRPr="001949A8">
        <w:rPr>
          <w:rStyle w:val="FontStyle144"/>
          <w:rFonts w:ascii="Times New Roman" w:hAnsi="Times New Roman" w:cs="Times New Roman"/>
          <w:sz w:val="24"/>
          <w:szCs w:val="24"/>
          <w:lang w:eastAsia="en-US"/>
        </w:rPr>
        <w:t>и</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 xml:space="preserve">y </w:t>
      </w:r>
      <w:r w:rsidRPr="001949A8">
        <w:rPr>
          <w:rStyle w:val="FontStyle144"/>
          <w:rFonts w:ascii="Times New Roman" w:hAnsi="Times New Roman" w:cs="Times New Roman"/>
          <w:sz w:val="24"/>
          <w:szCs w:val="24"/>
          <w:lang w:eastAsia="en-US"/>
        </w:rPr>
        <w:t>соответственно</w:t>
      </w:r>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где</w:t>
      </w:r>
      <w:r w:rsidR="008601BE" w:rsidRPr="001949A8">
        <w:rPr>
          <w:rStyle w:val="FontStyle144"/>
          <w:rFonts w:ascii="Times New Roman" w:hAnsi="Times New Roman" w:cs="Times New Roman"/>
          <w:sz w:val="24"/>
          <w:szCs w:val="24"/>
          <w:lang w:eastAsia="en-US"/>
        </w:rPr>
        <w:t xml:space="preserve"> </w:t>
      </w:r>
      <w:proofErr w:type="spellStart"/>
      <w:r w:rsidR="008601BE" w:rsidRPr="001949A8">
        <w:rPr>
          <w:rStyle w:val="FontStyle144"/>
          <w:rFonts w:ascii="Times New Roman" w:hAnsi="Times New Roman" w:cs="Times New Roman"/>
          <w:sz w:val="24"/>
          <w:szCs w:val="24"/>
          <w:lang w:eastAsia="en-US"/>
        </w:rPr>
        <w:t>NQ</w:t>
      </w:r>
      <w:r w:rsidR="008601BE" w:rsidRPr="00210330">
        <w:rPr>
          <w:rStyle w:val="FontStyle144"/>
          <w:rFonts w:ascii="Times New Roman" w:hAnsi="Times New Roman" w:cs="Times New Roman"/>
          <w:i/>
          <w:iCs/>
          <w:sz w:val="24"/>
          <w:szCs w:val="24"/>
          <w:vertAlign w:val="subscript"/>
          <w:lang w:eastAsia="en-US"/>
        </w:rPr>
        <w:t>x</w:t>
      </w:r>
      <w:proofErr w:type="spellEnd"/>
      <w:r w:rsidR="008601BE" w:rsidRPr="001949A8">
        <w:rPr>
          <w:rStyle w:val="FontStyle144"/>
          <w:rFonts w:ascii="Times New Roman" w:hAnsi="Times New Roman" w:cs="Times New Roman"/>
          <w:sz w:val="24"/>
          <w:szCs w:val="24"/>
          <w:lang w:eastAsia="en-US"/>
        </w:rPr>
        <w:t xml:space="preserve"> = (</w:t>
      </w:r>
      <w:r w:rsidRPr="001949A8">
        <w:rPr>
          <w:rStyle w:val="FontStyle144"/>
          <w:rFonts w:ascii="Times New Roman" w:hAnsi="Times New Roman" w:cs="Times New Roman"/>
          <w:sz w:val="24"/>
          <w:szCs w:val="24"/>
          <w:lang w:eastAsia="en-US"/>
        </w:rPr>
        <w:t>разрешение изображения по оси</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x</w:t>
      </w:r>
      <w:r w:rsidR="008601BE" w:rsidRPr="001949A8">
        <w:rPr>
          <w:rStyle w:val="FontStyle144"/>
          <w:rFonts w:ascii="Times New Roman" w:hAnsi="Times New Roman" w:cs="Times New Roman"/>
          <w:sz w:val="24"/>
          <w:szCs w:val="24"/>
          <w:lang w:eastAsia="en-US"/>
        </w:rPr>
        <w:t xml:space="preserve">)/2 </w:t>
      </w:r>
      <w:r w:rsidRPr="001949A8">
        <w:rPr>
          <w:rStyle w:val="FontStyle144"/>
          <w:rFonts w:ascii="Times New Roman" w:hAnsi="Times New Roman" w:cs="Times New Roman"/>
          <w:sz w:val="24"/>
          <w:szCs w:val="24"/>
          <w:lang w:eastAsia="en-US"/>
        </w:rPr>
        <w:t>и</w:t>
      </w:r>
      <w:r w:rsidR="008601BE" w:rsidRPr="001949A8">
        <w:rPr>
          <w:rStyle w:val="FontStyle144"/>
          <w:rFonts w:ascii="Times New Roman" w:hAnsi="Times New Roman" w:cs="Times New Roman"/>
          <w:sz w:val="24"/>
          <w:szCs w:val="24"/>
          <w:lang w:eastAsia="en-US"/>
        </w:rPr>
        <w:t xml:space="preserve"> </w:t>
      </w:r>
      <w:proofErr w:type="spellStart"/>
      <w:r w:rsidR="008601BE" w:rsidRPr="001949A8">
        <w:rPr>
          <w:rStyle w:val="FontStyle144"/>
          <w:rFonts w:ascii="Times New Roman" w:hAnsi="Times New Roman" w:cs="Times New Roman"/>
          <w:sz w:val="24"/>
          <w:szCs w:val="24"/>
          <w:lang w:eastAsia="en-US"/>
        </w:rPr>
        <w:t>NQ</w:t>
      </w:r>
      <w:r w:rsidR="008601BE" w:rsidRPr="00210330">
        <w:rPr>
          <w:rStyle w:val="FontStyle144"/>
          <w:rFonts w:ascii="Times New Roman" w:hAnsi="Times New Roman" w:cs="Times New Roman"/>
          <w:i/>
          <w:iCs/>
          <w:sz w:val="24"/>
          <w:szCs w:val="24"/>
          <w:vertAlign w:val="subscript"/>
          <w:lang w:eastAsia="en-US"/>
        </w:rPr>
        <w:t>y</w:t>
      </w:r>
      <w:proofErr w:type="spellEnd"/>
      <w:r w:rsidR="008601BE" w:rsidRPr="001949A8">
        <w:rPr>
          <w:rStyle w:val="FontStyle144"/>
          <w:rFonts w:ascii="Times New Roman" w:hAnsi="Times New Roman" w:cs="Times New Roman"/>
          <w:sz w:val="24"/>
          <w:szCs w:val="24"/>
          <w:lang w:eastAsia="en-US"/>
        </w:rPr>
        <w:t xml:space="preserve"> = (</w:t>
      </w:r>
      <w:r w:rsidRPr="001949A8">
        <w:rPr>
          <w:rStyle w:val="FontStyle144"/>
          <w:rFonts w:ascii="Times New Roman" w:hAnsi="Times New Roman" w:cs="Times New Roman"/>
          <w:sz w:val="24"/>
          <w:szCs w:val="24"/>
          <w:lang w:eastAsia="en-US"/>
        </w:rPr>
        <w:t xml:space="preserve">разрешение изображения по оси </w:t>
      </w:r>
      <w:r w:rsidR="008601BE" w:rsidRPr="001949A8">
        <w:rPr>
          <w:rStyle w:val="FontStyle137"/>
          <w:spacing w:val="0"/>
          <w:sz w:val="24"/>
          <w:szCs w:val="24"/>
          <w:lang w:eastAsia="en-US"/>
        </w:rPr>
        <w:t>y</w:t>
      </w:r>
      <w:r w:rsidR="008601BE" w:rsidRPr="001949A8">
        <w:rPr>
          <w:rStyle w:val="FontStyle144"/>
          <w:rFonts w:ascii="Times New Roman" w:hAnsi="Times New Roman" w:cs="Times New Roman"/>
          <w:sz w:val="24"/>
          <w:szCs w:val="24"/>
          <w:lang w:eastAsia="en-US"/>
        </w:rPr>
        <w:t xml:space="preserve">)/2. </w:t>
      </w:r>
      <w:r w:rsidRPr="001949A8">
        <w:rPr>
          <w:rStyle w:val="FontStyle144"/>
          <w:rFonts w:ascii="Times New Roman" w:hAnsi="Times New Roman" w:cs="Times New Roman"/>
          <w:sz w:val="24"/>
          <w:szCs w:val="24"/>
          <w:lang w:eastAsia="en-US"/>
        </w:rPr>
        <w:t xml:space="preserve">Тогда каждое составляющее </w:t>
      </w:r>
      <w:r w:rsidR="00210330" w:rsidRPr="00210330">
        <w:rPr>
          <w:rStyle w:val="FontStyle144"/>
          <w:rFonts w:ascii="Times New Roman" w:hAnsi="Times New Roman" w:cs="Times New Roman"/>
          <w:sz w:val="24"/>
          <w:szCs w:val="24"/>
          <w:lang w:eastAsia="en-US"/>
        </w:rPr>
        <w:t>2</w:t>
      </w:r>
      <w:r w:rsidR="00210330">
        <w:rPr>
          <w:rStyle w:val="FontStyle144"/>
          <w:rFonts w:ascii="Times New Roman" w:hAnsi="Times New Roman" w:cs="Times New Roman"/>
          <w:sz w:val="24"/>
          <w:szCs w:val="24"/>
          <w:lang w:val="en-US" w:eastAsia="en-US"/>
        </w:rPr>
        <w:t>D</w:t>
      </w:r>
      <w:r w:rsidR="008601BE" w:rsidRPr="001949A8">
        <w:rPr>
          <w:rStyle w:val="FontStyle144"/>
          <w:rFonts w:ascii="Times New Roman" w:hAnsi="Times New Roman" w:cs="Times New Roman"/>
          <w:sz w:val="24"/>
          <w:szCs w:val="24"/>
          <w:lang w:eastAsia="en-US"/>
        </w:rPr>
        <w:t xml:space="preserve"> DFT </w:t>
      </w:r>
      <w:r w:rsidRPr="001949A8">
        <w:rPr>
          <w:rStyle w:val="FontStyle144"/>
          <w:rFonts w:ascii="Times New Roman" w:hAnsi="Times New Roman" w:cs="Times New Roman"/>
          <w:sz w:val="24"/>
          <w:szCs w:val="24"/>
          <w:lang w:eastAsia="en-US"/>
        </w:rPr>
        <w:t>в положении</w:t>
      </w:r>
      <w:r w:rsidR="008601BE" w:rsidRPr="001949A8">
        <w:rPr>
          <w:rStyle w:val="FontStyle144"/>
          <w:rFonts w:ascii="Times New Roman" w:hAnsi="Times New Roman" w:cs="Times New Roman"/>
          <w:sz w:val="24"/>
          <w:szCs w:val="24"/>
          <w:lang w:eastAsia="en-US"/>
        </w:rPr>
        <w:t xml:space="preserve"> </w:t>
      </w:r>
      <w:r w:rsidR="00FA3ABA" w:rsidRPr="001949A8">
        <w:rPr>
          <w:rStyle w:val="FontStyle137"/>
          <w:noProof/>
          <w:spacing w:val="0"/>
          <w:sz w:val="24"/>
          <w:szCs w:val="24"/>
        </w:rPr>
        <w:drawing>
          <wp:inline distT="0" distB="0" distL="0" distR="0" wp14:anchorId="05E499C8" wp14:editId="2DEC33A5">
            <wp:extent cx="1630680" cy="259080"/>
            <wp:effectExtent l="0" t="0" r="7620" b="762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1630680" cy="259080"/>
                    </a:xfrm>
                    <a:prstGeom prst="rect">
                      <a:avLst/>
                    </a:prstGeom>
                  </pic:spPr>
                </pic:pic>
              </a:graphicData>
            </a:graphic>
          </wp:inline>
        </w:drawing>
      </w:r>
      <w:r w:rsidR="008601BE" w:rsidRPr="001949A8">
        <w:rPr>
          <w:rStyle w:val="FontStyle144"/>
          <w:rFonts w:ascii="Times New Roman" w:hAnsi="Times New Roman" w:cs="Times New Roman"/>
          <w:sz w:val="24"/>
          <w:szCs w:val="24"/>
          <w:lang w:eastAsia="en-US"/>
        </w:rPr>
        <w:t>(</w:t>
      </w:r>
      <w:r w:rsidRPr="001949A8">
        <w:rPr>
          <w:rStyle w:val="FontStyle144"/>
          <w:rFonts w:ascii="Times New Roman" w:hAnsi="Times New Roman" w:cs="Times New Roman"/>
          <w:sz w:val="24"/>
          <w:szCs w:val="24"/>
          <w:lang w:eastAsia="en-US"/>
        </w:rPr>
        <w:t>для</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k=</w:t>
      </w:r>
      <w:r w:rsidR="008601BE" w:rsidRPr="001949A8">
        <w:rPr>
          <w:rStyle w:val="FontStyle133"/>
          <w:sz w:val="24"/>
          <w:szCs w:val="24"/>
          <w:lang w:eastAsia="en-US"/>
        </w:rPr>
        <w:t>0,...,</w:t>
      </w:r>
      <w:r w:rsidR="008601BE" w:rsidRPr="001949A8">
        <w:rPr>
          <w:rStyle w:val="FontStyle137"/>
          <w:spacing w:val="0"/>
          <w:sz w:val="24"/>
          <w:szCs w:val="24"/>
          <w:lang w:eastAsia="en-US"/>
        </w:rPr>
        <w:t xml:space="preserve">S-1 </w:t>
      </w:r>
      <w:r w:rsidRPr="001949A8">
        <w:rPr>
          <w:rStyle w:val="FontStyle144"/>
          <w:rFonts w:ascii="Times New Roman" w:hAnsi="Times New Roman" w:cs="Times New Roman"/>
          <w:sz w:val="24"/>
          <w:szCs w:val="24"/>
          <w:lang w:eastAsia="en-US"/>
        </w:rPr>
        <w:t>и</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l=</w:t>
      </w:r>
      <w:r w:rsidR="008601BE" w:rsidRPr="00210330">
        <w:rPr>
          <w:rStyle w:val="FontStyle137"/>
          <w:i w:val="0"/>
          <w:iCs w:val="0"/>
          <w:spacing w:val="0"/>
          <w:sz w:val="24"/>
          <w:szCs w:val="24"/>
          <w:lang w:eastAsia="en-US"/>
        </w:rPr>
        <w:t>0</w:t>
      </w:r>
      <w:r w:rsidR="008601BE" w:rsidRPr="001949A8">
        <w:rPr>
          <w:rStyle w:val="FontStyle137"/>
          <w:spacing w:val="0"/>
          <w:sz w:val="24"/>
          <w:szCs w:val="24"/>
          <w:lang w:eastAsia="en-US"/>
        </w:rPr>
        <w:t>,...,T</w:t>
      </w:r>
      <w:r w:rsidR="008601BE" w:rsidRPr="00210330">
        <w:rPr>
          <w:rStyle w:val="FontStyle137"/>
          <w:i w:val="0"/>
          <w:spacing w:val="0"/>
          <w:sz w:val="24"/>
          <w:szCs w:val="24"/>
          <w:lang w:eastAsia="en-US"/>
        </w:rPr>
        <w:t>-1</w:t>
      </w:r>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состоит из комплексного</w:t>
      </w:r>
      <w:r w:rsidR="008601BE" w:rsidRPr="001949A8">
        <w:rPr>
          <w:rStyle w:val="FontStyle144"/>
          <w:rFonts w:ascii="Times New Roman" w:hAnsi="Times New Roman" w:cs="Times New Roman"/>
          <w:sz w:val="24"/>
          <w:szCs w:val="24"/>
          <w:lang w:eastAsia="en-US"/>
        </w:rPr>
        <w:t xml:space="preserve"> </w:t>
      </w:r>
      <w:r w:rsidR="001A7782" w:rsidRPr="001949A8">
        <w:rPr>
          <w:rStyle w:val="FontStyle144"/>
          <w:rFonts w:ascii="Times New Roman" w:hAnsi="Times New Roman" w:cs="Times New Roman"/>
          <w:sz w:val="24"/>
          <w:szCs w:val="24"/>
          <w:lang w:eastAsia="en-US"/>
        </w:rPr>
        <w:t>составляющ</w:t>
      </w:r>
      <w:r w:rsidRPr="001949A8">
        <w:rPr>
          <w:rStyle w:val="FontStyle144"/>
          <w:rFonts w:ascii="Times New Roman" w:hAnsi="Times New Roman" w:cs="Times New Roman"/>
          <w:sz w:val="24"/>
          <w:szCs w:val="24"/>
          <w:lang w:eastAsia="en-US"/>
        </w:rPr>
        <w:t>его,</w:t>
      </w:r>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 xml:space="preserve">представленного здесь </w:t>
      </w:r>
      <w:r w:rsidR="008E2644" w:rsidRPr="001949A8">
        <w:rPr>
          <w:rStyle w:val="FontStyle144"/>
          <w:rFonts w:ascii="Times New Roman" w:hAnsi="Times New Roman" w:cs="Times New Roman"/>
          <w:sz w:val="24"/>
          <w:szCs w:val="24"/>
          <w:lang w:eastAsia="en-US"/>
        </w:rPr>
        <w:t>модуля</w:t>
      </w:r>
      <w:r w:rsidR="008601BE" w:rsidRPr="001949A8">
        <w:rPr>
          <w:rStyle w:val="FontStyle144"/>
          <w:rFonts w:ascii="Times New Roman" w:hAnsi="Times New Roman" w:cs="Times New Roman"/>
          <w:sz w:val="24"/>
          <w:szCs w:val="24"/>
          <w:lang w:eastAsia="en-US"/>
        </w:rPr>
        <w:t xml:space="preserve">, </w:t>
      </w:r>
      <w:r w:rsidR="00210330">
        <w:rPr>
          <w:rStyle w:val="FontStyle137"/>
          <w:spacing w:val="0"/>
          <w:sz w:val="24"/>
          <w:szCs w:val="24"/>
          <w:lang w:eastAsia="en-US"/>
        </w:rPr>
        <w:t>α</w:t>
      </w:r>
      <w:proofErr w:type="spellStart"/>
      <w:r w:rsidR="008601BE" w:rsidRPr="001949A8">
        <w:rPr>
          <w:rStyle w:val="FontStyle137"/>
          <w:spacing w:val="0"/>
          <w:sz w:val="24"/>
          <w:szCs w:val="24"/>
          <w:vertAlign w:val="subscript"/>
          <w:lang w:eastAsia="en-US"/>
        </w:rPr>
        <w:t>kl</w:t>
      </w:r>
      <w:proofErr w:type="spellEnd"/>
      <w:r w:rsidR="008601BE" w:rsidRPr="001949A8">
        <w:rPr>
          <w:rStyle w:val="FontStyle106"/>
          <w:rFonts w:ascii="Times New Roman" w:hAnsi="Times New Roman" w:cs="Times New Roman"/>
          <w:sz w:val="24"/>
          <w:szCs w:val="24"/>
          <w:lang w:eastAsia="en-US"/>
        </w:rPr>
        <w:t>=</w:t>
      </w:r>
      <w:r w:rsidR="00AF306D" w:rsidRPr="001949A8">
        <w:rPr>
          <w:rStyle w:val="FontStyle137"/>
          <w:i w:val="0"/>
          <w:spacing w:val="0"/>
          <w:sz w:val="24"/>
          <w:szCs w:val="24"/>
          <w:lang w:eastAsia="en-US"/>
        </w:rPr>
        <w:t>|</w:t>
      </w:r>
      <w:r w:rsidR="008601BE" w:rsidRPr="001949A8">
        <w:rPr>
          <w:rStyle w:val="FontStyle137"/>
          <w:i w:val="0"/>
          <w:spacing w:val="0"/>
          <w:sz w:val="24"/>
          <w:szCs w:val="24"/>
          <w:lang w:eastAsia="en-US"/>
        </w:rPr>
        <w:t>H</w:t>
      </w:r>
      <w:r w:rsidR="008601BE" w:rsidRPr="001949A8">
        <w:rPr>
          <w:rStyle w:val="FontStyle137"/>
          <w:spacing w:val="0"/>
          <w:sz w:val="24"/>
          <w:szCs w:val="24"/>
          <w:lang w:eastAsia="en-US"/>
        </w:rPr>
        <w:t>(</w:t>
      </w:r>
      <w:proofErr w:type="spellStart"/>
      <w:r w:rsidR="008601BE" w:rsidRPr="001949A8">
        <w:rPr>
          <w:rStyle w:val="FontStyle137"/>
          <w:spacing w:val="0"/>
          <w:sz w:val="24"/>
          <w:szCs w:val="24"/>
          <w:lang w:eastAsia="en-US"/>
        </w:rPr>
        <w:t>k,l</w:t>
      </w:r>
      <w:proofErr w:type="spellEnd"/>
      <w:r w:rsidR="008601BE" w:rsidRPr="001949A8">
        <w:rPr>
          <w:rStyle w:val="FontStyle144"/>
          <w:rFonts w:ascii="Times New Roman" w:hAnsi="Times New Roman" w:cs="Times New Roman"/>
          <w:sz w:val="24"/>
          <w:szCs w:val="24"/>
          <w:lang w:eastAsia="en-US"/>
        </w:rPr>
        <w:t>)</w:t>
      </w:r>
      <w:r w:rsidR="00BD20EB" w:rsidRPr="001949A8">
        <w:rPr>
          <w:rStyle w:val="FontStyle137"/>
          <w:i w:val="0"/>
          <w:spacing w:val="0"/>
          <w:sz w:val="24"/>
          <w:szCs w:val="24"/>
          <w:lang w:eastAsia="en-US"/>
        </w:rPr>
        <w:t>|</w:t>
      </w:r>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и фаз</w:t>
      </w:r>
      <w:r w:rsidR="008E2644" w:rsidRPr="001949A8">
        <w:rPr>
          <w:rStyle w:val="FontStyle144"/>
          <w:rFonts w:ascii="Times New Roman" w:hAnsi="Times New Roman" w:cs="Times New Roman"/>
          <w:sz w:val="24"/>
          <w:szCs w:val="24"/>
          <w:lang w:eastAsia="en-US"/>
        </w:rPr>
        <w:t>ы</w:t>
      </w:r>
      <w:r w:rsidR="008601BE" w:rsidRPr="001949A8">
        <w:rPr>
          <w:rStyle w:val="FontStyle144"/>
          <w:rFonts w:ascii="Times New Roman" w:hAnsi="Times New Roman" w:cs="Times New Roman"/>
          <w:sz w:val="24"/>
          <w:szCs w:val="24"/>
          <w:lang w:eastAsia="en-US"/>
        </w:rPr>
        <w:t xml:space="preserve">, </w:t>
      </w:r>
      <w:proofErr w:type="spellStart"/>
      <w:r w:rsidR="00AF306D" w:rsidRPr="001949A8">
        <w:rPr>
          <w:rStyle w:val="FontStyle137"/>
          <w:spacing w:val="0"/>
          <w:sz w:val="24"/>
          <w:szCs w:val="24"/>
          <w:lang w:eastAsia="en-US"/>
        </w:rPr>
        <w:t>δ</w:t>
      </w:r>
      <w:r w:rsidR="008601BE" w:rsidRPr="001949A8">
        <w:rPr>
          <w:rStyle w:val="FontStyle137"/>
          <w:spacing w:val="0"/>
          <w:sz w:val="24"/>
          <w:szCs w:val="24"/>
          <w:vertAlign w:val="subscript"/>
          <w:lang w:eastAsia="en-US"/>
        </w:rPr>
        <w:t>kl</w:t>
      </w:r>
      <w:proofErr w:type="spellEnd"/>
      <w:r w:rsidR="008601BE" w:rsidRPr="001949A8">
        <w:rPr>
          <w:rStyle w:val="FontStyle106"/>
          <w:rFonts w:ascii="Times New Roman" w:hAnsi="Times New Roman" w:cs="Times New Roman"/>
          <w:sz w:val="24"/>
          <w:szCs w:val="24"/>
          <w:lang w:eastAsia="en-US"/>
        </w:rPr>
        <w:t>=</w:t>
      </w:r>
      <w:r w:rsidR="00FA3ABA" w:rsidRPr="00BD20EB">
        <w:rPr>
          <w:rStyle w:val="FontStyle106"/>
          <w:rFonts w:ascii="Times New Roman" w:hAnsi="Times New Roman" w:cs="Times New Roman"/>
          <w:i w:val="0"/>
          <w:iCs w:val="0"/>
          <w:sz w:val="24"/>
          <w:szCs w:val="24"/>
          <w:lang w:eastAsia="en-US"/>
        </w:rPr>
        <w:t>&lt;</w:t>
      </w:r>
      <w:r w:rsidR="008601BE" w:rsidRPr="001949A8">
        <w:rPr>
          <w:rStyle w:val="FontStyle137"/>
          <w:i w:val="0"/>
          <w:spacing w:val="0"/>
          <w:sz w:val="24"/>
          <w:szCs w:val="24"/>
          <w:lang w:eastAsia="en-US"/>
        </w:rPr>
        <w:t>H</w:t>
      </w:r>
      <w:r w:rsidR="008601BE" w:rsidRPr="001949A8">
        <w:rPr>
          <w:rStyle w:val="FontStyle137"/>
          <w:spacing w:val="0"/>
          <w:sz w:val="24"/>
          <w:szCs w:val="24"/>
          <w:lang w:eastAsia="en-US"/>
        </w:rPr>
        <w:t>(</w:t>
      </w:r>
      <w:proofErr w:type="spellStart"/>
      <w:r w:rsidR="008601BE" w:rsidRPr="001949A8">
        <w:rPr>
          <w:rStyle w:val="FontStyle137"/>
          <w:spacing w:val="0"/>
          <w:sz w:val="24"/>
          <w:szCs w:val="24"/>
          <w:lang w:eastAsia="en-US"/>
        </w:rPr>
        <w:t>k,l</w:t>
      </w:r>
      <w:proofErr w:type="spellEnd"/>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с следующими диапазонами</w:t>
      </w:r>
      <w:r w:rsidR="008601BE" w:rsidRPr="001949A8">
        <w:rPr>
          <w:rStyle w:val="FontStyle144"/>
          <w:rFonts w:ascii="Times New Roman" w:hAnsi="Times New Roman" w:cs="Times New Roman"/>
          <w:sz w:val="24"/>
          <w:szCs w:val="24"/>
          <w:lang w:eastAsia="en-US"/>
        </w:rPr>
        <w:t>:</w:t>
      </w:r>
    </w:p>
    <w:p w14:paraId="08CBF363" w14:textId="51634433" w:rsidR="008601BE" w:rsidRPr="001949A8" w:rsidRDefault="00BD20EB" w:rsidP="00173EE8">
      <w:pPr>
        <w:pStyle w:val="Style13"/>
        <w:widowControl/>
        <w:ind w:firstLine="720"/>
        <w:jc w:val="both"/>
        <w:rPr>
          <w:rStyle w:val="FontStyle144"/>
          <w:rFonts w:ascii="Times New Roman" w:hAnsi="Times New Roman" w:cs="Times New Roman"/>
          <w:sz w:val="24"/>
          <w:szCs w:val="24"/>
          <w:lang w:eastAsia="en-US"/>
        </w:rPr>
      </w:pPr>
      <w:r>
        <w:rPr>
          <w:rStyle w:val="FontStyle137"/>
          <w:spacing w:val="0"/>
          <w:sz w:val="24"/>
          <w:szCs w:val="24"/>
          <w:lang w:eastAsia="en-US"/>
        </w:rPr>
        <w:t>α</w:t>
      </w:r>
      <w:r w:rsidR="008601BE" w:rsidRPr="001949A8">
        <w:rPr>
          <w:rStyle w:val="FontStyle137"/>
          <w:spacing w:val="0"/>
          <w:sz w:val="24"/>
          <w:szCs w:val="24"/>
          <w:lang w:eastAsia="en-US"/>
        </w:rPr>
        <w:t xml:space="preserve">: </w:t>
      </w:r>
      <w:r w:rsidR="008601BE" w:rsidRPr="001949A8">
        <w:rPr>
          <w:rStyle w:val="FontStyle138"/>
          <w:sz w:val="24"/>
          <w:szCs w:val="24"/>
          <w:lang w:eastAsia="en-US"/>
        </w:rPr>
        <w:t>[0,255</w:t>
      </w:r>
      <m:oMath>
        <m:r>
          <w:rPr>
            <w:rStyle w:val="FontStyle144"/>
            <w:rFonts w:ascii="Cambria Math" w:hAnsi="Cambria Math" w:cs="Times New Roman"/>
            <w:sz w:val="24"/>
            <w:szCs w:val="24"/>
            <w:lang w:eastAsia="en-US"/>
          </w:rPr>
          <m:t>×</m:t>
        </m:r>
      </m:oMath>
      <w:r w:rsidR="008601BE" w:rsidRPr="001949A8">
        <w:rPr>
          <w:rStyle w:val="FontStyle137"/>
          <w:spacing w:val="0"/>
          <w:sz w:val="24"/>
          <w:szCs w:val="24"/>
          <w:lang w:eastAsia="en-US"/>
        </w:rPr>
        <w:t>S</w:t>
      </w:r>
      <m:oMath>
        <m:r>
          <w:rPr>
            <w:rStyle w:val="FontStyle144"/>
            <w:rFonts w:ascii="Cambria Math" w:hAnsi="Cambria Math" w:cs="Times New Roman"/>
            <w:sz w:val="24"/>
            <w:szCs w:val="24"/>
            <w:lang w:eastAsia="en-US"/>
          </w:rPr>
          <m:t>×</m:t>
        </m:r>
      </m:oMath>
      <w:r w:rsidR="008601BE" w:rsidRPr="001949A8">
        <w:rPr>
          <w:rStyle w:val="FontStyle137"/>
          <w:spacing w:val="0"/>
          <w:sz w:val="24"/>
          <w:szCs w:val="24"/>
          <w:lang w:eastAsia="en-US"/>
        </w:rPr>
        <w:t>T</w:t>
      </w:r>
      <w:r w:rsidR="008601BE" w:rsidRPr="001949A8">
        <w:rPr>
          <w:rStyle w:val="FontStyle144"/>
          <w:rFonts w:ascii="Times New Roman" w:hAnsi="Times New Roman" w:cs="Times New Roman"/>
          <w:sz w:val="24"/>
          <w:szCs w:val="24"/>
          <w:lang w:eastAsia="en-US"/>
        </w:rPr>
        <w:t xml:space="preserve">), </w:t>
      </w:r>
      <w:r w:rsidR="007E52D3" w:rsidRPr="001949A8">
        <w:rPr>
          <w:rStyle w:val="FontStyle144"/>
          <w:rFonts w:ascii="Times New Roman" w:hAnsi="Times New Roman" w:cs="Times New Roman"/>
          <w:sz w:val="24"/>
          <w:szCs w:val="24"/>
          <w:lang w:eastAsia="en-US"/>
        </w:rPr>
        <w:t>где</w:t>
      </w:r>
      <w:r w:rsidR="008601BE" w:rsidRPr="001949A8">
        <w:rPr>
          <w:rStyle w:val="FontStyle144"/>
          <w:rFonts w:ascii="Times New Roman" w:hAnsi="Times New Roman" w:cs="Times New Roman"/>
          <w:sz w:val="24"/>
          <w:szCs w:val="24"/>
          <w:lang w:eastAsia="en-US"/>
        </w:rPr>
        <w:t xml:space="preserve"> 255 </w:t>
      </w:r>
      <w:r w:rsidR="007E52D3" w:rsidRPr="001949A8">
        <w:rPr>
          <w:rStyle w:val="FontStyle144"/>
          <w:rFonts w:ascii="Times New Roman" w:hAnsi="Times New Roman" w:cs="Times New Roman"/>
          <w:sz w:val="24"/>
          <w:szCs w:val="24"/>
          <w:lang w:eastAsia="en-US"/>
        </w:rPr>
        <w:t>считается максимальным значением градации серого на пиксель</w:t>
      </w:r>
      <w:r w:rsidR="008601BE" w:rsidRPr="001949A8">
        <w:rPr>
          <w:rStyle w:val="FontStyle144"/>
          <w:rFonts w:ascii="Times New Roman" w:hAnsi="Times New Roman" w:cs="Times New Roman"/>
          <w:sz w:val="24"/>
          <w:szCs w:val="24"/>
          <w:lang w:eastAsia="en-US"/>
        </w:rPr>
        <w:t>.</w:t>
      </w:r>
    </w:p>
    <w:p w14:paraId="1344C548" w14:textId="683C27A6" w:rsidR="008601BE" w:rsidRPr="001949A8" w:rsidRDefault="00AF306D" w:rsidP="00173EE8">
      <w:pPr>
        <w:pStyle w:val="Style13"/>
        <w:widowControl/>
        <w:ind w:firstLine="720"/>
        <w:jc w:val="both"/>
        <w:rPr>
          <w:rStyle w:val="FontStyle144"/>
          <w:rFonts w:ascii="Times New Roman" w:hAnsi="Times New Roman" w:cs="Times New Roman"/>
          <w:sz w:val="24"/>
          <w:szCs w:val="24"/>
          <w:lang w:eastAsia="en-US"/>
        </w:rPr>
      </w:pPr>
      <w:proofErr w:type="gramStart"/>
      <w:r w:rsidRPr="001949A8">
        <w:rPr>
          <w:rStyle w:val="FontStyle137"/>
          <w:spacing w:val="0"/>
          <w:sz w:val="24"/>
          <w:szCs w:val="24"/>
          <w:lang w:eastAsia="en-US"/>
        </w:rPr>
        <w:t>δ</w:t>
      </w:r>
      <w:r w:rsidR="008601BE" w:rsidRPr="001949A8">
        <w:rPr>
          <w:rStyle w:val="FontStyle137"/>
          <w:spacing w:val="0"/>
          <w:sz w:val="24"/>
          <w:szCs w:val="24"/>
          <w:lang w:eastAsia="en-US"/>
        </w:rPr>
        <w:t>:</w:t>
      </w:r>
      <w:r w:rsidR="008601BE" w:rsidRPr="001949A8">
        <w:rPr>
          <w:rStyle w:val="FontStyle138"/>
          <w:sz w:val="24"/>
          <w:szCs w:val="24"/>
          <w:lang w:eastAsia="en-US"/>
        </w:rPr>
        <w:t>[</w:t>
      </w:r>
      <w:proofErr w:type="gramEnd"/>
      <w:r w:rsidR="008601BE" w:rsidRPr="001949A8">
        <w:rPr>
          <w:rStyle w:val="FontStyle138"/>
          <w:sz w:val="24"/>
          <w:szCs w:val="24"/>
          <w:lang w:eastAsia="en-US"/>
        </w:rPr>
        <w:t xml:space="preserve">0,360) </w:t>
      </w:r>
      <w:r w:rsidR="007E52D3" w:rsidRPr="001949A8">
        <w:rPr>
          <w:rStyle w:val="FontStyle144"/>
          <w:rFonts w:ascii="Times New Roman" w:hAnsi="Times New Roman" w:cs="Times New Roman"/>
          <w:sz w:val="24"/>
          <w:szCs w:val="24"/>
          <w:lang w:eastAsia="en-US"/>
        </w:rPr>
        <w:t>градусов</w:t>
      </w:r>
      <w:r w:rsidR="008601BE" w:rsidRPr="001949A8">
        <w:rPr>
          <w:rStyle w:val="FontStyle144"/>
          <w:rFonts w:ascii="Times New Roman" w:hAnsi="Times New Roman" w:cs="Times New Roman"/>
          <w:sz w:val="24"/>
          <w:szCs w:val="24"/>
          <w:lang w:eastAsia="en-US"/>
        </w:rPr>
        <w:t>.</w:t>
      </w:r>
    </w:p>
    <w:p w14:paraId="505103FE" w14:textId="2479E738" w:rsidR="008601BE" w:rsidRPr="001949A8" w:rsidRDefault="007E52D3"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Значение этих параметров</w:t>
      </w:r>
      <w:r w:rsidR="005A72EF" w:rsidRPr="001949A8">
        <w:rPr>
          <w:rStyle w:val="FontStyle144"/>
          <w:rFonts w:ascii="Times New Roman" w:hAnsi="Times New Roman" w:cs="Times New Roman"/>
          <w:sz w:val="24"/>
          <w:szCs w:val="24"/>
          <w:lang w:eastAsia="en-US"/>
        </w:rPr>
        <w:t xml:space="preserve"> должно быть</w:t>
      </w:r>
      <w:r w:rsidR="008601BE" w:rsidRPr="001949A8">
        <w:rPr>
          <w:rStyle w:val="FontStyle144"/>
          <w:rFonts w:ascii="Times New Roman" w:hAnsi="Times New Roman" w:cs="Times New Roman"/>
          <w:sz w:val="24"/>
          <w:szCs w:val="24"/>
          <w:lang w:eastAsia="en-US"/>
        </w:rPr>
        <w:t xml:space="preserve"> </w:t>
      </w:r>
      <w:proofErr w:type="spellStart"/>
      <w:r w:rsidR="00C21734" w:rsidRPr="001949A8">
        <w:rPr>
          <w:rStyle w:val="FontStyle144"/>
          <w:rFonts w:ascii="Times New Roman" w:hAnsi="Times New Roman" w:cs="Times New Roman"/>
          <w:sz w:val="24"/>
          <w:szCs w:val="24"/>
          <w:lang w:eastAsia="en-US"/>
        </w:rPr>
        <w:t>квантованн</w:t>
      </w:r>
      <w:r w:rsidR="005A72EF" w:rsidRPr="001949A8">
        <w:rPr>
          <w:rStyle w:val="FontStyle144"/>
          <w:rFonts w:ascii="Times New Roman" w:hAnsi="Times New Roman" w:cs="Times New Roman"/>
          <w:sz w:val="24"/>
          <w:szCs w:val="24"/>
          <w:lang w:eastAsia="en-US"/>
        </w:rPr>
        <w:t>о</w:t>
      </w:r>
      <w:proofErr w:type="spellEnd"/>
      <w:r w:rsidR="005A72EF" w:rsidRPr="001949A8">
        <w:rPr>
          <w:rStyle w:val="FontStyle144"/>
          <w:rFonts w:ascii="Times New Roman" w:hAnsi="Times New Roman" w:cs="Times New Roman"/>
          <w:sz w:val="24"/>
          <w:szCs w:val="24"/>
          <w:lang w:eastAsia="en-US"/>
        </w:rPr>
        <w:t xml:space="preserve"> до</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 xml:space="preserve">p </w:t>
      </w:r>
      <w:r w:rsidR="005A72EF" w:rsidRPr="001949A8">
        <w:rPr>
          <w:rStyle w:val="FontStyle144"/>
          <w:rFonts w:ascii="Times New Roman" w:hAnsi="Times New Roman" w:cs="Times New Roman"/>
          <w:sz w:val="24"/>
          <w:szCs w:val="24"/>
          <w:lang w:eastAsia="en-US"/>
        </w:rPr>
        <w:t>и</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 xml:space="preserve">q </w:t>
      </w:r>
      <w:r w:rsidR="005A72EF" w:rsidRPr="001949A8">
        <w:rPr>
          <w:rStyle w:val="FontStyle144"/>
          <w:rFonts w:ascii="Times New Roman" w:hAnsi="Times New Roman" w:cs="Times New Roman"/>
          <w:sz w:val="24"/>
          <w:szCs w:val="24"/>
          <w:lang w:eastAsia="en-US"/>
        </w:rPr>
        <w:t>битов согласно таблицам</w:t>
      </w:r>
      <w:r w:rsidR="008601BE" w:rsidRPr="001949A8">
        <w:rPr>
          <w:rStyle w:val="FontStyle144"/>
          <w:rFonts w:ascii="Times New Roman" w:hAnsi="Times New Roman" w:cs="Times New Roman"/>
          <w:sz w:val="24"/>
          <w:szCs w:val="24"/>
          <w:lang w:eastAsia="en-US"/>
        </w:rPr>
        <w:t xml:space="preserve"> 4 </w:t>
      </w:r>
      <w:r w:rsidR="005A72EF" w:rsidRPr="001949A8">
        <w:rPr>
          <w:rStyle w:val="FontStyle144"/>
          <w:rFonts w:ascii="Times New Roman" w:hAnsi="Times New Roman" w:cs="Times New Roman"/>
          <w:sz w:val="24"/>
          <w:szCs w:val="24"/>
          <w:lang w:eastAsia="en-US"/>
        </w:rPr>
        <w:t>и</w:t>
      </w:r>
      <w:r w:rsidR="008601BE" w:rsidRPr="001949A8">
        <w:rPr>
          <w:rStyle w:val="FontStyle144"/>
          <w:rFonts w:ascii="Times New Roman" w:hAnsi="Times New Roman" w:cs="Times New Roman"/>
          <w:sz w:val="24"/>
          <w:szCs w:val="24"/>
          <w:lang w:eastAsia="en-US"/>
        </w:rPr>
        <w:t xml:space="preserve"> 5.</w:t>
      </w:r>
    </w:p>
    <w:p w14:paraId="4F1300E3" w14:textId="77777777" w:rsidR="008601BE" w:rsidRPr="001949A8" w:rsidRDefault="008601BE" w:rsidP="00173EE8">
      <w:pPr>
        <w:pStyle w:val="Style19"/>
        <w:widowControl/>
        <w:ind w:firstLine="720"/>
        <w:jc w:val="both"/>
        <w:rPr>
          <w:rStyle w:val="FontStyle139"/>
          <w:rFonts w:ascii="Times New Roman" w:hAnsi="Times New Roman" w:cs="Times New Roman"/>
          <w:sz w:val="24"/>
          <w:szCs w:val="24"/>
          <w:lang w:eastAsia="en-US"/>
        </w:rPr>
      </w:pPr>
    </w:p>
    <w:p w14:paraId="2715E799" w14:textId="0A122587" w:rsidR="008601BE" w:rsidRPr="00283B3B" w:rsidRDefault="005A72EF" w:rsidP="00173EE8">
      <w:pPr>
        <w:pStyle w:val="Style19"/>
        <w:widowControl/>
        <w:ind w:firstLine="720"/>
        <w:jc w:val="center"/>
        <w:rPr>
          <w:rStyle w:val="FontStyle137"/>
          <w:spacing w:val="0"/>
          <w:sz w:val="24"/>
          <w:szCs w:val="24"/>
          <w:lang w:eastAsia="en-US"/>
        </w:rPr>
      </w:pPr>
      <w:r w:rsidRPr="001949A8">
        <w:rPr>
          <w:rStyle w:val="FontStyle139"/>
          <w:rFonts w:ascii="Times New Roman" w:hAnsi="Times New Roman" w:cs="Times New Roman"/>
          <w:sz w:val="24"/>
          <w:szCs w:val="24"/>
          <w:lang w:eastAsia="en-US"/>
        </w:rPr>
        <w:t>Таблица</w:t>
      </w:r>
      <w:r w:rsidR="008601BE" w:rsidRPr="001949A8">
        <w:rPr>
          <w:rStyle w:val="FontStyle139"/>
          <w:rFonts w:ascii="Times New Roman" w:hAnsi="Times New Roman" w:cs="Times New Roman"/>
          <w:sz w:val="24"/>
          <w:szCs w:val="24"/>
          <w:lang w:eastAsia="en-US"/>
        </w:rPr>
        <w:t xml:space="preserve"> 4 </w:t>
      </w:r>
      <w:r w:rsidR="008601BE" w:rsidRPr="001949A8">
        <w:rPr>
          <w:rStyle w:val="FontStyle104"/>
          <w:rFonts w:ascii="Times New Roman" w:hAnsi="Times New Roman" w:cs="Times New Roman"/>
          <w:sz w:val="24"/>
          <w:szCs w:val="24"/>
          <w:lang w:eastAsia="en-US"/>
        </w:rPr>
        <w:t xml:space="preserve">— </w:t>
      </w:r>
      <w:r w:rsidR="00283B3B" w:rsidRPr="00283B3B">
        <w:rPr>
          <w:rStyle w:val="FontStyle116"/>
          <w:i/>
          <w:iCs/>
          <w:sz w:val="24"/>
          <w:szCs w:val="24"/>
          <w:lang w:val="en-US" w:eastAsia="en-US"/>
        </w:rPr>
        <w:t>p</w:t>
      </w:r>
      <w:r w:rsidR="008601BE" w:rsidRPr="001949A8">
        <w:rPr>
          <w:rStyle w:val="FontStyle139"/>
          <w:rFonts w:ascii="Times New Roman" w:hAnsi="Times New Roman" w:cs="Times New Roman"/>
          <w:sz w:val="24"/>
          <w:szCs w:val="24"/>
          <w:lang w:eastAsia="en-US"/>
        </w:rPr>
        <w:t>-</w:t>
      </w:r>
      <w:r w:rsidRPr="001949A8">
        <w:rPr>
          <w:rStyle w:val="FontStyle139"/>
          <w:rFonts w:ascii="Times New Roman" w:hAnsi="Times New Roman" w:cs="Times New Roman"/>
          <w:sz w:val="24"/>
          <w:szCs w:val="24"/>
          <w:lang w:eastAsia="en-US"/>
        </w:rPr>
        <w:t>битовое представление для</w:t>
      </w:r>
      <w:r w:rsidR="008601BE" w:rsidRPr="001949A8">
        <w:rPr>
          <w:rStyle w:val="FontStyle139"/>
          <w:rFonts w:ascii="Times New Roman" w:hAnsi="Times New Roman" w:cs="Times New Roman"/>
          <w:sz w:val="24"/>
          <w:szCs w:val="24"/>
          <w:lang w:eastAsia="en-US"/>
        </w:rPr>
        <w:t xml:space="preserve"> </w:t>
      </w:r>
      <w:r w:rsidR="00283B3B" w:rsidRPr="00283B3B">
        <w:rPr>
          <w:rStyle w:val="FontStyle137"/>
          <w:b/>
          <w:bCs/>
          <w:spacing w:val="0"/>
          <w:sz w:val="24"/>
          <w:szCs w:val="24"/>
          <w:lang w:eastAsia="en-US"/>
        </w:rPr>
        <w:t>α</w:t>
      </w:r>
    </w:p>
    <w:p w14:paraId="21229172" w14:textId="214DEBC3" w:rsidR="00AF306D" w:rsidRPr="001949A8" w:rsidRDefault="00AF306D" w:rsidP="00173EE8">
      <w:pPr>
        <w:pStyle w:val="Style19"/>
        <w:widowControl/>
        <w:ind w:firstLine="720"/>
        <w:jc w:val="center"/>
        <w:rPr>
          <w:rStyle w:val="FontStyle137"/>
          <w:spacing w:val="0"/>
          <w:sz w:val="24"/>
          <w:szCs w:val="24"/>
          <w:lang w:val="en-US" w:eastAsia="en-US"/>
        </w:rPr>
      </w:pPr>
      <w:r w:rsidRPr="001949A8">
        <w:rPr>
          <w:rFonts w:ascii="Times New Roman" w:hAnsi="Times New Roman" w:cs="Times New Roman"/>
          <w:i/>
          <w:iCs/>
          <w:noProof/>
          <w:color w:val="000000"/>
        </w:rPr>
        <w:drawing>
          <wp:inline distT="0" distB="0" distL="0" distR="0" wp14:anchorId="4241E033" wp14:editId="3D9F3F58">
            <wp:extent cx="4671060" cy="307086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71060" cy="3070860"/>
                    </a:xfrm>
                    <a:prstGeom prst="rect">
                      <a:avLst/>
                    </a:prstGeom>
                    <a:noFill/>
                    <a:ln>
                      <a:noFill/>
                    </a:ln>
                  </pic:spPr>
                </pic:pic>
              </a:graphicData>
            </a:graphic>
          </wp:inline>
        </w:drawing>
      </w:r>
    </w:p>
    <w:p w14:paraId="37CE2587" w14:textId="11A22015" w:rsidR="00A76B2D" w:rsidRDefault="00A76B2D">
      <w:pPr>
        <w:widowControl/>
        <w:autoSpaceDE/>
        <w:autoSpaceDN/>
        <w:adjustRightInd/>
        <w:spacing w:after="200" w:line="276" w:lineRule="auto"/>
        <w:rPr>
          <w:rStyle w:val="FontStyle139"/>
          <w:rFonts w:ascii="Times New Roman" w:hAnsi="Times New Roman" w:cs="Times New Roman"/>
          <w:sz w:val="24"/>
          <w:szCs w:val="24"/>
          <w:lang w:val="en-US" w:eastAsia="en-US"/>
        </w:rPr>
      </w:pPr>
      <w:r>
        <w:rPr>
          <w:rStyle w:val="FontStyle139"/>
          <w:rFonts w:ascii="Times New Roman" w:hAnsi="Times New Roman" w:cs="Times New Roman"/>
          <w:sz w:val="24"/>
          <w:szCs w:val="24"/>
          <w:lang w:val="en-US" w:eastAsia="en-US"/>
        </w:rPr>
        <w:br w:type="page"/>
      </w:r>
    </w:p>
    <w:p w14:paraId="13B57284" w14:textId="77777777" w:rsidR="00AF306D" w:rsidRPr="001949A8" w:rsidRDefault="00AF306D" w:rsidP="00173EE8">
      <w:pPr>
        <w:pStyle w:val="Style19"/>
        <w:widowControl/>
        <w:ind w:firstLine="720"/>
        <w:jc w:val="both"/>
        <w:rPr>
          <w:rStyle w:val="FontStyle139"/>
          <w:rFonts w:ascii="Times New Roman" w:hAnsi="Times New Roman" w:cs="Times New Roman"/>
          <w:sz w:val="24"/>
          <w:szCs w:val="24"/>
          <w:lang w:val="en-US" w:eastAsia="en-US"/>
        </w:rPr>
      </w:pPr>
    </w:p>
    <w:p w14:paraId="7209E50D" w14:textId="54A7F5FA" w:rsidR="008601BE" w:rsidRPr="001949A8" w:rsidRDefault="005A72EF" w:rsidP="00173EE8">
      <w:pPr>
        <w:pStyle w:val="Style19"/>
        <w:widowControl/>
        <w:ind w:firstLine="720"/>
        <w:jc w:val="center"/>
        <w:rPr>
          <w:rStyle w:val="FontStyle137"/>
          <w:spacing w:val="0"/>
          <w:sz w:val="24"/>
          <w:szCs w:val="24"/>
          <w:lang w:eastAsia="en-US"/>
        </w:rPr>
      </w:pPr>
      <w:r w:rsidRPr="001949A8">
        <w:rPr>
          <w:rStyle w:val="FontStyle139"/>
          <w:rFonts w:ascii="Times New Roman" w:hAnsi="Times New Roman" w:cs="Times New Roman"/>
          <w:sz w:val="24"/>
          <w:szCs w:val="24"/>
          <w:lang w:eastAsia="en-US"/>
        </w:rPr>
        <w:t>Таблица</w:t>
      </w:r>
      <w:r w:rsidR="008601BE" w:rsidRPr="001949A8">
        <w:rPr>
          <w:rStyle w:val="FontStyle139"/>
          <w:rFonts w:ascii="Times New Roman" w:hAnsi="Times New Roman" w:cs="Times New Roman"/>
          <w:sz w:val="24"/>
          <w:szCs w:val="24"/>
          <w:lang w:eastAsia="en-US"/>
        </w:rPr>
        <w:t xml:space="preserve"> 5 </w:t>
      </w:r>
      <w:r w:rsidR="008601BE" w:rsidRPr="001949A8">
        <w:rPr>
          <w:rStyle w:val="FontStyle116"/>
          <w:sz w:val="24"/>
          <w:szCs w:val="24"/>
          <w:lang w:eastAsia="en-US"/>
        </w:rPr>
        <w:t>— q</w:t>
      </w:r>
      <w:r w:rsidR="008601BE" w:rsidRPr="001949A8">
        <w:rPr>
          <w:rStyle w:val="FontStyle139"/>
          <w:rFonts w:ascii="Times New Roman" w:hAnsi="Times New Roman" w:cs="Times New Roman"/>
          <w:sz w:val="24"/>
          <w:szCs w:val="24"/>
          <w:lang w:eastAsia="en-US"/>
        </w:rPr>
        <w:t>-</w:t>
      </w:r>
      <w:r w:rsidRPr="001949A8">
        <w:rPr>
          <w:rStyle w:val="FontStyle139"/>
          <w:rFonts w:ascii="Times New Roman" w:hAnsi="Times New Roman" w:cs="Times New Roman"/>
          <w:sz w:val="24"/>
          <w:szCs w:val="24"/>
          <w:lang w:eastAsia="en-US"/>
        </w:rPr>
        <w:t xml:space="preserve">битовое представление для </w:t>
      </w:r>
      <w:r w:rsidR="00AF306D" w:rsidRPr="001949A8">
        <w:rPr>
          <w:rStyle w:val="FontStyle137"/>
          <w:b/>
          <w:spacing w:val="0"/>
          <w:sz w:val="24"/>
          <w:szCs w:val="24"/>
          <w:lang w:eastAsia="en-US"/>
        </w:rPr>
        <w:t>δ</w:t>
      </w:r>
    </w:p>
    <w:p w14:paraId="6F429D3B" w14:textId="41025245" w:rsidR="00AF306D" w:rsidRPr="001949A8" w:rsidRDefault="00AF306D" w:rsidP="00173EE8">
      <w:pPr>
        <w:pStyle w:val="Style19"/>
        <w:widowControl/>
        <w:ind w:firstLine="720"/>
        <w:jc w:val="center"/>
        <w:rPr>
          <w:rStyle w:val="FontStyle137"/>
          <w:spacing w:val="0"/>
          <w:sz w:val="24"/>
          <w:szCs w:val="24"/>
          <w:lang w:val="en-US" w:eastAsia="en-US"/>
        </w:rPr>
      </w:pPr>
      <w:r w:rsidRPr="001949A8">
        <w:rPr>
          <w:rFonts w:ascii="Times New Roman" w:hAnsi="Times New Roman" w:cs="Times New Roman"/>
          <w:i/>
          <w:iCs/>
          <w:noProof/>
          <w:color w:val="000000"/>
        </w:rPr>
        <w:drawing>
          <wp:inline distT="0" distB="0" distL="0" distR="0" wp14:anchorId="3BAEE668" wp14:editId="50329EC9">
            <wp:extent cx="3870960" cy="3025140"/>
            <wp:effectExtent l="0" t="0" r="0" b="381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70960" cy="3025140"/>
                    </a:xfrm>
                    <a:prstGeom prst="rect">
                      <a:avLst/>
                    </a:prstGeom>
                    <a:noFill/>
                    <a:ln>
                      <a:noFill/>
                    </a:ln>
                  </pic:spPr>
                </pic:pic>
              </a:graphicData>
            </a:graphic>
          </wp:inline>
        </w:drawing>
      </w:r>
    </w:p>
    <w:p w14:paraId="4A9453D5" w14:textId="77777777" w:rsidR="00AF306D" w:rsidRPr="001949A8" w:rsidRDefault="00AF306D" w:rsidP="00173EE8">
      <w:pPr>
        <w:pStyle w:val="Style28"/>
        <w:widowControl/>
        <w:ind w:firstLine="720"/>
        <w:jc w:val="both"/>
        <w:rPr>
          <w:rStyle w:val="FontStyle144"/>
          <w:rFonts w:ascii="Times New Roman" w:hAnsi="Times New Roman" w:cs="Times New Roman"/>
          <w:sz w:val="24"/>
          <w:szCs w:val="24"/>
          <w:lang w:val="en-US" w:eastAsia="en-US"/>
        </w:rPr>
      </w:pPr>
    </w:p>
    <w:p w14:paraId="45496787" w14:textId="55E341E8" w:rsidR="008601BE" w:rsidRPr="001949A8" w:rsidRDefault="00100E29"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Функция </w:t>
      </w:r>
      <w:r w:rsidR="00283B3B" w:rsidRPr="00283B3B">
        <w:rPr>
          <w:rStyle w:val="FontStyle144"/>
          <w:rFonts w:ascii="Times New Roman" w:hAnsi="Times New Roman" w:cs="Times New Roman"/>
          <w:sz w:val="24"/>
          <w:szCs w:val="24"/>
          <w:lang w:eastAsia="en-US"/>
        </w:rPr>
        <w:t>2</w:t>
      </w:r>
      <w:r w:rsidR="00283B3B">
        <w:rPr>
          <w:rStyle w:val="FontStyle144"/>
          <w:rFonts w:ascii="Times New Roman" w:hAnsi="Times New Roman" w:cs="Times New Roman"/>
          <w:sz w:val="24"/>
          <w:szCs w:val="24"/>
          <w:lang w:val="en-US" w:eastAsia="en-US"/>
        </w:rPr>
        <w:t>D</w:t>
      </w:r>
      <w:r w:rsidR="008601BE" w:rsidRPr="001949A8">
        <w:rPr>
          <w:rStyle w:val="FontStyle144"/>
          <w:rFonts w:ascii="Times New Roman" w:hAnsi="Times New Roman" w:cs="Times New Roman"/>
          <w:sz w:val="24"/>
          <w:szCs w:val="24"/>
          <w:lang w:eastAsia="en-US"/>
        </w:rPr>
        <w:t xml:space="preserve"> DFT </w:t>
      </w:r>
      <w:r w:rsidRPr="001949A8">
        <w:rPr>
          <w:rStyle w:val="FontStyle144"/>
          <w:rFonts w:ascii="Times New Roman" w:hAnsi="Times New Roman" w:cs="Times New Roman"/>
          <w:sz w:val="24"/>
          <w:szCs w:val="24"/>
          <w:lang w:eastAsia="en-US"/>
        </w:rPr>
        <w:t>для действительных сигналов удовлетворяет свойству эрмитовой симметрии</w:t>
      </w:r>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То есть</w:t>
      </w:r>
      <w:r w:rsidR="008601BE" w:rsidRPr="001949A8">
        <w:rPr>
          <w:rStyle w:val="FontStyle144"/>
          <w:rFonts w:ascii="Times New Roman" w:hAnsi="Times New Roman" w:cs="Times New Roman"/>
          <w:sz w:val="24"/>
          <w:szCs w:val="24"/>
          <w:lang w:eastAsia="en-US"/>
        </w:rPr>
        <w:t xml:space="preserve"> H</w:t>
      </w:r>
      <w:r w:rsidR="008601BE" w:rsidRPr="001949A8">
        <w:rPr>
          <w:rStyle w:val="FontStyle133"/>
          <w:sz w:val="24"/>
          <w:szCs w:val="24"/>
          <w:lang w:eastAsia="en-US"/>
        </w:rPr>
        <w:t>(</w:t>
      </w:r>
      <w:proofErr w:type="spellStart"/>
      <w:proofErr w:type="gramStart"/>
      <w:r w:rsidR="008601BE" w:rsidRPr="001949A8">
        <w:rPr>
          <w:rStyle w:val="FontStyle133"/>
          <w:i/>
          <w:sz w:val="24"/>
          <w:szCs w:val="24"/>
          <w:lang w:eastAsia="en-US"/>
        </w:rPr>
        <w:t>k,l</w:t>
      </w:r>
      <w:proofErr w:type="spellEnd"/>
      <w:proofErr w:type="gramEnd"/>
      <w:r w:rsidR="008601BE" w:rsidRPr="001949A8">
        <w:rPr>
          <w:rStyle w:val="FontStyle133"/>
          <w:sz w:val="24"/>
          <w:szCs w:val="24"/>
          <w:lang w:eastAsia="en-US"/>
        </w:rPr>
        <w:t xml:space="preserve">) </w:t>
      </w:r>
      <w:r w:rsidRPr="001949A8">
        <w:rPr>
          <w:rStyle w:val="FontStyle144"/>
          <w:rFonts w:ascii="Times New Roman" w:hAnsi="Times New Roman" w:cs="Times New Roman"/>
          <w:sz w:val="24"/>
          <w:szCs w:val="24"/>
          <w:lang w:eastAsia="en-US"/>
        </w:rPr>
        <w:t xml:space="preserve">является комплексно сопряженным с </w:t>
      </w:r>
      <w:r w:rsidR="00AF306D" w:rsidRPr="001949A8">
        <w:rPr>
          <w:rStyle w:val="FontStyle144"/>
          <w:rFonts w:ascii="Times New Roman" w:hAnsi="Times New Roman" w:cs="Times New Roman"/>
          <w:sz w:val="24"/>
          <w:szCs w:val="24"/>
          <w:lang w:val="en-US" w:eastAsia="en-US"/>
        </w:rPr>
        <w:t>H</w:t>
      </w:r>
      <w:r w:rsidR="008601BE" w:rsidRPr="001949A8">
        <w:rPr>
          <w:rStyle w:val="FontStyle133"/>
          <w:sz w:val="24"/>
          <w:szCs w:val="24"/>
          <w:lang w:eastAsia="en-US"/>
        </w:rPr>
        <w:t>(</w:t>
      </w:r>
      <w:r w:rsidR="008601BE" w:rsidRPr="001949A8">
        <w:rPr>
          <w:rStyle w:val="FontStyle133"/>
          <w:i/>
          <w:sz w:val="24"/>
          <w:szCs w:val="24"/>
          <w:lang w:eastAsia="en-US"/>
        </w:rPr>
        <w:t>S-</w:t>
      </w:r>
      <w:proofErr w:type="spellStart"/>
      <w:r w:rsidR="008601BE" w:rsidRPr="001949A8">
        <w:rPr>
          <w:rStyle w:val="FontStyle133"/>
          <w:i/>
          <w:sz w:val="24"/>
          <w:szCs w:val="24"/>
          <w:lang w:eastAsia="en-US"/>
        </w:rPr>
        <w:t>k,T</w:t>
      </w:r>
      <w:proofErr w:type="spellEnd"/>
      <w:r w:rsidR="008601BE" w:rsidRPr="001949A8">
        <w:rPr>
          <w:rStyle w:val="FontStyle133"/>
          <w:i/>
          <w:sz w:val="24"/>
          <w:szCs w:val="24"/>
          <w:lang w:eastAsia="en-US"/>
        </w:rPr>
        <w:t>-l</w:t>
      </w:r>
      <w:r w:rsidR="008601BE" w:rsidRPr="001949A8">
        <w:rPr>
          <w:rStyle w:val="FontStyle133"/>
          <w:sz w:val="24"/>
          <w:szCs w:val="24"/>
          <w:lang w:eastAsia="en-US"/>
        </w:rPr>
        <w:t xml:space="preserve">). </w:t>
      </w:r>
      <w:r w:rsidRPr="001949A8">
        <w:rPr>
          <w:rStyle w:val="FontStyle144"/>
          <w:rFonts w:ascii="Times New Roman" w:hAnsi="Times New Roman" w:cs="Times New Roman"/>
          <w:sz w:val="24"/>
          <w:szCs w:val="24"/>
          <w:lang w:eastAsia="en-US"/>
        </w:rPr>
        <w:t>Эта симметрия подразумевает, что имеется избыточность в массиве</w:t>
      </w:r>
      <w:r w:rsidR="008601BE" w:rsidRPr="001949A8">
        <w:rPr>
          <w:rStyle w:val="FontStyle144"/>
          <w:rFonts w:ascii="Times New Roman" w:hAnsi="Times New Roman" w:cs="Times New Roman"/>
          <w:sz w:val="24"/>
          <w:szCs w:val="24"/>
          <w:lang w:eastAsia="en-US"/>
        </w:rPr>
        <w:t xml:space="preserve"> H</w:t>
      </w:r>
      <w:r w:rsidR="008601BE" w:rsidRPr="001949A8">
        <w:rPr>
          <w:rStyle w:val="FontStyle133"/>
          <w:sz w:val="24"/>
          <w:szCs w:val="24"/>
          <w:lang w:eastAsia="en-US"/>
        </w:rPr>
        <w:t>(</w:t>
      </w:r>
      <w:proofErr w:type="spellStart"/>
      <w:proofErr w:type="gramStart"/>
      <w:r w:rsidR="008601BE" w:rsidRPr="00283B3B">
        <w:rPr>
          <w:rStyle w:val="FontStyle133"/>
          <w:i/>
          <w:iCs/>
          <w:sz w:val="24"/>
          <w:szCs w:val="24"/>
          <w:lang w:eastAsia="en-US"/>
        </w:rPr>
        <w:t>k,l</w:t>
      </w:r>
      <w:proofErr w:type="spellEnd"/>
      <w:proofErr w:type="gramEnd"/>
      <w:r w:rsidR="008601BE" w:rsidRPr="001949A8">
        <w:rPr>
          <w:rStyle w:val="FontStyle133"/>
          <w:sz w:val="24"/>
          <w:szCs w:val="24"/>
          <w:lang w:eastAsia="en-US"/>
        </w:rPr>
        <w:t>)</w:t>
      </w:r>
      <w:r w:rsidRPr="001949A8">
        <w:rPr>
          <w:rStyle w:val="FontStyle133"/>
          <w:sz w:val="24"/>
          <w:szCs w:val="24"/>
          <w:lang w:eastAsia="en-US"/>
        </w:rPr>
        <w:t xml:space="preserve"> двумерного</w:t>
      </w:r>
      <w:r w:rsidR="008601BE" w:rsidRPr="001949A8">
        <w:rPr>
          <w:rStyle w:val="FontStyle133"/>
          <w:sz w:val="24"/>
          <w:szCs w:val="24"/>
          <w:lang w:eastAsia="en-US"/>
        </w:rPr>
        <w:t xml:space="preserve"> </w:t>
      </w:r>
      <w:r w:rsidRPr="001949A8">
        <w:rPr>
          <w:rStyle w:val="FontStyle144"/>
          <w:rFonts w:ascii="Times New Roman" w:hAnsi="Times New Roman" w:cs="Times New Roman"/>
          <w:sz w:val="24"/>
          <w:szCs w:val="24"/>
          <w:lang w:eastAsia="en-US"/>
        </w:rPr>
        <w:t xml:space="preserve">DFT. Исходя из того, что </w:t>
      </w:r>
      <w:r w:rsidR="00283B3B" w:rsidRPr="00283B3B">
        <w:rPr>
          <w:rStyle w:val="FontStyle144"/>
          <w:rFonts w:ascii="Times New Roman" w:hAnsi="Times New Roman" w:cs="Times New Roman"/>
          <w:sz w:val="24"/>
          <w:szCs w:val="24"/>
          <w:lang w:eastAsia="en-US"/>
        </w:rPr>
        <w:t>2</w:t>
      </w:r>
      <w:r w:rsidR="00283B3B">
        <w:rPr>
          <w:rStyle w:val="FontStyle144"/>
          <w:rFonts w:ascii="Times New Roman" w:hAnsi="Times New Roman" w:cs="Times New Roman"/>
          <w:sz w:val="24"/>
          <w:szCs w:val="24"/>
          <w:lang w:val="en-US" w:eastAsia="en-US"/>
        </w:rPr>
        <w:t>D</w:t>
      </w:r>
      <w:r w:rsidR="008601BE" w:rsidRPr="001949A8">
        <w:rPr>
          <w:rStyle w:val="FontStyle144"/>
          <w:rFonts w:ascii="Times New Roman" w:hAnsi="Times New Roman" w:cs="Times New Roman"/>
          <w:sz w:val="24"/>
          <w:szCs w:val="24"/>
          <w:lang w:eastAsia="en-US"/>
        </w:rPr>
        <w:t xml:space="preserve"> DFT </w:t>
      </w:r>
      <w:r w:rsidRPr="001949A8">
        <w:rPr>
          <w:rStyle w:val="FontStyle144"/>
          <w:rFonts w:ascii="Times New Roman" w:hAnsi="Times New Roman" w:cs="Times New Roman"/>
          <w:sz w:val="24"/>
          <w:szCs w:val="24"/>
          <w:lang w:eastAsia="en-US"/>
        </w:rPr>
        <w:t>ячейки с действительным значением размером</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S</w:t>
      </w:r>
      <m:oMath>
        <m:r>
          <w:rPr>
            <w:rStyle w:val="FontStyle144"/>
            <w:rFonts w:ascii="Cambria Math" w:hAnsi="Cambria Math" w:cs="Times New Roman"/>
            <w:sz w:val="24"/>
            <w:szCs w:val="24"/>
            <w:lang w:eastAsia="en-US"/>
          </w:rPr>
          <m:t>×</m:t>
        </m:r>
      </m:oMath>
      <w:r w:rsidR="008601BE" w:rsidRPr="001949A8">
        <w:rPr>
          <w:rStyle w:val="FontStyle137"/>
          <w:spacing w:val="0"/>
          <w:sz w:val="24"/>
          <w:szCs w:val="24"/>
          <w:lang w:eastAsia="en-US"/>
        </w:rPr>
        <w:t xml:space="preserve">T </w:t>
      </w:r>
      <w:r w:rsidRPr="001949A8">
        <w:rPr>
          <w:rStyle w:val="FontStyle144"/>
          <w:rFonts w:ascii="Times New Roman" w:hAnsi="Times New Roman" w:cs="Times New Roman"/>
          <w:sz w:val="24"/>
          <w:szCs w:val="24"/>
          <w:lang w:eastAsia="en-US"/>
        </w:rPr>
        <w:t>выполняется в</w:t>
      </w:r>
      <w:r w:rsidR="008601BE" w:rsidRPr="001949A8">
        <w:rPr>
          <w:rStyle w:val="FontStyle144"/>
          <w:rFonts w:ascii="Times New Roman" w:hAnsi="Times New Roman" w:cs="Times New Roman"/>
          <w:sz w:val="24"/>
          <w:szCs w:val="24"/>
          <w:lang w:eastAsia="en-US"/>
        </w:rPr>
        <w:t xml:space="preserve"> </w:t>
      </w:r>
      <w:r w:rsidR="00A31902" w:rsidRPr="001949A8">
        <w:rPr>
          <w:rStyle w:val="FontStyle144"/>
          <w:rFonts w:ascii="Times New Roman" w:hAnsi="Times New Roman" w:cs="Times New Roman"/>
          <w:sz w:val="24"/>
          <w:szCs w:val="24"/>
          <w:lang w:eastAsia="en-US"/>
        </w:rPr>
        <w:t>разложении</w:t>
      </w:r>
      <w:r w:rsidRPr="001949A8">
        <w:rPr>
          <w:rStyle w:val="FontStyle144"/>
          <w:rFonts w:ascii="Times New Roman" w:hAnsi="Times New Roman" w:cs="Times New Roman"/>
          <w:sz w:val="24"/>
          <w:szCs w:val="24"/>
          <w:lang w:eastAsia="en-US"/>
        </w:rPr>
        <w:t xml:space="preserve"> ряд-столбец</w:t>
      </w:r>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получают</w:t>
      </w:r>
      <w:r w:rsidR="008601BE" w:rsidRPr="001949A8">
        <w:rPr>
          <w:rStyle w:val="FontStyle144"/>
          <w:rFonts w:ascii="Times New Roman" w:hAnsi="Times New Roman" w:cs="Times New Roman"/>
          <w:sz w:val="24"/>
          <w:szCs w:val="24"/>
          <w:lang w:eastAsia="en-US"/>
        </w:rPr>
        <w:t>:</w:t>
      </w:r>
    </w:p>
    <w:p w14:paraId="2C15758B" w14:textId="17857F97" w:rsidR="008601BE" w:rsidRPr="001949A8" w:rsidRDefault="008601BE" w:rsidP="00173EE8">
      <w:pPr>
        <w:pStyle w:val="Style13"/>
        <w:widowControl/>
        <w:ind w:firstLine="720"/>
        <w:jc w:val="both"/>
        <w:rPr>
          <w:rStyle w:val="FontStyle144"/>
          <w:rFonts w:ascii="Times New Roman" w:hAnsi="Times New Roman" w:cs="Times New Roman"/>
          <w:sz w:val="24"/>
          <w:szCs w:val="24"/>
          <w:lang w:eastAsia="en-US"/>
        </w:rPr>
      </w:pPr>
      <w:r w:rsidRPr="001949A8">
        <w:rPr>
          <w:rStyle w:val="FontStyle115"/>
          <w:rFonts w:ascii="Times New Roman" w:hAnsi="Times New Roman" w:cs="Times New Roman"/>
          <w:spacing w:val="0"/>
          <w:sz w:val="24"/>
          <w:szCs w:val="24"/>
          <w:lang w:eastAsia="en-US"/>
        </w:rPr>
        <w:t xml:space="preserve">— </w:t>
      </w:r>
      <w:r w:rsidR="00AF306D" w:rsidRPr="001949A8">
        <w:rPr>
          <w:rStyle w:val="FontStyle115"/>
          <w:rFonts w:ascii="Times New Roman" w:hAnsi="Times New Roman" w:cs="Times New Roman"/>
          <w:noProof/>
          <w:spacing w:val="0"/>
          <w:sz w:val="24"/>
          <w:szCs w:val="24"/>
        </w:rPr>
        <w:drawing>
          <wp:inline distT="0" distB="0" distL="0" distR="0" wp14:anchorId="777C9543" wp14:editId="017725E4">
            <wp:extent cx="655320" cy="2667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655320" cy="266700"/>
                    </a:xfrm>
                    <a:prstGeom prst="rect">
                      <a:avLst/>
                    </a:prstGeom>
                  </pic:spPr>
                </pic:pic>
              </a:graphicData>
            </a:graphic>
          </wp:inline>
        </w:drawing>
      </w:r>
      <w:r w:rsidRPr="001949A8">
        <w:rPr>
          <w:rStyle w:val="FontStyle137"/>
          <w:spacing w:val="0"/>
          <w:sz w:val="24"/>
          <w:szCs w:val="24"/>
          <w:lang w:eastAsia="en-US"/>
        </w:rPr>
        <w:t xml:space="preserve"> </w:t>
      </w:r>
      <w:r w:rsidR="00100E29" w:rsidRPr="001949A8">
        <w:rPr>
          <w:rStyle w:val="FontStyle144"/>
          <w:rFonts w:ascii="Times New Roman" w:hAnsi="Times New Roman" w:cs="Times New Roman"/>
          <w:sz w:val="24"/>
          <w:szCs w:val="24"/>
          <w:lang w:eastAsia="en-US"/>
        </w:rPr>
        <w:t>уникальных комплексных</w:t>
      </w:r>
      <w:r w:rsidRPr="001949A8">
        <w:rPr>
          <w:rStyle w:val="FontStyle144"/>
          <w:rFonts w:ascii="Times New Roman" w:hAnsi="Times New Roman" w:cs="Times New Roman"/>
          <w:sz w:val="24"/>
          <w:szCs w:val="24"/>
          <w:lang w:eastAsia="en-US"/>
        </w:rPr>
        <w:t xml:space="preserve"> </w:t>
      </w:r>
      <w:r w:rsidR="001A7782" w:rsidRPr="001949A8">
        <w:rPr>
          <w:rStyle w:val="FontStyle144"/>
          <w:rFonts w:ascii="Times New Roman" w:hAnsi="Times New Roman" w:cs="Times New Roman"/>
          <w:sz w:val="24"/>
          <w:szCs w:val="24"/>
          <w:lang w:eastAsia="en-US"/>
        </w:rPr>
        <w:t>составляющи</w:t>
      </w:r>
      <w:r w:rsidR="00100E29" w:rsidRPr="001949A8">
        <w:rPr>
          <w:rStyle w:val="FontStyle144"/>
          <w:rFonts w:ascii="Times New Roman" w:hAnsi="Times New Roman" w:cs="Times New Roman"/>
          <w:sz w:val="24"/>
          <w:szCs w:val="24"/>
          <w:lang w:eastAsia="en-US"/>
        </w:rPr>
        <w:t>х, если</w:t>
      </w:r>
      <w:r w:rsidRPr="001949A8">
        <w:rPr>
          <w:rStyle w:val="FontStyle144"/>
          <w:rFonts w:ascii="Times New Roman" w:hAnsi="Times New Roman" w:cs="Times New Roman"/>
          <w:sz w:val="24"/>
          <w:szCs w:val="24"/>
          <w:lang w:eastAsia="en-US"/>
        </w:rPr>
        <w:t xml:space="preserve"> </w:t>
      </w:r>
      <w:r w:rsidRPr="001949A8">
        <w:rPr>
          <w:rStyle w:val="FontStyle137"/>
          <w:spacing w:val="0"/>
          <w:sz w:val="24"/>
          <w:szCs w:val="24"/>
          <w:lang w:eastAsia="en-US"/>
        </w:rPr>
        <w:t xml:space="preserve">S </w:t>
      </w:r>
      <w:r w:rsidR="00100E29" w:rsidRPr="001949A8">
        <w:rPr>
          <w:rStyle w:val="FontStyle144"/>
          <w:rFonts w:ascii="Times New Roman" w:hAnsi="Times New Roman" w:cs="Times New Roman"/>
          <w:sz w:val="24"/>
          <w:szCs w:val="24"/>
          <w:lang w:eastAsia="en-US"/>
        </w:rPr>
        <w:t>– нечетное значение</w:t>
      </w:r>
      <w:r w:rsidRPr="001949A8">
        <w:rPr>
          <w:rStyle w:val="FontStyle144"/>
          <w:rFonts w:ascii="Times New Roman" w:hAnsi="Times New Roman" w:cs="Times New Roman"/>
          <w:sz w:val="24"/>
          <w:szCs w:val="24"/>
          <w:lang w:eastAsia="en-US"/>
        </w:rPr>
        <w:t xml:space="preserve">, </w:t>
      </w:r>
      <w:r w:rsidR="00100E29" w:rsidRPr="001949A8">
        <w:rPr>
          <w:rStyle w:val="FontStyle144"/>
          <w:rFonts w:ascii="Times New Roman" w:hAnsi="Times New Roman" w:cs="Times New Roman"/>
          <w:sz w:val="24"/>
          <w:szCs w:val="24"/>
          <w:lang w:eastAsia="en-US"/>
        </w:rPr>
        <w:t>и</w:t>
      </w:r>
    </w:p>
    <w:p w14:paraId="4E4B249F" w14:textId="5A4D7C40" w:rsidR="008601BE" w:rsidRPr="001949A8" w:rsidRDefault="008601BE" w:rsidP="00173EE8">
      <w:pPr>
        <w:pStyle w:val="Style13"/>
        <w:widowControl/>
        <w:ind w:firstLine="720"/>
        <w:jc w:val="both"/>
        <w:rPr>
          <w:rStyle w:val="FontStyle144"/>
          <w:rFonts w:ascii="Times New Roman" w:hAnsi="Times New Roman" w:cs="Times New Roman"/>
          <w:sz w:val="24"/>
          <w:szCs w:val="24"/>
          <w:lang w:eastAsia="en-US"/>
        </w:rPr>
      </w:pPr>
      <w:r w:rsidRPr="001949A8">
        <w:rPr>
          <w:rStyle w:val="FontStyle136"/>
          <w:rFonts w:ascii="Times New Roman" w:hAnsi="Times New Roman" w:cs="Times New Roman"/>
          <w:spacing w:val="0"/>
          <w:sz w:val="24"/>
          <w:szCs w:val="24"/>
          <w:lang w:eastAsia="en-US"/>
        </w:rPr>
        <w:t xml:space="preserve">— </w:t>
      </w:r>
      <w:r w:rsidR="00AF306D" w:rsidRPr="001949A8">
        <w:rPr>
          <w:rStyle w:val="FontStyle136"/>
          <w:rFonts w:ascii="Times New Roman" w:hAnsi="Times New Roman" w:cs="Times New Roman"/>
          <w:noProof/>
          <w:spacing w:val="0"/>
          <w:sz w:val="24"/>
          <w:szCs w:val="24"/>
        </w:rPr>
        <w:drawing>
          <wp:inline distT="0" distB="0" distL="0" distR="0" wp14:anchorId="69A49C2F" wp14:editId="6B08975B">
            <wp:extent cx="563880" cy="274320"/>
            <wp:effectExtent l="0" t="0" r="762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563880" cy="274320"/>
                    </a:xfrm>
                    <a:prstGeom prst="rect">
                      <a:avLst/>
                    </a:prstGeom>
                  </pic:spPr>
                </pic:pic>
              </a:graphicData>
            </a:graphic>
          </wp:inline>
        </w:drawing>
      </w:r>
      <w:r w:rsidRPr="001949A8">
        <w:rPr>
          <w:rStyle w:val="FontStyle137"/>
          <w:spacing w:val="0"/>
          <w:sz w:val="24"/>
          <w:szCs w:val="24"/>
          <w:lang w:eastAsia="en-US"/>
        </w:rPr>
        <w:t xml:space="preserve"> </w:t>
      </w:r>
      <w:r w:rsidR="00100E29" w:rsidRPr="001949A8">
        <w:rPr>
          <w:rStyle w:val="FontStyle144"/>
          <w:rFonts w:ascii="Times New Roman" w:hAnsi="Times New Roman" w:cs="Times New Roman"/>
          <w:sz w:val="24"/>
          <w:szCs w:val="24"/>
          <w:lang w:eastAsia="en-US"/>
        </w:rPr>
        <w:t>уникальных комплексных составляющих, если</w:t>
      </w:r>
      <w:r w:rsidRPr="001949A8">
        <w:rPr>
          <w:rStyle w:val="FontStyle144"/>
          <w:rFonts w:ascii="Times New Roman" w:hAnsi="Times New Roman" w:cs="Times New Roman"/>
          <w:sz w:val="24"/>
          <w:szCs w:val="24"/>
          <w:lang w:eastAsia="en-US"/>
        </w:rPr>
        <w:t xml:space="preserve"> </w:t>
      </w:r>
      <w:r w:rsidRPr="001949A8">
        <w:rPr>
          <w:rStyle w:val="FontStyle137"/>
          <w:spacing w:val="0"/>
          <w:sz w:val="24"/>
          <w:szCs w:val="24"/>
          <w:lang w:eastAsia="en-US"/>
        </w:rPr>
        <w:t xml:space="preserve">S </w:t>
      </w:r>
      <w:r w:rsidR="00100E29" w:rsidRPr="001949A8">
        <w:rPr>
          <w:rStyle w:val="FontStyle144"/>
          <w:rFonts w:ascii="Times New Roman" w:hAnsi="Times New Roman" w:cs="Times New Roman"/>
          <w:sz w:val="24"/>
          <w:szCs w:val="24"/>
          <w:lang w:eastAsia="en-US"/>
        </w:rPr>
        <w:t>– четное значение</w:t>
      </w:r>
      <w:r w:rsidRPr="001949A8">
        <w:rPr>
          <w:rStyle w:val="FontStyle144"/>
          <w:rFonts w:ascii="Times New Roman" w:hAnsi="Times New Roman" w:cs="Times New Roman"/>
          <w:sz w:val="24"/>
          <w:szCs w:val="24"/>
          <w:lang w:eastAsia="en-US"/>
        </w:rPr>
        <w:t>.</w:t>
      </w:r>
    </w:p>
    <w:p w14:paraId="5A80F48B" w14:textId="72C4780C" w:rsidR="002305E4" w:rsidRPr="001949A8" w:rsidRDefault="002305E4" w:rsidP="00173EE8">
      <w:pPr>
        <w:pStyle w:val="Style13"/>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Это </w:t>
      </w:r>
      <w:r w:rsidR="00977ADE" w:rsidRPr="001949A8">
        <w:rPr>
          <w:rStyle w:val="FontStyle144"/>
          <w:rFonts w:ascii="Times New Roman" w:hAnsi="Times New Roman" w:cs="Times New Roman"/>
          <w:sz w:val="24"/>
          <w:szCs w:val="24"/>
          <w:lang w:eastAsia="en-US"/>
        </w:rPr>
        <w:t>предполагает</w:t>
      </w:r>
      <w:r w:rsidRPr="001949A8">
        <w:rPr>
          <w:rStyle w:val="FontStyle144"/>
          <w:rFonts w:ascii="Times New Roman" w:hAnsi="Times New Roman" w:cs="Times New Roman"/>
          <w:sz w:val="24"/>
          <w:szCs w:val="24"/>
          <w:lang w:eastAsia="en-US"/>
        </w:rPr>
        <w:t xml:space="preserve">, что для полной точности восстановления изображения должны быть сохранены первые </w:t>
      </w:r>
      <w:r w:rsidR="00AF306D" w:rsidRPr="001949A8">
        <w:rPr>
          <w:rStyle w:val="FontStyle115"/>
          <w:rFonts w:ascii="Times New Roman" w:hAnsi="Times New Roman" w:cs="Times New Roman"/>
          <w:noProof/>
          <w:spacing w:val="0"/>
          <w:sz w:val="24"/>
          <w:szCs w:val="24"/>
        </w:rPr>
        <w:drawing>
          <wp:inline distT="0" distB="0" distL="0" distR="0" wp14:anchorId="7338FE77" wp14:editId="6C8718CF">
            <wp:extent cx="655320" cy="2667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655320" cy="266700"/>
                    </a:xfrm>
                    <a:prstGeom prst="rect">
                      <a:avLst/>
                    </a:prstGeom>
                  </pic:spPr>
                </pic:pic>
              </a:graphicData>
            </a:graphic>
          </wp:inline>
        </w:drawing>
      </w:r>
      <w:r w:rsidRPr="001949A8">
        <w:rPr>
          <w:rStyle w:val="FontStyle144"/>
          <w:rFonts w:ascii="Times New Roman" w:hAnsi="Times New Roman" w:cs="Times New Roman"/>
          <w:sz w:val="24"/>
          <w:szCs w:val="24"/>
          <w:lang w:eastAsia="en-US"/>
        </w:rPr>
        <w:t xml:space="preserve"> столбцы массива </w:t>
      </w:r>
      <w:r w:rsidR="00977ADE" w:rsidRPr="001949A8">
        <w:rPr>
          <w:rStyle w:val="FontStyle144"/>
          <w:rFonts w:ascii="Times New Roman" w:hAnsi="Times New Roman" w:cs="Times New Roman"/>
          <w:sz w:val="24"/>
          <w:szCs w:val="24"/>
          <w:lang w:eastAsia="en-US"/>
        </w:rPr>
        <w:t xml:space="preserve">DFT </w:t>
      </w:r>
      <w:r w:rsidRPr="001949A8">
        <w:rPr>
          <w:rStyle w:val="FontStyle144"/>
          <w:rFonts w:ascii="Times New Roman" w:hAnsi="Times New Roman" w:cs="Times New Roman"/>
          <w:sz w:val="24"/>
          <w:szCs w:val="24"/>
          <w:lang w:eastAsia="en-US"/>
        </w:rPr>
        <w:t xml:space="preserve">в случае нечетных </w:t>
      </w:r>
      <w:r w:rsidR="00977ADE" w:rsidRPr="001949A8">
        <w:rPr>
          <w:rStyle w:val="FontStyle144"/>
          <w:rFonts w:ascii="Times New Roman" w:hAnsi="Times New Roman" w:cs="Times New Roman"/>
          <w:sz w:val="24"/>
          <w:szCs w:val="24"/>
          <w:lang w:eastAsia="en-US"/>
        </w:rPr>
        <w:t xml:space="preserve">столбцов </w:t>
      </w:r>
      <w:r w:rsidR="00977ADE" w:rsidRPr="001949A8">
        <w:rPr>
          <w:rStyle w:val="FontStyle144"/>
          <w:rFonts w:ascii="Times New Roman" w:hAnsi="Times New Roman" w:cs="Times New Roman"/>
          <w:i/>
          <w:sz w:val="24"/>
          <w:szCs w:val="24"/>
          <w:lang w:eastAsia="en-US"/>
        </w:rPr>
        <w:t>S</w:t>
      </w:r>
      <w:r w:rsidR="00977AD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 xml:space="preserve">(или первые </w:t>
      </w:r>
      <w:r w:rsidR="00AF306D" w:rsidRPr="001949A8">
        <w:rPr>
          <w:rStyle w:val="FontStyle136"/>
          <w:rFonts w:ascii="Times New Roman" w:hAnsi="Times New Roman" w:cs="Times New Roman"/>
          <w:noProof/>
          <w:spacing w:val="0"/>
          <w:sz w:val="24"/>
          <w:szCs w:val="24"/>
        </w:rPr>
        <w:drawing>
          <wp:inline distT="0" distB="0" distL="0" distR="0" wp14:anchorId="763E4D1C" wp14:editId="4F2110D9">
            <wp:extent cx="563880" cy="274320"/>
            <wp:effectExtent l="0" t="0" r="762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563880" cy="274320"/>
                    </a:xfrm>
                    <a:prstGeom prst="rect">
                      <a:avLst/>
                    </a:prstGeom>
                  </pic:spPr>
                </pic:pic>
              </a:graphicData>
            </a:graphic>
          </wp:inline>
        </w:drawing>
      </w:r>
      <w:r w:rsidRPr="001949A8">
        <w:rPr>
          <w:rStyle w:val="FontStyle144"/>
          <w:rFonts w:ascii="Times New Roman" w:hAnsi="Times New Roman" w:cs="Times New Roman"/>
          <w:sz w:val="24"/>
          <w:szCs w:val="24"/>
          <w:lang w:eastAsia="en-US"/>
        </w:rPr>
        <w:t xml:space="preserve"> в случае </w:t>
      </w:r>
      <w:r w:rsidR="00977ADE" w:rsidRPr="001949A8">
        <w:rPr>
          <w:rStyle w:val="FontStyle144"/>
          <w:rFonts w:ascii="Times New Roman" w:hAnsi="Times New Roman" w:cs="Times New Roman"/>
          <w:sz w:val="24"/>
          <w:szCs w:val="24"/>
          <w:lang w:eastAsia="en-US"/>
        </w:rPr>
        <w:t xml:space="preserve">четных </w:t>
      </w:r>
      <w:r w:rsidRPr="001949A8">
        <w:rPr>
          <w:rStyle w:val="FontStyle144"/>
          <w:rFonts w:ascii="Times New Roman" w:hAnsi="Times New Roman" w:cs="Times New Roman"/>
          <w:i/>
          <w:sz w:val="24"/>
          <w:szCs w:val="24"/>
          <w:lang w:eastAsia="en-US"/>
        </w:rPr>
        <w:t>S</w:t>
      </w:r>
      <w:r w:rsidRPr="001949A8">
        <w:rPr>
          <w:rStyle w:val="FontStyle144"/>
          <w:rFonts w:ascii="Times New Roman" w:hAnsi="Times New Roman" w:cs="Times New Roman"/>
          <w:sz w:val="24"/>
          <w:szCs w:val="24"/>
          <w:lang w:eastAsia="en-US"/>
        </w:rPr>
        <w:t xml:space="preserve">). </w:t>
      </w:r>
      <w:r w:rsidR="00977ADE" w:rsidRPr="001949A8">
        <w:rPr>
          <w:rStyle w:val="FontStyle144"/>
          <w:rFonts w:ascii="Times New Roman" w:hAnsi="Times New Roman" w:cs="Times New Roman"/>
          <w:sz w:val="24"/>
          <w:szCs w:val="24"/>
          <w:lang w:eastAsia="en-US"/>
        </w:rPr>
        <w:t>Сох</w:t>
      </w:r>
      <w:r w:rsidRPr="001949A8">
        <w:rPr>
          <w:rStyle w:val="FontStyle144"/>
          <w:rFonts w:ascii="Times New Roman" w:hAnsi="Times New Roman" w:cs="Times New Roman"/>
          <w:sz w:val="24"/>
          <w:szCs w:val="24"/>
          <w:lang w:eastAsia="en-US"/>
        </w:rPr>
        <w:t xml:space="preserve">ранение и </w:t>
      </w:r>
      <w:r w:rsidR="00977ADE" w:rsidRPr="001949A8">
        <w:rPr>
          <w:rStyle w:val="FontStyle144"/>
          <w:rFonts w:ascii="Times New Roman" w:hAnsi="Times New Roman" w:cs="Times New Roman"/>
          <w:sz w:val="24"/>
          <w:szCs w:val="24"/>
          <w:lang w:eastAsia="en-US"/>
        </w:rPr>
        <w:t>восстановление</w:t>
      </w:r>
      <w:r w:rsidRPr="001949A8">
        <w:rPr>
          <w:rStyle w:val="FontStyle144"/>
          <w:rFonts w:ascii="Times New Roman" w:hAnsi="Times New Roman" w:cs="Times New Roman"/>
          <w:sz w:val="24"/>
          <w:szCs w:val="24"/>
          <w:lang w:eastAsia="en-US"/>
        </w:rPr>
        <w:t xml:space="preserve"> из меньшего количества компонентов приведет к потере информации, а это означает, что точное изображение не может быть восстановлено из </w:t>
      </w:r>
      <w:r w:rsidR="00977ADE" w:rsidRPr="001949A8">
        <w:rPr>
          <w:rStyle w:val="FontStyle144"/>
          <w:rFonts w:ascii="Times New Roman" w:hAnsi="Times New Roman" w:cs="Times New Roman"/>
          <w:sz w:val="24"/>
          <w:szCs w:val="24"/>
          <w:lang w:eastAsia="en-US"/>
        </w:rPr>
        <w:t>сокращенного</w:t>
      </w:r>
      <w:r w:rsidRPr="001949A8">
        <w:rPr>
          <w:rStyle w:val="FontStyle144"/>
          <w:rFonts w:ascii="Times New Roman" w:hAnsi="Times New Roman" w:cs="Times New Roman"/>
          <w:sz w:val="24"/>
          <w:szCs w:val="24"/>
          <w:lang w:eastAsia="en-US"/>
        </w:rPr>
        <w:t xml:space="preserve"> </w:t>
      </w:r>
      <w:r w:rsidR="00977ADE" w:rsidRPr="001949A8">
        <w:rPr>
          <w:rStyle w:val="FontStyle144"/>
          <w:rFonts w:ascii="Times New Roman" w:hAnsi="Times New Roman" w:cs="Times New Roman"/>
          <w:sz w:val="24"/>
          <w:szCs w:val="24"/>
          <w:lang w:eastAsia="en-US"/>
        </w:rPr>
        <w:t>числа</w:t>
      </w:r>
      <w:r w:rsidRPr="001949A8">
        <w:rPr>
          <w:rStyle w:val="FontStyle144"/>
          <w:rFonts w:ascii="Times New Roman" w:hAnsi="Times New Roman" w:cs="Times New Roman"/>
          <w:sz w:val="24"/>
          <w:szCs w:val="24"/>
          <w:lang w:eastAsia="en-US"/>
        </w:rPr>
        <w:t xml:space="preserve"> </w:t>
      </w:r>
      <w:r w:rsidR="00977ADE" w:rsidRPr="001949A8">
        <w:rPr>
          <w:rStyle w:val="FontStyle144"/>
          <w:rFonts w:ascii="Times New Roman" w:hAnsi="Times New Roman" w:cs="Times New Roman"/>
          <w:sz w:val="24"/>
          <w:szCs w:val="24"/>
          <w:lang w:eastAsia="en-US"/>
        </w:rPr>
        <w:t>составляющих</w:t>
      </w:r>
      <w:r w:rsidRPr="001949A8">
        <w:rPr>
          <w:rStyle w:val="FontStyle144"/>
          <w:rFonts w:ascii="Times New Roman" w:hAnsi="Times New Roman" w:cs="Times New Roman"/>
          <w:sz w:val="24"/>
          <w:szCs w:val="24"/>
          <w:lang w:eastAsia="en-US"/>
        </w:rPr>
        <w:t xml:space="preserve">. В зависимости от количества и метода отбора </w:t>
      </w:r>
      <w:r w:rsidR="00977ADE" w:rsidRPr="001949A8">
        <w:rPr>
          <w:rStyle w:val="FontStyle144"/>
          <w:rFonts w:ascii="Times New Roman" w:hAnsi="Times New Roman" w:cs="Times New Roman"/>
          <w:sz w:val="24"/>
          <w:szCs w:val="24"/>
          <w:lang w:eastAsia="en-US"/>
        </w:rPr>
        <w:t>шаблоны</w:t>
      </w:r>
      <w:r w:rsidRPr="001949A8">
        <w:rPr>
          <w:rStyle w:val="FontStyle144"/>
          <w:rFonts w:ascii="Times New Roman" w:hAnsi="Times New Roman" w:cs="Times New Roman"/>
          <w:sz w:val="24"/>
          <w:szCs w:val="24"/>
          <w:lang w:eastAsia="en-US"/>
        </w:rPr>
        <w:t xml:space="preserve"> мел</w:t>
      </w:r>
      <w:r w:rsidR="00977ADE" w:rsidRPr="001949A8">
        <w:rPr>
          <w:rStyle w:val="FontStyle144"/>
          <w:rFonts w:ascii="Times New Roman" w:hAnsi="Times New Roman" w:cs="Times New Roman"/>
          <w:sz w:val="24"/>
          <w:szCs w:val="24"/>
          <w:lang w:eastAsia="en-US"/>
        </w:rPr>
        <w:t>ких деталей</w:t>
      </w:r>
      <w:r w:rsidRPr="001949A8">
        <w:rPr>
          <w:rStyle w:val="FontStyle144"/>
          <w:rFonts w:ascii="Times New Roman" w:hAnsi="Times New Roman" w:cs="Times New Roman"/>
          <w:sz w:val="24"/>
          <w:szCs w:val="24"/>
          <w:lang w:eastAsia="en-US"/>
        </w:rPr>
        <w:t xml:space="preserve"> могут быть </w:t>
      </w:r>
      <w:r w:rsidR="00977ADE" w:rsidRPr="001949A8">
        <w:rPr>
          <w:rStyle w:val="FontStyle144"/>
          <w:rFonts w:ascii="Times New Roman" w:hAnsi="Times New Roman" w:cs="Times New Roman"/>
          <w:sz w:val="24"/>
          <w:szCs w:val="24"/>
          <w:lang w:eastAsia="en-US"/>
        </w:rPr>
        <w:t>восстановлены</w:t>
      </w:r>
      <w:r w:rsidRPr="001949A8">
        <w:rPr>
          <w:rStyle w:val="FontStyle144"/>
          <w:rFonts w:ascii="Times New Roman" w:hAnsi="Times New Roman" w:cs="Times New Roman"/>
          <w:sz w:val="24"/>
          <w:szCs w:val="24"/>
          <w:lang w:eastAsia="en-US"/>
        </w:rPr>
        <w:t xml:space="preserve"> из некоторых сокращенных наборов </w:t>
      </w:r>
      <w:r w:rsidR="00977ADE" w:rsidRPr="001949A8">
        <w:rPr>
          <w:rStyle w:val="FontStyle144"/>
          <w:rFonts w:ascii="Times New Roman" w:hAnsi="Times New Roman" w:cs="Times New Roman"/>
          <w:sz w:val="24"/>
          <w:szCs w:val="24"/>
          <w:lang w:eastAsia="en-US"/>
        </w:rPr>
        <w:t>составляющих</w:t>
      </w:r>
      <w:r w:rsidRPr="001949A8">
        <w:rPr>
          <w:rStyle w:val="FontStyle144"/>
          <w:rFonts w:ascii="Times New Roman" w:hAnsi="Times New Roman" w:cs="Times New Roman"/>
          <w:sz w:val="24"/>
          <w:szCs w:val="24"/>
          <w:lang w:eastAsia="en-US"/>
        </w:rPr>
        <w:t>.</w:t>
      </w:r>
    </w:p>
    <w:p w14:paraId="20326538" w14:textId="1B86F206" w:rsidR="002305E4" w:rsidRPr="001949A8" w:rsidRDefault="002305E4" w:rsidP="00173EE8">
      <w:pPr>
        <w:pStyle w:val="Style13"/>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Спектральн</w:t>
      </w:r>
      <w:r w:rsidR="00A31902" w:rsidRPr="001949A8">
        <w:rPr>
          <w:rStyle w:val="FontStyle144"/>
          <w:rFonts w:ascii="Times New Roman" w:hAnsi="Times New Roman" w:cs="Times New Roman"/>
          <w:sz w:val="24"/>
          <w:szCs w:val="24"/>
          <w:lang w:eastAsia="en-US"/>
        </w:rPr>
        <w:t>ое</w:t>
      </w:r>
      <w:r w:rsidRPr="001949A8">
        <w:rPr>
          <w:rStyle w:val="FontStyle144"/>
          <w:rFonts w:ascii="Times New Roman" w:hAnsi="Times New Roman" w:cs="Times New Roman"/>
          <w:sz w:val="24"/>
          <w:szCs w:val="24"/>
          <w:lang w:eastAsia="en-US"/>
        </w:rPr>
        <w:t xml:space="preserve"> </w:t>
      </w:r>
      <w:r w:rsidR="00A31902" w:rsidRPr="001949A8">
        <w:rPr>
          <w:rStyle w:val="FontStyle144"/>
          <w:rFonts w:ascii="Times New Roman" w:hAnsi="Times New Roman" w:cs="Times New Roman"/>
          <w:sz w:val="24"/>
          <w:szCs w:val="24"/>
          <w:lang w:eastAsia="en-US"/>
        </w:rPr>
        <w:t>разложение</w:t>
      </w:r>
      <w:r w:rsidRPr="001949A8">
        <w:rPr>
          <w:rStyle w:val="FontStyle144"/>
          <w:rFonts w:ascii="Times New Roman" w:hAnsi="Times New Roman" w:cs="Times New Roman"/>
          <w:sz w:val="24"/>
          <w:szCs w:val="24"/>
          <w:lang w:eastAsia="en-US"/>
        </w:rPr>
        <w:t xml:space="preserve"> всего изображения с использованием </w:t>
      </w:r>
      <w:r w:rsidR="00A03CD9" w:rsidRPr="00A03CD9">
        <w:rPr>
          <w:rStyle w:val="FontStyle144"/>
          <w:rFonts w:ascii="Times New Roman" w:hAnsi="Times New Roman" w:cs="Times New Roman"/>
          <w:sz w:val="24"/>
          <w:szCs w:val="24"/>
          <w:lang w:eastAsia="en-US"/>
        </w:rPr>
        <w:t>2</w:t>
      </w:r>
      <w:r w:rsidR="00A03CD9">
        <w:rPr>
          <w:rStyle w:val="FontStyle144"/>
          <w:rFonts w:ascii="Times New Roman" w:hAnsi="Times New Roman" w:cs="Times New Roman"/>
          <w:sz w:val="24"/>
          <w:szCs w:val="24"/>
          <w:lang w:val="en-US" w:eastAsia="en-US"/>
        </w:rPr>
        <w:t>D</w:t>
      </w:r>
      <w:r w:rsidRPr="001949A8">
        <w:rPr>
          <w:rStyle w:val="FontStyle144"/>
          <w:rFonts w:ascii="Times New Roman" w:hAnsi="Times New Roman" w:cs="Times New Roman"/>
          <w:sz w:val="24"/>
          <w:szCs w:val="24"/>
          <w:lang w:eastAsia="en-US"/>
        </w:rPr>
        <w:t xml:space="preserve"> DFT должно показать большую часть спектральной энергии в пределах </w:t>
      </w:r>
      <w:r w:rsidR="00D836DB" w:rsidRPr="001949A8">
        <w:rPr>
          <w:rStyle w:val="FontStyle144"/>
          <w:rFonts w:ascii="Times New Roman" w:hAnsi="Times New Roman" w:cs="Times New Roman"/>
          <w:sz w:val="24"/>
          <w:szCs w:val="24"/>
          <w:lang w:eastAsia="en-US"/>
        </w:rPr>
        <w:t>информативного диапазона</w:t>
      </w:r>
      <w:r w:rsidRPr="001949A8">
        <w:rPr>
          <w:rStyle w:val="FontStyle144"/>
          <w:rFonts w:ascii="Times New Roman" w:hAnsi="Times New Roman" w:cs="Times New Roman"/>
          <w:sz w:val="24"/>
          <w:szCs w:val="24"/>
          <w:lang w:eastAsia="en-US"/>
        </w:rPr>
        <w:t xml:space="preserve"> </w:t>
      </w:r>
      <w:r w:rsidR="00D836DB" w:rsidRPr="001949A8">
        <w:rPr>
          <w:rStyle w:val="FontStyle144"/>
          <w:rFonts w:ascii="Times New Roman" w:hAnsi="Times New Roman" w:cs="Times New Roman"/>
          <w:sz w:val="24"/>
          <w:szCs w:val="24"/>
          <w:lang w:eastAsia="en-US"/>
        </w:rPr>
        <w:t>пространственных частот</w:t>
      </w:r>
      <w:r w:rsidRPr="001949A8">
        <w:rPr>
          <w:rStyle w:val="FontStyle144"/>
          <w:rFonts w:ascii="Times New Roman" w:hAnsi="Times New Roman" w:cs="Times New Roman"/>
          <w:sz w:val="24"/>
          <w:szCs w:val="24"/>
          <w:lang w:eastAsia="en-US"/>
        </w:rPr>
        <w:t>. Для большинства людей это</w:t>
      </w:r>
      <w:r w:rsidR="00D836DB" w:rsidRPr="001949A8">
        <w:rPr>
          <w:rStyle w:val="FontStyle144"/>
          <w:rFonts w:ascii="Times New Roman" w:hAnsi="Times New Roman" w:cs="Times New Roman"/>
          <w:sz w:val="24"/>
          <w:szCs w:val="24"/>
          <w:lang w:eastAsia="en-US"/>
        </w:rPr>
        <w:t>т</w:t>
      </w:r>
      <w:r w:rsidRPr="001949A8">
        <w:rPr>
          <w:rStyle w:val="FontStyle144"/>
          <w:rFonts w:ascii="Times New Roman" w:hAnsi="Times New Roman" w:cs="Times New Roman"/>
          <w:sz w:val="24"/>
          <w:szCs w:val="24"/>
          <w:lang w:eastAsia="en-US"/>
        </w:rPr>
        <w:t xml:space="preserve"> </w:t>
      </w:r>
      <w:r w:rsidR="00D836DB" w:rsidRPr="001949A8">
        <w:rPr>
          <w:rStyle w:val="FontStyle144"/>
          <w:rFonts w:ascii="Times New Roman" w:hAnsi="Times New Roman" w:cs="Times New Roman"/>
          <w:sz w:val="24"/>
          <w:szCs w:val="24"/>
          <w:lang w:eastAsia="en-US"/>
        </w:rPr>
        <w:t>информативный диапазон</w:t>
      </w:r>
      <w:r w:rsidRPr="001949A8">
        <w:rPr>
          <w:rStyle w:val="FontStyle144"/>
          <w:rFonts w:ascii="Times New Roman" w:hAnsi="Times New Roman" w:cs="Times New Roman"/>
          <w:sz w:val="24"/>
          <w:szCs w:val="24"/>
          <w:lang w:eastAsia="en-US"/>
        </w:rPr>
        <w:t xml:space="preserve"> будет примерно на длине волны 14-18 пикселей, когда исходная выборка имеет разрешение 500 </w:t>
      </w:r>
      <w:proofErr w:type="spellStart"/>
      <w:r w:rsidRPr="001949A8">
        <w:rPr>
          <w:rStyle w:val="FontStyle144"/>
          <w:rFonts w:ascii="Times New Roman" w:hAnsi="Times New Roman" w:cs="Times New Roman"/>
          <w:sz w:val="24"/>
          <w:szCs w:val="24"/>
          <w:lang w:eastAsia="en-US"/>
        </w:rPr>
        <w:t>dpi</w:t>
      </w:r>
      <w:proofErr w:type="spellEnd"/>
      <w:r w:rsidRPr="001949A8">
        <w:rPr>
          <w:rStyle w:val="FontStyle144"/>
          <w:rFonts w:ascii="Times New Roman" w:hAnsi="Times New Roman" w:cs="Times New Roman"/>
          <w:sz w:val="24"/>
          <w:szCs w:val="24"/>
          <w:lang w:eastAsia="en-US"/>
        </w:rPr>
        <w:t>. Конечно, другие разрешения изображения будут иметь другие пространственные длины волн.</w:t>
      </w:r>
    </w:p>
    <w:p w14:paraId="4861DE53" w14:textId="260651FA" w:rsidR="002305E4" w:rsidRPr="001949A8" w:rsidRDefault="002305E4" w:rsidP="00173EE8">
      <w:pPr>
        <w:pStyle w:val="Style13"/>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В случае размеров ячейки, превышающих длину волны гребня (по крайней мере, в два раза), в спектральном разложении DFT изображения отпечатка</w:t>
      </w:r>
      <w:r w:rsidR="00A31902" w:rsidRPr="001949A8">
        <w:rPr>
          <w:rStyle w:val="FontStyle144"/>
          <w:rFonts w:ascii="Times New Roman" w:hAnsi="Times New Roman" w:cs="Times New Roman"/>
          <w:sz w:val="24"/>
          <w:szCs w:val="24"/>
          <w:lang w:eastAsia="en-US"/>
        </w:rPr>
        <w:t xml:space="preserve"> пальца</w:t>
      </w:r>
      <w:r w:rsidRPr="001949A8">
        <w:rPr>
          <w:rStyle w:val="FontStyle144"/>
          <w:rFonts w:ascii="Times New Roman" w:hAnsi="Times New Roman" w:cs="Times New Roman"/>
          <w:sz w:val="24"/>
          <w:szCs w:val="24"/>
          <w:lang w:eastAsia="en-US"/>
        </w:rPr>
        <w:t xml:space="preserve"> действительно может преобладать од</w:t>
      </w:r>
      <w:r w:rsidR="00A31902" w:rsidRPr="001949A8">
        <w:rPr>
          <w:rStyle w:val="FontStyle144"/>
          <w:rFonts w:ascii="Times New Roman" w:hAnsi="Times New Roman" w:cs="Times New Roman"/>
          <w:sz w:val="24"/>
          <w:szCs w:val="24"/>
          <w:lang w:eastAsia="en-US"/>
        </w:rPr>
        <w:t>но</w:t>
      </w:r>
      <w:r w:rsidRPr="001949A8">
        <w:rPr>
          <w:rStyle w:val="FontStyle144"/>
          <w:rFonts w:ascii="Times New Roman" w:hAnsi="Times New Roman" w:cs="Times New Roman"/>
          <w:sz w:val="24"/>
          <w:szCs w:val="24"/>
          <w:lang w:eastAsia="en-US"/>
        </w:rPr>
        <w:t xml:space="preserve"> </w:t>
      </w:r>
      <w:r w:rsidR="00A31902" w:rsidRPr="001949A8">
        <w:rPr>
          <w:rStyle w:val="FontStyle144"/>
          <w:rFonts w:ascii="Times New Roman" w:hAnsi="Times New Roman" w:cs="Times New Roman"/>
          <w:sz w:val="24"/>
          <w:szCs w:val="24"/>
          <w:lang w:eastAsia="en-US"/>
        </w:rPr>
        <w:t>составляющее</w:t>
      </w:r>
      <w:r w:rsidRPr="001949A8">
        <w:rPr>
          <w:rStyle w:val="FontStyle144"/>
          <w:rFonts w:ascii="Times New Roman" w:hAnsi="Times New Roman" w:cs="Times New Roman"/>
          <w:sz w:val="24"/>
          <w:szCs w:val="24"/>
          <w:lang w:eastAsia="en-US"/>
        </w:rPr>
        <w:t xml:space="preserve"> большо</w:t>
      </w:r>
      <w:r w:rsidR="008E2644" w:rsidRPr="001949A8">
        <w:rPr>
          <w:rStyle w:val="FontStyle144"/>
          <w:rFonts w:ascii="Times New Roman" w:hAnsi="Times New Roman" w:cs="Times New Roman"/>
          <w:sz w:val="24"/>
          <w:szCs w:val="24"/>
          <w:lang w:eastAsia="en-US"/>
        </w:rPr>
        <w:t>го</w:t>
      </w:r>
      <w:r w:rsidRPr="001949A8">
        <w:rPr>
          <w:rStyle w:val="FontStyle144"/>
          <w:rFonts w:ascii="Times New Roman" w:hAnsi="Times New Roman" w:cs="Times New Roman"/>
          <w:sz w:val="24"/>
          <w:szCs w:val="24"/>
          <w:lang w:eastAsia="en-US"/>
        </w:rPr>
        <w:t xml:space="preserve"> </w:t>
      </w:r>
      <w:r w:rsidR="008E2644" w:rsidRPr="001949A8">
        <w:rPr>
          <w:rStyle w:val="FontStyle144"/>
          <w:rFonts w:ascii="Times New Roman" w:hAnsi="Times New Roman" w:cs="Times New Roman"/>
          <w:sz w:val="24"/>
          <w:szCs w:val="24"/>
          <w:lang w:eastAsia="en-US"/>
        </w:rPr>
        <w:t>модуля</w:t>
      </w:r>
      <w:r w:rsidRPr="001949A8">
        <w:rPr>
          <w:rStyle w:val="FontStyle144"/>
          <w:rFonts w:ascii="Times New Roman" w:hAnsi="Times New Roman" w:cs="Times New Roman"/>
          <w:sz w:val="24"/>
          <w:szCs w:val="24"/>
          <w:lang w:eastAsia="en-US"/>
        </w:rPr>
        <w:t xml:space="preserve"> и пространственная длина волны того же порядка</w:t>
      </w:r>
      <w:r w:rsidR="00A31902" w:rsidRPr="001949A8">
        <w:rPr>
          <w:rStyle w:val="FontStyle144"/>
          <w:rFonts w:ascii="Times New Roman" w:hAnsi="Times New Roman" w:cs="Times New Roman"/>
          <w:sz w:val="24"/>
          <w:szCs w:val="24"/>
          <w:lang w:eastAsia="en-US"/>
        </w:rPr>
        <w:t>,</w:t>
      </w:r>
      <w:r w:rsidRPr="001949A8">
        <w:rPr>
          <w:rStyle w:val="FontStyle144"/>
          <w:rFonts w:ascii="Times New Roman" w:hAnsi="Times New Roman" w:cs="Times New Roman"/>
          <w:sz w:val="24"/>
          <w:szCs w:val="24"/>
          <w:lang w:eastAsia="en-US"/>
        </w:rPr>
        <w:t xml:space="preserve"> </w:t>
      </w:r>
      <w:r w:rsidR="00A31902" w:rsidRPr="001949A8">
        <w:rPr>
          <w:rStyle w:val="FontStyle144"/>
          <w:rFonts w:ascii="Times New Roman" w:hAnsi="Times New Roman" w:cs="Times New Roman"/>
          <w:sz w:val="24"/>
          <w:szCs w:val="24"/>
          <w:lang w:eastAsia="en-US"/>
        </w:rPr>
        <w:t>что и в</w:t>
      </w:r>
      <w:r w:rsidRPr="001949A8">
        <w:rPr>
          <w:rStyle w:val="FontStyle144"/>
          <w:rFonts w:ascii="Times New Roman" w:hAnsi="Times New Roman" w:cs="Times New Roman"/>
          <w:sz w:val="24"/>
          <w:szCs w:val="24"/>
          <w:lang w:eastAsia="en-US"/>
        </w:rPr>
        <w:t xml:space="preserve"> </w:t>
      </w:r>
      <w:r w:rsidR="00A31902" w:rsidRPr="001949A8">
        <w:rPr>
          <w:rStyle w:val="FontStyle144"/>
          <w:rFonts w:ascii="Times New Roman" w:hAnsi="Times New Roman" w:cs="Times New Roman"/>
          <w:sz w:val="24"/>
          <w:szCs w:val="24"/>
          <w:lang w:eastAsia="en-US"/>
        </w:rPr>
        <w:t xml:space="preserve">длине волны гребня для </w:t>
      </w:r>
      <w:r w:rsidRPr="001949A8">
        <w:rPr>
          <w:rStyle w:val="FontStyle144"/>
          <w:rFonts w:ascii="Times New Roman" w:hAnsi="Times New Roman" w:cs="Times New Roman"/>
          <w:sz w:val="24"/>
          <w:szCs w:val="24"/>
          <w:lang w:eastAsia="en-US"/>
        </w:rPr>
        <w:t>изображени</w:t>
      </w:r>
      <w:r w:rsidR="00A31902" w:rsidRPr="001949A8">
        <w:rPr>
          <w:rStyle w:val="FontStyle144"/>
          <w:rFonts w:ascii="Times New Roman" w:hAnsi="Times New Roman" w:cs="Times New Roman"/>
          <w:sz w:val="24"/>
          <w:szCs w:val="24"/>
          <w:lang w:eastAsia="en-US"/>
        </w:rPr>
        <w:t>я</w:t>
      </w:r>
      <w:r w:rsidRPr="001949A8">
        <w:rPr>
          <w:rStyle w:val="FontStyle144"/>
          <w:rFonts w:ascii="Times New Roman" w:hAnsi="Times New Roman" w:cs="Times New Roman"/>
          <w:sz w:val="24"/>
          <w:szCs w:val="24"/>
          <w:lang w:eastAsia="en-US"/>
        </w:rPr>
        <w:t xml:space="preserve"> отпечатка</w:t>
      </w:r>
      <w:r w:rsidR="00A31902" w:rsidRPr="001949A8">
        <w:rPr>
          <w:rStyle w:val="FontStyle144"/>
          <w:rFonts w:ascii="Times New Roman" w:hAnsi="Times New Roman" w:cs="Times New Roman"/>
          <w:sz w:val="24"/>
          <w:szCs w:val="24"/>
          <w:lang w:eastAsia="en-US"/>
        </w:rPr>
        <w:t xml:space="preserve"> пальца</w:t>
      </w:r>
      <w:r w:rsidRPr="001949A8">
        <w:rPr>
          <w:rStyle w:val="FontStyle144"/>
          <w:rFonts w:ascii="Times New Roman" w:hAnsi="Times New Roman" w:cs="Times New Roman"/>
          <w:sz w:val="24"/>
          <w:szCs w:val="24"/>
          <w:lang w:eastAsia="en-US"/>
        </w:rPr>
        <w:t>.</w:t>
      </w:r>
    </w:p>
    <w:p w14:paraId="6D9AECD8" w14:textId="6E44B9DC" w:rsidR="002305E4" w:rsidRPr="001949A8" w:rsidRDefault="002305E4" w:rsidP="00173EE8">
      <w:pPr>
        <w:pStyle w:val="Style13"/>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lastRenderedPageBreak/>
        <w:t>В случае размеров ячейки порядка длины волны одного гребня или меньше, или в случае ячейки, содержащей бифуркацию, окончание гребня или и то, и другое, может не быть единственн</w:t>
      </w:r>
      <w:r w:rsidR="00A31902" w:rsidRPr="001949A8">
        <w:rPr>
          <w:rStyle w:val="FontStyle144"/>
          <w:rFonts w:ascii="Times New Roman" w:hAnsi="Times New Roman" w:cs="Times New Roman"/>
          <w:sz w:val="24"/>
          <w:szCs w:val="24"/>
          <w:lang w:eastAsia="en-US"/>
        </w:rPr>
        <w:t>ым</w:t>
      </w:r>
      <w:r w:rsidRPr="001949A8">
        <w:rPr>
          <w:rStyle w:val="FontStyle144"/>
          <w:rFonts w:ascii="Times New Roman" w:hAnsi="Times New Roman" w:cs="Times New Roman"/>
          <w:sz w:val="24"/>
          <w:szCs w:val="24"/>
          <w:lang w:eastAsia="en-US"/>
        </w:rPr>
        <w:t xml:space="preserve"> </w:t>
      </w:r>
      <w:r w:rsidR="00A31902" w:rsidRPr="001949A8">
        <w:rPr>
          <w:rStyle w:val="FontStyle144"/>
          <w:rFonts w:ascii="Times New Roman" w:hAnsi="Times New Roman" w:cs="Times New Roman"/>
          <w:sz w:val="24"/>
          <w:szCs w:val="24"/>
          <w:lang w:eastAsia="en-US"/>
        </w:rPr>
        <w:t>доминантным составляющим</w:t>
      </w:r>
      <w:r w:rsidRPr="001949A8">
        <w:rPr>
          <w:rStyle w:val="FontStyle144"/>
          <w:rFonts w:ascii="Times New Roman" w:hAnsi="Times New Roman" w:cs="Times New Roman"/>
          <w:sz w:val="24"/>
          <w:szCs w:val="24"/>
          <w:lang w:eastAsia="en-US"/>
        </w:rPr>
        <w:t xml:space="preserve"> Фурье.</w:t>
      </w:r>
    </w:p>
    <w:p w14:paraId="2E2D02B7" w14:textId="7FFFDA87" w:rsidR="002305E4" w:rsidRPr="001949A8" w:rsidRDefault="002305E4" w:rsidP="00173EE8">
      <w:pPr>
        <w:pStyle w:val="Style13"/>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Чтобы предотвратить </w:t>
      </w:r>
      <w:r w:rsidR="00C11A26" w:rsidRPr="001949A8">
        <w:rPr>
          <w:rStyle w:val="FontStyle144"/>
          <w:rFonts w:ascii="Times New Roman" w:hAnsi="Times New Roman" w:cs="Times New Roman"/>
          <w:sz w:val="24"/>
          <w:szCs w:val="24"/>
          <w:lang w:eastAsia="en-US"/>
        </w:rPr>
        <w:t>колебания</w:t>
      </w:r>
      <w:r w:rsidRPr="001949A8">
        <w:rPr>
          <w:rStyle w:val="FontStyle144"/>
          <w:rFonts w:ascii="Times New Roman" w:hAnsi="Times New Roman" w:cs="Times New Roman"/>
          <w:sz w:val="24"/>
          <w:szCs w:val="24"/>
          <w:lang w:eastAsia="en-US"/>
        </w:rPr>
        <w:t xml:space="preserve"> в </w:t>
      </w:r>
      <w:r w:rsidR="00A03CD9" w:rsidRPr="00A03CD9">
        <w:rPr>
          <w:rStyle w:val="FontStyle144"/>
          <w:rFonts w:ascii="Times New Roman" w:hAnsi="Times New Roman" w:cs="Times New Roman"/>
          <w:sz w:val="24"/>
          <w:szCs w:val="24"/>
          <w:lang w:eastAsia="en-US"/>
        </w:rPr>
        <w:t>2</w:t>
      </w:r>
      <w:r w:rsidR="00A03CD9">
        <w:rPr>
          <w:rStyle w:val="FontStyle144"/>
          <w:rFonts w:ascii="Times New Roman" w:hAnsi="Times New Roman" w:cs="Times New Roman"/>
          <w:sz w:val="24"/>
          <w:szCs w:val="24"/>
          <w:lang w:val="en-US" w:eastAsia="en-US"/>
        </w:rPr>
        <w:t>D</w:t>
      </w:r>
      <w:r w:rsidRPr="001949A8">
        <w:rPr>
          <w:rStyle w:val="FontStyle144"/>
          <w:rFonts w:ascii="Times New Roman" w:hAnsi="Times New Roman" w:cs="Times New Roman"/>
          <w:sz w:val="24"/>
          <w:szCs w:val="24"/>
          <w:lang w:eastAsia="en-US"/>
        </w:rPr>
        <w:t xml:space="preserve"> </w:t>
      </w:r>
      <w:r w:rsidR="00C11A26" w:rsidRPr="001949A8">
        <w:rPr>
          <w:rStyle w:val="FontStyle144"/>
          <w:rFonts w:ascii="Times New Roman" w:hAnsi="Times New Roman" w:cs="Times New Roman"/>
          <w:sz w:val="24"/>
          <w:szCs w:val="24"/>
          <w:lang w:eastAsia="en-US"/>
        </w:rPr>
        <w:t>DFT</w:t>
      </w:r>
      <w:r w:rsidRPr="001949A8">
        <w:rPr>
          <w:rStyle w:val="FontStyle144"/>
          <w:rFonts w:ascii="Times New Roman" w:hAnsi="Times New Roman" w:cs="Times New Roman"/>
          <w:sz w:val="24"/>
          <w:szCs w:val="24"/>
          <w:lang w:eastAsia="en-US"/>
        </w:rPr>
        <w:t xml:space="preserve">, может быть желательно </w:t>
      </w:r>
      <w:r w:rsidR="00C11A26" w:rsidRPr="001949A8">
        <w:rPr>
          <w:rStyle w:val="FontStyle144"/>
          <w:rFonts w:ascii="Times New Roman" w:hAnsi="Times New Roman" w:cs="Times New Roman"/>
          <w:sz w:val="24"/>
          <w:szCs w:val="24"/>
          <w:lang w:eastAsia="en-US"/>
        </w:rPr>
        <w:t>применить оконную фильтрацию для</w:t>
      </w:r>
      <w:r w:rsidRPr="001949A8">
        <w:rPr>
          <w:rStyle w:val="FontStyle144"/>
          <w:rFonts w:ascii="Times New Roman" w:hAnsi="Times New Roman" w:cs="Times New Roman"/>
          <w:sz w:val="24"/>
          <w:szCs w:val="24"/>
          <w:lang w:eastAsia="en-US"/>
        </w:rPr>
        <w:t xml:space="preserve"> изображени</w:t>
      </w:r>
      <w:r w:rsidR="00C11A26" w:rsidRPr="001949A8">
        <w:rPr>
          <w:rStyle w:val="FontStyle144"/>
          <w:rFonts w:ascii="Times New Roman" w:hAnsi="Times New Roman" w:cs="Times New Roman"/>
          <w:sz w:val="24"/>
          <w:szCs w:val="24"/>
          <w:lang w:eastAsia="en-US"/>
        </w:rPr>
        <w:t>я</w:t>
      </w:r>
      <w:r w:rsidRPr="001949A8">
        <w:rPr>
          <w:rStyle w:val="FontStyle144"/>
          <w:rFonts w:ascii="Times New Roman" w:hAnsi="Times New Roman" w:cs="Times New Roman"/>
          <w:sz w:val="24"/>
          <w:szCs w:val="24"/>
          <w:lang w:eastAsia="en-US"/>
        </w:rPr>
        <w:t xml:space="preserve"> перед спектральным разложением. Одним из полезных </w:t>
      </w:r>
      <w:r w:rsidR="00C11A26" w:rsidRPr="001949A8">
        <w:rPr>
          <w:rStyle w:val="FontStyle144"/>
          <w:rFonts w:ascii="Times New Roman" w:hAnsi="Times New Roman" w:cs="Times New Roman"/>
          <w:sz w:val="24"/>
          <w:szCs w:val="24"/>
          <w:lang w:eastAsia="en-US"/>
        </w:rPr>
        <w:t>фильтраций окна</w:t>
      </w:r>
      <w:r w:rsidRPr="001949A8">
        <w:rPr>
          <w:rStyle w:val="FontStyle144"/>
          <w:rFonts w:ascii="Times New Roman" w:hAnsi="Times New Roman" w:cs="Times New Roman"/>
          <w:sz w:val="24"/>
          <w:szCs w:val="24"/>
          <w:lang w:eastAsia="en-US"/>
        </w:rPr>
        <w:t xml:space="preserve"> является </w:t>
      </w:r>
      <w:r w:rsidR="00A03CD9" w:rsidRPr="00283CC6">
        <w:rPr>
          <w:rStyle w:val="FontStyle144"/>
          <w:rFonts w:ascii="Times New Roman" w:hAnsi="Times New Roman" w:cs="Times New Roman"/>
          <w:sz w:val="24"/>
          <w:szCs w:val="24"/>
          <w:lang w:eastAsia="en-US"/>
        </w:rPr>
        <w:t>2</w:t>
      </w:r>
      <w:r w:rsidR="00A03CD9">
        <w:rPr>
          <w:rStyle w:val="FontStyle144"/>
          <w:rFonts w:ascii="Times New Roman" w:hAnsi="Times New Roman" w:cs="Times New Roman"/>
          <w:sz w:val="24"/>
          <w:szCs w:val="24"/>
          <w:lang w:val="en-US" w:eastAsia="en-US"/>
        </w:rPr>
        <w:t>D</w:t>
      </w:r>
      <w:r w:rsidRPr="001949A8">
        <w:rPr>
          <w:rStyle w:val="FontStyle144"/>
          <w:rFonts w:ascii="Times New Roman" w:hAnsi="Times New Roman" w:cs="Times New Roman"/>
          <w:sz w:val="24"/>
          <w:szCs w:val="24"/>
          <w:lang w:eastAsia="en-US"/>
        </w:rPr>
        <w:t xml:space="preserve"> окно Гаусса. С гауссовым окном DFT тесно связано применение к изображению фильтров Габора с за</w:t>
      </w:r>
      <w:r w:rsidR="00C11A26" w:rsidRPr="001949A8">
        <w:rPr>
          <w:rStyle w:val="FontStyle144"/>
          <w:rFonts w:ascii="Times New Roman" w:hAnsi="Times New Roman" w:cs="Times New Roman"/>
          <w:sz w:val="24"/>
          <w:szCs w:val="24"/>
          <w:lang w:eastAsia="en-US"/>
        </w:rPr>
        <w:t>ранее определенной</w:t>
      </w:r>
      <w:r w:rsidRPr="001949A8">
        <w:rPr>
          <w:rStyle w:val="FontStyle144"/>
          <w:rFonts w:ascii="Times New Roman" w:hAnsi="Times New Roman" w:cs="Times New Roman"/>
          <w:sz w:val="24"/>
          <w:szCs w:val="24"/>
          <w:lang w:eastAsia="en-US"/>
        </w:rPr>
        <w:t xml:space="preserve"> длиной волны и направлением</w:t>
      </w:r>
      <w:r w:rsidR="00C11A26" w:rsidRPr="001949A8">
        <w:rPr>
          <w:rStyle w:val="FontStyle144"/>
          <w:rFonts w:ascii="Times New Roman" w:hAnsi="Times New Roman" w:cs="Times New Roman"/>
          <w:sz w:val="24"/>
          <w:szCs w:val="24"/>
          <w:lang w:eastAsia="en-US"/>
        </w:rPr>
        <w:t xml:space="preserve"> распространения</w:t>
      </w:r>
      <w:r w:rsidRPr="001949A8">
        <w:rPr>
          <w:rStyle w:val="FontStyle144"/>
          <w:rFonts w:ascii="Times New Roman" w:hAnsi="Times New Roman" w:cs="Times New Roman"/>
          <w:sz w:val="24"/>
          <w:szCs w:val="24"/>
          <w:lang w:eastAsia="en-US"/>
        </w:rPr>
        <w:t>. См. 7.4.3 для получения дополнительной информации о фильтрах Габора.</w:t>
      </w:r>
    </w:p>
    <w:p w14:paraId="46B7318E" w14:textId="545B631C" w:rsidR="008601BE" w:rsidRPr="001949A8" w:rsidRDefault="008601BE" w:rsidP="00173EE8">
      <w:pPr>
        <w:pStyle w:val="Style19"/>
        <w:widowControl/>
        <w:ind w:firstLine="720"/>
        <w:jc w:val="both"/>
        <w:rPr>
          <w:rStyle w:val="FontStyle139"/>
          <w:rFonts w:ascii="Times New Roman" w:hAnsi="Times New Roman" w:cs="Times New Roman"/>
          <w:sz w:val="24"/>
          <w:szCs w:val="24"/>
          <w:lang w:eastAsia="en-US"/>
        </w:rPr>
      </w:pPr>
      <w:r w:rsidRPr="001949A8">
        <w:rPr>
          <w:rStyle w:val="FontStyle139"/>
          <w:rFonts w:ascii="Times New Roman" w:hAnsi="Times New Roman" w:cs="Times New Roman"/>
          <w:sz w:val="24"/>
          <w:szCs w:val="24"/>
          <w:lang w:eastAsia="en-US"/>
        </w:rPr>
        <w:t>7.4.3</w:t>
      </w:r>
      <w:r w:rsidR="00AC39CC" w:rsidRPr="001949A8">
        <w:rPr>
          <w:rStyle w:val="FontStyle139"/>
          <w:rFonts w:ascii="Times New Roman" w:hAnsi="Times New Roman" w:cs="Times New Roman"/>
          <w:sz w:val="24"/>
          <w:szCs w:val="24"/>
          <w:lang w:eastAsia="en-US"/>
        </w:rPr>
        <w:t xml:space="preserve"> </w:t>
      </w:r>
      <w:r w:rsidR="00C11A26" w:rsidRPr="001949A8">
        <w:rPr>
          <w:rStyle w:val="FontStyle139"/>
          <w:rFonts w:ascii="Times New Roman" w:hAnsi="Times New Roman" w:cs="Times New Roman"/>
          <w:sz w:val="24"/>
          <w:szCs w:val="24"/>
          <w:lang w:eastAsia="en-US"/>
        </w:rPr>
        <w:t>Фильтры Габора</w:t>
      </w:r>
    </w:p>
    <w:p w14:paraId="7CF50174" w14:textId="72B27FD8" w:rsidR="008601BE" w:rsidRPr="001949A8" w:rsidRDefault="00C11A26"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Ячейка</w:t>
      </w:r>
      <w:r w:rsidR="008601BE" w:rsidRPr="001949A8">
        <w:rPr>
          <w:rStyle w:val="FontStyle144"/>
          <w:rFonts w:ascii="Times New Roman" w:hAnsi="Times New Roman" w:cs="Times New Roman"/>
          <w:sz w:val="24"/>
          <w:szCs w:val="24"/>
          <w:lang w:eastAsia="en-US"/>
        </w:rPr>
        <w:t xml:space="preserve"> </w:t>
      </w:r>
      <w:r w:rsidR="00372EDF" w:rsidRPr="001949A8">
        <w:rPr>
          <w:rStyle w:val="FontStyle144"/>
          <w:rFonts w:ascii="Times New Roman" w:hAnsi="Times New Roman" w:cs="Times New Roman"/>
          <w:sz w:val="24"/>
          <w:szCs w:val="24"/>
          <w:lang w:eastAsia="en-US"/>
        </w:rPr>
        <w:t>изображения отпечатка пальца</w:t>
      </w:r>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 xml:space="preserve">может быть представлена спектральными данными, полученными с использованием </w:t>
      </w:r>
      <w:r w:rsidR="00A03CD9" w:rsidRPr="00A03CD9">
        <w:rPr>
          <w:rStyle w:val="FontStyle144"/>
          <w:rFonts w:ascii="Times New Roman" w:hAnsi="Times New Roman" w:cs="Times New Roman"/>
          <w:sz w:val="24"/>
          <w:szCs w:val="24"/>
          <w:lang w:eastAsia="en-US"/>
        </w:rPr>
        <w:t>2</w:t>
      </w:r>
      <w:r w:rsidR="00A03CD9">
        <w:rPr>
          <w:rStyle w:val="FontStyle144"/>
          <w:rFonts w:ascii="Times New Roman" w:hAnsi="Times New Roman" w:cs="Times New Roman"/>
          <w:sz w:val="24"/>
          <w:szCs w:val="24"/>
          <w:lang w:val="en-US" w:eastAsia="en-US"/>
        </w:rPr>
        <w:t>D</w:t>
      </w:r>
      <w:r w:rsidRPr="001949A8">
        <w:rPr>
          <w:rStyle w:val="FontStyle144"/>
          <w:rFonts w:ascii="Times New Roman" w:hAnsi="Times New Roman" w:cs="Times New Roman"/>
          <w:sz w:val="24"/>
          <w:szCs w:val="24"/>
          <w:lang w:eastAsia="en-US"/>
        </w:rPr>
        <w:t xml:space="preserve"> фильтра Габора</w:t>
      </w:r>
      <w:r w:rsidR="008601BE" w:rsidRPr="001949A8">
        <w:rPr>
          <w:rStyle w:val="FontStyle144"/>
          <w:rFonts w:ascii="Times New Roman" w:hAnsi="Times New Roman" w:cs="Times New Roman"/>
          <w:sz w:val="24"/>
          <w:szCs w:val="24"/>
          <w:lang w:eastAsia="en-US"/>
        </w:rPr>
        <w:t xml:space="preserve">. </w:t>
      </w:r>
      <w:r w:rsidR="00A03CD9" w:rsidRPr="00A03CD9">
        <w:rPr>
          <w:rStyle w:val="FontStyle144"/>
          <w:rFonts w:ascii="Times New Roman" w:hAnsi="Times New Roman" w:cs="Times New Roman"/>
          <w:sz w:val="24"/>
          <w:szCs w:val="24"/>
          <w:lang w:eastAsia="en-US"/>
        </w:rPr>
        <w:t>2</w:t>
      </w:r>
      <w:r w:rsidR="00A03CD9">
        <w:rPr>
          <w:rStyle w:val="FontStyle144"/>
          <w:rFonts w:ascii="Times New Roman" w:hAnsi="Times New Roman" w:cs="Times New Roman"/>
          <w:sz w:val="24"/>
          <w:szCs w:val="24"/>
          <w:lang w:val="en-US" w:eastAsia="en-US"/>
        </w:rPr>
        <w:t>D</w:t>
      </w:r>
      <w:r w:rsidRPr="001949A8">
        <w:rPr>
          <w:rStyle w:val="FontStyle144"/>
          <w:rFonts w:ascii="Times New Roman" w:hAnsi="Times New Roman" w:cs="Times New Roman"/>
          <w:sz w:val="24"/>
          <w:szCs w:val="24"/>
          <w:lang w:eastAsia="en-US"/>
        </w:rPr>
        <w:t xml:space="preserve"> фильтр Габора является продуктом функции гаусс</w:t>
      </w:r>
      <w:r w:rsidR="00BD3BAB" w:rsidRPr="001949A8">
        <w:rPr>
          <w:rStyle w:val="FontStyle144"/>
          <w:rFonts w:ascii="Times New Roman" w:hAnsi="Times New Roman" w:cs="Times New Roman"/>
          <w:sz w:val="24"/>
          <w:szCs w:val="24"/>
          <w:lang w:eastAsia="en-US"/>
        </w:rPr>
        <w:t>овы</w:t>
      </w:r>
      <w:r w:rsidRPr="001949A8">
        <w:rPr>
          <w:rStyle w:val="FontStyle144"/>
          <w:rFonts w:ascii="Times New Roman" w:hAnsi="Times New Roman" w:cs="Times New Roman"/>
          <w:sz w:val="24"/>
          <w:szCs w:val="24"/>
          <w:lang w:eastAsia="en-US"/>
        </w:rPr>
        <w:t xml:space="preserve"> огибающей и комплексной экспоненты</w:t>
      </w:r>
      <w:r w:rsidR="008601BE" w:rsidRPr="001949A8">
        <w:rPr>
          <w:rStyle w:val="FontStyle144"/>
          <w:rFonts w:ascii="Times New Roman" w:hAnsi="Times New Roman" w:cs="Times New Roman"/>
          <w:sz w:val="24"/>
          <w:szCs w:val="24"/>
          <w:lang w:eastAsia="en-US"/>
        </w:rPr>
        <w:t>:</w:t>
      </w:r>
    </w:p>
    <w:p w14:paraId="5E45BC6B" w14:textId="4C1D6179" w:rsidR="008601BE" w:rsidRPr="001949A8" w:rsidRDefault="00681B16" w:rsidP="00173EE8">
      <w:pPr>
        <w:pStyle w:val="Style90"/>
        <w:widowControl/>
        <w:ind w:firstLine="720"/>
        <w:jc w:val="center"/>
        <w:rPr>
          <w:rStyle w:val="FontStyle138"/>
          <w:sz w:val="24"/>
          <w:szCs w:val="24"/>
          <w:lang w:val="en-US" w:eastAsia="en-US"/>
        </w:rPr>
      </w:pPr>
      <w:r w:rsidRPr="001949A8">
        <w:rPr>
          <w:rStyle w:val="FontStyle144"/>
          <w:rFonts w:ascii="Times New Roman" w:hAnsi="Times New Roman" w:cs="Times New Roman"/>
          <w:noProof/>
          <w:sz w:val="24"/>
          <w:szCs w:val="24"/>
        </w:rPr>
        <w:drawing>
          <wp:inline distT="0" distB="0" distL="0" distR="0" wp14:anchorId="689E0ACA" wp14:editId="1210E0B2">
            <wp:extent cx="1958340" cy="457200"/>
            <wp:effectExtent l="0" t="0" r="381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1958340" cy="457200"/>
                    </a:xfrm>
                    <a:prstGeom prst="rect">
                      <a:avLst/>
                    </a:prstGeom>
                  </pic:spPr>
                </pic:pic>
              </a:graphicData>
            </a:graphic>
          </wp:inline>
        </w:drawing>
      </w:r>
      <w:r w:rsidRPr="001949A8">
        <w:rPr>
          <w:rStyle w:val="FontStyle144"/>
          <w:rFonts w:ascii="Times New Roman" w:hAnsi="Times New Roman" w:cs="Times New Roman"/>
          <w:sz w:val="24"/>
          <w:szCs w:val="24"/>
          <w:lang w:val="en-US" w:eastAsia="en-US"/>
        </w:rPr>
        <w:t xml:space="preserve"> </w:t>
      </w:r>
      <w:r w:rsidR="00C11A26" w:rsidRPr="001949A8">
        <w:rPr>
          <w:rStyle w:val="FontStyle144"/>
          <w:rFonts w:ascii="Times New Roman" w:hAnsi="Times New Roman" w:cs="Times New Roman"/>
          <w:sz w:val="24"/>
          <w:szCs w:val="24"/>
          <w:lang w:eastAsia="en-US"/>
        </w:rPr>
        <w:t>где</w:t>
      </w:r>
      <w:r w:rsidR="008601BE" w:rsidRPr="001949A8">
        <w:rPr>
          <w:rStyle w:val="FontStyle144"/>
          <w:rFonts w:ascii="Times New Roman" w:hAnsi="Times New Roman" w:cs="Times New Roman"/>
          <w:sz w:val="24"/>
          <w:szCs w:val="24"/>
          <w:lang w:val="en-US" w:eastAsia="en-US"/>
        </w:rPr>
        <w:t xml:space="preserve"> </w:t>
      </w:r>
      <w:r w:rsidR="008601BE" w:rsidRPr="00A03CD9">
        <w:rPr>
          <w:rStyle w:val="FontStyle133"/>
          <w:i/>
          <w:iCs/>
          <w:sz w:val="24"/>
          <w:szCs w:val="24"/>
          <w:lang w:val="en-US" w:eastAsia="en-US"/>
        </w:rPr>
        <w:t>s</w:t>
      </w:r>
      <w:r w:rsidR="008601BE" w:rsidRPr="001949A8">
        <w:rPr>
          <w:rStyle w:val="FontStyle133"/>
          <w:sz w:val="24"/>
          <w:szCs w:val="24"/>
          <w:vertAlign w:val="subscript"/>
          <w:lang w:val="en-US" w:eastAsia="en-US"/>
        </w:rPr>
        <w:t>1</w:t>
      </w:r>
      <w:r w:rsidR="008601BE" w:rsidRPr="001949A8">
        <w:rPr>
          <w:rStyle w:val="FontStyle136"/>
          <w:rFonts w:ascii="Times New Roman" w:hAnsi="Times New Roman" w:cs="Times New Roman"/>
          <w:spacing w:val="0"/>
          <w:sz w:val="24"/>
          <w:szCs w:val="24"/>
          <w:lang w:val="en-US" w:eastAsia="en-US"/>
        </w:rPr>
        <w:t>=</w:t>
      </w:r>
      <w:r w:rsidR="008601BE" w:rsidRPr="001949A8">
        <w:rPr>
          <w:rStyle w:val="FontStyle137"/>
          <w:spacing w:val="0"/>
          <w:sz w:val="24"/>
          <w:szCs w:val="24"/>
          <w:lang w:val="en-US" w:eastAsia="en-US"/>
        </w:rPr>
        <w:t>s</w:t>
      </w:r>
      <w:r w:rsidR="00A03CD9">
        <w:rPr>
          <w:rStyle w:val="FontStyle137"/>
          <w:spacing w:val="0"/>
          <w:sz w:val="24"/>
          <w:szCs w:val="24"/>
          <w:lang w:val="en-US" w:eastAsia="en-US"/>
        </w:rPr>
        <w:t xml:space="preserve"> </w:t>
      </w:r>
      <w:r w:rsidR="008601BE" w:rsidRPr="001949A8">
        <w:rPr>
          <w:rStyle w:val="FontStyle138"/>
          <w:sz w:val="24"/>
          <w:szCs w:val="24"/>
          <w:lang w:val="en-US" w:eastAsia="en-US"/>
        </w:rPr>
        <w:t>cos</w:t>
      </w:r>
      <w:r w:rsidR="00A03CD9">
        <w:rPr>
          <w:rStyle w:val="FontStyle138"/>
          <w:sz w:val="24"/>
          <w:szCs w:val="24"/>
          <w:lang w:val="en-US" w:eastAsia="en-US"/>
        </w:rPr>
        <w:t xml:space="preserve"> </w:t>
      </w:r>
      <w:proofErr w:type="spellStart"/>
      <w:r w:rsidRPr="001949A8">
        <w:rPr>
          <w:rStyle w:val="FontStyle138"/>
          <w:i/>
          <w:sz w:val="24"/>
          <w:szCs w:val="24"/>
          <w:lang w:val="en-US" w:eastAsia="en-US"/>
        </w:rPr>
        <w:t>θ</w:t>
      </w:r>
      <w:r w:rsidR="008601BE" w:rsidRPr="001949A8">
        <w:rPr>
          <w:rStyle w:val="FontStyle136"/>
          <w:rFonts w:ascii="Times New Roman" w:hAnsi="Times New Roman" w:cs="Times New Roman"/>
          <w:spacing w:val="0"/>
          <w:sz w:val="24"/>
          <w:szCs w:val="24"/>
          <w:lang w:val="en-US" w:eastAsia="en-US"/>
        </w:rPr>
        <w:t>+</w:t>
      </w:r>
      <w:r w:rsidR="00A03CD9">
        <w:rPr>
          <w:rStyle w:val="FontStyle137"/>
          <w:spacing w:val="0"/>
          <w:sz w:val="24"/>
          <w:szCs w:val="24"/>
          <w:lang w:val="en-US" w:eastAsia="en-US"/>
        </w:rPr>
        <w:t>t</w:t>
      </w:r>
      <w:proofErr w:type="spellEnd"/>
      <w:r w:rsidR="00A03CD9">
        <w:rPr>
          <w:rStyle w:val="FontStyle137"/>
          <w:spacing w:val="0"/>
          <w:sz w:val="24"/>
          <w:szCs w:val="24"/>
          <w:lang w:val="en-US" w:eastAsia="en-US"/>
        </w:rPr>
        <w:t xml:space="preserve"> </w:t>
      </w:r>
      <w:r w:rsidR="008601BE" w:rsidRPr="001949A8">
        <w:rPr>
          <w:rStyle w:val="FontStyle138"/>
          <w:sz w:val="24"/>
          <w:szCs w:val="24"/>
          <w:lang w:val="en-US" w:eastAsia="en-US"/>
        </w:rPr>
        <w:t>sin</w:t>
      </w:r>
      <w:r w:rsidRPr="001949A8">
        <w:rPr>
          <w:rStyle w:val="FontStyle138"/>
          <w:i/>
          <w:sz w:val="24"/>
          <w:szCs w:val="24"/>
          <w:lang w:val="en-US" w:eastAsia="en-US"/>
        </w:rPr>
        <w:t xml:space="preserve"> θ</w:t>
      </w:r>
      <w:r w:rsidR="008601BE" w:rsidRPr="001949A8">
        <w:rPr>
          <w:rStyle w:val="FontStyle144"/>
          <w:rFonts w:ascii="Times New Roman" w:hAnsi="Times New Roman" w:cs="Times New Roman"/>
          <w:sz w:val="24"/>
          <w:szCs w:val="24"/>
          <w:lang w:val="en-US" w:eastAsia="en-US"/>
        </w:rPr>
        <w:t xml:space="preserve">, </w:t>
      </w:r>
      <w:r w:rsidR="008601BE" w:rsidRPr="001949A8">
        <w:rPr>
          <w:rStyle w:val="FontStyle133"/>
          <w:i/>
          <w:sz w:val="24"/>
          <w:szCs w:val="24"/>
          <w:lang w:val="en-US" w:eastAsia="en-US"/>
        </w:rPr>
        <w:t>t</w:t>
      </w:r>
      <w:r w:rsidR="008601BE" w:rsidRPr="001949A8">
        <w:rPr>
          <w:rStyle w:val="FontStyle133"/>
          <w:sz w:val="24"/>
          <w:szCs w:val="24"/>
          <w:vertAlign w:val="subscript"/>
          <w:lang w:val="en-US" w:eastAsia="en-US"/>
        </w:rPr>
        <w:t>1</w:t>
      </w:r>
      <w:r w:rsidR="008601BE" w:rsidRPr="001949A8">
        <w:rPr>
          <w:rStyle w:val="FontStyle133"/>
          <w:sz w:val="24"/>
          <w:szCs w:val="24"/>
          <w:lang w:val="en-US" w:eastAsia="en-US"/>
        </w:rPr>
        <w:t xml:space="preserve"> =</w:t>
      </w:r>
      <w:r w:rsidR="00A03CD9">
        <w:rPr>
          <w:rStyle w:val="FontStyle133"/>
          <w:sz w:val="24"/>
          <w:szCs w:val="24"/>
          <w:lang w:val="en-US" w:eastAsia="en-US"/>
        </w:rPr>
        <w:t xml:space="preserve"> </w:t>
      </w:r>
      <w:r w:rsidR="008601BE" w:rsidRPr="001949A8">
        <w:rPr>
          <w:rStyle w:val="FontStyle133"/>
          <w:sz w:val="24"/>
          <w:szCs w:val="24"/>
          <w:lang w:val="en-US" w:eastAsia="en-US"/>
        </w:rPr>
        <w:t>-</w:t>
      </w:r>
      <w:r w:rsidR="008601BE" w:rsidRPr="001949A8">
        <w:rPr>
          <w:rStyle w:val="FontStyle133"/>
          <w:i/>
          <w:sz w:val="24"/>
          <w:szCs w:val="24"/>
          <w:lang w:val="en-US" w:eastAsia="en-US"/>
        </w:rPr>
        <w:t>s</w:t>
      </w:r>
      <w:r w:rsidRPr="001949A8">
        <w:rPr>
          <w:rStyle w:val="FontStyle133"/>
          <w:i/>
          <w:sz w:val="24"/>
          <w:szCs w:val="24"/>
          <w:lang w:val="en-US" w:eastAsia="en-US"/>
        </w:rPr>
        <w:t xml:space="preserve"> </w:t>
      </w:r>
      <w:r w:rsidR="008601BE" w:rsidRPr="001949A8">
        <w:rPr>
          <w:rStyle w:val="FontStyle138"/>
          <w:sz w:val="24"/>
          <w:szCs w:val="24"/>
          <w:lang w:val="en-US" w:eastAsia="en-US"/>
        </w:rPr>
        <w:t>sin</w:t>
      </w:r>
      <w:r w:rsidRPr="001949A8">
        <w:rPr>
          <w:rStyle w:val="FontStyle138"/>
          <w:i/>
          <w:sz w:val="24"/>
          <w:szCs w:val="24"/>
          <w:lang w:val="en-US" w:eastAsia="en-US"/>
        </w:rPr>
        <w:t xml:space="preserve"> θ</w:t>
      </w:r>
      <w:r w:rsidR="008601BE" w:rsidRPr="001949A8">
        <w:rPr>
          <w:rStyle w:val="FontStyle138"/>
          <w:sz w:val="24"/>
          <w:szCs w:val="24"/>
          <w:lang w:val="en-US" w:eastAsia="en-US"/>
        </w:rPr>
        <w:t xml:space="preserve"> </w:t>
      </w:r>
      <w:r w:rsidR="008601BE" w:rsidRPr="001949A8">
        <w:rPr>
          <w:rStyle w:val="FontStyle136"/>
          <w:rFonts w:ascii="Times New Roman" w:hAnsi="Times New Roman" w:cs="Times New Roman"/>
          <w:spacing w:val="0"/>
          <w:sz w:val="24"/>
          <w:szCs w:val="24"/>
          <w:lang w:val="en-US" w:eastAsia="en-US"/>
        </w:rPr>
        <w:t>+</w:t>
      </w:r>
      <w:r w:rsidRPr="001949A8">
        <w:rPr>
          <w:rStyle w:val="FontStyle137"/>
          <w:spacing w:val="0"/>
          <w:sz w:val="24"/>
          <w:szCs w:val="24"/>
          <w:lang w:val="en-US" w:eastAsia="en-US"/>
        </w:rPr>
        <w:t>t</w:t>
      </w:r>
      <w:r w:rsidR="00A03CD9">
        <w:rPr>
          <w:rStyle w:val="FontStyle137"/>
          <w:spacing w:val="0"/>
          <w:sz w:val="24"/>
          <w:szCs w:val="24"/>
          <w:lang w:val="en-US" w:eastAsia="en-US"/>
        </w:rPr>
        <w:t xml:space="preserve"> </w:t>
      </w:r>
      <w:r w:rsidR="008601BE" w:rsidRPr="001949A8">
        <w:rPr>
          <w:rStyle w:val="FontStyle138"/>
          <w:sz w:val="24"/>
          <w:szCs w:val="24"/>
          <w:lang w:val="en-US" w:eastAsia="en-US"/>
        </w:rPr>
        <w:t>cos</w:t>
      </w:r>
      <w:r w:rsidRPr="001949A8">
        <w:rPr>
          <w:rStyle w:val="FontStyle138"/>
          <w:i/>
          <w:sz w:val="24"/>
          <w:szCs w:val="24"/>
          <w:lang w:val="en-US" w:eastAsia="en-US"/>
        </w:rPr>
        <w:t xml:space="preserve"> θ</w:t>
      </w:r>
      <w:r w:rsidR="008601BE" w:rsidRPr="001949A8">
        <w:rPr>
          <w:rStyle w:val="FontStyle138"/>
          <w:sz w:val="24"/>
          <w:szCs w:val="24"/>
          <w:lang w:val="en-US" w:eastAsia="en-US"/>
        </w:rPr>
        <w:t>,</w:t>
      </w:r>
    </w:p>
    <w:p w14:paraId="06C99F3C" w14:textId="27AA2E4B" w:rsidR="008601BE" w:rsidRPr="001949A8" w:rsidRDefault="00C11A26"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и</w:t>
      </w:r>
      <w:r w:rsidR="008601BE" w:rsidRPr="001949A8">
        <w:rPr>
          <w:rStyle w:val="FontStyle144"/>
          <w:rFonts w:ascii="Times New Roman" w:hAnsi="Times New Roman" w:cs="Times New Roman"/>
          <w:sz w:val="24"/>
          <w:szCs w:val="24"/>
          <w:lang w:eastAsia="en-US"/>
        </w:rPr>
        <w:t xml:space="preserve"> </w:t>
      </w:r>
      <w:r w:rsidR="00681B16" w:rsidRPr="001949A8">
        <w:rPr>
          <w:rStyle w:val="FontStyle137"/>
          <w:spacing w:val="0"/>
          <w:sz w:val="24"/>
          <w:szCs w:val="24"/>
          <w:lang w:eastAsia="en-US"/>
        </w:rPr>
        <w:t>σ</w:t>
      </w:r>
      <w:r w:rsidR="008601BE" w:rsidRPr="001949A8">
        <w:rPr>
          <w:rStyle w:val="FontStyle137"/>
          <w:spacing w:val="0"/>
          <w:sz w:val="24"/>
          <w:szCs w:val="24"/>
          <w:lang w:eastAsia="en-US"/>
        </w:rPr>
        <w:t xml:space="preserve"> </w:t>
      </w:r>
      <w:r w:rsidRPr="001949A8">
        <w:rPr>
          <w:rStyle w:val="FontStyle144"/>
          <w:rFonts w:ascii="Times New Roman" w:hAnsi="Times New Roman" w:cs="Times New Roman"/>
          <w:sz w:val="24"/>
          <w:szCs w:val="24"/>
          <w:lang w:eastAsia="en-US"/>
        </w:rPr>
        <w:t>представляет стандартное отклонение</w:t>
      </w:r>
      <w:r w:rsidR="008601BE" w:rsidRPr="001949A8">
        <w:rPr>
          <w:rStyle w:val="FontStyle144"/>
          <w:rFonts w:ascii="Times New Roman" w:hAnsi="Times New Roman" w:cs="Times New Roman"/>
          <w:sz w:val="24"/>
          <w:szCs w:val="24"/>
          <w:lang w:eastAsia="en-US"/>
        </w:rPr>
        <w:t xml:space="preserve"> </w:t>
      </w:r>
      <w:proofErr w:type="spellStart"/>
      <w:r w:rsidR="00A03CD9">
        <w:rPr>
          <w:rStyle w:val="FontStyle144"/>
          <w:rFonts w:ascii="Times New Roman" w:hAnsi="Times New Roman" w:cs="Times New Roman"/>
          <w:sz w:val="24"/>
          <w:szCs w:val="24"/>
          <w:lang w:eastAsia="en-US"/>
        </w:rPr>
        <w:t>Г</w:t>
      </w:r>
      <w:r w:rsidRPr="001949A8">
        <w:rPr>
          <w:rStyle w:val="FontStyle144"/>
          <w:rFonts w:ascii="Times New Roman" w:hAnsi="Times New Roman" w:cs="Times New Roman"/>
          <w:sz w:val="24"/>
          <w:szCs w:val="24"/>
          <w:lang w:eastAsia="en-US"/>
        </w:rPr>
        <w:t>ауссиана</w:t>
      </w:r>
      <w:proofErr w:type="spellEnd"/>
      <w:r w:rsidRPr="001949A8">
        <w:rPr>
          <w:rStyle w:val="FontStyle144"/>
          <w:rFonts w:ascii="Times New Roman" w:hAnsi="Times New Roman" w:cs="Times New Roman"/>
          <w:sz w:val="24"/>
          <w:szCs w:val="24"/>
          <w:lang w:eastAsia="en-US"/>
        </w:rPr>
        <w:t xml:space="preserve"> огибающей</w:t>
      </w:r>
      <w:r w:rsidR="008601BE" w:rsidRPr="001949A8">
        <w:rPr>
          <w:rStyle w:val="FontStyle144"/>
          <w:rFonts w:ascii="Times New Roman" w:hAnsi="Times New Roman" w:cs="Times New Roman"/>
          <w:sz w:val="24"/>
          <w:szCs w:val="24"/>
          <w:lang w:eastAsia="en-US"/>
        </w:rPr>
        <w:t>,</w:t>
      </w:r>
      <w:r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 xml:space="preserve">f </w:t>
      </w:r>
      <w:r w:rsidRPr="001949A8">
        <w:rPr>
          <w:rStyle w:val="FontStyle144"/>
          <w:rFonts w:ascii="Times New Roman" w:hAnsi="Times New Roman" w:cs="Times New Roman"/>
          <w:sz w:val="24"/>
          <w:szCs w:val="24"/>
          <w:lang w:eastAsia="en-US"/>
        </w:rPr>
        <w:t>- частота</w:t>
      </w:r>
      <w:r w:rsidR="008601BE" w:rsidRPr="001949A8">
        <w:rPr>
          <w:rStyle w:val="FontStyle144"/>
          <w:rFonts w:ascii="Times New Roman" w:hAnsi="Times New Roman" w:cs="Times New Roman"/>
          <w:sz w:val="24"/>
          <w:szCs w:val="24"/>
          <w:lang w:eastAsia="en-US"/>
        </w:rPr>
        <w:t xml:space="preserve">, </w:t>
      </w:r>
      <w:r w:rsidR="00A03CD9">
        <w:rPr>
          <w:rStyle w:val="FontStyle144"/>
          <w:rFonts w:ascii="Times New Roman" w:hAnsi="Times New Roman" w:cs="Times New Roman"/>
          <w:sz w:val="24"/>
          <w:szCs w:val="24"/>
          <w:lang w:eastAsia="en-US"/>
        </w:rPr>
        <w:br/>
      </w:r>
      <w:r w:rsidRPr="001949A8">
        <w:rPr>
          <w:rStyle w:val="FontStyle144"/>
          <w:rFonts w:ascii="Times New Roman" w:hAnsi="Times New Roman" w:cs="Times New Roman"/>
          <w:sz w:val="24"/>
          <w:szCs w:val="24"/>
          <w:lang w:eastAsia="en-US"/>
        </w:rPr>
        <w:t>а</w:t>
      </w:r>
      <w:r w:rsidR="008601BE" w:rsidRPr="001949A8">
        <w:rPr>
          <w:rStyle w:val="FontStyle144"/>
          <w:rFonts w:ascii="Times New Roman" w:hAnsi="Times New Roman" w:cs="Times New Roman"/>
          <w:sz w:val="24"/>
          <w:szCs w:val="24"/>
          <w:lang w:eastAsia="en-US"/>
        </w:rPr>
        <w:t xml:space="preserve"> </w:t>
      </w:r>
      <w:r w:rsidR="00681B16" w:rsidRPr="001949A8">
        <w:rPr>
          <w:rStyle w:val="FontStyle138"/>
          <w:i/>
          <w:sz w:val="24"/>
          <w:szCs w:val="24"/>
          <w:lang w:val="en-US" w:eastAsia="en-US"/>
        </w:rPr>
        <w:t>θ</w:t>
      </w:r>
      <w:r w:rsidR="008601BE" w:rsidRPr="001949A8">
        <w:rPr>
          <w:rStyle w:val="FontStyle137"/>
          <w:spacing w:val="0"/>
          <w:sz w:val="24"/>
          <w:szCs w:val="24"/>
          <w:lang w:eastAsia="en-US"/>
        </w:rPr>
        <w:t xml:space="preserve"> </w:t>
      </w:r>
      <w:r w:rsidR="00A03CD9">
        <w:rPr>
          <w:rStyle w:val="FontStyle144"/>
          <w:rFonts w:ascii="Times New Roman" w:hAnsi="Times New Roman" w:cs="Times New Roman"/>
          <w:sz w:val="24"/>
          <w:szCs w:val="24"/>
          <w:lang w:eastAsia="en-US"/>
        </w:rPr>
        <w:t>-</w:t>
      </w:r>
      <w:r w:rsidRPr="001949A8">
        <w:rPr>
          <w:rStyle w:val="FontStyle144"/>
          <w:rFonts w:ascii="Times New Roman" w:hAnsi="Times New Roman" w:cs="Times New Roman"/>
          <w:sz w:val="24"/>
          <w:szCs w:val="24"/>
          <w:lang w:eastAsia="en-US"/>
        </w:rPr>
        <w:t xml:space="preserve"> ориентация от оси</w:t>
      </w:r>
      <w:r w:rsidR="008601BE" w:rsidRPr="001949A8">
        <w:rPr>
          <w:rStyle w:val="FontStyle144"/>
          <w:rFonts w:ascii="Times New Roman" w:hAnsi="Times New Roman" w:cs="Times New Roman"/>
          <w:sz w:val="24"/>
          <w:szCs w:val="24"/>
          <w:lang w:eastAsia="en-US"/>
        </w:rPr>
        <w:t xml:space="preserve"> </w:t>
      </w:r>
      <w:r w:rsidR="008601BE" w:rsidRPr="00A03CD9">
        <w:rPr>
          <w:rStyle w:val="FontStyle133"/>
          <w:i/>
          <w:iCs/>
          <w:sz w:val="24"/>
          <w:szCs w:val="24"/>
          <w:lang w:eastAsia="en-US"/>
        </w:rPr>
        <w:t>x</w:t>
      </w:r>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Следует отметить, что более общее уравнение будет включать</w:t>
      </w:r>
      <w:r w:rsidR="008601BE" w:rsidRPr="001949A8">
        <w:rPr>
          <w:rStyle w:val="FontStyle144"/>
          <w:rFonts w:ascii="Times New Roman" w:hAnsi="Times New Roman" w:cs="Times New Roman"/>
          <w:sz w:val="24"/>
          <w:szCs w:val="24"/>
          <w:lang w:eastAsia="en-US"/>
        </w:rPr>
        <w:t xml:space="preserve"> </w:t>
      </w:r>
      <w:r w:rsidR="00F07E7D">
        <w:rPr>
          <w:rStyle w:val="FontStyle144"/>
          <w:rFonts w:ascii="Times New Roman" w:hAnsi="Times New Roman" w:cs="Times New Roman"/>
          <w:sz w:val="24"/>
          <w:szCs w:val="24"/>
          <w:lang w:eastAsia="en-US"/>
        </w:rPr>
        <w:br/>
      </w:r>
      <w:r w:rsidR="00F07E7D" w:rsidRPr="001949A8">
        <w:rPr>
          <w:rStyle w:val="FontStyle137"/>
          <w:spacing w:val="0"/>
          <w:sz w:val="24"/>
          <w:szCs w:val="24"/>
          <w:lang w:eastAsia="en-US"/>
        </w:rPr>
        <w:t xml:space="preserve">σ </w:t>
      </w:r>
      <w:r w:rsidR="008601BE" w:rsidRPr="001949A8">
        <w:rPr>
          <w:rStyle w:val="FontStyle136"/>
          <w:rFonts w:ascii="Times New Roman" w:hAnsi="Times New Roman" w:cs="Times New Roman"/>
          <w:spacing w:val="0"/>
          <w:sz w:val="24"/>
          <w:szCs w:val="24"/>
          <w:lang w:eastAsia="en-US"/>
        </w:rPr>
        <w:t xml:space="preserve">= </w:t>
      </w:r>
      <w:r w:rsidR="008601BE" w:rsidRPr="001949A8">
        <w:rPr>
          <w:rStyle w:val="FontStyle138"/>
          <w:sz w:val="24"/>
          <w:szCs w:val="24"/>
          <w:lang w:eastAsia="en-US"/>
        </w:rPr>
        <w:t>(</w:t>
      </w:r>
      <w:proofErr w:type="spellStart"/>
      <w:r w:rsidR="00681B16" w:rsidRPr="001949A8">
        <w:rPr>
          <w:rStyle w:val="FontStyle137"/>
          <w:spacing w:val="0"/>
          <w:sz w:val="24"/>
          <w:szCs w:val="24"/>
          <w:lang w:eastAsia="en-US"/>
        </w:rPr>
        <w:t>σ</w:t>
      </w:r>
      <w:r w:rsidR="008601BE" w:rsidRPr="001949A8">
        <w:rPr>
          <w:rStyle w:val="FontStyle138"/>
          <w:sz w:val="24"/>
          <w:szCs w:val="24"/>
          <w:vertAlign w:val="subscript"/>
          <w:lang w:eastAsia="en-US"/>
        </w:rPr>
        <w:t>x</w:t>
      </w:r>
      <w:proofErr w:type="spellEnd"/>
      <w:r w:rsidR="008601BE" w:rsidRPr="001949A8">
        <w:rPr>
          <w:rStyle w:val="FontStyle138"/>
          <w:sz w:val="24"/>
          <w:szCs w:val="24"/>
          <w:lang w:eastAsia="en-US"/>
        </w:rPr>
        <w:t>,</w:t>
      </w:r>
      <w:r w:rsidR="00681B16" w:rsidRPr="001949A8">
        <w:rPr>
          <w:rStyle w:val="FontStyle137"/>
          <w:spacing w:val="0"/>
          <w:sz w:val="24"/>
          <w:szCs w:val="24"/>
          <w:lang w:eastAsia="en-US"/>
        </w:rPr>
        <w:t xml:space="preserve"> </w:t>
      </w:r>
      <w:proofErr w:type="spellStart"/>
      <w:r w:rsidR="00681B16" w:rsidRPr="001949A8">
        <w:rPr>
          <w:rStyle w:val="FontStyle137"/>
          <w:spacing w:val="0"/>
          <w:sz w:val="24"/>
          <w:szCs w:val="24"/>
          <w:lang w:eastAsia="en-US"/>
        </w:rPr>
        <w:t>σ</w:t>
      </w:r>
      <w:r w:rsidR="008601BE" w:rsidRPr="001949A8">
        <w:rPr>
          <w:rStyle w:val="FontStyle138"/>
          <w:sz w:val="24"/>
          <w:szCs w:val="24"/>
          <w:vertAlign w:val="subscript"/>
          <w:lang w:eastAsia="en-US"/>
        </w:rPr>
        <w:t>y</w:t>
      </w:r>
      <w:proofErr w:type="spellEnd"/>
      <w:r w:rsidR="008601BE" w:rsidRPr="001949A8">
        <w:rPr>
          <w:rStyle w:val="FontStyle115"/>
          <w:rFonts w:ascii="Times New Roman" w:hAnsi="Times New Roman" w:cs="Times New Roman"/>
          <w:spacing w:val="0"/>
          <w:sz w:val="24"/>
          <w:szCs w:val="24"/>
          <w:lang w:eastAsia="en-US"/>
        </w:rPr>
        <w:t>)</w:t>
      </w:r>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однако</w:t>
      </w:r>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для применения с отпечатками паль</w:t>
      </w:r>
      <w:r w:rsidR="00403F1B" w:rsidRPr="001949A8">
        <w:rPr>
          <w:rStyle w:val="FontStyle144"/>
          <w:rFonts w:ascii="Times New Roman" w:hAnsi="Times New Roman" w:cs="Times New Roman"/>
          <w:sz w:val="24"/>
          <w:szCs w:val="24"/>
          <w:lang w:eastAsia="en-US"/>
        </w:rPr>
        <w:t>ц</w:t>
      </w:r>
      <w:r w:rsidRPr="001949A8">
        <w:rPr>
          <w:rStyle w:val="FontStyle144"/>
          <w:rFonts w:ascii="Times New Roman" w:hAnsi="Times New Roman" w:cs="Times New Roman"/>
          <w:sz w:val="24"/>
          <w:szCs w:val="24"/>
          <w:lang w:eastAsia="en-US"/>
        </w:rPr>
        <w:t>ев</w:t>
      </w:r>
      <w:r w:rsidR="00403F1B" w:rsidRPr="001949A8">
        <w:rPr>
          <w:rStyle w:val="FontStyle144"/>
          <w:rFonts w:ascii="Times New Roman" w:hAnsi="Times New Roman" w:cs="Times New Roman"/>
          <w:sz w:val="24"/>
          <w:szCs w:val="24"/>
          <w:lang w:eastAsia="en-US"/>
        </w:rPr>
        <w:t xml:space="preserve"> предполагается, что </w:t>
      </w:r>
      <w:proofErr w:type="spellStart"/>
      <w:r w:rsidR="00681B16" w:rsidRPr="001949A8">
        <w:rPr>
          <w:rStyle w:val="FontStyle137"/>
          <w:spacing w:val="0"/>
          <w:sz w:val="24"/>
          <w:szCs w:val="24"/>
          <w:lang w:eastAsia="en-US"/>
        </w:rPr>
        <w:t>σ</w:t>
      </w:r>
      <w:r w:rsidR="008601BE" w:rsidRPr="001949A8">
        <w:rPr>
          <w:rStyle w:val="FontStyle137"/>
          <w:spacing w:val="0"/>
          <w:sz w:val="24"/>
          <w:szCs w:val="24"/>
          <w:vertAlign w:val="subscript"/>
          <w:lang w:eastAsia="en-US"/>
        </w:rPr>
        <w:t>x</w:t>
      </w:r>
      <w:proofErr w:type="spellEnd"/>
      <w:r w:rsidR="008601BE" w:rsidRPr="001949A8">
        <w:rPr>
          <w:rStyle w:val="FontStyle137"/>
          <w:spacing w:val="0"/>
          <w:sz w:val="24"/>
          <w:szCs w:val="24"/>
          <w:lang w:eastAsia="en-US"/>
        </w:rPr>
        <w:t xml:space="preserve"> </w:t>
      </w:r>
      <w:r w:rsidR="008601BE" w:rsidRPr="001949A8">
        <w:rPr>
          <w:rStyle w:val="FontStyle136"/>
          <w:rFonts w:ascii="Times New Roman" w:hAnsi="Times New Roman" w:cs="Times New Roman"/>
          <w:spacing w:val="0"/>
          <w:sz w:val="24"/>
          <w:szCs w:val="24"/>
          <w:lang w:eastAsia="en-US"/>
        </w:rPr>
        <w:t xml:space="preserve">= </w:t>
      </w:r>
      <w:proofErr w:type="spellStart"/>
      <w:r w:rsidR="00681B16" w:rsidRPr="001949A8">
        <w:rPr>
          <w:rStyle w:val="FontStyle137"/>
          <w:spacing w:val="0"/>
          <w:sz w:val="24"/>
          <w:szCs w:val="24"/>
          <w:lang w:eastAsia="en-US"/>
        </w:rPr>
        <w:t>σ</w:t>
      </w:r>
      <w:r w:rsidR="008601BE" w:rsidRPr="001949A8">
        <w:rPr>
          <w:rStyle w:val="FontStyle137"/>
          <w:spacing w:val="0"/>
          <w:sz w:val="24"/>
          <w:szCs w:val="24"/>
          <w:vertAlign w:val="subscript"/>
          <w:lang w:eastAsia="en-US"/>
        </w:rPr>
        <w:t>y</w:t>
      </w:r>
      <w:proofErr w:type="spellEnd"/>
      <w:r w:rsidR="008601BE" w:rsidRPr="001949A8">
        <w:rPr>
          <w:rStyle w:val="FontStyle137"/>
          <w:spacing w:val="0"/>
          <w:sz w:val="24"/>
          <w:szCs w:val="24"/>
          <w:lang w:eastAsia="en-US"/>
        </w:rPr>
        <w:t xml:space="preserve"> </w:t>
      </w:r>
      <w:r w:rsidR="00403F1B" w:rsidRPr="001949A8">
        <w:rPr>
          <w:rStyle w:val="FontStyle144"/>
          <w:rFonts w:ascii="Times New Roman" w:hAnsi="Times New Roman" w:cs="Times New Roman"/>
          <w:sz w:val="24"/>
          <w:szCs w:val="24"/>
          <w:lang w:eastAsia="en-US"/>
        </w:rPr>
        <w:t>и таким образом необходимо только</w:t>
      </w:r>
      <w:r w:rsidR="008601BE" w:rsidRPr="001949A8">
        <w:rPr>
          <w:rStyle w:val="FontStyle144"/>
          <w:rFonts w:ascii="Times New Roman" w:hAnsi="Times New Roman" w:cs="Times New Roman"/>
          <w:sz w:val="24"/>
          <w:szCs w:val="24"/>
          <w:lang w:eastAsia="en-US"/>
        </w:rPr>
        <w:t xml:space="preserve"> </w:t>
      </w:r>
      <w:r w:rsidR="00403F1B" w:rsidRPr="001949A8">
        <w:rPr>
          <w:rStyle w:val="FontStyle144"/>
          <w:rFonts w:ascii="Times New Roman" w:hAnsi="Times New Roman" w:cs="Times New Roman"/>
          <w:sz w:val="24"/>
          <w:szCs w:val="24"/>
          <w:lang w:eastAsia="en-US"/>
        </w:rPr>
        <w:t>одно значение</w:t>
      </w:r>
      <w:r w:rsidR="00F07E7D">
        <w:rPr>
          <w:rStyle w:val="FontStyle144"/>
          <w:rFonts w:ascii="Times New Roman" w:hAnsi="Times New Roman" w:cs="Times New Roman"/>
          <w:sz w:val="24"/>
          <w:szCs w:val="24"/>
          <w:lang w:eastAsia="en-US"/>
        </w:rPr>
        <w:t xml:space="preserve"> </w:t>
      </w:r>
      <w:r w:rsidR="00F07E7D" w:rsidRPr="001949A8">
        <w:rPr>
          <w:rStyle w:val="FontStyle137"/>
          <w:spacing w:val="0"/>
          <w:sz w:val="24"/>
          <w:szCs w:val="24"/>
          <w:lang w:eastAsia="en-US"/>
        </w:rPr>
        <w:t>σ</w:t>
      </w:r>
      <w:r w:rsidR="008601BE" w:rsidRPr="001949A8">
        <w:rPr>
          <w:rStyle w:val="FontStyle144"/>
          <w:rFonts w:ascii="Times New Roman" w:hAnsi="Times New Roman" w:cs="Times New Roman"/>
          <w:sz w:val="24"/>
          <w:szCs w:val="24"/>
          <w:lang w:eastAsia="en-US"/>
        </w:rPr>
        <w:t>.</w:t>
      </w:r>
    </w:p>
    <w:p w14:paraId="7FEE8068" w14:textId="2F56DCB5" w:rsidR="008601BE" w:rsidRPr="001949A8" w:rsidRDefault="00403F1B"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Информация о ячейке</w:t>
      </w:r>
      <w:r w:rsidR="008601BE" w:rsidRPr="001949A8">
        <w:rPr>
          <w:rStyle w:val="FontStyle144"/>
          <w:rFonts w:ascii="Times New Roman" w:hAnsi="Times New Roman" w:cs="Times New Roman"/>
          <w:sz w:val="24"/>
          <w:szCs w:val="24"/>
          <w:lang w:eastAsia="en-US"/>
        </w:rPr>
        <w:t xml:space="preserve"> </w:t>
      </w:r>
      <w:r w:rsidR="00372EDF" w:rsidRPr="001949A8">
        <w:rPr>
          <w:rStyle w:val="FontStyle144"/>
          <w:rFonts w:ascii="Times New Roman" w:hAnsi="Times New Roman" w:cs="Times New Roman"/>
          <w:sz w:val="24"/>
          <w:szCs w:val="24"/>
          <w:lang w:eastAsia="en-US"/>
        </w:rPr>
        <w:t>изображения отпечатка пальца</w:t>
      </w:r>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будет состоять из действительного сигнала</w:t>
      </w:r>
      <w:r w:rsidR="008601BE" w:rsidRPr="001949A8">
        <w:rPr>
          <w:rStyle w:val="FontStyle144"/>
          <w:rFonts w:ascii="Times New Roman" w:hAnsi="Times New Roman" w:cs="Times New Roman"/>
          <w:sz w:val="24"/>
          <w:szCs w:val="24"/>
          <w:lang w:eastAsia="en-US"/>
        </w:rPr>
        <w:t>, h</w:t>
      </w:r>
      <w:r w:rsidR="008601BE" w:rsidRPr="001949A8">
        <w:rPr>
          <w:rStyle w:val="FontStyle137"/>
          <w:spacing w:val="0"/>
          <w:sz w:val="24"/>
          <w:szCs w:val="24"/>
          <w:lang w:eastAsia="en-US"/>
        </w:rPr>
        <w:t>(</w:t>
      </w:r>
      <w:proofErr w:type="spellStart"/>
      <w:proofErr w:type="gramStart"/>
      <w:r w:rsidR="008601BE" w:rsidRPr="001949A8">
        <w:rPr>
          <w:rStyle w:val="FontStyle137"/>
          <w:spacing w:val="0"/>
          <w:sz w:val="24"/>
          <w:szCs w:val="24"/>
          <w:lang w:eastAsia="en-US"/>
        </w:rPr>
        <w:t>s,t</w:t>
      </w:r>
      <w:proofErr w:type="spellEnd"/>
      <w:proofErr w:type="gramEnd"/>
      <w:r w:rsidR="008601BE" w:rsidRPr="001949A8">
        <w:rPr>
          <w:rStyle w:val="FontStyle137"/>
          <w:spacing w:val="0"/>
          <w:sz w:val="24"/>
          <w:szCs w:val="24"/>
          <w:lang w:eastAsia="en-US"/>
        </w:rPr>
        <w:t xml:space="preserve">), </w:t>
      </w:r>
      <w:r w:rsidRPr="001949A8">
        <w:rPr>
          <w:rStyle w:val="FontStyle144"/>
          <w:rFonts w:ascii="Times New Roman" w:hAnsi="Times New Roman" w:cs="Times New Roman"/>
          <w:sz w:val="24"/>
          <w:szCs w:val="24"/>
          <w:lang w:eastAsia="en-US"/>
        </w:rPr>
        <w:t>размером</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S</w:t>
      </w:r>
      <m:oMath>
        <m:r>
          <w:rPr>
            <w:rStyle w:val="FontStyle144"/>
            <w:rFonts w:ascii="Cambria Math" w:hAnsi="Cambria Math" w:cs="Times New Roman"/>
            <w:sz w:val="24"/>
            <w:szCs w:val="24"/>
            <w:lang w:eastAsia="en-US"/>
          </w:rPr>
          <m:t>×</m:t>
        </m:r>
      </m:oMath>
      <w:r w:rsidR="008601BE" w:rsidRPr="001949A8">
        <w:rPr>
          <w:rStyle w:val="FontStyle137"/>
          <w:spacing w:val="0"/>
          <w:sz w:val="24"/>
          <w:szCs w:val="24"/>
          <w:lang w:eastAsia="en-US"/>
        </w:rPr>
        <w:t xml:space="preserve">T. </w:t>
      </w:r>
      <w:r w:rsidRPr="001949A8">
        <w:rPr>
          <w:rStyle w:val="FontStyle144"/>
          <w:rFonts w:ascii="Times New Roman" w:hAnsi="Times New Roman" w:cs="Times New Roman"/>
          <w:sz w:val="24"/>
          <w:szCs w:val="24"/>
          <w:lang w:eastAsia="en-US"/>
        </w:rPr>
        <w:t>Чтобы применить этот фильтр Габора, необходимо умножить данные о ячейке</w:t>
      </w:r>
      <w:r w:rsidR="008601BE" w:rsidRPr="001949A8">
        <w:rPr>
          <w:rStyle w:val="FontStyle144"/>
          <w:rFonts w:ascii="Times New Roman" w:hAnsi="Times New Roman" w:cs="Times New Roman"/>
          <w:sz w:val="24"/>
          <w:szCs w:val="24"/>
          <w:lang w:eastAsia="en-US"/>
        </w:rPr>
        <w:t xml:space="preserve"> </w:t>
      </w:r>
      <w:r w:rsidR="00372EDF" w:rsidRPr="001949A8">
        <w:rPr>
          <w:rStyle w:val="FontStyle144"/>
          <w:rFonts w:ascii="Times New Roman" w:hAnsi="Times New Roman" w:cs="Times New Roman"/>
          <w:sz w:val="24"/>
          <w:szCs w:val="24"/>
          <w:lang w:eastAsia="en-US"/>
        </w:rPr>
        <w:t>изображения отпечатка пальца</w:t>
      </w:r>
      <w:r w:rsidR="008601BE" w:rsidRPr="001949A8">
        <w:rPr>
          <w:rStyle w:val="FontStyle144"/>
          <w:rFonts w:ascii="Times New Roman" w:hAnsi="Times New Roman" w:cs="Times New Roman"/>
          <w:sz w:val="24"/>
          <w:szCs w:val="24"/>
          <w:lang w:eastAsia="en-US"/>
        </w:rPr>
        <w:t>, h</w:t>
      </w:r>
      <w:r w:rsidR="008601BE" w:rsidRPr="001949A8">
        <w:rPr>
          <w:rStyle w:val="FontStyle137"/>
          <w:spacing w:val="0"/>
          <w:sz w:val="24"/>
          <w:szCs w:val="24"/>
          <w:lang w:eastAsia="en-US"/>
        </w:rPr>
        <w:t>(</w:t>
      </w:r>
      <w:proofErr w:type="spellStart"/>
      <w:r w:rsidR="008601BE" w:rsidRPr="001949A8">
        <w:rPr>
          <w:rStyle w:val="FontStyle137"/>
          <w:spacing w:val="0"/>
          <w:sz w:val="24"/>
          <w:szCs w:val="24"/>
          <w:lang w:eastAsia="en-US"/>
        </w:rPr>
        <w:t>s,t</w:t>
      </w:r>
      <w:proofErr w:type="spellEnd"/>
      <w:r w:rsidR="008601BE" w:rsidRPr="001949A8">
        <w:rPr>
          <w:rStyle w:val="FontStyle137"/>
          <w:spacing w:val="0"/>
          <w:sz w:val="24"/>
          <w:szCs w:val="24"/>
          <w:lang w:eastAsia="en-US"/>
        </w:rPr>
        <w:t xml:space="preserve">), </w:t>
      </w:r>
      <w:r w:rsidRPr="001949A8">
        <w:rPr>
          <w:rStyle w:val="FontStyle144"/>
          <w:rFonts w:ascii="Times New Roman" w:hAnsi="Times New Roman" w:cs="Times New Roman"/>
          <w:sz w:val="24"/>
          <w:szCs w:val="24"/>
          <w:lang w:eastAsia="en-US"/>
        </w:rPr>
        <w:t>на вышеуказанную функцию, чтобы получить</w:t>
      </w:r>
      <w:r w:rsidR="008601BE" w:rsidRPr="001949A8">
        <w:rPr>
          <w:rStyle w:val="FontStyle144"/>
          <w:rFonts w:ascii="Times New Roman" w:hAnsi="Times New Roman" w:cs="Times New Roman"/>
          <w:sz w:val="24"/>
          <w:szCs w:val="24"/>
          <w:lang w:eastAsia="en-US"/>
        </w:rPr>
        <w:t>:</w:t>
      </w:r>
      <w:r w:rsidR="00F07E7D">
        <w:rPr>
          <w:rStyle w:val="FontStyle144"/>
          <w:rFonts w:ascii="Times New Roman" w:hAnsi="Times New Roman" w:cs="Times New Roman"/>
          <w:sz w:val="24"/>
          <w:szCs w:val="24"/>
          <w:lang w:eastAsia="en-US"/>
        </w:rPr>
        <w:t xml:space="preserve"> </w:t>
      </w:r>
    </w:p>
    <w:p w14:paraId="7BC11E26" w14:textId="597F0477" w:rsidR="008601BE" w:rsidRPr="001949A8" w:rsidRDefault="00681B16" w:rsidP="00173EE8">
      <w:pPr>
        <w:pStyle w:val="Style58"/>
        <w:widowControl/>
        <w:ind w:firstLine="720"/>
        <w:jc w:val="center"/>
        <w:rPr>
          <w:rStyle w:val="FontStyle108"/>
          <w:sz w:val="24"/>
          <w:szCs w:val="24"/>
          <w:lang w:eastAsia="en-US"/>
        </w:rPr>
      </w:pPr>
      <w:r w:rsidRPr="001949A8">
        <w:rPr>
          <w:rStyle w:val="FontStyle107"/>
          <w:noProof/>
          <w:sz w:val="24"/>
          <w:szCs w:val="24"/>
        </w:rPr>
        <w:drawing>
          <wp:inline distT="0" distB="0" distL="0" distR="0" wp14:anchorId="78DB3F17" wp14:editId="0E10564F">
            <wp:extent cx="2522220" cy="563880"/>
            <wp:effectExtent l="0" t="0" r="0" b="762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2522220" cy="563880"/>
                    </a:xfrm>
                    <a:prstGeom prst="rect">
                      <a:avLst/>
                    </a:prstGeom>
                  </pic:spPr>
                </pic:pic>
              </a:graphicData>
            </a:graphic>
          </wp:inline>
        </w:drawing>
      </w:r>
    </w:p>
    <w:p w14:paraId="3AAE881F" w14:textId="6BD52EFD" w:rsidR="008601BE" w:rsidRPr="001949A8" w:rsidRDefault="008E2644" w:rsidP="00173EE8">
      <w:pPr>
        <w:pStyle w:val="Style13"/>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Модуль</w:t>
      </w:r>
      <w:r w:rsidR="00403F1B" w:rsidRPr="001949A8">
        <w:rPr>
          <w:rStyle w:val="FontStyle144"/>
          <w:rFonts w:ascii="Times New Roman" w:hAnsi="Times New Roman" w:cs="Times New Roman"/>
          <w:sz w:val="24"/>
          <w:szCs w:val="24"/>
          <w:lang w:eastAsia="en-US"/>
        </w:rPr>
        <w:t xml:space="preserve"> Габора составляет</w:t>
      </w:r>
      <w:r w:rsidR="008601BE" w:rsidRPr="001949A8">
        <w:rPr>
          <w:rStyle w:val="FontStyle144"/>
          <w:rFonts w:ascii="Times New Roman" w:hAnsi="Times New Roman" w:cs="Times New Roman"/>
          <w:sz w:val="24"/>
          <w:szCs w:val="24"/>
          <w:lang w:eastAsia="en-US"/>
        </w:rPr>
        <w:t xml:space="preserve"> </w:t>
      </w:r>
      <w:proofErr w:type="spellStart"/>
      <w:proofErr w:type="gramStart"/>
      <w:r w:rsidR="008601BE" w:rsidRPr="001949A8">
        <w:rPr>
          <w:rStyle w:val="FontStyle137"/>
          <w:spacing w:val="0"/>
          <w:sz w:val="24"/>
          <w:szCs w:val="24"/>
          <w:lang w:eastAsia="en-US"/>
        </w:rPr>
        <w:t>a</w:t>
      </w:r>
      <w:r w:rsidR="008601BE" w:rsidRPr="001949A8">
        <w:rPr>
          <w:rStyle w:val="FontStyle137"/>
          <w:spacing w:val="0"/>
          <w:sz w:val="24"/>
          <w:szCs w:val="24"/>
          <w:vertAlign w:val="subscript"/>
          <w:lang w:eastAsia="en-US"/>
        </w:rPr>
        <w:t>s</w:t>
      </w:r>
      <w:r w:rsidR="00F07E7D">
        <w:rPr>
          <w:rStyle w:val="FontStyle137"/>
          <w:spacing w:val="0"/>
          <w:sz w:val="24"/>
          <w:szCs w:val="24"/>
          <w:vertAlign w:val="subscript"/>
          <w:lang w:eastAsia="en-US"/>
        </w:rPr>
        <w:t>,</w:t>
      </w:r>
      <w:r w:rsidR="008601BE" w:rsidRPr="001949A8">
        <w:rPr>
          <w:rStyle w:val="FontStyle137"/>
          <w:spacing w:val="0"/>
          <w:sz w:val="24"/>
          <w:szCs w:val="24"/>
          <w:vertAlign w:val="subscript"/>
          <w:lang w:eastAsia="en-US"/>
        </w:rPr>
        <w:t>t</w:t>
      </w:r>
      <w:proofErr w:type="spellEnd"/>
      <w:proofErr w:type="gramEnd"/>
      <w:r w:rsidR="008601BE" w:rsidRPr="001949A8">
        <w:rPr>
          <w:rStyle w:val="FontStyle137"/>
          <w:spacing w:val="0"/>
          <w:sz w:val="24"/>
          <w:szCs w:val="24"/>
          <w:lang w:eastAsia="en-US"/>
        </w:rPr>
        <w:t xml:space="preserve"> </w:t>
      </w:r>
      <w:r w:rsidR="008601BE" w:rsidRPr="001949A8">
        <w:rPr>
          <w:rStyle w:val="FontStyle136"/>
          <w:rFonts w:ascii="Times New Roman" w:hAnsi="Times New Roman" w:cs="Times New Roman"/>
          <w:spacing w:val="0"/>
          <w:sz w:val="24"/>
          <w:szCs w:val="24"/>
          <w:lang w:eastAsia="en-US"/>
        </w:rPr>
        <w:t xml:space="preserve">= </w:t>
      </w:r>
      <w:r w:rsidR="008601BE" w:rsidRPr="001949A8">
        <w:rPr>
          <w:rStyle w:val="FontStyle145"/>
          <w:rFonts w:ascii="Times New Roman" w:hAnsi="Times New Roman" w:cs="Times New Roman"/>
          <w:sz w:val="24"/>
          <w:szCs w:val="24"/>
          <w:lang w:eastAsia="en-US"/>
        </w:rPr>
        <w:t>|z</w:t>
      </w:r>
      <w:r w:rsidR="008601BE" w:rsidRPr="001949A8">
        <w:rPr>
          <w:rStyle w:val="FontStyle144"/>
          <w:rFonts w:ascii="Times New Roman" w:hAnsi="Times New Roman" w:cs="Times New Roman"/>
          <w:sz w:val="24"/>
          <w:szCs w:val="24"/>
          <w:lang w:eastAsia="en-US"/>
        </w:rPr>
        <w:t>(</w:t>
      </w:r>
      <w:r w:rsidR="008601BE" w:rsidRPr="001949A8">
        <w:rPr>
          <w:rStyle w:val="FontStyle109"/>
          <w:i/>
          <w:spacing w:val="0"/>
          <w:sz w:val="24"/>
          <w:szCs w:val="24"/>
          <w:lang w:eastAsia="en-US"/>
        </w:rPr>
        <w:t>s</w:t>
      </w:r>
      <w:r w:rsidR="008601BE" w:rsidRPr="001949A8">
        <w:rPr>
          <w:rStyle w:val="FontStyle145"/>
          <w:rFonts w:ascii="Times New Roman" w:hAnsi="Times New Roman" w:cs="Times New Roman"/>
          <w:i/>
          <w:sz w:val="24"/>
          <w:szCs w:val="24"/>
          <w:lang w:eastAsia="en-US"/>
        </w:rPr>
        <w:t xml:space="preserve">, </w:t>
      </w:r>
      <w:r w:rsidR="008601BE" w:rsidRPr="001949A8">
        <w:rPr>
          <w:rStyle w:val="FontStyle133"/>
          <w:i/>
          <w:sz w:val="24"/>
          <w:szCs w:val="24"/>
          <w:lang w:eastAsia="en-US"/>
        </w:rPr>
        <w:t>t</w:t>
      </w:r>
      <w:r w:rsidR="008601BE" w:rsidRPr="001949A8">
        <w:rPr>
          <w:rStyle w:val="FontStyle133"/>
          <w:sz w:val="24"/>
          <w:szCs w:val="24"/>
          <w:lang w:eastAsia="en-US"/>
        </w:rPr>
        <w:t>)</w:t>
      </w:r>
      <w:r w:rsidR="00F07E7D" w:rsidRPr="001949A8">
        <w:rPr>
          <w:rStyle w:val="FontStyle145"/>
          <w:rFonts w:ascii="Times New Roman" w:hAnsi="Times New Roman" w:cs="Times New Roman"/>
          <w:sz w:val="24"/>
          <w:szCs w:val="24"/>
          <w:lang w:eastAsia="en-US"/>
        </w:rPr>
        <w:t>|</w:t>
      </w:r>
      <w:r w:rsidR="00403F1B" w:rsidRPr="001949A8">
        <w:rPr>
          <w:rStyle w:val="FontStyle133"/>
          <w:sz w:val="24"/>
          <w:szCs w:val="24"/>
          <w:lang w:eastAsia="en-US"/>
        </w:rPr>
        <w:t xml:space="preserve">, а фаза Габора - </w:t>
      </w:r>
      <w:proofErr w:type="spellStart"/>
      <w:r w:rsidR="00681B16" w:rsidRPr="001949A8">
        <w:rPr>
          <w:rStyle w:val="FontStyle137"/>
          <w:spacing w:val="0"/>
          <w:sz w:val="24"/>
          <w:szCs w:val="24"/>
          <w:lang w:eastAsia="en-US"/>
        </w:rPr>
        <w:t>δ</w:t>
      </w:r>
      <w:r w:rsidR="008601BE" w:rsidRPr="001949A8">
        <w:rPr>
          <w:rStyle w:val="FontStyle137"/>
          <w:spacing w:val="0"/>
          <w:sz w:val="24"/>
          <w:szCs w:val="24"/>
          <w:vertAlign w:val="subscript"/>
          <w:lang w:eastAsia="en-US"/>
        </w:rPr>
        <w:t>s</w:t>
      </w:r>
      <w:r w:rsidR="00F07E7D">
        <w:rPr>
          <w:rStyle w:val="FontStyle137"/>
          <w:spacing w:val="0"/>
          <w:sz w:val="24"/>
          <w:szCs w:val="24"/>
          <w:vertAlign w:val="subscript"/>
          <w:lang w:eastAsia="en-US"/>
        </w:rPr>
        <w:t>,</w:t>
      </w:r>
      <w:r w:rsidR="008601BE" w:rsidRPr="001949A8">
        <w:rPr>
          <w:rStyle w:val="FontStyle137"/>
          <w:spacing w:val="0"/>
          <w:sz w:val="24"/>
          <w:szCs w:val="24"/>
          <w:vertAlign w:val="subscript"/>
          <w:lang w:eastAsia="en-US"/>
        </w:rPr>
        <w:t>t</w:t>
      </w:r>
      <w:proofErr w:type="spellEnd"/>
      <w:r w:rsidR="008601BE" w:rsidRPr="001949A8">
        <w:rPr>
          <w:rStyle w:val="FontStyle137"/>
          <w:spacing w:val="0"/>
          <w:sz w:val="24"/>
          <w:szCs w:val="24"/>
          <w:lang w:eastAsia="en-US"/>
        </w:rPr>
        <w:t xml:space="preserve"> </w:t>
      </w:r>
      <w:r w:rsidR="008601BE" w:rsidRPr="001949A8">
        <w:rPr>
          <w:rStyle w:val="FontStyle136"/>
          <w:rFonts w:ascii="Times New Roman" w:hAnsi="Times New Roman" w:cs="Times New Roman"/>
          <w:spacing w:val="0"/>
          <w:sz w:val="24"/>
          <w:szCs w:val="24"/>
          <w:lang w:eastAsia="en-US"/>
        </w:rPr>
        <w:t>=</w:t>
      </w:r>
      <w:r w:rsidR="00681B16" w:rsidRPr="001949A8">
        <w:rPr>
          <w:rStyle w:val="FontStyle136"/>
          <w:rFonts w:ascii="Times New Roman" w:hAnsi="Times New Roman" w:cs="Times New Roman"/>
          <w:spacing w:val="0"/>
          <w:sz w:val="24"/>
          <w:szCs w:val="24"/>
          <w:lang w:eastAsia="en-US"/>
        </w:rPr>
        <w:t>&lt;</w:t>
      </w:r>
      <w:r w:rsidR="008601BE" w:rsidRPr="001949A8">
        <w:rPr>
          <w:rStyle w:val="FontStyle138"/>
          <w:sz w:val="24"/>
          <w:szCs w:val="24"/>
          <w:lang w:eastAsia="en-US"/>
        </w:rPr>
        <w:t>Z</w:t>
      </w:r>
      <w:r w:rsidR="008601BE" w:rsidRPr="001949A8">
        <w:rPr>
          <w:rStyle w:val="FontStyle133"/>
          <w:sz w:val="24"/>
          <w:szCs w:val="24"/>
          <w:lang w:eastAsia="en-US"/>
        </w:rPr>
        <w:t>(</w:t>
      </w:r>
      <w:r w:rsidR="008601BE" w:rsidRPr="001949A8">
        <w:rPr>
          <w:rStyle w:val="FontStyle133"/>
          <w:i/>
          <w:sz w:val="24"/>
          <w:szCs w:val="24"/>
          <w:lang w:eastAsia="en-US"/>
        </w:rPr>
        <w:t>s, t</w:t>
      </w:r>
      <w:r w:rsidR="008601BE" w:rsidRPr="001949A8">
        <w:rPr>
          <w:rStyle w:val="FontStyle133"/>
          <w:sz w:val="24"/>
          <w:szCs w:val="24"/>
          <w:lang w:eastAsia="en-US"/>
        </w:rPr>
        <w:t>)</w:t>
      </w:r>
      <w:r w:rsidR="008601BE" w:rsidRPr="001949A8">
        <w:rPr>
          <w:rStyle w:val="FontStyle144"/>
          <w:rFonts w:ascii="Times New Roman" w:hAnsi="Times New Roman" w:cs="Times New Roman"/>
          <w:sz w:val="24"/>
          <w:szCs w:val="24"/>
          <w:lang w:eastAsia="en-US"/>
        </w:rPr>
        <w:t xml:space="preserve">. </w:t>
      </w:r>
      <w:r w:rsidR="00403F1B" w:rsidRPr="001949A8">
        <w:rPr>
          <w:rStyle w:val="FontStyle144"/>
          <w:rFonts w:ascii="Times New Roman" w:hAnsi="Times New Roman" w:cs="Times New Roman"/>
          <w:sz w:val="24"/>
          <w:szCs w:val="24"/>
          <w:lang w:eastAsia="en-US"/>
        </w:rPr>
        <w:t>Фильтр Габора действует как локальный полосно-пропускающий фильтр с определенными свойствами локализации как в области изображения, так и в области частоты</w:t>
      </w:r>
      <w:r w:rsidR="008601BE" w:rsidRPr="001949A8">
        <w:rPr>
          <w:rStyle w:val="FontStyle144"/>
          <w:rFonts w:ascii="Times New Roman" w:hAnsi="Times New Roman" w:cs="Times New Roman"/>
          <w:sz w:val="24"/>
          <w:szCs w:val="24"/>
          <w:lang w:eastAsia="en-US"/>
        </w:rPr>
        <w:t>.</w:t>
      </w:r>
    </w:p>
    <w:p w14:paraId="54A8F1E4" w14:textId="699AA795" w:rsidR="008601BE" w:rsidRPr="001949A8" w:rsidRDefault="00403F1B" w:rsidP="00173EE8">
      <w:pPr>
        <w:pStyle w:val="Style13"/>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Для использования с изображениями отпечатка пальца частота должна иметь порядок величины, обратной расстоянию между гребнями, а 6 будет, как правило, варьировать в пределах </w:t>
      </w:r>
      <w:r w:rsidR="008601BE" w:rsidRPr="001949A8">
        <w:rPr>
          <w:rStyle w:val="FontStyle144"/>
          <w:rFonts w:ascii="Times New Roman" w:hAnsi="Times New Roman" w:cs="Times New Roman"/>
          <w:sz w:val="24"/>
          <w:szCs w:val="24"/>
          <w:lang w:eastAsia="en-US"/>
        </w:rPr>
        <w:t>[0</w:t>
      </w:r>
      <w:r w:rsidRPr="001949A8">
        <w:rPr>
          <w:rStyle w:val="FontStyle144"/>
          <w:rFonts w:ascii="Times New Roman" w:hAnsi="Times New Roman" w:cs="Times New Roman"/>
          <w:sz w:val="24"/>
          <w:szCs w:val="24"/>
          <w:lang w:eastAsia="en-US"/>
        </w:rPr>
        <w:t>-</w:t>
      </w:r>
      <w:r w:rsidR="008601BE" w:rsidRPr="001949A8">
        <w:rPr>
          <w:rStyle w:val="FontStyle144"/>
          <w:rFonts w:ascii="Times New Roman" w:hAnsi="Times New Roman" w:cs="Times New Roman"/>
          <w:sz w:val="24"/>
          <w:szCs w:val="24"/>
          <w:lang w:eastAsia="en-US"/>
        </w:rPr>
        <w:t xml:space="preserve">180) </w:t>
      </w:r>
      <w:r w:rsidRPr="001949A8">
        <w:rPr>
          <w:rStyle w:val="FontStyle144"/>
          <w:rFonts w:ascii="Times New Roman" w:hAnsi="Times New Roman" w:cs="Times New Roman"/>
          <w:sz w:val="24"/>
          <w:szCs w:val="24"/>
          <w:lang w:eastAsia="en-US"/>
        </w:rPr>
        <w:t>градусов</w:t>
      </w:r>
      <w:r w:rsidR="008601BE" w:rsidRPr="001949A8">
        <w:rPr>
          <w:rStyle w:val="FontStyle144"/>
          <w:rFonts w:ascii="Times New Roman" w:hAnsi="Times New Roman" w:cs="Times New Roman"/>
          <w:sz w:val="24"/>
          <w:szCs w:val="24"/>
          <w:lang w:eastAsia="en-US"/>
        </w:rPr>
        <w:t xml:space="preserve"> </w:t>
      </w:r>
      <w:r w:rsidRPr="001949A8">
        <w:rPr>
          <w:rStyle w:val="FontStyle144"/>
          <w:rFonts w:ascii="Times New Roman" w:hAnsi="Times New Roman" w:cs="Times New Roman"/>
          <w:sz w:val="24"/>
          <w:szCs w:val="24"/>
          <w:lang w:eastAsia="en-US"/>
        </w:rPr>
        <w:t>с равным возрастанием</w:t>
      </w:r>
      <w:r w:rsidR="008601BE" w:rsidRPr="001949A8">
        <w:rPr>
          <w:rStyle w:val="FontStyle144"/>
          <w:rFonts w:ascii="Times New Roman" w:hAnsi="Times New Roman" w:cs="Times New Roman"/>
          <w:sz w:val="24"/>
          <w:szCs w:val="24"/>
          <w:lang w:eastAsia="en-US"/>
        </w:rPr>
        <w:t>.</w:t>
      </w:r>
    </w:p>
    <w:p w14:paraId="70548F7E" w14:textId="7D54ABCC" w:rsidR="008601BE" w:rsidRPr="001949A8" w:rsidRDefault="00403F1B"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Диапазон</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 xml:space="preserve">a </w:t>
      </w:r>
      <w:r w:rsidRPr="001949A8">
        <w:rPr>
          <w:rStyle w:val="FontStyle144"/>
          <w:rFonts w:ascii="Times New Roman" w:hAnsi="Times New Roman" w:cs="Times New Roman"/>
          <w:sz w:val="24"/>
          <w:szCs w:val="24"/>
          <w:lang w:eastAsia="en-US"/>
        </w:rPr>
        <w:t>и</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8"/>
          <w:sz w:val="24"/>
          <w:szCs w:val="24"/>
          <w:lang w:eastAsia="en-US"/>
        </w:rPr>
        <w:t xml:space="preserve">8 </w:t>
      </w:r>
      <w:r w:rsidRPr="001949A8">
        <w:rPr>
          <w:rStyle w:val="FontStyle138"/>
          <w:sz w:val="24"/>
          <w:szCs w:val="24"/>
          <w:lang w:eastAsia="en-US"/>
        </w:rPr>
        <w:t>приведен ниже</w:t>
      </w:r>
      <w:r w:rsidR="008601BE" w:rsidRPr="001949A8">
        <w:rPr>
          <w:rStyle w:val="FontStyle144"/>
          <w:rFonts w:ascii="Times New Roman" w:hAnsi="Times New Roman" w:cs="Times New Roman"/>
          <w:sz w:val="24"/>
          <w:szCs w:val="24"/>
          <w:lang w:eastAsia="en-US"/>
        </w:rPr>
        <w:t>:</w:t>
      </w:r>
    </w:p>
    <w:p w14:paraId="7711C28A" w14:textId="779E57D9" w:rsidR="008601BE" w:rsidRPr="001949A8" w:rsidRDefault="00703AD9" w:rsidP="00173EE8">
      <w:pPr>
        <w:pStyle w:val="Style13"/>
        <w:widowControl/>
        <w:ind w:firstLine="720"/>
        <w:jc w:val="both"/>
        <w:rPr>
          <w:rStyle w:val="FontStyle144"/>
          <w:rFonts w:ascii="Times New Roman" w:hAnsi="Times New Roman" w:cs="Times New Roman"/>
          <w:sz w:val="24"/>
          <w:szCs w:val="24"/>
          <w:lang w:eastAsia="en-US"/>
        </w:rPr>
      </w:pPr>
      <w:r w:rsidRPr="00703AD9">
        <w:rPr>
          <w:rStyle w:val="FontStyle137"/>
          <w:spacing w:val="0"/>
          <w:sz w:val="24"/>
          <w:szCs w:val="24"/>
          <w:lang w:eastAsia="en-US"/>
        </w:rPr>
        <w:t>α</w:t>
      </w:r>
      <w:r w:rsidR="008601BE" w:rsidRPr="001949A8">
        <w:rPr>
          <w:rStyle w:val="FontStyle138"/>
          <w:sz w:val="24"/>
          <w:szCs w:val="24"/>
          <w:lang w:eastAsia="en-US"/>
        </w:rPr>
        <w:t>: [0,255</w:t>
      </w:r>
      <m:oMath>
        <m:r>
          <w:rPr>
            <w:rStyle w:val="FontStyle144"/>
            <w:rFonts w:ascii="Cambria Math" w:hAnsi="Cambria Math" w:cs="Times New Roman"/>
            <w:sz w:val="24"/>
            <w:szCs w:val="24"/>
            <w:lang w:eastAsia="en-US"/>
          </w:rPr>
          <m:t>×</m:t>
        </m:r>
      </m:oMath>
      <w:r w:rsidR="008601BE" w:rsidRPr="001949A8">
        <w:rPr>
          <w:rStyle w:val="FontStyle137"/>
          <w:spacing w:val="0"/>
          <w:sz w:val="24"/>
          <w:szCs w:val="24"/>
          <w:lang w:eastAsia="en-US"/>
        </w:rPr>
        <w:t>S</w:t>
      </w:r>
      <m:oMath>
        <m:r>
          <w:rPr>
            <w:rStyle w:val="FontStyle144"/>
            <w:rFonts w:ascii="Cambria Math" w:hAnsi="Cambria Math" w:cs="Times New Roman"/>
            <w:sz w:val="24"/>
            <w:szCs w:val="24"/>
            <w:lang w:eastAsia="en-US"/>
          </w:rPr>
          <m:t>×</m:t>
        </m:r>
      </m:oMath>
      <w:r w:rsidR="008601BE" w:rsidRPr="001949A8">
        <w:rPr>
          <w:rStyle w:val="FontStyle137"/>
          <w:spacing w:val="0"/>
          <w:sz w:val="24"/>
          <w:szCs w:val="24"/>
          <w:lang w:eastAsia="en-US"/>
        </w:rPr>
        <w:t>T</w:t>
      </w:r>
      <w:r w:rsidR="008601BE" w:rsidRPr="001949A8">
        <w:rPr>
          <w:rStyle w:val="FontStyle144"/>
          <w:rFonts w:ascii="Times New Roman" w:hAnsi="Times New Roman" w:cs="Times New Roman"/>
          <w:sz w:val="24"/>
          <w:szCs w:val="24"/>
          <w:lang w:eastAsia="en-US"/>
        </w:rPr>
        <w:t xml:space="preserve">), </w:t>
      </w:r>
      <w:r w:rsidR="00403F1B" w:rsidRPr="001949A8">
        <w:rPr>
          <w:rStyle w:val="FontStyle144"/>
          <w:rFonts w:ascii="Times New Roman" w:hAnsi="Times New Roman" w:cs="Times New Roman"/>
          <w:sz w:val="24"/>
          <w:szCs w:val="24"/>
          <w:lang w:eastAsia="en-US"/>
        </w:rPr>
        <w:t>где</w:t>
      </w:r>
      <w:r w:rsidR="008601BE" w:rsidRPr="001949A8">
        <w:rPr>
          <w:rStyle w:val="FontStyle144"/>
          <w:rFonts w:ascii="Times New Roman" w:hAnsi="Times New Roman" w:cs="Times New Roman"/>
          <w:sz w:val="24"/>
          <w:szCs w:val="24"/>
          <w:lang w:eastAsia="en-US"/>
        </w:rPr>
        <w:t xml:space="preserve"> 255 </w:t>
      </w:r>
      <w:r w:rsidR="00403F1B" w:rsidRPr="001949A8">
        <w:rPr>
          <w:rStyle w:val="FontStyle144"/>
          <w:rFonts w:ascii="Times New Roman" w:hAnsi="Times New Roman" w:cs="Times New Roman"/>
          <w:sz w:val="24"/>
          <w:szCs w:val="24"/>
          <w:lang w:eastAsia="en-US"/>
        </w:rPr>
        <w:t>рассматривается как максимальное значение градации серого на пиксель</w:t>
      </w:r>
      <w:r w:rsidR="008601BE" w:rsidRPr="001949A8">
        <w:rPr>
          <w:rStyle w:val="FontStyle144"/>
          <w:rFonts w:ascii="Times New Roman" w:hAnsi="Times New Roman" w:cs="Times New Roman"/>
          <w:sz w:val="24"/>
          <w:szCs w:val="24"/>
          <w:lang w:eastAsia="en-US"/>
        </w:rPr>
        <w:t>.</w:t>
      </w:r>
    </w:p>
    <w:p w14:paraId="7F612C61" w14:textId="5CE8E242" w:rsidR="008601BE" w:rsidRPr="001949A8" w:rsidRDefault="00681B16" w:rsidP="00173EE8">
      <w:pPr>
        <w:pStyle w:val="Style21"/>
        <w:widowControl/>
        <w:ind w:firstLine="720"/>
        <w:jc w:val="both"/>
        <w:rPr>
          <w:rStyle w:val="FontStyle144"/>
          <w:rFonts w:ascii="Times New Roman" w:hAnsi="Times New Roman" w:cs="Times New Roman"/>
          <w:sz w:val="24"/>
          <w:szCs w:val="24"/>
          <w:lang w:eastAsia="en-US"/>
        </w:rPr>
      </w:pPr>
      <w:r w:rsidRPr="001949A8">
        <w:rPr>
          <w:rStyle w:val="FontStyle137"/>
          <w:spacing w:val="0"/>
          <w:sz w:val="24"/>
          <w:szCs w:val="24"/>
          <w:lang w:eastAsia="en-US"/>
        </w:rPr>
        <w:t>δ</w:t>
      </w:r>
      <w:r w:rsidR="008601BE" w:rsidRPr="001949A8">
        <w:rPr>
          <w:rStyle w:val="FontStyle138"/>
          <w:sz w:val="24"/>
          <w:szCs w:val="24"/>
          <w:lang w:eastAsia="en-US"/>
        </w:rPr>
        <w:t xml:space="preserve">: [0,360) </w:t>
      </w:r>
      <w:r w:rsidR="00403F1B" w:rsidRPr="001949A8">
        <w:rPr>
          <w:rStyle w:val="FontStyle144"/>
          <w:rFonts w:ascii="Times New Roman" w:hAnsi="Times New Roman" w:cs="Times New Roman"/>
          <w:sz w:val="24"/>
          <w:szCs w:val="24"/>
          <w:lang w:eastAsia="en-US"/>
        </w:rPr>
        <w:t>градусов</w:t>
      </w:r>
      <w:r w:rsidR="008601BE" w:rsidRPr="001949A8">
        <w:rPr>
          <w:rStyle w:val="FontStyle144"/>
          <w:rFonts w:ascii="Times New Roman" w:hAnsi="Times New Roman" w:cs="Times New Roman"/>
          <w:sz w:val="24"/>
          <w:szCs w:val="24"/>
          <w:lang w:eastAsia="en-US"/>
        </w:rPr>
        <w:t>.</w:t>
      </w:r>
    </w:p>
    <w:p w14:paraId="4DF07601" w14:textId="111FB295" w:rsidR="008601BE" w:rsidRPr="001949A8" w:rsidRDefault="00403F1B"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 xml:space="preserve">Значение этих параметров должно быть </w:t>
      </w:r>
      <w:r w:rsidR="00C21734" w:rsidRPr="001949A8">
        <w:rPr>
          <w:rStyle w:val="FontStyle144"/>
          <w:rFonts w:ascii="Times New Roman" w:hAnsi="Times New Roman" w:cs="Times New Roman"/>
          <w:sz w:val="24"/>
          <w:szCs w:val="24"/>
          <w:lang w:eastAsia="en-US"/>
        </w:rPr>
        <w:t>квантован</w:t>
      </w:r>
      <w:r w:rsidRPr="001949A8">
        <w:rPr>
          <w:rStyle w:val="FontStyle144"/>
          <w:rFonts w:ascii="Times New Roman" w:hAnsi="Times New Roman" w:cs="Times New Roman"/>
          <w:sz w:val="24"/>
          <w:szCs w:val="24"/>
          <w:lang w:eastAsia="en-US"/>
        </w:rPr>
        <w:t>о до</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 xml:space="preserve">p </w:t>
      </w:r>
      <w:r w:rsidRPr="001949A8">
        <w:rPr>
          <w:rStyle w:val="FontStyle144"/>
          <w:rFonts w:ascii="Times New Roman" w:hAnsi="Times New Roman" w:cs="Times New Roman"/>
          <w:sz w:val="24"/>
          <w:szCs w:val="24"/>
          <w:lang w:eastAsia="en-US"/>
        </w:rPr>
        <w:t>и</w:t>
      </w:r>
      <w:r w:rsidR="008601BE" w:rsidRPr="001949A8">
        <w:rPr>
          <w:rStyle w:val="FontStyle144"/>
          <w:rFonts w:ascii="Times New Roman" w:hAnsi="Times New Roman" w:cs="Times New Roman"/>
          <w:sz w:val="24"/>
          <w:szCs w:val="24"/>
          <w:lang w:eastAsia="en-US"/>
        </w:rPr>
        <w:t xml:space="preserve"> </w:t>
      </w:r>
      <w:r w:rsidR="008601BE" w:rsidRPr="001949A8">
        <w:rPr>
          <w:rStyle w:val="FontStyle137"/>
          <w:spacing w:val="0"/>
          <w:sz w:val="24"/>
          <w:szCs w:val="24"/>
          <w:lang w:eastAsia="en-US"/>
        </w:rPr>
        <w:t xml:space="preserve">q </w:t>
      </w:r>
      <w:r w:rsidRPr="001949A8">
        <w:rPr>
          <w:rStyle w:val="FontStyle144"/>
          <w:rFonts w:ascii="Times New Roman" w:hAnsi="Times New Roman" w:cs="Times New Roman"/>
          <w:sz w:val="24"/>
          <w:szCs w:val="24"/>
          <w:lang w:eastAsia="en-US"/>
        </w:rPr>
        <w:t>бит согласно таблицам</w:t>
      </w:r>
      <w:r w:rsidR="008601BE" w:rsidRPr="001949A8">
        <w:rPr>
          <w:rStyle w:val="FontStyle144"/>
          <w:rFonts w:ascii="Times New Roman" w:hAnsi="Times New Roman" w:cs="Times New Roman"/>
          <w:sz w:val="24"/>
          <w:szCs w:val="24"/>
          <w:lang w:eastAsia="en-US"/>
        </w:rPr>
        <w:t xml:space="preserve"> 6 </w:t>
      </w:r>
      <w:r w:rsidRPr="001949A8">
        <w:rPr>
          <w:rStyle w:val="FontStyle144"/>
          <w:rFonts w:ascii="Times New Roman" w:hAnsi="Times New Roman" w:cs="Times New Roman"/>
          <w:sz w:val="24"/>
          <w:szCs w:val="24"/>
          <w:lang w:eastAsia="en-US"/>
        </w:rPr>
        <w:t>и</w:t>
      </w:r>
      <w:r w:rsidR="008601BE" w:rsidRPr="001949A8">
        <w:rPr>
          <w:rStyle w:val="FontStyle144"/>
          <w:rFonts w:ascii="Times New Roman" w:hAnsi="Times New Roman" w:cs="Times New Roman"/>
          <w:sz w:val="24"/>
          <w:szCs w:val="24"/>
          <w:lang w:eastAsia="en-US"/>
        </w:rPr>
        <w:t xml:space="preserve"> 7</w:t>
      </w:r>
    </w:p>
    <w:p w14:paraId="1CEBEC71" w14:textId="32F6DDDD" w:rsidR="00A76B2D" w:rsidRDefault="00A76B2D">
      <w:pPr>
        <w:widowControl/>
        <w:autoSpaceDE/>
        <w:autoSpaceDN/>
        <w:adjustRightInd/>
        <w:spacing w:after="200" w:line="276" w:lineRule="auto"/>
        <w:rPr>
          <w:rStyle w:val="FontStyle139"/>
          <w:rFonts w:ascii="Times New Roman" w:hAnsi="Times New Roman" w:cs="Times New Roman"/>
          <w:sz w:val="24"/>
          <w:szCs w:val="24"/>
          <w:lang w:eastAsia="en-US"/>
        </w:rPr>
      </w:pPr>
      <w:r>
        <w:rPr>
          <w:rStyle w:val="FontStyle139"/>
          <w:rFonts w:ascii="Times New Roman" w:hAnsi="Times New Roman" w:cs="Times New Roman"/>
          <w:sz w:val="24"/>
          <w:szCs w:val="24"/>
          <w:lang w:eastAsia="en-US"/>
        </w:rPr>
        <w:br w:type="page"/>
      </w:r>
    </w:p>
    <w:p w14:paraId="43AA2BB2" w14:textId="77777777" w:rsidR="008601BE" w:rsidRPr="001949A8" w:rsidRDefault="008601BE" w:rsidP="00173EE8">
      <w:pPr>
        <w:pStyle w:val="Style19"/>
        <w:widowControl/>
        <w:ind w:firstLine="720"/>
        <w:jc w:val="both"/>
        <w:rPr>
          <w:rStyle w:val="FontStyle139"/>
          <w:rFonts w:ascii="Times New Roman" w:hAnsi="Times New Roman" w:cs="Times New Roman"/>
          <w:sz w:val="24"/>
          <w:szCs w:val="24"/>
          <w:lang w:eastAsia="en-US"/>
        </w:rPr>
      </w:pPr>
    </w:p>
    <w:p w14:paraId="21DA69FE" w14:textId="25FB3232" w:rsidR="008601BE" w:rsidRPr="001949A8" w:rsidRDefault="00403F1B" w:rsidP="00173EE8">
      <w:pPr>
        <w:pStyle w:val="Style19"/>
        <w:widowControl/>
        <w:ind w:firstLine="720"/>
        <w:jc w:val="center"/>
        <w:rPr>
          <w:rStyle w:val="FontStyle137"/>
          <w:b/>
          <w:spacing w:val="0"/>
          <w:sz w:val="24"/>
          <w:szCs w:val="24"/>
          <w:lang w:eastAsia="en-US"/>
        </w:rPr>
      </w:pPr>
      <w:r w:rsidRPr="001949A8">
        <w:rPr>
          <w:rStyle w:val="FontStyle139"/>
          <w:rFonts w:ascii="Times New Roman" w:hAnsi="Times New Roman" w:cs="Times New Roman"/>
          <w:sz w:val="24"/>
          <w:szCs w:val="24"/>
          <w:lang w:eastAsia="en-US"/>
        </w:rPr>
        <w:t>Таблица</w:t>
      </w:r>
      <w:r w:rsidR="008601BE" w:rsidRPr="001949A8">
        <w:rPr>
          <w:rStyle w:val="FontStyle139"/>
          <w:rFonts w:ascii="Times New Roman" w:hAnsi="Times New Roman" w:cs="Times New Roman"/>
          <w:sz w:val="24"/>
          <w:szCs w:val="24"/>
          <w:lang w:eastAsia="en-US"/>
        </w:rPr>
        <w:t xml:space="preserve"> 6 </w:t>
      </w:r>
      <w:r w:rsidR="008601BE" w:rsidRPr="001949A8">
        <w:rPr>
          <w:rStyle w:val="FontStyle116"/>
          <w:sz w:val="24"/>
          <w:szCs w:val="24"/>
          <w:lang w:eastAsia="en-US"/>
        </w:rPr>
        <w:t xml:space="preserve">— </w:t>
      </w:r>
      <w:r w:rsidR="008601BE" w:rsidRPr="00703AD9">
        <w:rPr>
          <w:rStyle w:val="FontStyle116"/>
          <w:i/>
          <w:iCs/>
          <w:sz w:val="24"/>
          <w:szCs w:val="24"/>
          <w:lang w:eastAsia="en-US"/>
        </w:rPr>
        <w:t>p</w:t>
      </w:r>
      <w:r w:rsidR="008601BE" w:rsidRPr="001949A8">
        <w:rPr>
          <w:rStyle w:val="FontStyle139"/>
          <w:rFonts w:ascii="Times New Roman" w:hAnsi="Times New Roman" w:cs="Times New Roman"/>
          <w:sz w:val="24"/>
          <w:szCs w:val="24"/>
          <w:lang w:eastAsia="en-US"/>
        </w:rPr>
        <w:t>-</w:t>
      </w:r>
      <w:r w:rsidRPr="001949A8">
        <w:rPr>
          <w:rStyle w:val="FontStyle139"/>
          <w:rFonts w:ascii="Times New Roman" w:hAnsi="Times New Roman" w:cs="Times New Roman"/>
          <w:sz w:val="24"/>
          <w:szCs w:val="24"/>
          <w:lang w:eastAsia="en-US"/>
        </w:rPr>
        <w:t>битовое представление для</w:t>
      </w:r>
      <w:r w:rsidR="008601BE" w:rsidRPr="001949A8">
        <w:rPr>
          <w:rStyle w:val="FontStyle139"/>
          <w:rFonts w:ascii="Times New Roman" w:hAnsi="Times New Roman" w:cs="Times New Roman"/>
          <w:sz w:val="24"/>
          <w:szCs w:val="24"/>
          <w:lang w:eastAsia="en-US"/>
        </w:rPr>
        <w:t xml:space="preserve"> </w:t>
      </w:r>
      <w:r w:rsidR="00681B16" w:rsidRPr="001949A8">
        <w:rPr>
          <w:rStyle w:val="FontStyle137"/>
          <w:b/>
          <w:spacing w:val="0"/>
          <w:sz w:val="24"/>
          <w:szCs w:val="24"/>
          <w:lang w:eastAsia="en-US"/>
        </w:rPr>
        <w:t>α</w:t>
      </w:r>
    </w:p>
    <w:p w14:paraId="30C16442" w14:textId="3D2A080A" w:rsidR="00681B16" w:rsidRPr="001949A8" w:rsidRDefault="00681B16" w:rsidP="00173EE8">
      <w:pPr>
        <w:pStyle w:val="Style19"/>
        <w:widowControl/>
        <w:ind w:firstLine="720"/>
        <w:jc w:val="center"/>
        <w:rPr>
          <w:rStyle w:val="FontStyle137"/>
          <w:b/>
          <w:spacing w:val="0"/>
          <w:sz w:val="24"/>
          <w:szCs w:val="24"/>
          <w:lang w:val="en-US" w:eastAsia="en-US"/>
        </w:rPr>
      </w:pPr>
      <w:r w:rsidRPr="001949A8">
        <w:rPr>
          <w:rFonts w:ascii="Times New Roman" w:hAnsi="Times New Roman" w:cs="Times New Roman"/>
          <w:b/>
          <w:i/>
          <w:iCs/>
          <w:noProof/>
          <w:color w:val="000000"/>
        </w:rPr>
        <w:drawing>
          <wp:inline distT="0" distB="0" distL="0" distR="0" wp14:anchorId="4C66FB39" wp14:editId="2D414CBF">
            <wp:extent cx="4716780" cy="3002280"/>
            <wp:effectExtent l="0" t="0" r="7620" b="762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16780" cy="3002280"/>
                    </a:xfrm>
                    <a:prstGeom prst="rect">
                      <a:avLst/>
                    </a:prstGeom>
                    <a:noFill/>
                    <a:ln>
                      <a:noFill/>
                    </a:ln>
                  </pic:spPr>
                </pic:pic>
              </a:graphicData>
            </a:graphic>
          </wp:inline>
        </w:drawing>
      </w:r>
    </w:p>
    <w:p w14:paraId="3EC14AFF" w14:textId="77777777" w:rsidR="008601BE" w:rsidRPr="001949A8" w:rsidRDefault="008601BE" w:rsidP="00173EE8">
      <w:pPr>
        <w:pStyle w:val="Style19"/>
        <w:widowControl/>
        <w:ind w:firstLine="720"/>
        <w:jc w:val="both"/>
        <w:rPr>
          <w:rStyle w:val="FontStyle139"/>
          <w:rFonts w:ascii="Times New Roman" w:hAnsi="Times New Roman" w:cs="Times New Roman"/>
          <w:sz w:val="24"/>
          <w:szCs w:val="24"/>
          <w:lang w:eastAsia="en-US"/>
        </w:rPr>
      </w:pPr>
    </w:p>
    <w:p w14:paraId="1866EAFC" w14:textId="15683CA9" w:rsidR="008601BE" w:rsidRPr="001949A8" w:rsidRDefault="00403F1B" w:rsidP="00173EE8">
      <w:pPr>
        <w:pStyle w:val="Style19"/>
        <w:widowControl/>
        <w:ind w:firstLine="720"/>
        <w:jc w:val="center"/>
        <w:rPr>
          <w:rStyle w:val="FontStyle137"/>
          <w:b/>
          <w:spacing w:val="0"/>
          <w:sz w:val="24"/>
          <w:szCs w:val="24"/>
          <w:lang w:eastAsia="en-US"/>
        </w:rPr>
      </w:pPr>
      <w:r w:rsidRPr="001949A8">
        <w:rPr>
          <w:rStyle w:val="FontStyle139"/>
          <w:rFonts w:ascii="Times New Roman" w:hAnsi="Times New Roman" w:cs="Times New Roman"/>
          <w:sz w:val="24"/>
          <w:szCs w:val="24"/>
          <w:lang w:eastAsia="en-US"/>
        </w:rPr>
        <w:t>Таблица</w:t>
      </w:r>
      <w:r w:rsidR="008601BE" w:rsidRPr="001949A8">
        <w:rPr>
          <w:rStyle w:val="FontStyle139"/>
          <w:rFonts w:ascii="Times New Roman" w:hAnsi="Times New Roman" w:cs="Times New Roman"/>
          <w:sz w:val="24"/>
          <w:szCs w:val="24"/>
          <w:lang w:eastAsia="en-US"/>
        </w:rPr>
        <w:t xml:space="preserve"> 7 </w:t>
      </w:r>
      <w:r w:rsidR="008601BE" w:rsidRPr="001949A8">
        <w:rPr>
          <w:rStyle w:val="FontStyle116"/>
          <w:sz w:val="24"/>
          <w:szCs w:val="24"/>
          <w:lang w:eastAsia="en-US"/>
        </w:rPr>
        <w:t xml:space="preserve">— </w:t>
      </w:r>
      <w:r w:rsidR="008601BE" w:rsidRPr="00703AD9">
        <w:rPr>
          <w:rStyle w:val="FontStyle116"/>
          <w:i/>
          <w:iCs/>
          <w:sz w:val="24"/>
          <w:szCs w:val="24"/>
          <w:lang w:eastAsia="en-US"/>
        </w:rPr>
        <w:t>q</w:t>
      </w:r>
      <w:r w:rsidR="008601BE" w:rsidRPr="001949A8">
        <w:rPr>
          <w:rStyle w:val="FontStyle139"/>
          <w:rFonts w:ascii="Times New Roman" w:hAnsi="Times New Roman" w:cs="Times New Roman"/>
          <w:sz w:val="24"/>
          <w:szCs w:val="24"/>
          <w:lang w:eastAsia="en-US"/>
        </w:rPr>
        <w:t>-</w:t>
      </w:r>
      <w:r w:rsidRPr="001949A8">
        <w:rPr>
          <w:rStyle w:val="FontStyle139"/>
          <w:rFonts w:ascii="Times New Roman" w:hAnsi="Times New Roman" w:cs="Times New Roman"/>
          <w:sz w:val="24"/>
          <w:szCs w:val="24"/>
          <w:lang w:eastAsia="en-US"/>
        </w:rPr>
        <w:t xml:space="preserve">битовое представление для </w:t>
      </w:r>
      <w:r w:rsidR="00681B16" w:rsidRPr="001949A8">
        <w:rPr>
          <w:rStyle w:val="FontStyle137"/>
          <w:b/>
          <w:spacing w:val="0"/>
          <w:sz w:val="24"/>
          <w:szCs w:val="24"/>
          <w:lang w:eastAsia="en-US"/>
        </w:rPr>
        <w:t>δ</w:t>
      </w:r>
    </w:p>
    <w:p w14:paraId="5AEBD20B" w14:textId="138BDD28" w:rsidR="00681B16" w:rsidRPr="001949A8" w:rsidRDefault="00681B16" w:rsidP="00173EE8">
      <w:pPr>
        <w:pStyle w:val="Style19"/>
        <w:widowControl/>
        <w:ind w:firstLine="720"/>
        <w:jc w:val="center"/>
        <w:rPr>
          <w:rStyle w:val="FontStyle137"/>
          <w:spacing w:val="0"/>
          <w:sz w:val="24"/>
          <w:szCs w:val="24"/>
          <w:lang w:val="en-US" w:eastAsia="en-US"/>
        </w:rPr>
      </w:pPr>
      <w:r w:rsidRPr="001949A8">
        <w:rPr>
          <w:rFonts w:ascii="Times New Roman" w:hAnsi="Times New Roman" w:cs="Times New Roman"/>
          <w:i/>
          <w:iCs/>
          <w:noProof/>
          <w:color w:val="000000"/>
        </w:rPr>
        <w:drawing>
          <wp:inline distT="0" distB="0" distL="0" distR="0" wp14:anchorId="6BDBEA55" wp14:editId="046E38F6">
            <wp:extent cx="3886200" cy="3116580"/>
            <wp:effectExtent l="0" t="0" r="0" b="762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886200" cy="3116580"/>
                    </a:xfrm>
                    <a:prstGeom prst="rect">
                      <a:avLst/>
                    </a:prstGeom>
                    <a:noFill/>
                    <a:ln>
                      <a:noFill/>
                    </a:ln>
                  </pic:spPr>
                </pic:pic>
              </a:graphicData>
            </a:graphic>
          </wp:inline>
        </w:drawing>
      </w:r>
    </w:p>
    <w:p w14:paraId="3D325737" w14:textId="392A59DE" w:rsidR="008601BE" w:rsidRPr="001949A8" w:rsidRDefault="00403F1B"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Спектральные</w:t>
      </w:r>
      <w:r w:rsidR="008601BE" w:rsidRPr="001949A8">
        <w:rPr>
          <w:rStyle w:val="FontStyle144"/>
          <w:rFonts w:ascii="Times New Roman" w:hAnsi="Times New Roman" w:cs="Times New Roman"/>
          <w:sz w:val="24"/>
          <w:szCs w:val="24"/>
          <w:lang w:eastAsia="en-US"/>
        </w:rPr>
        <w:t xml:space="preserve"> </w:t>
      </w:r>
      <w:r w:rsidR="001A7782" w:rsidRPr="001949A8">
        <w:rPr>
          <w:rStyle w:val="FontStyle144"/>
          <w:rFonts w:ascii="Times New Roman" w:hAnsi="Times New Roman" w:cs="Times New Roman"/>
          <w:sz w:val="24"/>
          <w:szCs w:val="24"/>
          <w:lang w:eastAsia="en-US"/>
        </w:rPr>
        <w:t>составляющие</w:t>
      </w:r>
      <w:r w:rsidRPr="001949A8">
        <w:rPr>
          <w:rStyle w:val="FontStyle144"/>
          <w:rFonts w:ascii="Times New Roman" w:hAnsi="Times New Roman" w:cs="Times New Roman"/>
          <w:sz w:val="24"/>
          <w:szCs w:val="24"/>
          <w:lang w:eastAsia="en-US"/>
        </w:rPr>
        <w:t xml:space="preserve">, необходимые для сохранения информации о ячейке, а </w:t>
      </w:r>
      <w:r w:rsidR="00695877" w:rsidRPr="001949A8">
        <w:rPr>
          <w:rStyle w:val="FontStyle144"/>
          <w:rFonts w:ascii="Times New Roman" w:hAnsi="Times New Roman" w:cs="Times New Roman"/>
          <w:sz w:val="24"/>
          <w:szCs w:val="24"/>
          <w:lang w:eastAsia="en-US"/>
        </w:rPr>
        <w:t>та</w:t>
      </w:r>
      <w:r w:rsidRPr="001949A8">
        <w:rPr>
          <w:rStyle w:val="FontStyle144"/>
          <w:rFonts w:ascii="Times New Roman" w:hAnsi="Times New Roman" w:cs="Times New Roman"/>
          <w:sz w:val="24"/>
          <w:szCs w:val="24"/>
          <w:lang w:eastAsia="en-US"/>
        </w:rPr>
        <w:t>кже описание того, как</w:t>
      </w:r>
      <w:r w:rsidR="00695877" w:rsidRPr="001949A8">
        <w:rPr>
          <w:rStyle w:val="FontStyle144"/>
          <w:rFonts w:ascii="Times New Roman" w:hAnsi="Times New Roman" w:cs="Times New Roman"/>
          <w:sz w:val="24"/>
          <w:szCs w:val="24"/>
          <w:lang w:eastAsia="en-US"/>
        </w:rPr>
        <w:t xml:space="preserve"> эти</w:t>
      </w:r>
      <w:r w:rsidR="008601BE" w:rsidRPr="001949A8">
        <w:rPr>
          <w:rStyle w:val="FontStyle144"/>
          <w:rFonts w:ascii="Times New Roman" w:hAnsi="Times New Roman" w:cs="Times New Roman"/>
          <w:sz w:val="24"/>
          <w:szCs w:val="24"/>
          <w:lang w:eastAsia="en-US"/>
        </w:rPr>
        <w:t xml:space="preserve"> </w:t>
      </w:r>
      <w:r w:rsidR="001A7782" w:rsidRPr="001949A8">
        <w:rPr>
          <w:rStyle w:val="FontStyle144"/>
          <w:rFonts w:ascii="Times New Roman" w:hAnsi="Times New Roman" w:cs="Times New Roman"/>
          <w:sz w:val="24"/>
          <w:szCs w:val="24"/>
          <w:lang w:eastAsia="en-US"/>
        </w:rPr>
        <w:t>составляющие</w:t>
      </w:r>
      <w:r w:rsidR="00695877" w:rsidRPr="001949A8">
        <w:rPr>
          <w:rStyle w:val="FontStyle144"/>
          <w:rFonts w:ascii="Times New Roman" w:hAnsi="Times New Roman" w:cs="Times New Roman"/>
          <w:sz w:val="24"/>
          <w:szCs w:val="24"/>
          <w:lang w:eastAsia="en-US"/>
        </w:rPr>
        <w:t xml:space="preserve"> сохраняются в поле спектральных данных</w:t>
      </w:r>
      <w:r w:rsidR="008601BE" w:rsidRPr="001949A8">
        <w:rPr>
          <w:rStyle w:val="FontStyle144"/>
          <w:rFonts w:ascii="Times New Roman" w:hAnsi="Times New Roman" w:cs="Times New Roman"/>
          <w:sz w:val="24"/>
          <w:szCs w:val="24"/>
          <w:lang w:eastAsia="en-US"/>
        </w:rPr>
        <w:t xml:space="preserve"> </w:t>
      </w:r>
      <w:r w:rsidR="00695877" w:rsidRPr="001949A8">
        <w:rPr>
          <w:rStyle w:val="FontStyle144"/>
          <w:rFonts w:ascii="Times New Roman" w:hAnsi="Times New Roman" w:cs="Times New Roman"/>
          <w:sz w:val="24"/>
          <w:szCs w:val="24"/>
          <w:lang w:eastAsia="en-US"/>
        </w:rPr>
        <w:t>и</w:t>
      </w:r>
      <w:r w:rsidR="00372EDF" w:rsidRPr="001949A8">
        <w:rPr>
          <w:rStyle w:val="FontStyle144"/>
          <w:rFonts w:ascii="Times New Roman" w:hAnsi="Times New Roman" w:cs="Times New Roman"/>
          <w:sz w:val="24"/>
          <w:szCs w:val="24"/>
          <w:lang w:eastAsia="en-US"/>
        </w:rPr>
        <w:t>зображени</w:t>
      </w:r>
      <w:r w:rsidR="00695877" w:rsidRPr="001949A8">
        <w:rPr>
          <w:rStyle w:val="FontStyle144"/>
          <w:rFonts w:ascii="Times New Roman" w:hAnsi="Times New Roman" w:cs="Times New Roman"/>
          <w:sz w:val="24"/>
          <w:szCs w:val="24"/>
          <w:lang w:eastAsia="en-US"/>
        </w:rPr>
        <w:t>й</w:t>
      </w:r>
      <w:r w:rsidR="00372EDF" w:rsidRPr="001949A8">
        <w:rPr>
          <w:rStyle w:val="FontStyle144"/>
          <w:rFonts w:ascii="Times New Roman" w:hAnsi="Times New Roman" w:cs="Times New Roman"/>
          <w:sz w:val="24"/>
          <w:szCs w:val="24"/>
          <w:lang w:eastAsia="en-US"/>
        </w:rPr>
        <w:t xml:space="preserve"> отпечатк</w:t>
      </w:r>
      <w:r w:rsidR="00695877" w:rsidRPr="001949A8">
        <w:rPr>
          <w:rStyle w:val="FontStyle144"/>
          <w:rFonts w:ascii="Times New Roman" w:hAnsi="Times New Roman" w:cs="Times New Roman"/>
          <w:sz w:val="24"/>
          <w:szCs w:val="24"/>
          <w:lang w:eastAsia="en-US"/>
        </w:rPr>
        <w:t>ов</w:t>
      </w:r>
      <w:r w:rsidR="00372EDF" w:rsidRPr="001949A8">
        <w:rPr>
          <w:rStyle w:val="FontStyle144"/>
          <w:rFonts w:ascii="Times New Roman" w:hAnsi="Times New Roman" w:cs="Times New Roman"/>
          <w:sz w:val="24"/>
          <w:szCs w:val="24"/>
          <w:lang w:eastAsia="en-US"/>
        </w:rPr>
        <w:t xml:space="preserve"> пальц</w:t>
      </w:r>
      <w:r w:rsidR="00695877" w:rsidRPr="001949A8">
        <w:rPr>
          <w:rStyle w:val="FontStyle144"/>
          <w:rFonts w:ascii="Times New Roman" w:hAnsi="Times New Roman" w:cs="Times New Roman"/>
          <w:sz w:val="24"/>
          <w:szCs w:val="24"/>
          <w:lang w:eastAsia="en-US"/>
        </w:rPr>
        <w:t>ев, описаны в разделе</w:t>
      </w:r>
      <w:r w:rsidR="008601BE" w:rsidRPr="001949A8">
        <w:rPr>
          <w:rStyle w:val="FontStyle144"/>
          <w:rFonts w:ascii="Times New Roman" w:hAnsi="Times New Roman" w:cs="Times New Roman"/>
          <w:sz w:val="24"/>
          <w:szCs w:val="24"/>
          <w:lang w:eastAsia="en-US"/>
        </w:rPr>
        <w:t xml:space="preserve"> 8.2.2.2.</w:t>
      </w:r>
    </w:p>
    <w:p w14:paraId="2A00094E" w14:textId="77777777" w:rsidR="00C738BB" w:rsidRPr="001949A8" w:rsidRDefault="00C738BB" w:rsidP="00173EE8">
      <w:pPr>
        <w:pStyle w:val="Style9"/>
        <w:widowControl/>
        <w:ind w:firstLine="720"/>
        <w:jc w:val="both"/>
        <w:rPr>
          <w:rStyle w:val="FontStyle146"/>
          <w:rFonts w:ascii="Times New Roman" w:hAnsi="Times New Roman" w:cs="Times New Roman"/>
          <w:sz w:val="24"/>
          <w:szCs w:val="24"/>
          <w:lang w:eastAsia="en-US"/>
        </w:rPr>
      </w:pPr>
    </w:p>
    <w:p w14:paraId="4F48A3C2" w14:textId="725B1F48" w:rsidR="008601BE" w:rsidRDefault="008601BE" w:rsidP="00173EE8">
      <w:pPr>
        <w:pStyle w:val="Style9"/>
        <w:widowControl/>
        <w:ind w:firstLine="720"/>
        <w:jc w:val="both"/>
        <w:rPr>
          <w:rStyle w:val="FontStyle146"/>
          <w:rFonts w:ascii="Times New Roman" w:hAnsi="Times New Roman" w:cs="Times New Roman"/>
          <w:sz w:val="24"/>
          <w:szCs w:val="24"/>
          <w:lang w:eastAsia="en-US"/>
        </w:rPr>
      </w:pPr>
      <w:r w:rsidRPr="001949A8">
        <w:rPr>
          <w:rStyle w:val="FontStyle146"/>
          <w:rFonts w:ascii="Times New Roman" w:hAnsi="Times New Roman" w:cs="Times New Roman"/>
          <w:sz w:val="24"/>
          <w:szCs w:val="24"/>
          <w:lang w:eastAsia="en-US"/>
        </w:rPr>
        <w:t xml:space="preserve">7.5 </w:t>
      </w:r>
      <w:r w:rsidR="00695877" w:rsidRPr="001949A8">
        <w:rPr>
          <w:rStyle w:val="FontStyle146"/>
          <w:rFonts w:ascii="Times New Roman" w:hAnsi="Times New Roman" w:cs="Times New Roman"/>
          <w:sz w:val="24"/>
          <w:szCs w:val="24"/>
          <w:lang w:eastAsia="en-US"/>
        </w:rPr>
        <w:t>Качество</w:t>
      </w:r>
    </w:p>
    <w:p w14:paraId="2CCC0245" w14:textId="77777777" w:rsidR="00A76B2D" w:rsidRPr="001949A8" w:rsidRDefault="00A76B2D" w:rsidP="00173EE8">
      <w:pPr>
        <w:pStyle w:val="Style9"/>
        <w:widowControl/>
        <w:ind w:firstLine="720"/>
        <w:jc w:val="both"/>
        <w:rPr>
          <w:rStyle w:val="FontStyle146"/>
          <w:rFonts w:ascii="Times New Roman" w:hAnsi="Times New Roman" w:cs="Times New Roman"/>
          <w:sz w:val="24"/>
          <w:szCs w:val="24"/>
          <w:lang w:eastAsia="en-US"/>
        </w:rPr>
      </w:pPr>
    </w:p>
    <w:p w14:paraId="2CB4158E" w14:textId="0EF7FFEF" w:rsidR="00403229" w:rsidRPr="001949A8" w:rsidRDefault="005F333E" w:rsidP="00173EE8">
      <w:pPr>
        <w:pStyle w:val="Style28"/>
        <w:widowControl/>
        <w:ind w:firstLine="720"/>
        <w:jc w:val="both"/>
        <w:rPr>
          <w:rStyle w:val="FontStyle144"/>
          <w:rFonts w:ascii="Times New Roman" w:hAnsi="Times New Roman" w:cs="Times New Roman"/>
          <w:sz w:val="24"/>
          <w:szCs w:val="24"/>
          <w:lang w:eastAsia="en-US"/>
        </w:rPr>
      </w:pPr>
      <w:r w:rsidRPr="001949A8">
        <w:rPr>
          <w:rStyle w:val="FontStyle144"/>
          <w:rFonts w:ascii="Times New Roman" w:hAnsi="Times New Roman" w:cs="Times New Roman"/>
          <w:sz w:val="24"/>
          <w:szCs w:val="24"/>
          <w:lang w:eastAsia="en-US"/>
        </w:rPr>
        <w:t>Ячейки и</w:t>
      </w:r>
      <w:r w:rsidR="00403229" w:rsidRPr="001949A8">
        <w:rPr>
          <w:rStyle w:val="FontStyle144"/>
          <w:rFonts w:ascii="Times New Roman" w:hAnsi="Times New Roman" w:cs="Times New Roman"/>
          <w:sz w:val="24"/>
          <w:szCs w:val="24"/>
          <w:lang w:eastAsia="en-US"/>
        </w:rPr>
        <w:t xml:space="preserve">зображения отпечатка </w:t>
      </w:r>
      <w:r w:rsidRPr="001949A8">
        <w:rPr>
          <w:rStyle w:val="FontStyle144"/>
          <w:rFonts w:ascii="Times New Roman" w:hAnsi="Times New Roman" w:cs="Times New Roman"/>
          <w:sz w:val="24"/>
          <w:szCs w:val="24"/>
          <w:lang w:eastAsia="en-US"/>
        </w:rPr>
        <w:t>пальца</w:t>
      </w:r>
      <w:r w:rsidR="00403229" w:rsidRPr="001949A8">
        <w:rPr>
          <w:rStyle w:val="FontStyle144"/>
          <w:rFonts w:ascii="Times New Roman" w:hAnsi="Times New Roman" w:cs="Times New Roman"/>
          <w:sz w:val="24"/>
          <w:szCs w:val="24"/>
          <w:lang w:eastAsia="en-US"/>
        </w:rPr>
        <w:t xml:space="preserve">, определенные выше, сгруппированы в группы ячеек. Параметр </w:t>
      </w:r>
      <w:r w:rsidRPr="001949A8">
        <w:rPr>
          <w:rStyle w:val="FontStyle144"/>
          <w:rFonts w:ascii="Times New Roman" w:hAnsi="Times New Roman" w:cs="Times New Roman"/>
          <w:sz w:val="24"/>
          <w:szCs w:val="24"/>
          <w:lang w:eastAsia="en-US"/>
        </w:rPr>
        <w:t>зернистости</w:t>
      </w:r>
      <w:r w:rsidR="00403229" w:rsidRPr="001949A8">
        <w:rPr>
          <w:rStyle w:val="FontStyle144"/>
          <w:rFonts w:ascii="Times New Roman" w:hAnsi="Times New Roman" w:cs="Times New Roman"/>
          <w:sz w:val="24"/>
          <w:szCs w:val="24"/>
          <w:lang w:eastAsia="en-US"/>
        </w:rPr>
        <w:t xml:space="preserve"> определяет количество ячеек в группе ячеек: например, значение 1 указывает, что группа состоит из ячеек 1</w:t>
      </w:r>
      <m:oMath>
        <m:r>
          <w:rPr>
            <w:rStyle w:val="FontStyle144"/>
            <w:rFonts w:ascii="Cambria Math" w:hAnsi="Cambria Math" w:cs="Times New Roman"/>
            <w:sz w:val="24"/>
            <w:szCs w:val="24"/>
            <w:lang w:eastAsia="en-US"/>
          </w:rPr>
          <m:t>×</m:t>
        </m:r>
      </m:oMath>
      <w:r w:rsidR="00403229" w:rsidRPr="001949A8">
        <w:rPr>
          <w:rStyle w:val="FontStyle144"/>
          <w:rFonts w:ascii="Times New Roman" w:hAnsi="Times New Roman" w:cs="Times New Roman"/>
          <w:sz w:val="24"/>
          <w:szCs w:val="24"/>
          <w:lang w:eastAsia="en-US"/>
        </w:rPr>
        <w:t>1; а значение 2 указывает, что группа состоит из ячеек 2</w:t>
      </w:r>
      <m:oMath>
        <m:r>
          <w:rPr>
            <w:rStyle w:val="FontStyle144"/>
            <w:rFonts w:ascii="Cambria Math" w:hAnsi="Cambria Math" w:cs="Times New Roman"/>
            <w:sz w:val="24"/>
            <w:szCs w:val="24"/>
            <w:lang w:eastAsia="en-US"/>
          </w:rPr>
          <m:t>×</m:t>
        </m:r>
      </m:oMath>
      <w:r w:rsidR="00403229" w:rsidRPr="001949A8">
        <w:rPr>
          <w:rStyle w:val="FontStyle144"/>
          <w:rFonts w:ascii="Times New Roman" w:hAnsi="Times New Roman" w:cs="Times New Roman"/>
          <w:sz w:val="24"/>
          <w:szCs w:val="24"/>
          <w:lang w:eastAsia="en-US"/>
        </w:rPr>
        <w:t xml:space="preserve">2. </w:t>
      </w:r>
      <w:r w:rsidR="004C41E6" w:rsidRPr="001949A8">
        <w:rPr>
          <w:rStyle w:val="FontStyle144"/>
          <w:rFonts w:ascii="Times New Roman" w:hAnsi="Times New Roman" w:cs="Times New Roman"/>
          <w:sz w:val="24"/>
          <w:szCs w:val="24"/>
          <w:lang w:eastAsia="en-US"/>
        </w:rPr>
        <w:t>Показатели</w:t>
      </w:r>
      <w:r w:rsidR="00403229" w:rsidRPr="001949A8">
        <w:rPr>
          <w:rStyle w:val="FontStyle144"/>
          <w:rFonts w:ascii="Times New Roman" w:hAnsi="Times New Roman" w:cs="Times New Roman"/>
          <w:sz w:val="24"/>
          <w:szCs w:val="24"/>
          <w:lang w:eastAsia="en-US"/>
        </w:rPr>
        <w:t xml:space="preserve"> качества присваиваются каждой из групп ячеек, где более высокие </w:t>
      </w:r>
      <w:r w:rsidR="004C41E6" w:rsidRPr="001949A8">
        <w:rPr>
          <w:rStyle w:val="FontStyle144"/>
          <w:rFonts w:ascii="Times New Roman" w:hAnsi="Times New Roman" w:cs="Times New Roman"/>
          <w:sz w:val="24"/>
          <w:szCs w:val="24"/>
          <w:lang w:eastAsia="en-US"/>
        </w:rPr>
        <w:t>показатели</w:t>
      </w:r>
      <w:r w:rsidR="00403229" w:rsidRPr="001949A8">
        <w:rPr>
          <w:rStyle w:val="FontStyle144"/>
          <w:rFonts w:ascii="Times New Roman" w:hAnsi="Times New Roman" w:cs="Times New Roman"/>
          <w:sz w:val="24"/>
          <w:szCs w:val="24"/>
          <w:lang w:eastAsia="en-US"/>
        </w:rPr>
        <w:t xml:space="preserve"> качества указывают на лучшее качество. Некоторыми </w:t>
      </w:r>
      <w:r w:rsidR="00403229" w:rsidRPr="001949A8">
        <w:rPr>
          <w:rStyle w:val="FontStyle144"/>
          <w:rFonts w:ascii="Times New Roman" w:hAnsi="Times New Roman" w:cs="Times New Roman"/>
          <w:sz w:val="24"/>
          <w:szCs w:val="24"/>
          <w:lang w:eastAsia="en-US"/>
        </w:rPr>
        <w:lastRenderedPageBreak/>
        <w:t xml:space="preserve">факторами, которые могут влиять на качество </w:t>
      </w:r>
      <w:r w:rsidRPr="001949A8">
        <w:rPr>
          <w:rStyle w:val="FontStyle144"/>
          <w:rFonts w:ascii="Times New Roman" w:hAnsi="Times New Roman" w:cs="Times New Roman"/>
          <w:sz w:val="24"/>
          <w:szCs w:val="24"/>
          <w:lang w:eastAsia="en-US"/>
        </w:rPr>
        <w:t xml:space="preserve">информации о ячейке </w:t>
      </w:r>
      <w:r w:rsidR="00403229" w:rsidRPr="001949A8">
        <w:rPr>
          <w:rStyle w:val="FontStyle144"/>
          <w:rFonts w:ascii="Times New Roman" w:hAnsi="Times New Roman" w:cs="Times New Roman"/>
          <w:sz w:val="24"/>
          <w:szCs w:val="24"/>
          <w:lang w:eastAsia="en-US"/>
        </w:rPr>
        <w:t>изображения отпечат</w:t>
      </w:r>
      <w:r w:rsidRPr="001949A8">
        <w:rPr>
          <w:rStyle w:val="FontStyle144"/>
          <w:rFonts w:ascii="Times New Roman" w:hAnsi="Times New Roman" w:cs="Times New Roman"/>
          <w:sz w:val="24"/>
          <w:szCs w:val="24"/>
          <w:lang w:eastAsia="en-US"/>
        </w:rPr>
        <w:t>ка пальца</w:t>
      </w:r>
      <w:r w:rsidR="00403229" w:rsidRPr="001949A8">
        <w:rPr>
          <w:rStyle w:val="FontStyle144"/>
          <w:rFonts w:ascii="Times New Roman" w:hAnsi="Times New Roman" w:cs="Times New Roman"/>
          <w:sz w:val="24"/>
          <w:szCs w:val="24"/>
          <w:lang w:eastAsia="en-US"/>
        </w:rPr>
        <w:t xml:space="preserve">, являются разрешение </w:t>
      </w:r>
      <w:r w:rsidRPr="001949A8">
        <w:rPr>
          <w:rStyle w:val="FontStyle144"/>
          <w:rFonts w:ascii="Times New Roman" w:hAnsi="Times New Roman" w:cs="Times New Roman"/>
          <w:sz w:val="24"/>
          <w:szCs w:val="24"/>
          <w:lang w:eastAsia="en-US"/>
        </w:rPr>
        <w:t>градации</w:t>
      </w:r>
      <w:r w:rsidR="00403229" w:rsidRPr="001949A8">
        <w:rPr>
          <w:rStyle w:val="FontStyle144"/>
          <w:rFonts w:ascii="Times New Roman" w:hAnsi="Times New Roman" w:cs="Times New Roman"/>
          <w:sz w:val="24"/>
          <w:szCs w:val="24"/>
          <w:lang w:eastAsia="en-US"/>
        </w:rPr>
        <w:t xml:space="preserve"> серого, линейность </w:t>
      </w:r>
      <w:r w:rsidRPr="001949A8">
        <w:rPr>
          <w:rStyle w:val="FontStyle144"/>
          <w:rFonts w:ascii="Times New Roman" w:hAnsi="Times New Roman" w:cs="Times New Roman"/>
          <w:sz w:val="24"/>
          <w:szCs w:val="24"/>
          <w:lang w:eastAsia="en-US"/>
        </w:rPr>
        <w:t>градации</w:t>
      </w:r>
      <w:r w:rsidR="00403229" w:rsidRPr="001949A8">
        <w:rPr>
          <w:rStyle w:val="FontStyle144"/>
          <w:rFonts w:ascii="Times New Roman" w:hAnsi="Times New Roman" w:cs="Times New Roman"/>
          <w:sz w:val="24"/>
          <w:szCs w:val="24"/>
          <w:lang w:eastAsia="en-US"/>
        </w:rPr>
        <w:t xml:space="preserve"> серого, пространственные искажения и расположение сердцевины пальца на полученном изображении отпечатка пальца.</w:t>
      </w:r>
    </w:p>
    <w:p w14:paraId="3152D9BC" w14:textId="77777777" w:rsidR="008601BE" w:rsidRPr="001949A8" w:rsidRDefault="008601BE" w:rsidP="00173EE8">
      <w:pPr>
        <w:pStyle w:val="Style47"/>
        <w:widowControl/>
        <w:ind w:firstLine="720"/>
        <w:jc w:val="both"/>
        <w:rPr>
          <w:rStyle w:val="FontStyle134"/>
          <w:rFonts w:ascii="Times New Roman" w:hAnsi="Times New Roman" w:cs="Times New Roman"/>
          <w:sz w:val="24"/>
          <w:szCs w:val="24"/>
          <w:lang w:eastAsia="en-US"/>
        </w:rPr>
      </w:pPr>
    </w:p>
    <w:p w14:paraId="5277D0F2" w14:textId="2AD99E2A" w:rsidR="008601BE" w:rsidRDefault="008601BE" w:rsidP="00173EE8">
      <w:pPr>
        <w:pStyle w:val="Style47"/>
        <w:widowControl/>
        <w:ind w:firstLine="720"/>
        <w:jc w:val="both"/>
        <w:rPr>
          <w:rStyle w:val="FontStyle134"/>
          <w:rFonts w:ascii="Times New Roman" w:hAnsi="Times New Roman" w:cs="Times New Roman"/>
          <w:sz w:val="24"/>
          <w:szCs w:val="24"/>
          <w:lang w:eastAsia="en-US"/>
        </w:rPr>
      </w:pPr>
      <w:r w:rsidRPr="00A76B2D">
        <w:rPr>
          <w:rStyle w:val="FontStyle134"/>
          <w:rFonts w:ascii="Times New Roman" w:hAnsi="Times New Roman" w:cs="Times New Roman"/>
          <w:sz w:val="24"/>
          <w:szCs w:val="24"/>
          <w:lang w:eastAsia="en-US"/>
        </w:rPr>
        <w:t>8</w:t>
      </w:r>
      <w:r w:rsidR="00AC39CC" w:rsidRPr="00A76B2D">
        <w:rPr>
          <w:rStyle w:val="FontStyle134"/>
          <w:rFonts w:ascii="Times New Roman" w:hAnsi="Times New Roman" w:cs="Times New Roman"/>
          <w:sz w:val="24"/>
          <w:szCs w:val="24"/>
          <w:lang w:eastAsia="en-US"/>
        </w:rPr>
        <w:t xml:space="preserve"> </w:t>
      </w:r>
      <w:r w:rsidR="005F333E" w:rsidRPr="00A76B2D">
        <w:rPr>
          <w:rStyle w:val="FontStyle134"/>
          <w:rFonts w:ascii="Times New Roman" w:hAnsi="Times New Roman" w:cs="Times New Roman"/>
          <w:sz w:val="24"/>
          <w:szCs w:val="24"/>
          <w:lang w:eastAsia="en-US"/>
        </w:rPr>
        <w:t>Запись спектральных данных и</w:t>
      </w:r>
      <w:r w:rsidR="00372EDF" w:rsidRPr="00A76B2D">
        <w:rPr>
          <w:rStyle w:val="FontStyle134"/>
          <w:rFonts w:ascii="Times New Roman" w:hAnsi="Times New Roman" w:cs="Times New Roman"/>
          <w:sz w:val="24"/>
          <w:szCs w:val="24"/>
          <w:lang w:eastAsia="en-US"/>
        </w:rPr>
        <w:t>зображения отпечатка пальца</w:t>
      </w:r>
    </w:p>
    <w:p w14:paraId="79956A46" w14:textId="77777777" w:rsidR="00A76B2D" w:rsidRPr="00A76B2D" w:rsidRDefault="00A76B2D" w:rsidP="00173EE8">
      <w:pPr>
        <w:pStyle w:val="Style47"/>
        <w:widowControl/>
        <w:ind w:firstLine="720"/>
        <w:jc w:val="both"/>
        <w:rPr>
          <w:rStyle w:val="FontStyle134"/>
          <w:rFonts w:ascii="Times New Roman" w:hAnsi="Times New Roman" w:cs="Times New Roman"/>
          <w:sz w:val="24"/>
          <w:szCs w:val="24"/>
          <w:lang w:eastAsia="en-US"/>
        </w:rPr>
      </w:pPr>
    </w:p>
    <w:p w14:paraId="0FE81C71" w14:textId="04C04D5E" w:rsidR="00847E5B" w:rsidRPr="00A76B2D" w:rsidRDefault="00847E5B"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Формат записи </w:t>
      </w:r>
      <w:r w:rsidR="00E87893" w:rsidRPr="00A76B2D">
        <w:rPr>
          <w:rStyle w:val="FontStyle144"/>
          <w:rFonts w:ascii="Times New Roman" w:hAnsi="Times New Roman" w:cs="Times New Roman"/>
          <w:sz w:val="24"/>
          <w:szCs w:val="24"/>
          <w:lang w:eastAsia="en-US"/>
        </w:rPr>
        <w:t xml:space="preserve">спектральных данных изображения </w:t>
      </w:r>
      <w:r w:rsidRPr="00A76B2D">
        <w:rPr>
          <w:rStyle w:val="FontStyle144"/>
          <w:rFonts w:ascii="Times New Roman" w:hAnsi="Times New Roman" w:cs="Times New Roman"/>
          <w:sz w:val="24"/>
          <w:szCs w:val="24"/>
          <w:lang w:eastAsia="en-US"/>
        </w:rPr>
        <w:t xml:space="preserve">отпечатка </w:t>
      </w:r>
      <w:r w:rsidR="00E87893" w:rsidRPr="00A76B2D">
        <w:rPr>
          <w:rStyle w:val="FontStyle144"/>
          <w:rFonts w:ascii="Times New Roman" w:hAnsi="Times New Roman" w:cs="Times New Roman"/>
          <w:sz w:val="24"/>
          <w:szCs w:val="24"/>
          <w:lang w:eastAsia="en-US"/>
        </w:rPr>
        <w:t>пальца</w:t>
      </w:r>
      <w:r w:rsidRPr="00A76B2D">
        <w:rPr>
          <w:rStyle w:val="FontStyle144"/>
          <w:rFonts w:ascii="Times New Roman" w:hAnsi="Times New Roman" w:cs="Times New Roman"/>
          <w:sz w:val="24"/>
          <w:szCs w:val="24"/>
          <w:lang w:eastAsia="en-US"/>
        </w:rPr>
        <w:t xml:space="preserve"> используется для обеспечения взаимодействия между системами распознавания отпечатков пальцев, использующими спектральные данные тем или иным образом. Формат записи содержит поля для хранения как стандартизированн</w:t>
      </w:r>
      <w:r w:rsidR="00E87893" w:rsidRPr="00A76B2D">
        <w:rPr>
          <w:rStyle w:val="FontStyle144"/>
          <w:rFonts w:ascii="Times New Roman" w:hAnsi="Times New Roman" w:cs="Times New Roman"/>
          <w:sz w:val="24"/>
          <w:szCs w:val="24"/>
          <w:lang w:eastAsia="en-US"/>
        </w:rPr>
        <w:t>ых</w:t>
      </w:r>
      <w:r w:rsidRPr="00A76B2D">
        <w:rPr>
          <w:rStyle w:val="FontStyle144"/>
          <w:rFonts w:ascii="Times New Roman" w:hAnsi="Times New Roman" w:cs="Times New Roman"/>
          <w:sz w:val="24"/>
          <w:szCs w:val="24"/>
          <w:lang w:eastAsia="en-US"/>
        </w:rPr>
        <w:t>, так и расширенн</w:t>
      </w:r>
      <w:r w:rsidR="00E87893" w:rsidRPr="00A76B2D">
        <w:rPr>
          <w:rStyle w:val="FontStyle144"/>
          <w:rFonts w:ascii="Times New Roman" w:hAnsi="Times New Roman" w:cs="Times New Roman"/>
          <w:sz w:val="24"/>
          <w:szCs w:val="24"/>
          <w:lang w:eastAsia="en-US"/>
        </w:rPr>
        <w:t>ых</w:t>
      </w:r>
      <w:r w:rsidRPr="00A76B2D">
        <w:rPr>
          <w:rStyle w:val="FontStyle144"/>
          <w:rFonts w:ascii="Times New Roman" w:hAnsi="Times New Roman" w:cs="Times New Roman"/>
          <w:sz w:val="24"/>
          <w:szCs w:val="24"/>
          <w:lang w:eastAsia="en-US"/>
        </w:rPr>
        <w:t xml:space="preserve"> (</w:t>
      </w:r>
      <w:proofErr w:type="spellStart"/>
      <w:r w:rsidRPr="00A76B2D">
        <w:rPr>
          <w:rStyle w:val="FontStyle144"/>
          <w:rFonts w:ascii="Times New Roman" w:hAnsi="Times New Roman" w:cs="Times New Roman"/>
          <w:sz w:val="24"/>
          <w:szCs w:val="24"/>
          <w:lang w:eastAsia="en-US"/>
        </w:rPr>
        <w:t>нестандартизированн</w:t>
      </w:r>
      <w:r w:rsidR="00E87893" w:rsidRPr="00A76B2D">
        <w:rPr>
          <w:rStyle w:val="FontStyle144"/>
          <w:rFonts w:ascii="Times New Roman" w:hAnsi="Times New Roman" w:cs="Times New Roman"/>
          <w:sz w:val="24"/>
          <w:szCs w:val="24"/>
          <w:lang w:eastAsia="en-US"/>
        </w:rPr>
        <w:t>ых</w:t>
      </w:r>
      <w:proofErr w:type="spellEnd"/>
      <w:r w:rsidRPr="00A76B2D">
        <w:rPr>
          <w:rStyle w:val="FontStyle144"/>
          <w:rFonts w:ascii="Times New Roman" w:hAnsi="Times New Roman" w:cs="Times New Roman"/>
          <w:sz w:val="24"/>
          <w:szCs w:val="24"/>
          <w:lang w:eastAsia="en-US"/>
        </w:rPr>
        <w:t xml:space="preserve">) </w:t>
      </w:r>
      <w:r w:rsidR="00E87893" w:rsidRPr="00A76B2D">
        <w:rPr>
          <w:rStyle w:val="FontStyle144"/>
          <w:rFonts w:ascii="Times New Roman" w:hAnsi="Times New Roman" w:cs="Times New Roman"/>
          <w:sz w:val="24"/>
          <w:szCs w:val="24"/>
          <w:lang w:eastAsia="en-US"/>
        </w:rPr>
        <w:t xml:space="preserve">спектральных данных </w:t>
      </w:r>
      <w:r w:rsidRPr="00A76B2D">
        <w:rPr>
          <w:rStyle w:val="FontStyle144"/>
          <w:rFonts w:ascii="Times New Roman" w:hAnsi="Times New Roman" w:cs="Times New Roman"/>
          <w:sz w:val="24"/>
          <w:szCs w:val="24"/>
          <w:lang w:eastAsia="en-US"/>
        </w:rPr>
        <w:t xml:space="preserve">изображения отпечатка </w:t>
      </w:r>
      <w:r w:rsidR="00E87893" w:rsidRPr="00A76B2D">
        <w:rPr>
          <w:rStyle w:val="FontStyle144"/>
          <w:rFonts w:ascii="Times New Roman" w:hAnsi="Times New Roman" w:cs="Times New Roman"/>
          <w:sz w:val="24"/>
          <w:szCs w:val="24"/>
          <w:lang w:eastAsia="en-US"/>
        </w:rPr>
        <w:t>пальца</w:t>
      </w:r>
      <w:r w:rsidRPr="00A76B2D">
        <w:rPr>
          <w:rStyle w:val="FontStyle144"/>
          <w:rFonts w:ascii="Times New Roman" w:hAnsi="Times New Roman" w:cs="Times New Roman"/>
          <w:sz w:val="24"/>
          <w:szCs w:val="24"/>
          <w:lang w:eastAsia="en-US"/>
        </w:rPr>
        <w:t>. Список полей, включенных в запись, находится в пункте 8.1. В таблице 18 представлен список полей в формате диаграммы. За исключением идентификатора формата и номера версии стандарта, которые представляют собой строки символов ASCII, заканчивающиеся нулем, все данные представлены в двоичном формате. Нет разделителей записей или тегов полей; поля анализируются по количеству байтов.</w:t>
      </w:r>
    </w:p>
    <w:p w14:paraId="6429351C" w14:textId="00595F7C" w:rsidR="00847E5B" w:rsidRPr="00A76B2D" w:rsidRDefault="00847E5B"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Запись биометрических данных, указанная в этой части ISO/IEC 19794, должна быть встроена в структуру, соответствующую </w:t>
      </w:r>
      <w:r w:rsidRPr="004E73AA">
        <w:rPr>
          <w:rStyle w:val="FontStyle144"/>
          <w:rFonts w:ascii="Times New Roman" w:hAnsi="Times New Roman" w:cs="Times New Roman"/>
          <w:sz w:val="24"/>
          <w:szCs w:val="24"/>
          <w:lang w:eastAsia="en-US"/>
        </w:rPr>
        <w:t>ISO/IEC 19785-1</w:t>
      </w:r>
      <w:r w:rsidRPr="00A76B2D">
        <w:rPr>
          <w:rStyle w:val="FontStyle144"/>
          <w:rFonts w:ascii="Times New Roman" w:hAnsi="Times New Roman" w:cs="Times New Roman"/>
          <w:sz w:val="24"/>
          <w:szCs w:val="24"/>
          <w:lang w:eastAsia="en-US"/>
        </w:rPr>
        <w:t>, как блок биометрических данных CBEFF (BDB). Существует три различных 16-бит</w:t>
      </w:r>
      <w:r w:rsidR="00BD5777" w:rsidRPr="00A76B2D">
        <w:rPr>
          <w:rStyle w:val="FontStyle144"/>
          <w:rFonts w:ascii="Times New Roman" w:hAnsi="Times New Roman" w:cs="Times New Roman"/>
          <w:sz w:val="24"/>
          <w:szCs w:val="24"/>
          <w:lang w:eastAsia="en-US"/>
        </w:rPr>
        <w:t>ов</w:t>
      </w:r>
      <w:r w:rsidRPr="00A76B2D">
        <w:rPr>
          <w:rStyle w:val="FontStyle144"/>
          <w:rFonts w:ascii="Times New Roman" w:hAnsi="Times New Roman" w:cs="Times New Roman"/>
          <w:sz w:val="24"/>
          <w:szCs w:val="24"/>
          <w:lang w:eastAsia="en-US"/>
        </w:rPr>
        <w:t xml:space="preserve">ых типа </w:t>
      </w:r>
      <w:proofErr w:type="spellStart"/>
      <w:r w:rsidRPr="00A76B2D">
        <w:rPr>
          <w:rStyle w:val="FontStyle144"/>
          <w:rFonts w:ascii="Times New Roman" w:hAnsi="Times New Roman" w:cs="Times New Roman"/>
          <w:sz w:val="24"/>
          <w:szCs w:val="24"/>
          <w:lang w:eastAsia="en-US"/>
        </w:rPr>
        <w:t>BDB_format</w:t>
      </w:r>
      <w:proofErr w:type="spellEnd"/>
      <w:r w:rsidRPr="00A76B2D">
        <w:rPr>
          <w:rStyle w:val="FontStyle144"/>
          <w:rFonts w:ascii="Times New Roman" w:hAnsi="Times New Roman" w:cs="Times New Roman"/>
          <w:sz w:val="24"/>
          <w:szCs w:val="24"/>
          <w:lang w:eastAsia="en-US"/>
        </w:rPr>
        <w:t>, назначенных для форматов записи данных изображения отпечатка</w:t>
      </w:r>
      <w:r w:rsidR="00BD5777" w:rsidRPr="00A76B2D">
        <w:rPr>
          <w:rStyle w:val="FontStyle144"/>
          <w:rFonts w:ascii="Times New Roman" w:hAnsi="Times New Roman" w:cs="Times New Roman"/>
          <w:sz w:val="24"/>
          <w:szCs w:val="24"/>
          <w:lang w:eastAsia="en-US"/>
        </w:rPr>
        <w:t xml:space="preserve"> пальца</w:t>
      </w:r>
      <w:r w:rsidRPr="00A76B2D">
        <w:rPr>
          <w:rStyle w:val="FontStyle144"/>
          <w:rFonts w:ascii="Times New Roman" w:hAnsi="Times New Roman" w:cs="Times New Roman"/>
          <w:sz w:val="24"/>
          <w:szCs w:val="24"/>
          <w:lang w:eastAsia="en-US"/>
        </w:rPr>
        <w:t xml:space="preserve">, указанных в </w:t>
      </w:r>
      <w:r w:rsidR="00486F05">
        <w:rPr>
          <w:rStyle w:val="FontStyle144"/>
          <w:rFonts w:ascii="Times New Roman" w:hAnsi="Times New Roman" w:cs="Times New Roman"/>
          <w:sz w:val="24"/>
          <w:szCs w:val="24"/>
          <w:lang w:eastAsia="en-US"/>
        </w:rPr>
        <w:t>настоящем стандарте</w:t>
      </w:r>
      <w:r w:rsidRPr="00A76B2D">
        <w:rPr>
          <w:rStyle w:val="FontStyle144"/>
          <w:rFonts w:ascii="Times New Roman" w:hAnsi="Times New Roman" w:cs="Times New Roman"/>
          <w:sz w:val="24"/>
          <w:szCs w:val="24"/>
          <w:lang w:eastAsia="en-US"/>
        </w:rPr>
        <w:t>:</w:t>
      </w:r>
    </w:p>
    <w:p w14:paraId="17063FB6" w14:textId="7237E4B7" w:rsidR="008601BE" w:rsidRPr="00A76B2D" w:rsidRDefault="00536DCC" w:rsidP="00173EE8">
      <w:pPr>
        <w:pStyle w:val="Style13"/>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а) </w:t>
      </w:r>
      <w:r w:rsidR="008601BE" w:rsidRPr="00A76B2D">
        <w:rPr>
          <w:rStyle w:val="FontStyle144"/>
          <w:rFonts w:ascii="Times New Roman" w:hAnsi="Times New Roman" w:cs="Times New Roman"/>
          <w:sz w:val="24"/>
          <w:szCs w:val="24"/>
          <w:lang w:eastAsia="en-US"/>
        </w:rPr>
        <w:t xml:space="preserve">10 (000A </w:t>
      </w:r>
      <w:proofErr w:type="spellStart"/>
      <w:r w:rsidR="008601BE" w:rsidRPr="00A76B2D">
        <w:rPr>
          <w:rStyle w:val="FontStyle144"/>
          <w:rFonts w:ascii="Times New Roman" w:hAnsi="Times New Roman" w:cs="Times New Roman"/>
          <w:sz w:val="24"/>
          <w:szCs w:val="24"/>
          <w:lang w:eastAsia="en-US"/>
        </w:rPr>
        <w:t>Hex</w:t>
      </w:r>
      <w:proofErr w:type="spellEnd"/>
      <w:r w:rsidR="008601BE" w:rsidRPr="00A76B2D">
        <w:rPr>
          <w:rStyle w:val="FontStyle144"/>
          <w:rFonts w:ascii="Times New Roman" w:hAnsi="Times New Roman" w:cs="Times New Roman"/>
          <w:sz w:val="24"/>
          <w:szCs w:val="24"/>
          <w:lang w:eastAsia="en-US"/>
        </w:rPr>
        <w:t xml:space="preserve">): </w:t>
      </w:r>
      <w:r w:rsidR="00BD5777" w:rsidRPr="00A76B2D">
        <w:rPr>
          <w:rStyle w:val="FontStyle144"/>
          <w:rFonts w:ascii="Times New Roman" w:hAnsi="Times New Roman" w:cs="Times New Roman"/>
          <w:sz w:val="24"/>
          <w:szCs w:val="24"/>
          <w:lang w:eastAsia="en-US"/>
        </w:rPr>
        <w:t>спектральные</w:t>
      </w:r>
      <w:r w:rsidR="008601BE" w:rsidRPr="00A76B2D">
        <w:rPr>
          <w:rStyle w:val="FontStyle144"/>
          <w:rFonts w:ascii="Times New Roman" w:hAnsi="Times New Roman" w:cs="Times New Roman"/>
          <w:sz w:val="24"/>
          <w:szCs w:val="24"/>
          <w:lang w:eastAsia="en-US"/>
        </w:rPr>
        <w:t>-</w:t>
      </w:r>
      <w:r w:rsidR="00C21734" w:rsidRPr="00A76B2D">
        <w:rPr>
          <w:rStyle w:val="FontStyle144"/>
          <w:rFonts w:ascii="Times New Roman" w:hAnsi="Times New Roman" w:cs="Times New Roman"/>
          <w:sz w:val="24"/>
          <w:szCs w:val="24"/>
          <w:lang w:eastAsia="en-US"/>
        </w:rPr>
        <w:t>квантованны</w:t>
      </w:r>
      <w:r w:rsidR="00BD5777" w:rsidRPr="00A76B2D">
        <w:rPr>
          <w:rStyle w:val="FontStyle144"/>
          <w:rFonts w:ascii="Times New Roman" w:hAnsi="Times New Roman" w:cs="Times New Roman"/>
          <w:sz w:val="24"/>
          <w:szCs w:val="24"/>
          <w:lang w:eastAsia="en-US"/>
        </w:rPr>
        <w:t>е</w:t>
      </w:r>
      <w:r w:rsidR="008601BE" w:rsidRPr="00A76B2D">
        <w:rPr>
          <w:rStyle w:val="FontStyle144"/>
          <w:rFonts w:ascii="Times New Roman" w:hAnsi="Times New Roman" w:cs="Times New Roman"/>
          <w:sz w:val="24"/>
          <w:szCs w:val="24"/>
          <w:lang w:eastAsia="en-US"/>
        </w:rPr>
        <w:t>-</w:t>
      </w:r>
      <w:r w:rsidR="00BD5777" w:rsidRPr="00A76B2D">
        <w:rPr>
          <w:rStyle w:val="FontStyle144"/>
          <w:rFonts w:ascii="Times New Roman" w:hAnsi="Times New Roman" w:cs="Times New Roman"/>
          <w:sz w:val="24"/>
          <w:szCs w:val="24"/>
          <w:lang w:eastAsia="en-US"/>
        </w:rPr>
        <w:t>синусоидальные</w:t>
      </w:r>
      <w:r w:rsidR="008601BE" w:rsidRPr="00A76B2D">
        <w:rPr>
          <w:rStyle w:val="FontStyle144"/>
          <w:rFonts w:ascii="Times New Roman" w:hAnsi="Times New Roman" w:cs="Times New Roman"/>
          <w:sz w:val="24"/>
          <w:szCs w:val="24"/>
          <w:lang w:eastAsia="en-US"/>
        </w:rPr>
        <w:t>-</w:t>
      </w:r>
      <w:r w:rsidR="00BD5777" w:rsidRPr="00A76B2D">
        <w:rPr>
          <w:rStyle w:val="FontStyle144"/>
          <w:rFonts w:ascii="Times New Roman" w:hAnsi="Times New Roman" w:cs="Times New Roman"/>
          <w:sz w:val="24"/>
          <w:szCs w:val="24"/>
          <w:lang w:eastAsia="en-US"/>
        </w:rPr>
        <w:t>триплеты-</w:t>
      </w:r>
      <w:r w:rsidR="00D40D58" w:rsidRPr="00A76B2D">
        <w:rPr>
          <w:rStyle w:val="FontStyle144"/>
          <w:rFonts w:ascii="Times New Roman" w:hAnsi="Times New Roman" w:cs="Times New Roman"/>
          <w:sz w:val="24"/>
          <w:szCs w:val="24"/>
          <w:lang w:eastAsia="en-US"/>
        </w:rPr>
        <w:t xml:space="preserve"> </w:t>
      </w:r>
      <w:r w:rsidR="00BD5777" w:rsidRPr="00A76B2D">
        <w:rPr>
          <w:rStyle w:val="FontStyle144"/>
          <w:rFonts w:ascii="Times New Roman" w:hAnsi="Times New Roman" w:cs="Times New Roman"/>
          <w:sz w:val="24"/>
          <w:szCs w:val="24"/>
          <w:lang w:eastAsia="en-US"/>
        </w:rPr>
        <w:t>изображения-отпечатка-пальца</w:t>
      </w:r>
      <w:r>
        <w:rPr>
          <w:rStyle w:val="FontStyle144"/>
          <w:rFonts w:ascii="Times New Roman" w:hAnsi="Times New Roman" w:cs="Times New Roman"/>
          <w:sz w:val="24"/>
          <w:szCs w:val="24"/>
          <w:lang w:eastAsia="en-US"/>
        </w:rPr>
        <w:t>.</w:t>
      </w:r>
    </w:p>
    <w:p w14:paraId="65C6E116" w14:textId="654E240F" w:rsidR="008601BE" w:rsidRPr="00A76B2D" w:rsidRDefault="00536DCC" w:rsidP="00173EE8">
      <w:pPr>
        <w:pStyle w:val="Style64"/>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б) </w:t>
      </w:r>
      <w:r w:rsidR="008601BE" w:rsidRPr="00A76B2D">
        <w:rPr>
          <w:rStyle w:val="FontStyle144"/>
          <w:rFonts w:ascii="Times New Roman" w:hAnsi="Times New Roman" w:cs="Times New Roman"/>
          <w:sz w:val="24"/>
          <w:szCs w:val="24"/>
          <w:lang w:eastAsia="en-US"/>
        </w:rPr>
        <w:t xml:space="preserve">12 (000C </w:t>
      </w:r>
      <w:proofErr w:type="spellStart"/>
      <w:r w:rsidR="008601BE" w:rsidRPr="00A76B2D">
        <w:rPr>
          <w:rStyle w:val="FontStyle144"/>
          <w:rFonts w:ascii="Times New Roman" w:hAnsi="Times New Roman" w:cs="Times New Roman"/>
          <w:sz w:val="24"/>
          <w:szCs w:val="24"/>
          <w:lang w:eastAsia="en-US"/>
        </w:rPr>
        <w:t>Hex</w:t>
      </w:r>
      <w:proofErr w:type="spellEnd"/>
      <w:r w:rsidR="008601BE" w:rsidRPr="00A76B2D">
        <w:rPr>
          <w:rStyle w:val="FontStyle144"/>
          <w:rFonts w:ascii="Times New Roman" w:hAnsi="Times New Roman" w:cs="Times New Roman"/>
          <w:sz w:val="24"/>
          <w:szCs w:val="24"/>
          <w:lang w:eastAsia="en-US"/>
        </w:rPr>
        <w:t xml:space="preserve">): </w:t>
      </w:r>
      <w:r w:rsidR="00BD5777" w:rsidRPr="00A76B2D">
        <w:rPr>
          <w:rStyle w:val="FontStyle144"/>
          <w:rFonts w:ascii="Times New Roman" w:hAnsi="Times New Roman" w:cs="Times New Roman"/>
          <w:sz w:val="24"/>
          <w:szCs w:val="24"/>
          <w:lang w:eastAsia="en-US"/>
        </w:rPr>
        <w:t>спектральное</w:t>
      </w:r>
      <w:r w:rsidR="008601BE" w:rsidRPr="00A76B2D">
        <w:rPr>
          <w:rStyle w:val="FontStyle144"/>
          <w:rFonts w:ascii="Times New Roman" w:hAnsi="Times New Roman" w:cs="Times New Roman"/>
          <w:sz w:val="24"/>
          <w:szCs w:val="24"/>
          <w:lang w:eastAsia="en-US"/>
        </w:rPr>
        <w:t>-</w:t>
      </w:r>
      <w:r w:rsidR="00BD5777" w:rsidRPr="00A76B2D">
        <w:rPr>
          <w:rStyle w:val="FontStyle144"/>
          <w:rFonts w:ascii="Times New Roman" w:hAnsi="Times New Roman" w:cs="Times New Roman"/>
          <w:sz w:val="24"/>
          <w:szCs w:val="24"/>
          <w:lang w:eastAsia="en-US"/>
        </w:rPr>
        <w:t>дискретное</w:t>
      </w:r>
      <w:r w:rsidR="008601BE" w:rsidRPr="00A76B2D">
        <w:rPr>
          <w:rStyle w:val="FontStyle144"/>
          <w:rFonts w:ascii="Times New Roman" w:hAnsi="Times New Roman" w:cs="Times New Roman"/>
          <w:sz w:val="24"/>
          <w:szCs w:val="24"/>
          <w:lang w:eastAsia="en-US"/>
        </w:rPr>
        <w:t>-</w:t>
      </w:r>
      <w:r w:rsidR="00BD5777" w:rsidRPr="00A76B2D">
        <w:rPr>
          <w:rStyle w:val="FontStyle144"/>
          <w:rFonts w:ascii="Times New Roman" w:hAnsi="Times New Roman" w:cs="Times New Roman"/>
          <w:sz w:val="24"/>
          <w:szCs w:val="24"/>
          <w:lang w:eastAsia="en-US"/>
        </w:rPr>
        <w:t>преобразование</w:t>
      </w:r>
      <w:r w:rsidR="008601BE" w:rsidRPr="00A76B2D">
        <w:rPr>
          <w:rStyle w:val="FontStyle144"/>
          <w:rFonts w:ascii="Times New Roman" w:hAnsi="Times New Roman" w:cs="Times New Roman"/>
          <w:sz w:val="24"/>
          <w:szCs w:val="24"/>
          <w:lang w:eastAsia="en-US"/>
        </w:rPr>
        <w:t>-</w:t>
      </w:r>
      <w:r w:rsidR="00BD5777" w:rsidRPr="00A76B2D">
        <w:rPr>
          <w:rStyle w:val="FontStyle144"/>
          <w:rFonts w:ascii="Times New Roman" w:hAnsi="Times New Roman" w:cs="Times New Roman"/>
          <w:sz w:val="24"/>
          <w:szCs w:val="24"/>
          <w:lang w:eastAsia="en-US"/>
        </w:rPr>
        <w:t>Фурье-</w:t>
      </w:r>
      <w:r w:rsidR="00D40D58" w:rsidRPr="00A76B2D">
        <w:rPr>
          <w:rStyle w:val="FontStyle144"/>
          <w:rFonts w:ascii="Times New Roman" w:hAnsi="Times New Roman" w:cs="Times New Roman"/>
          <w:sz w:val="24"/>
          <w:szCs w:val="24"/>
          <w:lang w:eastAsia="en-US"/>
        </w:rPr>
        <w:t xml:space="preserve"> </w:t>
      </w:r>
      <w:r w:rsidR="00BD5777" w:rsidRPr="00A76B2D">
        <w:rPr>
          <w:rStyle w:val="FontStyle144"/>
          <w:rFonts w:ascii="Times New Roman" w:hAnsi="Times New Roman" w:cs="Times New Roman"/>
          <w:sz w:val="24"/>
          <w:szCs w:val="24"/>
          <w:lang w:eastAsia="en-US"/>
        </w:rPr>
        <w:t>изображения-отпечатка-пальца</w:t>
      </w:r>
      <w:r>
        <w:rPr>
          <w:rStyle w:val="FontStyle144"/>
          <w:rFonts w:ascii="Times New Roman" w:hAnsi="Times New Roman" w:cs="Times New Roman"/>
          <w:sz w:val="24"/>
          <w:szCs w:val="24"/>
          <w:lang w:eastAsia="en-US"/>
        </w:rPr>
        <w:t>.</w:t>
      </w:r>
    </w:p>
    <w:p w14:paraId="19B5FD22" w14:textId="01CA3CBA" w:rsidR="008601BE" w:rsidRPr="00A76B2D" w:rsidRDefault="00536DCC" w:rsidP="00173EE8">
      <w:pPr>
        <w:pStyle w:val="Style64"/>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в) </w:t>
      </w:r>
      <w:r w:rsidR="008601BE" w:rsidRPr="00A76B2D">
        <w:rPr>
          <w:rStyle w:val="FontStyle144"/>
          <w:rFonts w:ascii="Times New Roman" w:hAnsi="Times New Roman" w:cs="Times New Roman"/>
          <w:sz w:val="24"/>
          <w:szCs w:val="24"/>
          <w:lang w:eastAsia="en-US"/>
        </w:rPr>
        <w:t xml:space="preserve">13 (000D </w:t>
      </w:r>
      <w:proofErr w:type="spellStart"/>
      <w:r w:rsidR="008601BE" w:rsidRPr="00A76B2D">
        <w:rPr>
          <w:rStyle w:val="FontStyle144"/>
          <w:rFonts w:ascii="Times New Roman" w:hAnsi="Times New Roman" w:cs="Times New Roman"/>
          <w:sz w:val="24"/>
          <w:szCs w:val="24"/>
          <w:lang w:eastAsia="en-US"/>
        </w:rPr>
        <w:t>Hex</w:t>
      </w:r>
      <w:proofErr w:type="spellEnd"/>
      <w:r w:rsidR="008601BE" w:rsidRPr="00A76B2D">
        <w:rPr>
          <w:rStyle w:val="FontStyle144"/>
          <w:rFonts w:ascii="Times New Roman" w:hAnsi="Times New Roman" w:cs="Times New Roman"/>
          <w:sz w:val="24"/>
          <w:szCs w:val="24"/>
          <w:lang w:eastAsia="en-US"/>
        </w:rPr>
        <w:t xml:space="preserve">): </w:t>
      </w:r>
      <w:r w:rsidR="00BD5777" w:rsidRPr="00A76B2D">
        <w:rPr>
          <w:rStyle w:val="FontStyle144"/>
          <w:rFonts w:ascii="Times New Roman" w:hAnsi="Times New Roman" w:cs="Times New Roman"/>
          <w:sz w:val="24"/>
          <w:szCs w:val="24"/>
          <w:lang w:eastAsia="en-US"/>
        </w:rPr>
        <w:t>спектральный</w:t>
      </w:r>
      <w:r w:rsidR="008601BE" w:rsidRPr="00A76B2D">
        <w:rPr>
          <w:rStyle w:val="FontStyle144"/>
          <w:rFonts w:ascii="Times New Roman" w:hAnsi="Times New Roman" w:cs="Times New Roman"/>
          <w:sz w:val="24"/>
          <w:szCs w:val="24"/>
          <w:lang w:eastAsia="en-US"/>
        </w:rPr>
        <w:t>-</w:t>
      </w:r>
      <w:r w:rsidR="00BD5777" w:rsidRPr="00A76B2D">
        <w:rPr>
          <w:rStyle w:val="FontStyle144"/>
          <w:rFonts w:ascii="Times New Roman" w:hAnsi="Times New Roman" w:cs="Times New Roman"/>
          <w:sz w:val="24"/>
          <w:szCs w:val="24"/>
          <w:lang w:eastAsia="en-US"/>
        </w:rPr>
        <w:t>фильтр</w:t>
      </w:r>
      <w:r w:rsidR="008601BE" w:rsidRPr="00A76B2D">
        <w:rPr>
          <w:rStyle w:val="FontStyle144"/>
          <w:rFonts w:ascii="Times New Roman" w:hAnsi="Times New Roman" w:cs="Times New Roman"/>
          <w:sz w:val="24"/>
          <w:szCs w:val="24"/>
          <w:lang w:eastAsia="en-US"/>
        </w:rPr>
        <w:t>-</w:t>
      </w:r>
      <w:r w:rsidR="00BD5777" w:rsidRPr="00A76B2D">
        <w:rPr>
          <w:rStyle w:val="FontStyle144"/>
          <w:rFonts w:ascii="Times New Roman" w:hAnsi="Times New Roman" w:cs="Times New Roman"/>
          <w:sz w:val="24"/>
          <w:szCs w:val="24"/>
          <w:lang w:eastAsia="en-US"/>
        </w:rPr>
        <w:t>Габора-изображения-отпечатка-пальца</w:t>
      </w:r>
      <w:r>
        <w:rPr>
          <w:rStyle w:val="FontStyle144"/>
          <w:rFonts w:ascii="Times New Roman" w:hAnsi="Times New Roman" w:cs="Times New Roman"/>
          <w:sz w:val="24"/>
          <w:szCs w:val="24"/>
          <w:lang w:eastAsia="en-US"/>
        </w:rPr>
        <w:t>.</w:t>
      </w:r>
    </w:p>
    <w:p w14:paraId="675F9992" w14:textId="19C180C4" w:rsidR="00903340" w:rsidRPr="00A76B2D" w:rsidRDefault="00903340" w:rsidP="00173EE8">
      <w:pPr>
        <w:pStyle w:val="Style56"/>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Следует обратить внимание, что эти типы </w:t>
      </w:r>
      <w:proofErr w:type="spellStart"/>
      <w:r w:rsidRPr="00A76B2D">
        <w:rPr>
          <w:rStyle w:val="FontStyle144"/>
          <w:rFonts w:ascii="Times New Roman" w:hAnsi="Times New Roman" w:cs="Times New Roman"/>
          <w:sz w:val="24"/>
          <w:szCs w:val="24"/>
          <w:lang w:eastAsia="en-US"/>
        </w:rPr>
        <w:t>BDB_format</w:t>
      </w:r>
      <w:proofErr w:type="spellEnd"/>
      <w:r w:rsidRPr="00A76B2D">
        <w:rPr>
          <w:rStyle w:val="FontStyle144"/>
          <w:rFonts w:ascii="Times New Roman" w:hAnsi="Times New Roman" w:cs="Times New Roman"/>
          <w:sz w:val="24"/>
          <w:szCs w:val="24"/>
          <w:lang w:eastAsia="en-US"/>
        </w:rPr>
        <w:t xml:space="preserve"> появляются в заголовке </w:t>
      </w:r>
      <w:r w:rsidRPr="004E73AA">
        <w:rPr>
          <w:rStyle w:val="FontStyle144"/>
          <w:rFonts w:ascii="Times New Roman" w:hAnsi="Times New Roman" w:cs="Times New Roman"/>
          <w:sz w:val="24"/>
          <w:szCs w:val="24"/>
          <w:lang w:eastAsia="en-US"/>
        </w:rPr>
        <w:t>ISO/IEC 19785-1</w:t>
      </w:r>
      <w:r w:rsidRPr="00A76B2D">
        <w:rPr>
          <w:rStyle w:val="FontStyle144"/>
          <w:rFonts w:ascii="Times New Roman" w:hAnsi="Times New Roman" w:cs="Times New Roman"/>
          <w:sz w:val="24"/>
          <w:szCs w:val="24"/>
          <w:lang w:eastAsia="en-US"/>
        </w:rPr>
        <w:t>, а не в каком-либо поле, определенном здесь. Организация записи спектральных данных изображения отпечатка пальца выглядит следующим образом:</w:t>
      </w:r>
    </w:p>
    <w:p w14:paraId="59937557" w14:textId="4DDB4756" w:rsidR="00903340" w:rsidRPr="00A76B2D" w:rsidRDefault="00F70B8D" w:rsidP="00173EE8">
      <w:pPr>
        <w:pStyle w:val="Style56"/>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а)</w:t>
      </w:r>
      <w:r w:rsidR="00903340" w:rsidRPr="00A76B2D">
        <w:rPr>
          <w:rStyle w:val="FontStyle144"/>
          <w:rFonts w:ascii="Times New Roman" w:hAnsi="Times New Roman" w:cs="Times New Roman"/>
          <w:sz w:val="24"/>
          <w:szCs w:val="24"/>
          <w:lang w:eastAsia="en-US"/>
        </w:rPr>
        <w:t xml:space="preserve"> Заголовок записи переменной длины, содержащий информацию обо всей записи, включая количество представленных пальцев и общую длину записи в байтах; а также</w:t>
      </w:r>
    </w:p>
    <w:p w14:paraId="09097BC0" w14:textId="51436425" w:rsidR="00903340" w:rsidRPr="00A76B2D" w:rsidRDefault="00F70B8D" w:rsidP="00173EE8">
      <w:pPr>
        <w:pStyle w:val="Style56"/>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б)</w:t>
      </w:r>
      <w:r w:rsidR="00D40D58" w:rsidRPr="00A76B2D">
        <w:rPr>
          <w:rStyle w:val="FontStyle144"/>
          <w:rFonts w:ascii="Times New Roman" w:hAnsi="Times New Roman" w:cs="Times New Roman"/>
          <w:sz w:val="24"/>
          <w:szCs w:val="24"/>
          <w:lang w:eastAsia="en-US"/>
        </w:rPr>
        <w:t xml:space="preserve"> </w:t>
      </w:r>
      <w:r w:rsidR="00903340" w:rsidRPr="00A76B2D">
        <w:rPr>
          <w:rStyle w:val="FontStyle144"/>
          <w:rFonts w:ascii="Times New Roman" w:hAnsi="Times New Roman" w:cs="Times New Roman"/>
          <w:sz w:val="24"/>
          <w:szCs w:val="24"/>
          <w:lang w:eastAsia="en-US"/>
        </w:rPr>
        <w:t xml:space="preserve">Запись </w:t>
      </w:r>
      <w:r w:rsidR="003E2493" w:rsidRPr="00A76B2D">
        <w:rPr>
          <w:rStyle w:val="FontStyle144"/>
          <w:rFonts w:ascii="Times New Roman" w:hAnsi="Times New Roman" w:cs="Times New Roman"/>
          <w:sz w:val="24"/>
          <w:szCs w:val="24"/>
          <w:lang w:eastAsia="en-US"/>
        </w:rPr>
        <w:t xml:space="preserve">данных </w:t>
      </w:r>
      <w:r w:rsidR="00903340" w:rsidRPr="00A76B2D">
        <w:rPr>
          <w:rStyle w:val="FontStyle144"/>
          <w:rFonts w:ascii="Times New Roman" w:hAnsi="Times New Roman" w:cs="Times New Roman"/>
          <w:sz w:val="24"/>
          <w:szCs w:val="24"/>
          <w:lang w:eastAsia="en-US"/>
        </w:rPr>
        <w:t>одного пальца для каждого пальца, состоящая из:</w:t>
      </w:r>
    </w:p>
    <w:p w14:paraId="4BDD32DD" w14:textId="284DC8A6" w:rsidR="00903340" w:rsidRPr="00A76B2D" w:rsidRDefault="00F70B8D" w:rsidP="00173EE8">
      <w:pPr>
        <w:pStyle w:val="Style56"/>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  1) </w:t>
      </w:r>
      <w:r w:rsidR="00903340" w:rsidRPr="00A76B2D">
        <w:rPr>
          <w:rStyle w:val="FontStyle144"/>
          <w:rFonts w:ascii="Times New Roman" w:hAnsi="Times New Roman" w:cs="Times New Roman"/>
          <w:sz w:val="24"/>
          <w:szCs w:val="24"/>
          <w:lang w:eastAsia="en-US"/>
        </w:rPr>
        <w:t>Заголовок фиксированной длины (6 байт), содержащий информацию о данных для одного пальца;</w:t>
      </w:r>
    </w:p>
    <w:p w14:paraId="7FF53860" w14:textId="07FE9938" w:rsidR="00903340" w:rsidRPr="00A76B2D" w:rsidRDefault="00F70B8D" w:rsidP="00173EE8">
      <w:pPr>
        <w:pStyle w:val="Style56"/>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 </w:t>
      </w:r>
      <w:r w:rsidR="00D40D58" w:rsidRPr="00A76B2D">
        <w:rPr>
          <w:rStyle w:val="FontStyle144"/>
          <w:rFonts w:ascii="Times New Roman" w:hAnsi="Times New Roman" w:cs="Times New Roman"/>
          <w:sz w:val="24"/>
          <w:szCs w:val="24"/>
          <w:lang w:eastAsia="en-US"/>
        </w:rPr>
        <w:t xml:space="preserve"> </w:t>
      </w:r>
      <w:r>
        <w:rPr>
          <w:rStyle w:val="FontStyle144"/>
          <w:rFonts w:ascii="Times New Roman" w:hAnsi="Times New Roman" w:cs="Times New Roman"/>
          <w:sz w:val="24"/>
          <w:szCs w:val="24"/>
          <w:lang w:eastAsia="en-US"/>
        </w:rPr>
        <w:t xml:space="preserve">2) </w:t>
      </w:r>
      <w:r w:rsidR="00903340" w:rsidRPr="00A76B2D">
        <w:rPr>
          <w:rStyle w:val="FontStyle144"/>
          <w:rFonts w:ascii="Times New Roman" w:hAnsi="Times New Roman" w:cs="Times New Roman"/>
          <w:sz w:val="24"/>
          <w:szCs w:val="24"/>
          <w:lang w:eastAsia="en-US"/>
        </w:rPr>
        <w:t>Блок спектральных данных изображения отпечатка пальца, включающий в себя ряд спектральных данных, представляющих каждую ячейку изображения отпечатка пальца, за которым следуют данные качества для изображения отпечатка пальца; а также</w:t>
      </w:r>
    </w:p>
    <w:p w14:paraId="14E9FB23" w14:textId="3D546A40" w:rsidR="00903340" w:rsidRPr="00A76B2D" w:rsidRDefault="00F70B8D" w:rsidP="00173EE8">
      <w:pPr>
        <w:pStyle w:val="Style56"/>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  3)</w:t>
      </w:r>
      <w:r w:rsidR="00D40D58" w:rsidRPr="00A76B2D">
        <w:rPr>
          <w:rStyle w:val="FontStyle144"/>
          <w:rFonts w:ascii="Times New Roman" w:hAnsi="Times New Roman" w:cs="Times New Roman"/>
          <w:sz w:val="24"/>
          <w:szCs w:val="24"/>
          <w:lang w:eastAsia="en-US"/>
        </w:rPr>
        <w:t xml:space="preserve"> </w:t>
      </w:r>
      <w:r w:rsidR="00FD737A" w:rsidRPr="00A76B2D">
        <w:rPr>
          <w:rStyle w:val="FontStyle144"/>
          <w:rFonts w:ascii="Times New Roman" w:hAnsi="Times New Roman" w:cs="Times New Roman"/>
          <w:sz w:val="24"/>
          <w:szCs w:val="24"/>
          <w:lang w:eastAsia="en-US"/>
        </w:rPr>
        <w:t>Блок расширенных данных</w:t>
      </w:r>
      <w:r w:rsidR="00903340" w:rsidRPr="00A76B2D">
        <w:rPr>
          <w:rStyle w:val="FontStyle144"/>
          <w:rFonts w:ascii="Times New Roman" w:hAnsi="Times New Roman" w:cs="Times New Roman"/>
          <w:sz w:val="24"/>
          <w:szCs w:val="24"/>
          <w:lang w:eastAsia="en-US"/>
        </w:rPr>
        <w:t>, содержащий данные конкретного поставщика.</w:t>
      </w:r>
    </w:p>
    <w:p w14:paraId="2AE0977A" w14:textId="77777777" w:rsidR="00D40D58" w:rsidRPr="00A76B2D" w:rsidRDefault="00D40D58" w:rsidP="00173EE8">
      <w:pPr>
        <w:pStyle w:val="Style19"/>
        <w:widowControl/>
        <w:ind w:firstLine="720"/>
        <w:jc w:val="center"/>
        <w:rPr>
          <w:rStyle w:val="FontStyle139"/>
          <w:rFonts w:ascii="Times New Roman" w:hAnsi="Times New Roman" w:cs="Times New Roman"/>
          <w:sz w:val="24"/>
          <w:szCs w:val="24"/>
          <w:lang w:eastAsia="en-US"/>
        </w:rPr>
      </w:pPr>
    </w:p>
    <w:p w14:paraId="5D375773" w14:textId="6C62FD10" w:rsidR="003D76D3" w:rsidRPr="00A76B2D" w:rsidRDefault="00D40D58" w:rsidP="00173EE8">
      <w:pPr>
        <w:pStyle w:val="Style19"/>
        <w:widowControl/>
        <w:ind w:firstLine="720"/>
        <w:jc w:val="center"/>
        <w:rPr>
          <w:rStyle w:val="FontStyle139"/>
          <w:rFonts w:ascii="Times New Roman" w:hAnsi="Times New Roman" w:cs="Times New Roman"/>
          <w:sz w:val="24"/>
          <w:szCs w:val="24"/>
          <w:lang w:val="en-US" w:eastAsia="en-US"/>
        </w:rPr>
      </w:pPr>
      <w:r w:rsidRPr="00A76B2D">
        <w:rPr>
          <w:rFonts w:ascii="Times New Roman" w:hAnsi="Times New Roman" w:cs="Times New Roman"/>
          <w:b/>
          <w:bCs/>
          <w:noProof/>
          <w:color w:val="000000"/>
        </w:rPr>
        <w:drawing>
          <wp:inline distT="0" distB="0" distL="0" distR="0" wp14:anchorId="661C7029" wp14:editId="6DF85F0A">
            <wp:extent cx="4785360" cy="13335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85360" cy="1333500"/>
                    </a:xfrm>
                    <a:prstGeom prst="rect">
                      <a:avLst/>
                    </a:prstGeom>
                    <a:noFill/>
                    <a:ln>
                      <a:noFill/>
                    </a:ln>
                  </pic:spPr>
                </pic:pic>
              </a:graphicData>
            </a:graphic>
          </wp:inline>
        </w:drawing>
      </w:r>
    </w:p>
    <w:p w14:paraId="2C9352EA" w14:textId="77777777" w:rsidR="00D40D58" w:rsidRPr="00A76B2D" w:rsidRDefault="00D40D58" w:rsidP="00173EE8">
      <w:pPr>
        <w:pStyle w:val="Style19"/>
        <w:widowControl/>
        <w:ind w:firstLine="720"/>
        <w:jc w:val="center"/>
        <w:rPr>
          <w:rStyle w:val="FontStyle139"/>
          <w:rFonts w:ascii="Times New Roman" w:hAnsi="Times New Roman" w:cs="Times New Roman"/>
          <w:sz w:val="24"/>
          <w:szCs w:val="24"/>
          <w:lang w:val="en-US" w:eastAsia="en-US"/>
        </w:rPr>
      </w:pPr>
    </w:p>
    <w:p w14:paraId="2F22B377" w14:textId="65D9BDFF" w:rsidR="008601BE" w:rsidRPr="00A76B2D" w:rsidRDefault="00903340" w:rsidP="00173EE8">
      <w:pPr>
        <w:pStyle w:val="Style19"/>
        <w:widowControl/>
        <w:ind w:firstLine="720"/>
        <w:jc w:val="center"/>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Рисунок</w:t>
      </w:r>
      <w:r w:rsidR="008601BE" w:rsidRPr="00A76B2D">
        <w:rPr>
          <w:rStyle w:val="FontStyle139"/>
          <w:rFonts w:ascii="Times New Roman" w:hAnsi="Times New Roman" w:cs="Times New Roman"/>
          <w:sz w:val="24"/>
          <w:szCs w:val="24"/>
          <w:lang w:eastAsia="en-US"/>
        </w:rPr>
        <w:t xml:space="preserve"> 5 — </w:t>
      </w:r>
      <w:r w:rsidRPr="00A76B2D">
        <w:rPr>
          <w:rStyle w:val="FontStyle139"/>
          <w:rFonts w:ascii="Times New Roman" w:hAnsi="Times New Roman" w:cs="Times New Roman"/>
          <w:sz w:val="24"/>
          <w:szCs w:val="24"/>
          <w:lang w:eastAsia="en-US"/>
        </w:rPr>
        <w:t>Запись спектральных данных и</w:t>
      </w:r>
      <w:r w:rsidR="00372EDF" w:rsidRPr="00A76B2D">
        <w:rPr>
          <w:rStyle w:val="FontStyle139"/>
          <w:rFonts w:ascii="Times New Roman" w:hAnsi="Times New Roman" w:cs="Times New Roman"/>
          <w:sz w:val="24"/>
          <w:szCs w:val="24"/>
          <w:lang w:eastAsia="en-US"/>
        </w:rPr>
        <w:t>зображения отпечатка пальца</w:t>
      </w:r>
    </w:p>
    <w:p w14:paraId="614BAA27" w14:textId="77777777" w:rsidR="003D76D3" w:rsidRPr="00A76B2D" w:rsidRDefault="003D76D3" w:rsidP="00173EE8">
      <w:pPr>
        <w:pStyle w:val="Style9"/>
        <w:widowControl/>
        <w:ind w:firstLine="720"/>
        <w:jc w:val="both"/>
        <w:rPr>
          <w:rStyle w:val="FontStyle146"/>
          <w:rFonts w:ascii="Times New Roman" w:hAnsi="Times New Roman" w:cs="Times New Roman"/>
          <w:sz w:val="24"/>
          <w:szCs w:val="24"/>
          <w:lang w:eastAsia="en-US"/>
        </w:rPr>
      </w:pPr>
    </w:p>
    <w:p w14:paraId="2ECB96C6" w14:textId="58DE5002" w:rsidR="008601BE" w:rsidRDefault="008601BE" w:rsidP="00173EE8">
      <w:pPr>
        <w:pStyle w:val="Style9"/>
        <w:widowControl/>
        <w:ind w:firstLine="720"/>
        <w:jc w:val="both"/>
        <w:rPr>
          <w:rStyle w:val="FontStyle146"/>
          <w:rFonts w:ascii="Times New Roman" w:hAnsi="Times New Roman" w:cs="Times New Roman"/>
          <w:sz w:val="24"/>
          <w:szCs w:val="24"/>
          <w:lang w:eastAsia="en-US"/>
        </w:rPr>
      </w:pPr>
      <w:r w:rsidRPr="00A76B2D">
        <w:rPr>
          <w:rStyle w:val="FontStyle146"/>
          <w:rFonts w:ascii="Times New Roman" w:hAnsi="Times New Roman" w:cs="Times New Roman"/>
          <w:sz w:val="24"/>
          <w:szCs w:val="24"/>
          <w:lang w:eastAsia="en-US"/>
        </w:rPr>
        <w:lastRenderedPageBreak/>
        <w:t>8.1</w:t>
      </w:r>
      <w:r w:rsidR="00AC39CC" w:rsidRPr="00A76B2D">
        <w:rPr>
          <w:rStyle w:val="FontStyle146"/>
          <w:rFonts w:ascii="Times New Roman" w:hAnsi="Times New Roman" w:cs="Times New Roman"/>
          <w:sz w:val="24"/>
          <w:szCs w:val="24"/>
          <w:lang w:eastAsia="en-US"/>
        </w:rPr>
        <w:t xml:space="preserve"> </w:t>
      </w:r>
      <w:r w:rsidR="00903340" w:rsidRPr="00A76B2D">
        <w:rPr>
          <w:rStyle w:val="FontStyle146"/>
          <w:rFonts w:ascii="Times New Roman" w:hAnsi="Times New Roman" w:cs="Times New Roman"/>
          <w:sz w:val="24"/>
          <w:szCs w:val="24"/>
          <w:lang w:eastAsia="en-US"/>
        </w:rPr>
        <w:t>Заголовок записи</w:t>
      </w:r>
    </w:p>
    <w:p w14:paraId="63B04ED7" w14:textId="77777777" w:rsidR="00727CDF" w:rsidRPr="00A76B2D" w:rsidRDefault="00727CDF" w:rsidP="00173EE8">
      <w:pPr>
        <w:pStyle w:val="Style9"/>
        <w:widowControl/>
        <w:ind w:firstLine="720"/>
        <w:jc w:val="both"/>
        <w:rPr>
          <w:rStyle w:val="FontStyle146"/>
          <w:rFonts w:ascii="Times New Roman" w:hAnsi="Times New Roman" w:cs="Times New Roman"/>
          <w:sz w:val="24"/>
          <w:szCs w:val="24"/>
          <w:lang w:eastAsia="en-US"/>
        </w:rPr>
      </w:pPr>
    </w:p>
    <w:p w14:paraId="39623184" w14:textId="11DA4928" w:rsidR="00D92DD0" w:rsidRPr="00A76B2D" w:rsidRDefault="00D92DD0"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Должен быть один заголовок записи для записи спектральных данных изображения отпечатка пальца, чтобы содержать информацию, описывающую идентичность и характеристики устройства, сгенерировавшего данные.</w:t>
      </w:r>
    </w:p>
    <w:p w14:paraId="3F5609B6" w14:textId="6E5DD102" w:rsidR="008601BE" w:rsidRPr="00A76B2D" w:rsidRDefault="008601BE" w:rsidP="00173EE8">
      <w:pPr>
        <w:pStyle w:val="Style19"/>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8.1.1</w:t>
      </w:r>
      <w:r w:rsidR="00AC39CC" w:rsidRPr="00A76B2D">
        <w:rPr>
          <w:rStyle w:val="FontStyle139"/>
          <w:rFonts w:ascii="Times New Roman" w:hAnsi="Times New Roman" w:cs="Times New Roman"/>
          <w:sz w:val="24"/>
          <w:szCs w:val="24"/>
          <w:lang w:eastAsia="en-US"/>
        </w:rPr>
        <w:t xml:space="preserve"> </w:t>
      </w:r>
      <w:r w:rsidR="00D92DD0" w:rsidRPr="00A76B2D">
        <w:rPr>
          <w:rStyle w:val="FontStyle139"/>
          <w:rFonts w:ascii="Times New Roman" w:hAnsi="Times New Roman" w:cs="Times New Roman"/>
          <w:sz w:val="24"/>
          <w:szCs w:val="24"/>
          <w:lang w:eastAsia="en-US"/>
        </w:rPr>
        <w:t>Идентификатор формата</w:t>
      </w:r>
    </w:p>
    <w:p w14:paraId="0D1120EE" w14:textId="4990D50B" w:rsidR="00D92DD0" w:rsidRPr="00A76B2D" w:rsidRDefault="00D92DD0"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Для </w:t>
      </w:r>
      <w:r w:rsidR="00486F05">
        <w:rPr>
          <w:rStyle w:val="FontStyle144"/>
          <w:rFonts w:ascii="Times New Roman" w:hAnsi="Times New Roman" w:cs="Times New Roman"/>
          <w:sz w:val="24"/>
          <w:szCs w:val="24"/>
          <w:lang w:eastAsia="en-US"/>
        </w:rPr>
        <w:t>настоящего стандарта</w:t>
      </w:r>
      <w:r w:rsidRPr="00A76B2D">
        <w:rPr>
          <w:rStyle w:val="FontStyle144"/>
          <w:rFonts w:ascii="Times New Roman" w:hAnsi="Times New Roman" w:cs="Times New Roman"/>
          <w:sz w:val="24"/>
          <w:szCs w:val="24"/>
          <w:lang w:eastAsia="en-US"/>
        </w:rPr>
        <w:t xml:space="preserve"> идентификатор формата должен состоять из символов «FSP», за которыми следует нулевой байт в качестве символа завершения NULL. Идентификатор формата должен быть записан </w:t>
      </w:r>
      <w:r w:rsidR="006912FD" w:rsidRPr="00A76B2D">
        <w:rPr>
          <w:rStyle w:val="FontStyle144"/>
          <w:rFonts w:ascii="Times New Roman" w:hAnsi="Times New Roman" w:cs="Times New Roman"/>
          <w:sz w:val="24"/>
          <w:szCs w:val="24"/>
          <w:lang w:eastAsia="en-US"/>
        </w:rPr>
        <w:t>с использованием</w:t>
      </w:r>
      <w:r w:rsidRPr="00A76B2D">
        <w:rPr>
          <w:rStyle w:val="FontStyle144"/>
          <w:rFonts w:ascii="Times New Roman" w:hAnsi="Times New Roman" w:cs="Times New Roman"/>
          <w:sz w:val="24"/>
          <w:szCs w:val="24"/>
          <w:lang w:eastAsia="en-US"/>
        </w:rPr>
        <w:t xml:space="preserve"> четырех байт</w:t>
      </w:r>
      <w:r w:rsidR="006912FD" w:rsidRPr="00A76B2D">
        <w:rPr>
          <w:rStyle w:val="FontStyle144"/>
          <w:rFonts w:ascii="Times New Roman" w:hAnsi="Times New Roman" w:cs="Times New Roman"/>
          <w:sz w:val="24"/>
          <w:szCs w:val="24"/>
          <w:lang w:eastAsia="en-US"/>
        </w:rPr>
        <w:t>ов</w:t>
      </w:r>
      <w:r w:rsidRPr="00A76B2D">
        <w:rPr>
          <w:rStyle w:val="FontStyle144"/>
          <w:rFonts w:ascii="Times New Roman" w:hAnsi="Times New Roman" w:cs="Times New Roman"/>
          <w:sz w:val="24"/>
          <w:szCs w:val="24"/>
          <w:lang w:eastAsia="en-US"/>
        </w:rPr>
        <w:t>.</w:t>
      </w:r>
    </w:p>
    <w:p w14:paraId="64E12D8B" w14:textId="0CAABEE8"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8.1.2 </w:t>
      </w:r>
      <w:r w:rsidR="00D92DD0" w:rsidRPr="00A76B2D">
        <w:rPr>
          <w:rStyle w:val="FontStyle139"/>
          <w:rFonts w:ascii="Times New Roman" w:hAnsi="Times New Roman" w:cs="Times New Roman"/>
          <w:sz w:val="24"/>
          <w:szCs w:val="24"/>
          <w:lang w:eastAsia="en-US"/>
        </w:rPr>
        <w:t>Номер версии</w:t>
      </w:r>
    </w:p>
    <w:p w14:paraId="4248788A" w14:textId="42A8ABAF" w:rsidR="00D92DD0" w:rsidRPr="00A76B2D" w:rsidRDefault="00D92DD0"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Номер версии для версии </w:t>
      </w:r>
      <w:r w:rsidR="00486F05">
        <w:rPr>
          <w:rStyle w:val="FontStyle144"/>
          <w:rFonts w:ascii="Times New Roman" w:hAnsi="Times New Roman" w:cs="Times New Roman"/>
          <w:sz w:val="24"/>
          <w:szCs w:val="24"/>
          <w:lang w:eastAsia="en-US"/>
        </w:rPr>
        <w:t>настоящего стандарта</w:t>
      </w:r>
      <w:r w:rsidRPr="00A76B2D">
        <w:rPr>
          <w:rStyle w:val="FontStyle144"/>
          <w:rFonts w:ascii="Times New Roman" w:hAnsi="Times New Roman" w:cs="Times New Roman"/>
          <w:sz w:val="24"/>
          <w:szCs w:val="24"/>
          <w:lang w:eastAsia="en-US"/>
        </w:rPr>
        <w:t xml:space="preserve">, используемой при формировании записи спектральных данных изображения отпечатка пальца, должен быть записан </w:t>
      </w:r>
      <w:r w:rsidR="00903B58" w:rsidRPr="00A76B2D">
        <w:rPr>
          <w:rStyle w:val="FontStyle144"/>
          <w:rFonts w:ascii="Times New Roman" w:hAnsi="Times New Roman" w:cs="Times New Roman"/>
          <w:sz w:val="24"/>
          <w:szCs w:val="24"/>
          <w:lang w:eastAsia="en-US"/>
        </w:rPr>
        <w:t>с использованием четырех байтов</w:t>
      </w:r>
      <w:r w:rsidRPr="00A76B2D">
        <w:rPr>
          <w:rStyle w:val="FontStyle144"/>
          <w:rFonts w:ascii="Times New Roman" w:hAnsi="Times New Roman" w:cs="Times New Roman"/>
          <w:sz w:val="24"/>
          <w:szCs w:val="24"/>
          <w:lang w:eastAsia="en-US"/>
        </w:rPr>
        <w:t>. Этот номер версии должен состоять из трех цифр ASCII, за которыми следует нулевой байт в качестве символа завершения NULL. Первый и второй символы будут обозначать основной номер версии, а третий символ — вспомогательный номер версии. После утверждения этой спецификации номер версии должен быть «010» (ASCII «0», за которым следует ASCII «1» и ASCII «0»); это представляет версию 1.0.</w:t>
      </w:r>
    </w:p>
    <w:p w14:paraId="7E99441B" w14:textId="0EC5A098"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8.1.3 </w:t>
      </w:r>
      <w:r w:rsidR="00D92DD0" w:rsidRPr="00A76B2D">
        <w:rPr>
          <w:rStyle w:val="FontStyle139"/>
          <w:rFonts w:ascii="Times New Roman" w:hAnsi="Times New Roman" w:cs="Times New Roman"/>
          <w:sz w:val="24"/>
          <w:szCs w:val="24"/>
          <w:lang w:eastAsia="en-US"/>
        </w:rPr>
        <w:t>Длина записи</w:t>
      </w:r>
    </w:p>
    <w:p w14:paraId="58D6BBE3" w14:textId="2B13574F" w:rsidR="008601BE" w:rsidRPr="00A76B2D" w:rsidRDefault="00D92DD0"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Длина</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в байтах</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полной записи спектральных данных</w:t>
      </w:r>
      <w:r w:rsidR="008601BE" w:rsidRPr="00A76B2D">
        <w:rPr>
          <w:rStyle w:val="FontStyle144"/>
          <w:rFonts w:ascii="Times New Roman" w:hAnsi="Times New Roman" w:cs="Times New Roman"/>
          <w:sz w:val="24"/>
          <w:szCs w:val="24"/>
          <w:lang w:eastAsia="en-US"/>
        </w:rPr>
        <w:t xml:space="preserve"> </w:t>
      </w:r>
      <w:r w:rsidR="00372EDF" w:rsidRPr="00A76B2D">
        <w:rPr>
          <w:rStyle w:val="FontStyle144"/>
          <w:rFonts w:ascii="Times New Roman" w:hAnsi="Times New Roman" w:cs="Times New Roman"/>
          <w:sz w:val="24"/>
          <w:szCs w:val="24"/>
          <w:lang w:eastAsia="en-US"/>
        </w:rPr>
        <w:t>изображения отпечатка пальца</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 xml:space="preserve">должна быть записана </w:t>
      </w:r>
      <w:r w:rsidR="00903B58" w:rsidRPr="00A76B2D">
        <w:rPr>
          <w:rStyle w:val="FontStyle144"/>
          <w:rFonts w:ascii="Times New Roman" w:hAnsi="Times New Roman" w:cs="Times New Roman"/>
          <w:sz w:val="24"/>
          <w:szCs w:val="24"/>
          <w:lang w:eastAsia="en-US"/>
        </w:rPr>
        <w:t>с использованием четырех байтов</w:t>
      </w:r>
      <w:r w:rsidR="008601BE" w:rsidRPr="00A76B2D">
        <w:rPr>
          <w:rStyle w:val="FontStyle144"/>
          <w:rFonts w:ascii="Times New Roman" w:hAnsi="Times New Roman" w:cs="Times New Roman"/>
          <w:sz w:val="24"/>
          <w:szCs w:val="24"/>
          <w:lang w:eastAsia="en-US"/>
        </w:rPr>
        <w:t>.</w:t>
      </w:r>
    </w:p>
    <w:p w14:paraId="40F2EBE0" w14:textId="0A1F387A"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8.1.4 </w:t>
      </w:r>
      <w:r w:rsidR="00D92DD0" w:rsidRPr="00A76B2D">
        <w:rPr>
          <w:rStyle w:val="FontStyle139"/>
          <w:rFonts w:ascii="Times New Roman" w:hAnsi="Times New Roman" w:cs="Times New Roman"/>
          <w:sz w:val="24"/>
          <w:szCs w:val="24"/>
          <w:lang w:eastAsia="en-US"/>
        </w:rPr>
        <w:t xml:space="preserve">Количество записи </w:t>
      </w:r>
      <w:r w:rsidR="003E2493" w:rsidRPr="00A76B2D">
        <w:rPr>
          <w:rStyle w:val="FontStyle139"/>
          <w:rFonts w:ascii="Times New Roman" w:hAnsi="Times New Roman" w:cs="Times New Roman"/>
          <w:sz w:val="24"/>
          <w:szCs w:val="24"/>
          <w:lang w:eastAsia="en-US"/>
        </w:rPr>
        <w:t>данных</w:t>
      </w:r>
      <w:r w:rsidR="00D92DD0" w:rsidRPr="00A76B2D">
        <w:rPr>
          <w:rStyle w:val="FontStyle139"/>
          <w:rFonts w:ascii="Times New Roman" w:hAnsi="Times New Roman" w:cs="Times New Roman"/>
          <w:sz w:val="24"/>
          <w:szCs w:val="24"/>
          <w:lang w:eastAsia="en-US"/>
        </w:rPr>
        <w:t xml:space="preserve"> одного пальца</w:t>
      </w:r>
    </w:p>
    <w:p w14:paraId="3E227596" w14:textId="6EE10E61" w:rsidR="00D92DD0" w:rsidRPr="00A76B2D" w:rsidRDefault="00D92DD0"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Общее количество записей </w:t>
      </w:r>
      <w:r w:rsidR="003E2493" w:rsidRPr="00A76B2D">
        <w:rPr>
          <w:rStyle w:val="FontStyle144"/>
          <w:rFonts w:ascii="Times New Roman" w:hAnsi="Times New Roman" w:cs="Times New Roman"/>
          <w:sz w:val="24"/>
          <w:szCs w:val="24"/>
          <w:lang w:eastAsia="en-US"/>
        </w:rPr>
        <w:t>данных</w:t>
      </w:r>
      <w:r w:rsidR="003C239C"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од</w:t>
      </w:r>
      <w:r w:rsidR="003C239C" w:rsidRPr="00A76B2D">
        <w:rPr>
          <w:rStyle w:val="FontStyle144"/>
          <w:rFonts w:ascii="Times New Roman" w:hAnsi="Times New Roman" w:cs="Times New Roman"/>
          <w:sz w:val="24"/>
          <w:szCs w:val="24"/>
          <w:lang w:eastAsia="en-US"/>
        </w:rPr>
        <w:t>ного</w:t>
      </w:r>
      <w:r w:rsidRPr="00A76B2D">
        <w:rPr>
          <w:rStyle w:val="FontStyle144"/>
          <w:rFonts w:ascii="Times New Roman" w:hAnsi="Times New Roman" w:cs="Times New Roman"/>
          <w:sz w:val="24"/>
          <w:szCs w:val="24"/>
          <w:lang w:eastAsia="en-US"/>
        </w:rPr>
        <w:t xml:space="preserve"> пальца, содержащихся в </w:t>
      </w:r>
      <w:r w:rsidR="003C239C" w:rsidRPr="00A76B2D">
        <w:rPr>
          <w:rStyle w:val="FontStyle144"/>
          <w:rFonts w:ascii="Times New Roman" w:hAnsi="Times New Roman" w:cs="Times New Roman"/>
          <w:sz w:val="24"/>
          <w:szCs w:val="24"/>
          <w:lang w:eastAsia="en-US"/>
        </w:rPr>
        <w:t xml:space="preserve">записи спектральных данных изображения </w:t>
      </w:r>
      <w:r w:rsidRPr="00A76B2D">
        <w:rPr>
          <w:rStyle w:val="FontStyle144"/>
          <w:rFonts w:ascii="Times New Roman" w:hAnsi="Times New Roman" w:cs="Times New Roman"/>
          <w:sz w:val="24"/>
          <w:szCs w:val="24"/>
          <w:lang w:eastAsia="en-US"/>
        </w:rPr>
        <w:t>отпечатк</w:t>
      </w:r>
      <w:r w:rsidR="003C239C" w:rsidRPr="00A76B2D">
        <w:rPr>
          <w:rStyle w:val="FontStyle144"/>
          <w:rFonts w:ascii="Times New Roman" w:hAnsi="Times New Roman" w:cs="Times New Roman"/>
          <w:sz w:val="24"/>
          <w:szCs w:val="24"/>
          <w:lang w:eastAsia="en-US"/>
        </w:rPr>
        <w:t>а пальца</w:t>
      </w:r>
      <w:r w:rsidRPr="00A76B2D">
        <w:rPr>
          <w:rStyle w:val="FontStyle144"/>
          <w:rFonts w:ascii="Times New Roman" w:hAnsi="Times New Roman" w:cs="Times New Roman"/>
          <w:sz w:val="24"/>
          <w:szCs w:val="24"/>
          <w:lang w:eastAsia="en-US"/>
        </w:rPr>
        <w:t xml:space="preserve">, должно быть записано </w:t>
      </w:r>
      <w:r w:rsidR="00903B58" w:rsidRPr="00A76B2D">
        <w:rPr>
          <w:rStyle w:val="FontStyle144"/>
          <w:rFonts w:ascii="Times New Roman" w:hAnsi="Times New Roman" w:cs="Times New Roman"/>
          <w:sz w:val="24"/>
          <w:szCs w:val="24"/>
          <w:lang w:eastAsia="en-US"/>
        </w:rPr>
        <w:t>с использованием одного байта</w:t>
      </w:r>
      <w:r w:rsidRPr="00A76B2D">
        <w:rPr>
          <w:rStyle w:val="FontStyle144"/>
          <w:rFonts w:ascii="Times New Roman" w:hAnsi="Times New Roman" w:cs="Times New Roman"/>
          <w:sz w:val="24"/>
          <w:szCs w:val="24"/>
          <w:lang w:eastAsia="en-US"/>
        </w:rPr>
        <w:t xml:space="preserve">. Требуется как минимум одна запись </w:t>
      </w:r>
      <w:r w:rsidR="003E2493" w:rsidRPr="00A76B2D">
        <w:rPr>
          <w:rStyle w:val="FontStyle144"/>
          <w:rFonts w:ascii="Times New Roman" w:hAnsi="Times New Roman" w:cs="Times New Roman"/>
          <w:sz w:val="24"/>
          <w:szCs w:val="24"/>
          <w:lang w:eastAsia="en-US"/>
        </w:rPr>
        <w:t>данных</w:t>
      </w:r>
      <w:r w:rsidR="003C239C"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одн</w:t>
      </w:r>
      <w:r w:rsidR="003C239C" w:rsidRPr="00A76B2D">
        <w:rPr>
          <w:rStyle w:val="FontStyle144"/>
          <w:rFonts w:ascii="Times New Roman" w:hAnsi="Times New Roman" w:cs="Times New Roman"/>
          <w:sz w:val="24"/>
          <w:szCs w:val="24"/>
          <w:lang w:eastAsia="en-US"/>
        </w:rPr>
        <w:t>ого</w:t>
      </w:r>
      <w:r w:rsidRPr="00A76B2D">
        <w:rPr>
          <w:rStyle w:val="FontStyle144"/>
          <w:rFonts w:ascii="Times New Roman" w:hAnsi="Times New Roman" w:cs="Times New Roman"/>
          <w:sz w:val="24"/>
          <w:szCs w:val="24"/>
          <w:lang w:eastAsia="en-US"/>
        </w:rPr>
        <w:t xml:space="preserve"> пальц</w:t>
      </w:r>
      <w:r w:rsidR="003C239C" w:rsidRPr="00A76B2D">
        <w:rPr>
          <w:rStyle w:val="FontStyle144"/>
          <w:rFonts w:ascii="Times New Roman" w:hAnsi="Times New Roman" w:cs="Times New Roman"/>
          <w:sz w:val="24"/>
          <w:szCs w:val="24"/>
          <w:lang w:eastAsia="en-US"/>
        </w:rPr>
        <w:t>а</w:t>
      </w:r>
      <w:r w:rsidRPr="00A76B2D">
        <w:rPr>
          <w:rStyle w:val="FontStyle144"/>
          <w:rFonts w:ascii="Times New Roman" w:hAnsi="Times New Roman" w:cs="Times New Roman"/>
          <w:sz w:val="24"/>
          <w:szCs w:val="24"/>
          <w:lang w:eastAsia="en-US"/>
        </w:rPr>
        <w:t>.</w:t>
      </w:r>
    </w:p>
    <w:p w14:paraId="09751883" w14:textId="069654E1"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8.1.5 </w:t>
      </w:r>
      <w:r w:rsidRPr="00A76B2D">
        <w:rPr>
          <w:rStyle w:val="FontStyle119"/>
          <w:rFonts w:ascii="Times New Roman" w:hAnsi="Times New Roman" w:cs="Times New Roman"/>
          <w:sz w:val="24"/>
          <w:szCs w:val="24"/>
          <w:lang w:eastAsia="en-US"/>
        </w:rPr>
        <w:t xml:space="preserve">x </w:t>
      </w:r>
      <w:r w:rsidRPr="00A76B2D">
        <w:rPr>
          <w:rStyle w:val="FontStyle139"/>
          <w:rFonts w:ascii="Times New Roman" w:hAnsi="Times New Roman" w:cs="Times New Roman"/>
          <w:sz w:val="24"/>
          <w:szCs w:val="24"/>
          <w:lang w:eastAsia="en-US"/>
        </w:rPr>
        <w:t>(</w:t>
      </w:r>
      <w:r w:rsidR="003C239C" w:rsidRPr="00A76B2D">
        <w:rPr>
          <w:rStyle w:val="FontStyle139"/>
          <w:rFonts w:ascii="Times New Roman" w:hAnsi="Times New Roman" w:cs="Times New Roman"/>
          <w:sz w:val="24"/>
          <w:szCs w:val="24"/>
          <w:lang w:eastAsia="en-US"/>
        </w:rPr>
        <w:t>горизонтальное</w:t>
      </w:r>
      <w:r w:rsidRPr="00A76B2D">
        <w:rPr>
          <w:rStyle w:val="FontStyle139"/>
          <w:rFonts w:ascii="Times New Roman" w:hAnsi="Times New Roman" w:cs="Times New Roman"/>
          <w:sz w:val="24"/>
          <w:szCs w:val="24"/>
          <w:lang w:eastAsia="en-US"/>
        </w:rPr>
        <w:t xml:space="preserve">) </w:t>
      </w:r>
      <w:r w:rsidR="003C239C" w:rsidRPr="00A76B2D">
        <w:rPr>
          <w:rStyle w:val="FontStyle139"/>
          <w:rFonts w:ascii="Times New Roman" w:hAnsi="Times New Roman" w:cs="Times New Roman"/>
          <w:sz w:val="24"/>
          <w:szCs w:val="24"/>
          <w:lang w:eastAsia="en-US"/>
        </w:rPr>
        <w:t>разрешение</w:t>
      </w:r>
    </w:p>
    <w:p w14:paraId="19FF137F" w14:textId="01BA8E92" w:rsidR="00F03DCB" w:rsidRPr="00A76B2D" w:rsidRDefault="00F03DCB"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Разрешение в направлении </w:t>
      </w:r>
      <w:r w:rsidRPr="00A76B2D">
        <w:rPr>
          <w:rStyle w:val="FontStyle144"/>
          <w:rFonts w:ascii="Times New Roman" w:hAnsi="Times New Roman" w:cs="Times New Roman"/>
          <w:i/>
          <w:sz w:val="24"/>
          <w:szCs w:val="24"/>
          <w:lang w:eastAsia="en-US"/>
        </w:rPr>
        <w:t>x</w:t>
      </w:r>
      <w:r w:rsidRPr="00A76B2D">
        <w:rPr>
          <w:rStyle w:val="FontStyle144"/>
          <w:rFonts w:ascii="Times New Roman" w:hAnsi="Times New Roman" w:cs="Times New Roman"/>
          <w:sz w:val="24"/>
          <w:szCs w:val="24"/>
          <w:lang w:eastAsia="en-US"/>
        </w:rPr>
        <w:t xml:space="preserve"> изображения отпечатка пальца, представленного в записи (записях) </w:t>
      </w:r>
      <w:r w:rsidR="003E2493" w:rsidRPr="00A76B2D">
        <w:rPr>
          <w:rStyle w:val="FontStyle144"/>
          <w:rFonts w:ascii="Times New Roman" w:hAnsi="Times New Roman" w:cs="Times New Roman"/>
          <w:sz w:val="24"/>
          <w:szCs w:val="24"/>
          <w:lang w:eastAsia="en-US"/>
        </w:rPr>
        <w:t>данных</w:t>
      </w:r>
      <w:r w:rsidRPr="00A76B2D">
        <w:rPr>
          <w:rStyle w:val="FontStyle144"/>
          <w:rFonts w:ascii="Times New Roman" w:hAnsi="Times New Roman" w:cs="Times New Roman"/>
          <w:sz w:val="24"/>
          <w:szCs w:val="24"/>
          <w:lang w:eastAsia="en-US"/>
        </w:rPr>
        <w:t xml:space="preserve"> одного пальца, должно быть записано </w:t>
      </w:r>
      <w:r w:rsidR="00903B58" w:rsidRPr="00A76B2D">
        <w:rPr>
          <w:rStyle w:val="FontStyle144"/>
          <w:rFonts w:ascii="Times New Roman" w:hAnsi="Times New Roman" w:cs="Times New Roman"/>
          <w:sz w:val="24"/>
          <w:szCs w:val="24"/>
          <w:lang w:eastAsia="en-US"/>
        </w:rPr>
        <w:t xml:space="preserve">с использованием двух байтов </w:t>
      </w:r>
      <w:r w:rsidRPr="00A76B2D">
        <w:rPr>
          <w:rStyle w:val="FontStyle144"/>
          <w:rFonts w:ascii="Times New Roman" w:hAnsi="Times New Roman" w:cs="Times New Roman"/>
          <w:sz w:val="24"/>
          <w:szCs w:val="24"/>
          <w:lang w:eastAsia="en-US"/>
        </w:rPr>
        <w:t xml:space="preserve">и иметь единицы измерения пиксель на сантиметр. Значение разрешения </w:t>
      </w:r>
      <w:r w:rsidRPr="00A76B2D">
        <w:rPr>
          <w:rStyle w:val="FontStyle144"/>
          <w:rFonts w:ascii="Times New Roman" w:hAnsi="Times New Roman" w:cs="Times New Roman"/>
          <w:i/>
          <w:sz w:val="24"/>
          <w:szCs w:val="24"/>
          <w:lang w:eastAsia="en-US"/>
        </w:rPr>
        <w:t xml:space="preserve">x </w:t>
      </w:r>
      <w:r w:rsidRPr="00A76B2D">
        <w:rPr>
          <w:rStyle w:val="FontStyle144"/>
          <w:rFonts w:ascii="Times New Roman" w:hAnsi="Times New Roman" w:cs="Times New Roman"/>
          <w:sz w:val="24"/>
          <w:szCs w:val="24"/>
          <w:lang w:eastAsia="en-US"/>
        </w:rPr>
        <w:t>должно быть ROUND(</w:t>
      </w:r>
      <w:proofErr w:type="spellStart"/>
      <w:r w:rsidRPr="00A76B2D">
        <w:rPr>
          <w:rStyle w:val="FontStyle144"/>
          <w:rFonts w:ascii="Times New Roman" w:hAnsi="Times New Roman" w:cs="Times New Roman"/>
          <w:sz w:val="24"/>
          <w:szCs w:val="24"/>
          <w:lang w:eastAsia="en-US"/>
        </w:rPr>
        <w:t>ppcm</w:t>
      </w:r>
      <w:proofErr w:type="spellEnd"/>
      <w:r w:rsidRPr="00A76B2D">
        <w:rPr>
          <w:rStyle w:val="FontStyle144"/>
          <w:rFonts w:ascii="Times New Roman" w:hAnsi="Times New Roman" w:cs="Times New Roman"/>
          <w:sz w:val="24"/>
          <w:szCs w:val="24"/>
          <w:lang w:eastAsia="en-US"/>
        </w:rPr>
        <w:t>) и не должно быть равно нулю.</w:t>
      </w:r>
    </w:p>
    <w:p w14:paraId="083F8BEE" w14:textId="34B769C2"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8.1.6 </w:t>
      </w:r>
      <w:r w:rsidRPr="00A76B2D">
        <w:rPr>
          <w:rStyle w:val="FontStyle119"/>
          <w:rFonts w:ascii="Times New Roman" w:hAnsi="Times New Roman" w:cs="Times New Roman"/>
          <w:sz w:val="24"/>
          <w:szCs w:val="24"/>
          <w:lang w:eastAsia="en-US"/>
        </w:rPr>
        <w:t xml:space="preserve">y </w:t>
      </w:r>
      <w:r w:rsidRPr="00A76B2D">
        <w:rPr>
          <w:rStyle w:val="FontStyle139"/>
          <w:rFonts w:ascii="Times New Roman" w:hAnsi="Times New Roman" w:cs="Times New Roman"/>
          <w:sz w:val="24"/>
          <w:szCs w:val="24"/>
          <w:lang w:eastAsia="en-US"/>
        </w:rPr>
        <w:t>(</w:t>
      </w:r>
      <w:r w:rsidR="00F03DCB" w:rsidRPr="00A76B2D">
        <w:rPr>
          <w:rStyle w:val="FontStyle139"/>
          <w:rFonts w:ascii="Times New Roman" w:hAnsi="Times New Roman" w:cs="Times New Roman"/>
          <w:sz w:val="24"/>
          <w:szCs w:val="24"/>
          <w:lang w:eastAsia="en-US"/>
        </w:rPr>
        <w:t>вертикальное</w:t>
      </w:r>
      <w:r w:rsidRPr="00A76B2D">
        <w:rPr>
          <w:rStyle w:val="FontStyle139"/>
          <w:rFonts w:ascii="Times New Roman" w:hAnsi="Times New Roman" w:cs="Times New Roman"/>
          <w:sz w:val="24"/>
          <w:szCs w:val="24"/>
          <w:lang w:eastAsia="en-US"/>
        </w:rPr>
        <w:t xml:space="preserve">) </w:t>
      </w:r>
      <w:r w:rsidR="00F03DCB" w:rsidRPr="00A76B2D">
        <w:rPr>
          <w:rStyle w:val="FontStyle139"/>
          <w:rFonts w:ascii="Times New Roman" w:hAnsi="Times New Roman" w:cs="Times New Roman"/>
          <w:sz w:val="24"/>
          <w:szCs w:val="24"/>
          <w:lang w:eastAsia="en-US"/>
        </w:rPr>
        <w:t>разрешение</w:t>
      </w:r>
    </w:p>
    <w:p w14:paraId="502A9589" w14:textId="399AB191" w:rsidR="00F03DCB" w:rsidRPr="00A76B2D" w:rsidRDefault="00F03DCB"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Разрешение в направлении </w:t>
      </w:r>
      <w:r w:rsidRPr="00A76B2D">
        <w:rPr>
          <w:rStyle w:val="FontStyle144"/>
          <w:rFonts w:ascii="Times New Roman" w:hAnsi="Times New Roman" w:cs="Times New Roman"/>
          <w:i/>
          <w:sz w:val="24"/>
          <w:szCs w:val="24"/>
          <w:lang w:eastAsia="en-US"/>
        </w:rPr>
        <w:t>y</w:t>
      </w:r>
      <w:r w:rsidRPr="00A76B2D">
        <w:rPr>
          <w:rStyle w:val="FontStyle144"/>
          <w:rFonts w:ascii="Times New Roman" w:hAnsi="Times New Roman" w:cs="Times New Roman"/>
          <w:sz w:val="24"/>
          <w:szCs w:val="24"/>
          <w:lang w:eastAsia="en-US"/>
        </w:rPr>
        <w:t xml:space="preserve"> изображения отпечатка пальца, представленного в записи (записях) </w:t>
      </w:r>
      <w:r w:rsidR="003E2493" w:rsidRPr="00A76B2D">
        <w:rPr>
          <w:rStyle w:val="FontStyle144"/>
          <w:rFonts w:ascii="Times New Roman" w:hAnsi="Times New Roman" w:cs="Times New Roman"/>
          <w:sz w:val="24"/>
          <w:szCs w:val="24"/>
          <w:lang w:eastAsia="en-US"/>
        </w:rPr>
        <w:t>данных</w:t>
      </w:r>
      <w:r w:rsidRPr="00A76B2D">
        <w:rPr>
          <w:rStyle w:val="FontStyle144"/>
          <w:rFonts w:ascii="Times New Roman" w:hAnsi="Times New Roman" w:cs="Times New Roman"/>
          <w:sz w:val="24"/>
          <w:szCs w:val="24"/>
          <w:lang w:eastAsia="en-US"/>
        </w:rPr>
        <w:t xml:space="preserve"> одного пальца, должно быть записано </w:t>
      </w:r>
      <w:r w:rsidR="00903B58" w:rsidRPr="00A76B2D">
        <w:rPr>
          <w:rStyle w:val="FontStyle144"/>
          <w:rFonts w:ascii="Times New Roman" w:hAnsi="Times New Roman" w:cs="Times New Roman"/>
          <w:sz w:val="24"/>
          <w:szCs w:val="24"/>
          <w:lang w:eastAsia="en-US"/>
        </w:rPr>
        <w:t xml:space="preserve">с использованием двух байтов </w:t>
      </w:r>
      <w:r w:rsidRPr="00A76B2D">
        <w:rPr>
          <w:rStyle w:val="FontStyle144"/>
          <w:rFonts w:ascii="Times New Roman" w:hAnsi="Times New Roman" w:cs="Times New Roman"/>
          <w:sz w:val="24"/>
          <w:szCs w:val="24"/>
          <w:lang w:eastAsia="en-US"/>
        </w:rPr>
        <w:t xml:space="preserve">и иметь единицы измерения пиксель на сантиметр. Значение разрешения </w:t>
      </w:r>
      <w:r w:rsidRPr="00A76B2D">
        <w:rPr>
          <w:rStyle w:val="FontStyle144"/>
          <w:rFonts w:ascii="Times New Roman" w:hAnsi="Times New Roman" w:cs="Times New Roman"/>
          <w:i/>
          <w:sz w:val="24"/>
          <w:szCs w:val="24"/>
          <w:lang w:eastAsia="en-US"/>
        </w:rPr>
        <w:t>у</w:t>
      </w:r>
      <w:r w:rsidRPr="00A76B2D">
        <w:rPr>
          <w:rStyle w:val="FontStyle144"/>
          <w:rFonts w:ascii="Times New Roman" w:hAnsi="Times New Roman" w:cs="Times New Roman"/>
          <w:sz w:val="24"/>
          <w:szCs w:val="24"/>
          <w:lang w:eastAsia="en-US"/>
        </w:rPr>
        <w:t xml:space="preserve"> должно быть ROUND(</w:t>
      </w:r>
      <w:proofErr w:type="spellStart"/>
      <w:r w:rsidRPr="00A76B2D">
        <w:rPr>
          <w:rStyle w:val="FontStyle144"/>
          <w:rFonts w:ascii="Times New Roman" w:hAnsi="Times New Roman" w:cs="Times New Roman"/>
          <w:sz w:val="24"/>
          <w:szCs w:val="24"/>
          <w:lang w:eastAsia="en-US"/>
        </w:rPr>
        <w:t>ppcm</w:t>
      </w:r>
      <w:proofErr w:type="spellEnd"/>
      <w:r w:rsidRPr="00A76B2D">
        <w:rPr>
          <w:rStyle w:val="FontStyle144"/>
          <w:rFonts w:ascii="Times New Roman" w:hAnsi="Times New Roman" w:cs="Times New Roman"/>
          <w:sz w:val="24"/>
          <w:szCs w:val="24"/>
          <w:lang w:eastAsia="en-US"/>
        </w:rPr>
        <w:t>) и не должно быть равно нулю.</w:t>
      </w:r>
    </w:p>
    <w:p w14:paraId="44F393C0" w14:textId="1C969D36"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8.1.7 </w:t>
      </w:r>
      <w:r w:rsidR="00F03DCB" w:rsidRPr="00A76B2D">
        <w:rPr>
          <w:rStyle w:val="FontStyle139"/>
          <w:rFonts w:ascii="Times New Roman" w:hAnsi="Times New Roman" w:cs="Times New Roman"/>
          <w:sz w:val="24"/>
          <w:szCs w:val="24"/>
          <w:lang w:eastAsia="en-US"/>
        </w:rPr>
        <w:t xml:space="preserve">Число ячеек в </w:t>
      </w:r>
      <w:r w:rsidRPr="00F83C03">
        <w:rPr>
          <w:rStyle w:val="FontStyle116"/>
          <w:i/>
          <w:iCs/>
          <w:sz w:val="24"/>
          <w:szCs w:val="24"/>
          <w:lang w:eastAsia="en-US"/>
        </w:rPr>
        <w:t>x</w:t>
      </w:r>
      <w:r w:rsidRPr="00A76B2D">
        <w:rPr>
          <w:rStyle w:val="FontStyle139"/>
          <w:rFonts w:ascii="Times New Roman" w:hAnsi="Times New Roman" w:cs="Times New Roman"/>
          <w:sz w:val="24"/>
          <w:szCs w:val="24"/>
          <w:lang w:eastAsia="en-US"/>
        </w:rPr>
        <w:t>-</w:t>
      </w:r>
      <w:r w:rsidR="00F03DCB" w:rsidRPr="00A76B2D">
        <w:rPr>
          <w:rStyle w:val="FontStyle139"/>
          <w:rFonts w:ascii="Times New Roman" w:hAnsi="Times New Roman" w:cs="Times New Roman"/>
          <w:sz w:val="24"/>
          <w:szCs w:val="24"/>
          <w:lang w:eastAsia="en-US"/>
        </w:rPr>
        <w:t>направлении</w:t>
      </w:r>
    </w:p>
    <w:p w14:paraId="4F781952" w14:textId="7F888152" w:rsidR="008601BE" w:rsidRPr="00A76B2D" w:rsidRDefault="00F03DCB"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Число ячеек,</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которые охватывают</w:t>
      </w:r>
      <w:r w:rsidR="008601BE" w:rsidRPr="00A76B2D">
        <w:rPr>
          <w:rStyle w:val="FontStyle144"/>
          <w:rFonts w:ascii="Times New Roman" w:hAnsi="Times New Roman" w:cs="Times New Roman"/>
          <w:sz w:val="24"/>
          <w:szCs w:val="24"/>
          <w:lang w:eastAsia="en-US"/>
        </w:rPr>
        <w:t xml:space="preserve"> </w:t>
      </w:r>
      <w:r w:rsidR="00372EDF" w:rsidRPr="00A76B2D">
        <w:rPr>
          <w:rStyle w:val="FontStyle144"/>
          <w:rFonts w:ascii="Times New Roman" w:hAnsi="Times New Roman" w:cs="Times New Roman"/>
          <w:sz w:val="24"/>
          <w:szCs w:val="24"/>
          <w:lang w:eastAsia="en-US"/>
        </w:rPr>
        <w:t>изображения отпечатка пальца</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в</w:t>
      </w:r>
      <w:r w:rsidR="008601BE" w:rsidRPr="00A76B2D">
        <w:rPr>
          <w:rStyle w:val="FontStyle144"/>
          <w:rFonts w:ascii="Times New Roman" w:hAnsi="Times New Roman" w:cs="Times New Roman"/>
          <w:sz w:val="24"/>
          <w:szCs w:val="24"/>
          <w:lang w:eastAsia="en-US"/>
        </w:rPr>
        <w:t xml:space="preserve"> </w:t>
      </w:r>
      <w:r w:rsidR="008601BE" w:rsidRPr="00A76B2D">
        <w:rPr>
          <w:rStyle w:val="FontStyle137"/>
          <w:spacing w:val="0"/>
          <w:sz w:val="24"/>
          <w:szCs w:val="24"/>
          <w:lang w:eastAsia="en-US"/>
        </w:rPr>
        <w:t>x</w:t>
      </w:r>
      <w:r w:rsidR="008601BE" w:rsidRPr="00A76B2D">
        <w:rPr>
          <w:rStyle w:val="FontStyle144"/>
          <w:rFonts w:ascii="Times New Roman" w:hAnsi="Times New Roman" w:cs="Times New Roman"/>
          <w:sz w:val="24"/>
          <w:szCs w:val="24"/>
          <w:lang w:eastAsia="en-US"/>
        </w:rPr>
        <w:t>-</w:t>
      </w:r>
      <w:r w:rsidRPr="00A76B2D">
        <w:rPr>
          <w:rStyle w:val="FontStyle144"/>
          <w:rFonts w:ascii="Times New Roman" w:hAnsi="Times New Roman" w:cs="Times New Roman"/>
          <w:sz w:val="24"/>
          <w:szCs w:val="24"/>
          <w:lang w:eastAsia="en-US"/>
        </w:rPr>
        <w:t xml:space="preserve">направлении, должно быть записано </w:t>
      </w:r>
      <w:r w:rsidR="00903B58" w:rsidRPr="00A76B2D">
        <w:rPr>
          <w:rStyle w:val="FontStyle144"/>
          <w:rFonts w:ascii="Times New Roman" w:hAnsi="Times New Roman" w:cs="Times New Roman"/>
          <w:sz w:val="24"/>
          <w:szCs w:val="24"/>
          <w:lang w:eastAsia="en-US"/>
        </w:rPr>
        <w:t>с использованием двух байтов</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Требуется как минимум одна ячейка</w:t>
      </w:r>
      <w:r w:rsidR="008601BE" w:rsidRPr="00A76B2D">
        <w:rPr>
          <w:rStyle w:val="FontStyle144"/>
          <w:rFonts w:ascii="Times New Roman" w:hAnsi="Times New Roman" w:cs="Times New Roman"/>
          <w:sz w:val="24"/>
          <w:szCs w:val="24"/>
          <w:lang w:eastAsia="en-US"/>
        </w:rPr>
        <w:t>.</w:t>
      </w:r>
    </w:p>
    <w:p w14:paraId="4D704032" w14:textId="1470C1D4"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8.1.8 </w:t>
      </w:r>
      <w:r w:rsidR="00F03DCB" w:rsidRPr="00A76B2D">
        <w:rPr>
          <w:rStyle w:val="FontStyle139"/>
          <w:rFonts w:ascii="Times New Roman" w:hAnsi="Times New Roman" w:cs="Times New Roman"/>
          <w:sz w:val="24"/>
          <w:szCs w:val="24"/>
          <w:lang w:eastAsia="en-US"/>
        </w:rPr>
        <w:t>Число ячеек в</w:t>
      </w:r>
      <w:r w:rsidRPr="00A76B2D">
        <w:rPr>
          <w:rStyle w:val="FontStyle139"/>
          <w:rFonts w:ascii="Times New Roman" w:hAnsi="Times New Roman" w:cs="Times New Roman"/>
          <w:sz w:val="24"/>
          <w:szCs w:val="24"/>
          <w:lang w:eastAsia="en-US"/>
        </w:rPr>
        <w:t xml:space="preserve"> </w:t>
      </w:r>
      <w:r w:rsidRPr="00A76B2D">
        <w:rPr>
          <w:rStyle w:val="FontStyle116"/>
          <w:i/>
          <w:sz w:val="24"/>
          <w:szCs w:val="24"/>
          <w:lang w:eastAsia="en-US"/>
        </w:rPr>
        <w:t>y</w:t>
      </w:r>
      <w:r w:rsidRPr="00A76B2D">
        <w:rPr>
          <w:rStyle w:val="FontStyle139"/>
          <w:rFonts w:ascii="Times New Roman" w:hAnsi="Times New Roman" w:cs="Times New Roman"/>
          <w:sz w:val="24"/>
          <w:szCs w:val="24"/>
          <w:lang w:eastAsia="en-US"/>
        </w:rPr>
        <w:t>-</w:t>
      </w:r>
      <w:r w:rsidR="00F03DCB" w:rsidRPr="00A76B2D">
        <w:rPr>
          <w:rStyle w:val="FontStyle139"/>
          <w:rFonts w:ascii="Times New Roman" w:hAnsi="Times New Roman" w:cs="Times New Roman"/>
          <w:sz w:val="24"/>
          <w:szCs w:val="24"/>
          <w:lang w:eastAsia="en-US"/>
        </w:rPr>
        <w:t>направлении</w:t>
      </w:r>
    </w:p>
    <w:p w14:paraId="665B9D19" w14:textId="78FFFB0B" w:rsidR="008601BE" w:rsidRPr="00A76B2D" w:rsidRDefault="00D66E39"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Чи</w:t>
      </w:r>
      <w:r w:rsidR="00F03DCB" w:rsidRPr="00A76B2D">
        <w:rPr>
          <w:rStyle w:val="FontStyle144"/>
          <w:rFonts w:ascii="Times New Roman" w:hAnsi="Times New Roman" w:cs="Times New Roman"/>
          <w:sz w:val="24"/>
          <w:szCs w:val="24"/>
          <w:lang w:eastAsia="en-US"/>
        </w:rPr>
        <w:t xml:space="preserve">сло ячеек, которые охватывают изображения отпечатка пальца в </w:t>
      </w:r>
      <w:r w:rsidR="008601BE" w:rsidRPr="00A76B2D">
        <w:rPr>
          <w:rStyle w:val="FontStyle137"/>
          <w:spacing w:val="0"/>
          <w:sz w:val="24"/>
          <w:szCs w:val="24"/>
          <w:lang w:eastAsia="en-US"/>
        </w:rPr>
        <w:t>y</w:t>
      </w:r>
      <w:r w:rsidR="008601BE" w:rsidRPr="00A76B2D">
        <w:rPr>
          <w:rStyle w:val="FontStyle144"/>
          <w:rFonts w:ascii="Times New Roman" w:hAnsi="Times New Roman" w:cs="Times New Roman"/>
          <w:sz w:val="24"/>
          <w:szCs w:val="24"/>
          <w:lang w:eastAsia="en-US"/>
        </w:rPr>
        <w:t>-</w:t>
      </w:r>
      <w:r w:rsidR="00F03DCB" w:rsidRPr="00A76B2D">
        <w:rPr>
          <w:rStyle w:val="FontStyle144"/>
          <w:rFonts w:ascii="Times New Roman" w:hAnsi="Times New Roman" w:cs="Times New Roman"/>
          <w:sz w:val="24"/>
          <w:szCs w:val="24"/>
          <w:lang w:eastAsia="en-US"/>
        </w:rPr>
        <w:t xml:space="preserve"> направлении, должно быть записано </w:t>
      </w:r>
      <w:r w:rsidR="00903B58" w:rsidRPr="00A76B2D">
        <w:rPr>
          <w:rStyle w:val="FontStyle144"/>
          <w:rFonts w:ascii="Times New Roman" w:hAnsi="Times New Roman" w:cs="Times New Roman"/>
          <w:sz w:val="24"/>
          <w:szCs w:val="24"/>
          <w:lang w:eastAsia="en-US"/>
        </w:rPr>
        <w:t>с использованием двух байтов</w:t>
      </w:r>
      <w:r w:rsidR="00F03DCB" w:rsidRPr="00A76B2D">
        <w:rPr>
          <w:rStyle w:val="FontStyle144"/>
          <w:rFonts w:ascii="Times New Roman" w:hAnsi="Times New Roman" w:cs="Times New Roman"/>
          <w:sz w:val="24"/>
          <w:szCs w:val="24"/>
          <w:lang w:eastAsia="en-US"/>
        </w:rPr>
        <w:t>. Требуется как минимум одна ячейка</w:t>
      </w:r>
      <w:r w:rsidR="008601BE" w:rsidRPr="00A76B2D">
        <w:rPr>
          <w:rStyle w:val="FontStyle144"/>
          <w:rFonts w:ascii="Times New Roman" w:hAnsi="Times New Roman" w:cs="Times New Roman"/>
          <w:sz w:val="24"/>
          <w:szCs w:val="24"/>
          <w:lang w:eastAsia="en-US"/>
        </w:rPr>
        <w:t>.</w:t>
      </w:r>
    </w:p>
    <w:p w14:paraId="63A6A73D" w14:textId="5B836B91"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8.1.9 </w:t>
      </w:r>
      <w:r w:rsidR="00F03DCB" w:rsidRPr="00A76B2D">
        <w:rPr>
          <w:rStyle w:val="FontStyle139"/>
          <w:rFonts w:ascii="Times New Roman" w:hAnsi="Times New Roman" w:cs="Times New Roman"/>
          <w:sz w:val="24"/>
          <w:szCs w:val="24"/>
          <w:lang w:eastAsia="en-US"/>
        </w:rPr>
        <w:t xml:space="preserve">Число пикселей в ячейках в </w:t>
      </w:r>
      <w:r w:rsidRPr="00A76B2D">
        <w:rPr>
          <w:rStyle w:val="FontStyle116"/>
          <w:i/>
          <w:sz w:val="24"/>
          <w:szCs w:val="24"/>
          <w:lang w:eastAsia="en-US"/>
        </w:rPr>
        <w:t>x</w:t>
      </w:r>
      <w:r w:rsidRPr="00A76B2D">
        <w:rPr>
          <w:rStyle w:val="FontStyle139"/>
          <w:rFonts w:ascii="Times New Roman" w:hAnsi="Times New Roman" w:cs="Times New Roman"/>
          <w:sz w:val="24"/>
          <w:szCs w:val="24"/>
          <w:lang w:eastAsia="en-US"/>
        </w:rPr>
        <w:t>-</w:t>
      </w:r>
      <w:r w:rsidR="00F03DCB" w:rsidRPr="00A76B2D">
        <w:rPr>
          <w:rStyle w:val="FontStyle139"/>
          <w:rFonts w:ascii="Times New Roman" w:hAnsi="Times New Roman" w:cs="Times New Roman"/>
          <w:sz w:val="24"/>
          <w:szCs w:val="24"/>
          <w:lang w:eastAsia="en-US"/>
        </w:rPr>
        <w:t>направлении</w:t>
      </w:r>
    </w:p>
    <w:p w14:paraId="0B6AC33A" w14:textId="741D9E2C" w:rsidR="008601BE" w:rsidRPr="00A76B2D" w:rsidRDefault="00F03DCB"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Число пикселей, которые охватывают ячейку</w:t>
      </w:r>
      <w:r w:rsidR="008601BE" w:rsidRPr="00A76B2D">
        <w:rPr>
          <w:rStyle w:val="FontStyle144"/>
          <w:rFonts w:ascii="Times New Roman" w:hAnsi="Times New Roman" w:cs="Times New Roman"/>
          <w:sz w:val="24"/>
          <w:szCs w:val="24"/>
          <w:lang w:eastAsia="en-US"/>
        </w:rPr>
        <w:t xml:space="preserve"> </w:t>
      </w:r>
      <w:r w:rsidR="00372EDF" w:rsidRPr="00A76B2D">
        <w:rPr>
          <w:rStyle w:val="FontStyle144"/>
          <w:rFonts w:ascii="Times New Roman" w:hAnsi="Times New Roman" w:cs="Times New Roman"/>
          <w:sz w:val="24"/>
          <w:szCs w:val="24"/>
          <w:lang w:eastAsia="en-US"/>
        </w:rPr>
        <w:t>изображения отпечатка пальца</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в</w:t>
      </w:r>
      <w:r w:rsidR="008601BE" w:rsidRPr="00A76B2D">
        <w:rPr>
          <w:rStyle w:val="FontStyle144"/>
          <w:rFonts w:ascii="Times New Roman" w:hAnsi="Times New Roman" w:cs="Times New Roman"/>
          <w:sz w:val="24"/>
          <w:szCs w:val="24"/>
          <w:lang w:eastAsia="en-US"/>
        </w:rPr>
        <w:t xml:space="preserve"> </w:t>
      </w:r>
      <w:r w:rsidR="008601BE" w:rsidRPr="00A76B2D">
        <w:rPr>
          <w:rStyle w:val="FontStyle137"/>
          <w:spacing w:val="0"/>
          <w:sz w:val="24"/>
          <w:szCs w:val="24"/>
          <w:lang w:eastAsia="en-US"/>
        </w:rPr>
        <w:t>x</w:t>
      </w:r>
      <w:r w:rsidR="008601BE" w:rsidRPr="00A76B2D">
        <w:rPr>
          <w:rStyle w:val="FontStyle144"/>
          <w:rFonts w:ascii="Times New Roman" w:hAnsi="Times New Roman" w:cs="Times New Roman"/>
          <w:sz w:val="24"/>
          <w:szCs w:val="24"/>
          <w:lang w:eastAsia="en-US"/>
        </w:rPr>
        <w:t>-</w:t>
      </w:r>
      <w:r w:rsidRPr="00A76B2D">
        <w:rPr>
          <w:rStyle w:val="FontStyle144"/>
          <w:rFonts w:ascii="Times New Roman" w:hAnsi="Times New Roman" w:cs="Times New Roman"/>
          <w:sz w:val="24"/>
          <w:szCs w:val="24"/>
          <w:lang w:eastAsia="en-US"/>
        </w:rPr>
        <w:t xml:space="preserve">направлении должно быть записано </w:t>
      </w:r>
      <w:r w:rsidR="00903B58" w:rsidRPr="00A76B2D">
        <w:rPr>
          <w:rStyle w:val="FontStyle144"/>
          <w:rFonts w:ascii="Times New Roman" w:hAnsi="Times New Roman" w:cs="Times New Roman"/>
          <w:sz w:val="24"/>
          <w:szCs w:val="24"/>
          <w:lang w:eastAsia="en-US"/>
        </w:rPr>
        <w:t>с использованием двух байтов</w:t>
      </w:r>
      <w:r w:rsidR="008601BE" w:rsidRPr="00A76B2D">
        <w:rPr>
          <w:rStyle w:val="FontStyle144"/>
          <w:rFonts w:ascii="Times New Roman" w:hAnsi="Times New Roman" w:cs="Times New Roman"/>
          <w:sz w:val="24"/>
          <w:szCs w:val="24"/>
          <w:lang w:eastAsia="en-US"/>
        </w:rPr>
        <w:t>.</w:t>
      </w:r>
    </w:p>
    <w:p w14:paraId="19D04969" w14:textId="2FEC06DF"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8.1.10 </w:t>
      </w:r>
      <w:r w:rsidR="00F03DCB" w:rsidRPr="00A76B2D">
        <w:rPr>
          <w:rStyle w:val="FontStyle139"/>
          <w:rFonts w:ascii="Times New Roman" w:hAnsi="Times New Roman" w:cs="Times New Roman"/>
          <w:sz w:val="24"/>
          <w:szCs w:val="24"/>
          <w:lang w:eastAsia="en-US"/>
        </w:rPr>
        <w:t>Число пикселей в ячейках в</w:t>
      </w:r>
      <w:r w:rsidRPr="00A76B2D">
        <w:rPr>
          <w:rStyle w:val="FontStyle139"/>
          <w:rFonts w:ascii="Times New Roman" w:hAnsi="Times New Roman" w:cs="Times New Roman"/>
          <w:sz w:val="24"/>
          <w:szCs w:val="24"/>
          <w:lang w:eastAsia="en-US"/>
        </w:rPr>
        <w:t xml:space="preserve"> </w:t>
      </w:r>
      <w:r w:rsidRPr="00A76B2D">
        <w:rPr>
          <w:rStyle w:val="FontStyle116"/>
          <w:i/>
          <w:sz w:val="24"/>
          <w:szCs w:val="24"/>
          <w:lang w:eastAsia="en-US"/>
        </w:rPr>
        <w:t>y</w:t>
      </w:r>
      <w:r w:rsidRPr="00A76B2D">
        <w:rPr>
          <w:rStyle w:val="FontStyle139"/>
          <w:rFonts w:ascii="Times New Roman" w:hAnsi="Times New Roman" w:cs="Times New Roman"/>
          <w:sz w:val="24"/>
          <w:szCs w:val="24"/>
          <w:lang w:eastAsia="en-US"/>
        </w:rPr>
        <w:t>-</w:t>
      </w:r>
      <w:r w:rsidR="00F03DCB" w:rsidRPr="00A76B2D">
        <w:rPr>
          <w:rStyle w:val="FontStyle139"/>
          <w:rFonts w:ascii="Times New Roman" w:hAnsi="Times New Roman" w:cs="Times New Roman"/>
          <w:sz w:val="24"/>
          <w:szCs w:val="24"/>
          <w:lang w:eastAsia="en-US"/>
        </w:rPr>
        <w:t>направлении</w:t>
      </w:r>
    </w:p>
    <w:p w14:paraId="669D039B" w14:textId="2F49E756" w:rsidR="008601BE" w:rsidRPr="00A76B2D" w:rsidRDefault="00F03DCB"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Число пикселей, которые охватывают ячейку изображения отпечатка пальца в</w:t>
      </w:r>
      <w:r w:rsidR="008601BE" w:rsidRPr="00A76B2D">
        <w:rPr>
          <w:rStyle w:val="FontStyle144"/>
          <w:rFonts w:ascii="Times New Roman" w:hAnsi="Times New Roman" w:cs="Times New Roman"/>
          <w:sz w:val="24"/>
          <w:szCs w:val="24"/>
          <w:lang w:eastAsia="en-US"/>
        </w:rPr>
        <w:t xml:space="preserve"> </w:t>
      </w:r>
      <w:r w:rsidR="008601BE" w:rsidRPr="00A76B2D">
        <w:rPr>
          <w:rStyle w:val="FontStyle137"/>
          <w:spacing w:val="0"/>
          <w:sz w:val="24"/>
          <w:szCs w:val="24"/>
          <w:lang w:eastAsia="en-US"/>
        </w:rPr>
        <w:t>y</w:t>
      </w:r>
      <w:r w:rsidR="008601BE" w:rsidRPr="00A76B2D">
        <w:rPr>
          <w:rStyle w:val="FontStyle144"/>
          <w:rFonts w:ascii="Times New Roman" w:hAnsi="Times New Roman" w:cs="Times New Roman"/>
          <w:sz w:val="24"/>
          <w:szCs w:val="24"/>
          <w:lang w:eastAsia="en-US"/>
        </w:rPr>
        <w:t>-</w:t>
      </w:r>
      <w:r w:rsidRPr="00A76B2D">
        <w:rPr>
          <w:rStyle w:val="FontStyle144"/>
          <w:rFonts w:ascii="Times New Roman" w:hAnsi="Times New Roman" w:cs="Times New Roman"/>
          <w:sz w:val="24"/>
          <w:szCs w:val="24"/>
          <w:lang w:eastAsia="en-US"/>
        </w:rPr>
        <w:t xml:space="preserve">направлении должно быть записано </w:t>
      </w:r>
      <w:r w:rsidR="00903B58" w:rsidRPr="00A76B2D">
        <w:rPr>
          <w:rStyle w:val="FontStyle144"/>
          <w:rFonts w:ascii="Times New Roman" w:hAnsi="Times New Roman" w:cs="Times New Roman"/>
          <w:sz w:val="24"/>
          <w:szCs w:val="24"/>
          <w:lang w:eastAsia="en-US"/>
        </w:rPr>
        <w:t>с использованием двух байтов</w:t>
      </w:r>
      <w:r w:rsidR="008601BE" w:rsidRPr="00A76B2D">
        <w:rPr>
          <w:rStyle w:val="FontStyle144"/>
          <w:rFonts w:ascii="Times New Roman" w:hAnsi="Times New Roman" w:cs="Times New Roman"/>
          <w:sz w:val="24"/>
          <w:szCs w:val="24"/>
          <w:lang w:eastAsia="en-US"/>
        </w:rPr>
        <w:t>.</w:t>
      </w:r>
    </w:p>
    <w:p w14:paraId="30A02F92" w14:textId="6AD0E086"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8.1.11 </w:t>
      </w:r>
      <w:r w:rsidR="00F03DCB" w:rsidRPr="00A76B2D">
        <w:rPr>
          <w:rStyle w:val="FontStyle139"/>
          <w:rFonts w:ascii="Times New Roman" w:hAnsi="Times New Roman" w:cs="Times New Roman"/>
          <w:sz w:val="24"/>
          <w:szCs w:val="24"/>
          <w:lang w:eastAsia="en-US"/>
        </w:rPr>
        <w:t>Число пикселей между центрами ячеек в</w:t>
      </w:r>
      <w:r w:rsidRPr="00A76B2D">
        <w:rPr>
          <w:rStyle w:val="FontStyle139"/>
          <w:rFonts w:ascii="Times New Roman" w:hAnsi="Times New Roman" w:cs="Times New Roman"/>
          <w:sz w:val="24"/>
          <w:szCs w:val="24"/>
          <w:lang w:eastAsia="en-US"/>
        </w:rPr>
        <w:t xml:space="preserve"> </w:t>
      </w:r>
      <w:r w:rsidRPr="00A76B2D">
        <w:rPr>
          <w:rStyle w:val="FontStyle116"/>
          <w:i/>
          <w:sz w:val="24"/>
          <w:szCs w:val="24"/>
          <w:lang w:eastAsia="en-US"/>
        </w:rPr>
        <w:t>x</w:t>
      </w:r>
      <w:r w:rsidRPr="00A76B2D">
        <w:rPr>
          <w:rStyle w:val="FontStyle139"/>
          <w:rFonts w:ascii="Times New Roman" w:hAnsi="Times New Roman" w:cs="Times New Roman"/>
          <w:i/>
          <w:sz w:val="24"/>
          <w:szCs w:val="24"/>
          <w:lang w:eastAsia="en-US"/>
        </w:rPr>
        <w:t>-</w:t>
      </w:r>
      <w:r w:rsidR="00F03DCB" w:rsidRPr="00A76B2D">
        <w:rPr>
          <w:rStyle w:val="FontStyle139"/>
          <w:rFonts w:ascii="Times New Roman" w:hAnsi="Times New Roman" w:cs="Times New Roman"/>
          <w:sz w:val="24"/>
          <w:szCs w:val="24"/>
          <w:lang w:eastAsia="en-US"/>
        </w:rPr>
        <w:t>направлении</w:t>
      </w:r>
    </w:p>
    <w:p w14:paraId="1ACF8176" w14:textId="0B94A528" w:rsidR="00F03DCB" w:rsidRPr="00A76B2D" w:rsidRDefault="00F03DCB"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Число пикселей между центрами смежных или перекрывающихся ячеек в </w:t>
      </w:r>
      <w:r w:rsidRPr="00F83C03">
        <w:rPr>
          <w:rStyle w:val="FontStyle144"/>
          <w:rFonts w:ascii="Times New Roman" w:hAnsi="Times New Roman" w:cs="Times New Roman"/>
          <w:i/>
          <w:iCs/>
          <w:sz w:val="24"/>
          <w:szCs w:val="24"/>
          <w:lang w:eastAsia="en-US"/>
        </w:rPr>
        <w:t>x</w:t>
      </w:r>
      <w:r w:rsidRPr="00A76B2D">
        <w:rPr>
          <w:rStyle w:val="FontStyle144"/>
          <w:rFonts w:ascii="Times New Roman" w:hAnsi="Times New Roman" w:cs="Times New Roman"/>
          <w:sz w:val="24"/>
          <w:szCs w:val="24"/>
          <w:lang w:eastAsia="en-US"/>
        </w:rPr>
        <w:t xml:space="preserve">-направлении изображения отпечатка пальца должно быть записано </w:t>
      </w:r>
      <w:r w:rsidR="00903B58" w:rsidRPr="00A76B2D">
        <w:rPr>
          <w:rStyle w:val="FontStyle144"/>
          <w:rFonts w:ascii="Times New Roman" w:hAnsi="Times New Roman" w:cs="Times New Roman"/>
          <w:sz w:val="24"/>
          <w:szCs w:val="24"/>
          <w:lang w:eastAsia="en-US"/>
        </w:rPr>
        <w:t>с использованием двух байтов</w:t>
      </w:r>
      <w:r w:rsidRPr="00A76B2D">
        <w:rPr>
          <w:rStyle w:val="FontStyle144"/>
          <w:rFonts w:ascii="Times New Roman" w:hAnsi="Times New Roman" w:cs="Times New Roman"/>
          <w:sz w:val="24"/>
          <w:szCs w:val="24"/>
          <w:lang w:eastAsia="en-US"/>
        </w:rPr>
        <w:t xml:space="preserve">. Значение 0 в этом поле подразумевает одну ячейку в </w:t>
      </w:r>
      <w:r w:rsidRPr="00F83C03">
        <w:rPr>
          <w:rStyle w:val="FontStyle144"/>
          <w:rFonts w:ascii="Times New Roman" w:hAnsi="Times New Roman" w:cs="Times New Roman"/>
          <w:i/>
          <w:iCs/>
          <w:sz w:val="24"/>
          <w:szCs w:val="24"/>
          <w:lang w:eastAsia="en-US"/>
        </w:rPr>
        <w:t>x</w:t>
      </w:r>
      <w:r w:rsidRPr="00A76B2D">
        <w:rPr>
          <w:rStyle w:val="FontStyle144"/>
          <w:rFonts w:ascii="Times New Roman" w:hAnsi="Times New Roman" w:cs="Times New Roman"/>
          <w:sz w:val="24"/>
          <w:szCs w:val="24"/>
          <w:lang w:eastAsia="en-US"/>
        </w:rPr>
        <w:t>-направлении.</w:t>
      </w:r>
    </w:p>
    <w:p w14:paraId="1D05E343" w14:textId="27409BD5"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lastRenderedPageBreak/>
        <w:t xml:space="preserve">8.1.12 </w:t>
      </w:r>
      <w:r w:rsidR="00F03DCB" w:rsidRPr="00A76B2D">
        <w:rPr>
          <w:rStyle w:val="FontStyle139"/>
          <w:rFonts w:ascii="Times New Roman" w:hAnsi="Times New Roman" w:cs="Times New Roman"/>
          <w:sz w:val="24"/>
          <w:szCs w:val="24"/>
          <w:lang w:eastAsia="en-US"/>
        </w:rPr>
        <w:t xml:space="preserve">Число пикселей между центрами ячеек в </w:t>
      </w:r>
      <w:r w:rsidR="00F03DCB" w:rsidRPr="00A76B2D">
        <w:rPr>
          <w:rStyle w:val="FontStyle116"/>
          <w:i/>
          <w:sz w:val="24"/>
          <w:szCs w:val="24"/>
          <w:lang w:eastAsia="en-US"/>
        </w:rPr>
        <w:t>у</w:t>
      </w:r>
      <w:r w:rsidR="00F03DCB" w:rsidRPr="00A76B2D">
        <w:rPr>
          <w:rStyle w:val="FontStyle139"/>
          <w:rFonts w:ascii="Times New Roman" w:hAnsi="Times New Roman" w:cs="Times New Roman"/>
          <w:sz w:val="24"/>
          <w:szCs w:val="24"/>
          <w:lang w:eastAsia="en-US"/>
        </w:rPr>
        <w:t>-направлении</w:t>
      </w:r>
    </w:p>
    <w:p w14:paraId="1E9B4C0C" w14:textId="4D57EA86" w:rsidR="00F03DCB" w:rsidRPr="00A76B2D" w:rsidRDefault="00F03DCB"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Число пикселей между центрами смежных или перекрывающихся ячеек в </w:t>
      </w:r>
      <w:r w:rsidRPr="00A76B2D">
        <w:rPr>
          <w:rStyle w:val="FontStyle144"/>
          <w:rFonts w:ascii="Times New Roman" w:hAnsi="Times New Roman" w:cs="Times New Roman"/>
          <w:i/>
          <w:sz w:val="24"/>
          <w:szCs w:val="24"/>
          <w:lang w:eastAsia="en-US"/>
        </w:rPr>
        <w:t>у</w:t>
      </w:r>
      <w:r w:rsidRPr="00A76B2D">
        <w:rPr>
          <w:rStyle w:val="FontStyle144"/>
          <w:rFonts w:ascii="Times New Roman" w:hAnsi="Times New Roman" w:cs="Times New Roman"/>
          <w:sz w:val="24"/>
          <w:szCs w:val="24"/>
          <w:lang w:eastAsia="en-US"/>
        </w:rPr>
        <w:t xml:space="preserve">-направлении изображения отпечатка пальца должно быть записано </w:t>
      </w:r>
      <w:r w:rsidR="00903B58" w:rsidRPr="00A76B2D">
        <w:rPr>
          <w:rStyle w:val="FontStyle144"/>
          <w:rFonts w:ascii="Times New Roman" w:hAnsi="Times New Roman" w:cs="Times New Roman"/>
          <w:sz w:val="24"/>
          <w:szCs w:val="24"/>
          <w:lang w:eastAsia="en-US"/>
        </w:rPr>
        <w:t>с использованием двух байтов</w:t>
      </w:r>
      <w:r w:rsidRPr="00A76B2D">
        <w:rPr>
          <w:rStyle w:val="FontStyle144"/>
          <w:rFonts w:ascii="Times New Roman" w:hAnsi="Times New Roman" w:cs="Times New Roman"/>
          <w:sz w:val="24"/>
          <w:szCs w:val="24"/>
          <w:lang w:eastAsia="en-US"/>
        </w:rPr>
        <w:t xml:space="preserve">. Значение 0 в этом поле подразумевает одну ячейку в </w:t>
      </w:r>
      <w:r w:rsidRPr="00A76B2D">
        <w:rPr>
          <w:rStyle w:val="FontStyle144"/>
          <w:rFonts w:ascii="Times New Roman" w:hAnsi="Times New Roman" w:cs="Times New Roman"/>
          <w:i/>
          <w:sz w:val="24"/>
          <w:szCs w:val="24"/>
          <w:lang w:eastAsia="en-US"/>
        </w:rPr>
        <w:t>у-</w:t>
      </w:r>
      <w:r w:rsidRPr="00A76B2D">
        <w:rPr>
          <w:rStyle w:val="FontStyle144"/>
          <w:rFonts w:ascii="Times New Roman" w:hAnsi="Times New Roman" w:cs="Times New Roman"/>
          <w:sz w:val="24"/>
          <w:szCs w:val="24"/>
          <w:lang w:eastAsia="en-US"/>
        </w:rPr>
        <w:t>направлении.</w:t>
      </w:r>
    </w:p>
    <w:p w14:paraId="5345757E" w14:textId="5FEECC75"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8.1.13 </w:t>
      </w:r>
      <w:r w:rsidR="00F03DCB" w:rsidRPr="00A76B2D">
        <w:rPr>
          <w:rStyle w:val="FontStyle139"/>
          <w:rFonts w:ascii="Times New Roman" w:hAnsi="Times New Roman" w:cs="Times New Roman"/>
          <w:sz w:val="24"/>
          <w:szCs w:val="24"/>
          <w:lang w:eastAsia="en-US"/>
        </w:rPr>
        <w:t>Метод выбора спектральных</w:t>
      </w:r>
      <w:r w:rsidRPr="00A76B2D">
        <w:rPr>
          <w:rStyle w:val="FontStyle139"/>
          <w:rFonts w:ascii="Times New Roman" w:hAnsi="Times New Roman" w:cs="Times New Roman"/>
          <w:sz w:val="24"/>
          <w:szCs w:val="24"/>
          <w:lang w:eastAsia="en-US"/>
        </w:rPr>
        <w:t xml:space="preserve"> </w:t>
      </w:r>
      <w:r w:rsidR="001A7782" w:rsidRPr="00A76B2D">
        <w:rPr>
          <w:rStyle w:val="FontStyle139"/>
          <w:rFonts w:ascii="Times New Roman" w:hAnsi="Times New Roman" w:cs="Times New Roman"/>
          <w:sz w:val="24"/>
          <w:szCs w:val="24"/>
          <w:lang w:eastAsia="en-US"/>
        </w:rPr>
        <w:t>составляющи</w:t>
      </w:r>
      <w:r w:rsidR="00F03DCB" w:rsidRPr="00A76B2D">
        <w:rPr>
          <w:rStyle w:val="FontStyle139"/>
          <w:rFonts w:ascii="Times New Roman" w:hAnsi="Times New Roman" w:cs="Times New Roman"/>
          <w:sz w:val="24"/>
          <w:szCs w:val="24"/>
          <w:lang w:eastAsia="en-US"/>
        </w:rPr>
        <w:t>х</w:t>
      </w:r>
    </w:p>
    <w:p w14:paraId="0F6AFF1F" w14:textId="30BA6F64" w:rsidR="003630AA" w:rsidRPr="00A76B2D" w:rsidRDefault="003630AA"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В </w:t>
      </w:r>
      <w:r w:rsidR="00F83C03">
        <w:rPr>
          <w:rStyle w:val="FontStyle144"/>
          <w:rFonts w:ascii="Times New Roman" w:hAnsi="Times New Roman" w:cs="Times New Roman"/>
          <w:sz w:val="24"/>
          <w:szCs w:val="24"/>
          <w:lang w:eastAsia="en-US"/>
        </w:rPr>
        <w:t>настоящем стандарте</w:t>
      </w:r>
      <w:r w:rsidRPr="00A76B2D">
        <w:rPr>
          <w:rStyle w:val="FontStyle144"/>
          <w:rFonts w:ascii="Times New Roman" w:hAnsi="Times New Roman" w:cs="Times New Roman"/>
          <w:sz w:val="24"/>
          <w:szCs w:val="24"/>
          <w:lang w:eastAsia="en-US"/>
        </w:rPr>
        <w:t xml:space="preserve"> определены три метода определения спектральных составляющих, которые должны использоваться для представления информации об изображении отпечатка пальца. Конкретный метод, используемый для создания записи, должен быть записан </w:t>
      </w:r>
      <w:r w:rsidR="00903B58" w:rsidRPr="00A76B2D">
        <w:rPr>
          <w:rStyle w:val="FontStyle144"/>
          <w:rFonts w:ascii="Times New Roman" w:hAnsi="Times New Roman" w:cs="Times New Roman"/>
          <w:sz w:val="24"/>
          <w:szCs w:val="24"/>
          <w:lang w:eastAsia="en-US"/>
        </w:rPr>
        <w:t xml:space="preserve">с использованием одного байта </w:t>
      </w:r>
      <w:r w:rsidRPr="00A76B2D">
        <w:rPr>
          <w:rStyle w:val="FontStyle144"/>
          <w:rFonts w:ascii="Times New Roman" w:hAnsi="Times New Roman" w:cs="Times New Roman"/>
          <w:sz w:val="24"/>
          <w:szCs w:val="24"/>
          <w:lang w:eastAsia="en-US"/>
        </w:rPr>
        <w:t>и должен быть указан следующим образом:</w:t>
      </w:r>
    </w:p>
    <w:p w14:paraId="1F0C6812" w14:textId="77777777" w:rsidR="003D76D3" w:rsidRPr="00A76B2D" w:rsidRDefault="003D76D3" w:rsidP="00173EE8">
      <w:pPr>
        <w:pStyle w:val="Style28"/>
        <w:widowControl/>
        <w:ind w:firstLine="720"/>
        <w:jc w:val="both"/>
        <w:rPr>
          <w:rStyle w:val="FontStyle144"/>
          <w:rFonts w:ascii="Times New Roman" w:hAnsi="Times New Roman" w:cs="Times New Roman"/>
          <w:sz w:val="24"/>
          <w:szCs w:val="24"/>
          <w:lang w:eastAsia="en-US"/>
        </w:rPr>
      </w:pPr>
    </w:p>
    <w:p w14:paraId="3A014BFD" w14:textId="7FDFE562" w:rsidR="008601BE" w:rsidRPr="00A76B2D" w:rsidRDefault="006D1913" w:rsidP="00F83C03">
      <w:pPr>
        <w:pStyle w:val="Style19"/>
        <w:widowControl/>
        <w:jc w:val="center"/>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Таблица</w:t>
      </w:r>
      <w:r w:rsidR="008601BE" w:rsidRPr="00A76B2D">
        <w:rPr>
          <w:rStyle w:val="FontStyle139"/>
          <w:rFonts w:ascii="Times New Roman" w:hAnsi="Times New Roman" w:cs="Times New Roman"/>
          <w:sz w:val="24"/>
          <w:szCs w:val="24"/>
          <w:lang w:eastAsia="en-US"/>
        </w:rPr>
        <w:t xml:space="preserve"> 8 — </w:t>
      </w:r>
      <w:r w:rsidRPr="00A76B2D">
        <w:rPr>
          <w:rStyle w:val="FontStyle139"/>
          <w:rFonts w:ascii="Times New Roman" w:hAnsi="Times New Roman" w:cs="Times New Roman"/>
          <w:sz w:val="24"/>
          <w:szCs w:val="24"/>
          <w:lang w:eastAsia="en-US"/>
        </w:rPr>
        <w:t>Метод выбора спектральных составляющих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993"/>
        <w:gridCol w:w="1543"/>
      </w:tblGrid>
      <w:tr w:rsidR="008601BE" w:rsidRPr="00A76B2D" w14:paraId="28AF92C9" w14:textId="77777777" w:rsidTr="00F83C03">
        <w:trPr>
          <w:trHeight w:val="370"/>
          <w:jc w:val="center"/>
        </w:trPr>
        <w:tc>
          <w:tcPr>
            <w:tcW w:w="4993" w:type="dxa"/>
          </w:tcPr>
          <w:p w14:paraId="5ECCED65" w14:textId="49CDDC79" w:rsidR="008601BE" w:rsidRPr="00A76B2D" w:rsidRDefault="006D1913" w:rsidP="00F83C03">
            <w:pPr>
              <w:pStyle w:val="Style83"/>
              <w:widowControl/>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Метод</w:t>
            </w:r>
          </w:p>
        </w:tc>
        <w:tc>
          <w:tcPr>
            <w:tcW w:w="1543" w:type="dxa"/>
          </w:tcPr>
          <w:p w14:paraId="76BC1647" w14:textId="7BC66462" w:rsidR="008601BE" w:rsidRPr="00A76B2D" w:rsidRDefault="006D1913" w:rsidP="00F83C03">
            <w:pPr>
              <w:pStyle w:val="Style83"/>
              <w:widowControl/>
              <w:jc w:val="center"/>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Значение</w:t>
            </w:r>
          </w:p>
        </w:tc>
      </w:tr>
      <w:tr w:rsidR="008601BE" w:rsidRPr="00A76B2D" w14:paraId="33D40492" w14:textId="77777777" w:rsidTr="00F83C03">
        <w:trPr>
          <w:trHeight w:val="355"/>
          <w:jc w:val="center"/>
        </w:trPr>
        <w:tc>
          <w:tcPr>
            <w:tcW w:w="4993" w:type="dxa"/>
          </w:tcPr>
          <w:p w14:paraId="729EFF8F" w14:textId="6C7FAB02" w:rsidR="008601BE" w:rsidRPr="00A76B2D" w:rsidRDefault="00C21734" w:rsidP="00F83C03">
            <w:pPr>
              <w:pStyle w:val="Style52"/>
              <w:widowControl/>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Квантованны</w:t>
            </w:r>
            <w:r w:rsidR="006D1913" w:rsidRPr="00A76B2D">
              <w:rPr>
                <w:rStyle w:val="FontStyle142"/>
                <w:rFonts w:ascii="Times New Roman" w:hAnsi="Times New Roman" w:cs="Times New Roman"/>
                <w:sz w:val="24"/>
                <w:szCs w:val="24"/>
                <w:lang w:eastAsia="en-US"/>
              </w:rPr>
              <w:t xml:space="preserve">е </w:t>
            </w:r>
            <w:proofErr w:type="spellStart"/>
            <w:r w:rsidR="006D1913" w:rsidRPr="00A76B2D">
              <w:rPr>
                <w:rStyle w:val="FontStyle142"/>
                <w:rFonts w:ascii="Times New Roman" w:hAnsi="Times New Roman" w:cs="Times New Roman"/>
                <w:sz w:val="24"/>
                <w:szCs w:val="24"/>
                <w:lang w:eastAsia="en-US"/>
              </w:rPr>
              <w:t>косинусоидальные</w:t>
            </w:r>
            <w:proofErr w:type="spellEnd"/>
            <w:r w:rsidR="006D1913" w:rsidRPr="00A76B2D">
              <w:rPr>
                <w:rStyle w:val="FontStyle142"/>
                <w:rFonts w:ascii="Times New Roman" w:hAnsi="Times New Roman" w:cs="Times New Roman"/>
                <w:sz w:val="24"/>
                <w:szCs w:val="24"/>
                <w:lang w:eastAsia="en-US"/>
              </w:rPr>
              <w:t xml:space="preserve"> триплеты</w:t>
            </w:r>
          </w:p>
        </w:tc>
        <w:tc>
          <w:tcPr>
            <w:tcW w:w="1543" w:type="dxa"/>
          </w:tcPr>
          <w:p w14:paraId="58BF0948" w14:textId="77777777" w:rsidR="008601BE" w:rsidRPr="00A76B2D" w:rsidRDefault="008601BE" w:rsidP="00F83C03">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w:t>
            </w:r>
          </w:p>
        </w:tc>
      </w:tr>
      <w:tr w:rsidR="008601BE" w:rsidRPr="00A76B2D" w14:paraId="23384B33" w14:textId="77777777" w:rsidTr="00F83C03">
        <w:trPr>
          <w:trHeight w:val="341"/>
          <w:jc w:val="center"/>
        </w:trPr>
        <w:tc>
          <w:tcPr>
            <w:tcW w:w="4993" w:type="dxa"/>
          </w:tcPr>
          <w:p w14:paraId="67C020B7" w14:textId="748B3BF8" w:rsidR="008601BE" w:rsidRPr="00A76B2D" w:rsidRDefault="006D1913" w:rsidP="00F83C03">
            <w:pPr>
              <w:pStyle w:val="Style52"/>
              <w:widowControl/>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Дискретные преобразования Фурье</w:t>
            </w:r>
          </w:p>
        </w:tc>
        <w:tc>
          <w:tcPr>
            <w:tcW w:w="1543" w:type="dxa"/>
          </w:tcPr>
          <w:p w14:paraId="50B3F7DA" w14:textId="77777777" w:rsidR="008601BE" w:rsidRPr="00A76B2D" w:rsidRDefault="008601BE" w:rsidP="00F83C03">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1</w:t>
            </w:r>
          </w:p>
        </w:tc>
      </w:tr>
      <w:tr w:rsidR="008601BE" w:rsidRPr="00A76B2D" w14:paraId="172331FE" w14:textId="77777777" w:rsidTr="00F83C03">
        <w:trPr>
          <w:trHeight w:val="370"/>
          <w:jc w:val="center"/>
        </w:trPr>
        <w:tc>
          <w:tcPr>
            <w:tcW w:w="4993" w:type="dxa"/>
          </w:tcPr>
          <w:p w14:paraId="41A9B7AC" w14:textId="1CC33DF9" w:rsidR="008601BE" w:rsidRPr="00A76B2D" w:rsidRDefault="006D1913" w:rsidP="00F83C03">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Фильтры Габора</w:t>
            </w:r>
          </w:p>
        </w:tc>
        <w:tc>
          <w:tcPr>
            <w:tcW w:w="1543" w:type="dxa"/>
          </w:tcPr>
          <w:p w14:paraId="26F81AA7" w14:textId="77777777" w:rsidR="008601BE" w:rsidRPr="00A76B2D" w:rsidRDefault="008601BE" w:rsidP="00F83C03">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2</w:t>
            </w:r>
          </w:p>
        </w:tc>
      </w:tr>
    </w:tbl>
    <w:p w14:paraId="3C418F07" w14:textId="77777777" w:rsidR="003D76D3" w:rsidRPr="00A76B2D" w:rsidRDefault="003D76D3" w:rsidP="00173EE8">
      <w:pPr>
        <w:pStyle w:val="Style19"/>
        <w:widowControl/>
        <w:ind w:firstLine="720"/>
        <w:jc w:val="both"/>
        <w:rPr>
          <w:rStyle w:val="FontStyle139"/>
          <w:rFonts w:ascii="Times New Roman" w:hAnsi="Times New Roman" w:cs="Times New Roman"/>
          <w:sz w:val="24"/>
          <w:szCs w:val="24"/>
          <w:lang w:eastAsia="en-US"/>
        </w:rPr>
      </w:pPr>
    </w:p>
    <w:p w14:paraId="3A18CA66" w14:textId="7808F462" w:rsidR="008601BE" w:rsidRPr="00A76B2D" w:rsidRDefault="008601BE" w:rsidP="00173EE8">
      <w:pPr>
        <w:pStyle w:val="Style19"/>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8.1.14 </w:t>
      </w:r>
      <w:r w:rsidR="006D1913" w:rsidRPr="00A76B2D">
        <w:rPr>
          <w:rStyle w:val="FontStyle139"/>
          <w:rFonts w:ascii="Times New Roman" w:hAnsi="Times New Roman" w:cs="Times New Roman"/>
          <w:sz w:val="24"/>
          <w:szCs w:val="24"/>
          <w:lang w:eastAsia="en-US"/>
        </w:rPr>
        <w:t>Тип окна</w:t>
      </w:r>
    </w:p>
    <w:p w14:paraId="64197023" w14:textId="669BC948" w:rsidR="008601BE" w:rsidRPr="00A76B2D" w:rsidRDefault="000A38FA"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В случае, если поле метода выбора спектральных </w:t>
      </w:r>
      <w:r w:rsidR="001A7782" w:rsidRPr="00A76B2D">
        <w:rPr>
          <w:rStyle w:val="FontStyle144"/>
          <w:rFonts w:ascii="Times New Roman" w:hAnsi="Times New Roman" w:cs="Times New Roman"/>
          <w:sz w:val="24"/>
          <w:szCs w:val="24"/>
          <w:lang w:eastAsia="en-US"/>
        </w:rPr>
        <w:t>составляющи</w:t>
      </w:r>
      <w:r w:rsidRPr="00A76B2D">
        <w:rPr>
          <w:rStyle w:val="FontStyle144"/>
          <w:rFonts w:ascii="Times New Roman" w:hAnsi="Times New Roman" w:cs="Times New Roman"/>
          <w:sz w:val="24"/>
          <w:szCs w:val="24"/>
          <w:lang w:eastAsia="en-US"/>
        </w:rPr>
        <w:t>х представляет собой</w:t>
      </w:r>
      <w:r w:rsidR="008601BE" w:rsidRPr="00A76B2D">
        <w:rPr>
          <w:rStyle w:val="FontStyle144"/>
          <w:rFonts w:ascii="Times New Roman" w:hAnsi="Times New Roman" w:cs="Times New Roman"/>
          <w:sz w:val="24"/>
          <w:szCs w:val="24"/>
          <w:lang w:eastAsia="en-US"/>
        </w:rPr>
        <w:t>:</w:t>
      </w:r>
    </w:p>
    <w:p w14:paraId="3EEFDAB0" w14:textId="1CB0DBED" w:rsidR="008601BE" w:rsidRPr="00A76B2D" w:rsidRDefault="00F70B8D"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а)</w:t>
      </w:r>
      <w:r w:rsidR="008601BE" w:rsidRPr="00A76B2D">
        <w:rPr>
          <w:rStyle w:val="FontStyle144"/>
          <w:rFonts w:ascii="Times New Roman" w:hAnsi="Times New Roman" w:cs="Times New Roman"/>
          <w:sz w:val="24"/>
          <w:szCs w:val="24"/>
          <w:lang w:eastAsia="en-US"/>
        </w:rPr>
        <w:t xml:space="preserve"> 0: </w:t>
      </w:r>
      <w:r w:rsidR="000A38FA" w:rsidRPr="00A76B2D">
        <w:rPr>
          <w:rStyle w:val="FontStyle144"/>
          <w:rFonts w:ascii="Times New Roman" w:hAnsi="Times New Roman" w:cs="Times New Roman"/>
          <w:sz w:val="24"/>
          <w:szCs w:val="24"/>
          <w:lang w:eastAsia="en-US"/>
        </w:rPr>
        <w:t xml:space="preserve">это поле </w:t>
      </w:r>
      <w:r w:rsidR="00E25541" w:rsidRPr="00A76B2D">
        <w:rPr>
          <w:rStyle w:val="FontStyle144"/>
          <w:rFonts w:ascii="Times New Roman" w:hAnsi="Times New Roman" w:cs="Times New Roman"/>
          <w:sz w:val="24"/>
          <w:szCs w:val="24"/>
          <w:lang w:eastAsia="en-US"/>
        </w:rPr>
        <w:t>не является обязательным</w:t>
      </w:r>
      <w:r w:rsidR="008601BE" w:rsidRPr="00A76B2D">
        <w:rPr>
          <w:rStyle w:val="FontStyle144"/>
          <w:rFonts w:ascii="Times New Roman" w:hAnsi="Times New Roman" w:cs="Times New Roman"/>
          <w:sz w:val="24"/>
          <w:szCs w:val="24"/>
          <w:lang w:eastAsia="en-US"/>
        </w:rPr>
        <w:t>.</w:t>
      </w:r>
    </w:p>
    <w:p w14:paraId="12A561F7" w14:textId="469676F1" w:rsidR="008601BE" w:rsidRPr="00A76B2D" w:rsidRDefault="00F70B8D"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б)</w:t>
      </w:r>
      <w:r w:rsidR="008601BE" w:rsidRPr="00A76B2D">
        <w:rPr>
          <w:rStyle w:val="FontStyle144"/>
          <w:rFonts w:ascii="Times New Roman" w:hAnsi="Times New Roman" w:cs="Times New Roman"/>
          <w:sz w:val="24"/>
          <w:szCs w:val="24"/>
          <w:lang w:eastAsia="en-US"/>
        </w:rPr>
        <w:t xml:space="preserve"> 1: </w:t>
      </w:r>
      <w:r w:rsidR="000A38FA" w:rsidRPr="00A76B2D">
        <w:rPr>
          <w:rStyle w:val="FontStyle144"/>
          <w:rFonts w:ascii="Times New Roman" w:hAnsi="Times New Roman" w:cs="Times New Roman"/>
          <w:sz w:val="24"/>
          <w:szCs w:val="24"/>
          <w:lang w:eastAsia="en-US"/>
        </w:rPr>
        <w:t xml:space="preserve">это поле будет указывать форму окна, которое будет помещено в ячейку. Окно должно быть записано </w:t>
      </w:r>
      <w:r w:rsidR="00903B58" w:rsidRPr="00A76B2D">
        <w:rPr>
          <w:rStyle w:val="FontStyle144"/>
          <w:rFonts w:ascii="Times New Roman" w:hAnsi="Times New Roman" w:cs="Times New Roman"/>
          <w:sz w:val="24"/>
          <w:szCs w:val="24"/>
          <w:lang w:eastAsia="en-US"/>
        </w:rPr>
        <w:t xml:space="preserve">с использованием одного байта </w:t>
      </w:r>
      <w:r w:rsidR="000A38FA" w:rsidRPr="00A76B2D">
        <w:rPr>
          <w:rStyle w:val="FontStyle144"/>
          <w:rFonts w:ascii="Times New Roman" w:hAnsi="Times New Roman" w:cs="Times New Roman"/>
          <w:sz w:val="24"/>
          <w:szCs w:val="24"/>
          <w:lang w:eastAsia="en-US"/>
        </w:rPr>
        <w:t>и указано следующим образом</w:t>
      </w:r>
      <w:r w:rsidR="008601BE" w:rsidRPr="00A76B2D">
        <w:rPr>
          <w:rStyle w:val="FontStyle144"/>
          <w:rFonts w:ascii="Times New Roman" w:hAnsi="Times New Roman" w:cs="Times New Roman"/>
          <w:sz w:val="24"/>
          <w:szCs w:val="24"/>
          <w:lang w:eastAsia="en-US"/>
        </w:rPr>
        <w:t>:</w:t>
      </w:r>
    </w:p>
    <w:p w14:paraId="6DABF3E7" w14:textId="77777777" w:rsidR="003D76D3" w:rsidRPr="00A76B2D" w:rsidRDefault="003D76D3" w:rsidP="00173EE8">
      <w:pPr>
        <w:pStyle w:val="Style19"/>
        <w:widowControl/>
        <w:ind w:firstLine="720"/>
        <w:jc w:val="both"/>
        <w:rPr>
          <w:rStyle w:val="FontStyle139"/>
          <w:rFonts w:ascii="Times New Roman" w:hAnsi="Times New Roman" w:cs="Times New Roman"/>
          <w:sz w:val="24"/>
          <w:szCs w:val="24"/>
          <w:lang w:eastAsia="en-US"/>
        </w:rPr>
      </w:pPr>
    </w:p>
    <w:p w14:paraId="78B8E771" w14:textId="19A47050" w:rsidR="008601BE" w:rsidRPr="00A76B2D" w:rsidRDefault="000A38FA" w:rsidP="00912038">
      <w:pPr>
        <w:pStyle w:val="Style19"/>
        <w:widowControl/>
        <w:jc w:val="center"/>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Таблица</w:t>
      </w:r>
      <w:r w:rsidR="008601BE" w:rsidRPr="00A76B2D">
        <w:rPr>
          <w:rStyle w:val="FontStyle139"/>
          <w:rFonts w:ascii="Times New Roman" w:hAnsi="Times New Roman" w:cs="Times New Roman"/>
          <w:sz w:val="24"/>
          <w:szCs w:val="24"/>
          <w:lang w:eastAsia="en-US"/>
        </w:rPr>
        <w:t xml:space="preserve"> 9 — </w:t>
      </w:r>
      <w:r w:rsidRPr="00A76B2D">
        <w:rPr>
          <w:rStyle w:val="FontStyle139"/>
          <w:rFonts w:ascii="Times New Roman" w:hAnsi="Times New Roman" w:cs="Times New Roman"/>
          <w:sz w:val="24"/>
          <w:szCs w:val="24"/>
          <w:lang w:eastAsia="en-US"/>
        </w:rPr>
        <w:t>Тип окна</w:t>
      </w:r>
      <w:r w:rsidR="008601BE" w:rsidRPr="00A76B2D">
        <w:rPr>
          <w:rStyle w:val="FontStyle139"/>
          <w:rFonts w:ascii="Times New Roman" w:hAnsi="Times New Roman" w:cs="Times New Roman"/>
          <w:sz w:val="24"/>
          <w:szCs w:val="24"/>
          <w:lang w:eastAsia="en-US"/>
        </w:rPr>
        <w:t xml:space="preserve"> DFT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62"/>
        <w:gridCol w:w="1369"/>
      </w:tblGrid>
      <w:tr w:rsidR="008601BE" w:rsidRPr="00A76B2D" w14:paraId="34245725" w14:textId="77777777" w:rsidTr="00306DBE">
        <w:trPr>
          <w:trHeight w:val="370"/>
          <w:jc w:val="center"/>
        </w:trPr>
        <w:tc>
          <w:tcPr>
            <w:tcW w:w="2062" w:type="dxa"/>
          </w:tcPr>
          <w:p w14:paraId="6893C412" w14:textId="35CC6A38" w:rsidR="008601BE" w:rsidRPr="00A76B2D" w:rsidRDefault="000A38FA" w:rsidP="00912038">
            <w:pPr>
              <w:pStyle w:val="Style83"/>
              <w:widowControl/>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Тип окна</w:t>
            </w:r>
          </w:p>
        </w:tc>
        <w:tc>
          <w:tcPr>
            <w:tcW w:w="1369" w:type="dxa"/>
          </w:tcPr>
          <w:p w14:paraId="07D5E7A5" w14:textId="63E152A6" w:rsidR="008601BE" w:rsidRPr="00A76B2D" w:rsidRDefault="000A38FA" w:rsidP="00912038">
            <w:pPr>
              <w:pStyle w:val="Style83"/>
              <w:widowControl/>
              <w:jc w:val="center"/>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Значение</w:t>
            </w:r>
          </w:p>
        </w:tc>
      </w:tr>
      <w:tr w:rsidR="008601BE" w:rsidRPr="00A76B2D" w14:paraId="6C163A3E" w14:textId="77777777" w:rsidTr="00306DBE">
        <w:trPr>
          <w:trHeight w:val="355"/>
          <w:jc w:val="center"/>
        </w:trPr>
        <w:tc>
          <w:tcPr>
            <w:tcW w:w="2062" w:type="dxa"/>
          </w:tcPr>
          <w:p w14:paraId="712FF4BD" w14:textId="74068DF7" w:rsidR="008601BE" w:rsidRPr="00A76B2D" w:rsidRDefault="00912038" w:rsidP="00912038">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П</w:t>
            </w:r>
            <w:r w:rsidR="000A38FA" w:rsidRPr="00A76B2D">
              <w:rPr>
                <w:rStyle w:val="FontStyle142"/>
                <w:rFonts w:ascii="Times New Roman" w:hAnsi="Times New Roman" w:cs="Times New Roman"/>
                <w:sz w:val="24"/>
                <w:szCs w:val="24"/>
                <w:lang w:eastAsia="en-US"/>
              </w:rPr>
              <w:t>рямоугольное</w:t>
            </w:r>
            <w:r>
              <w:rPr>
                <w:rStyle w:val="FontStyle142"/>
                <w:rFonts w:ascii="Times New Roman" w:hAnsi="Times New Roman" w:cs="Times New Roman"/>
                <w:sz w:val="24"/>
                <w:szCs w:val="24"/>
                <w:lang w:eastAsia="en-US"/>
              </w:rPr>
              <w:t xml:space="preserve"> </w:t>
            </w:r>
          </w:p>
        </w:tc>
        <w:tc>
          <w:tcPr>
            <w:tcW w:w="1369" w:type="dxa"/>
          </w:tcPr>
          <w:p w14:paraId="57CCEFBE" w14:textId="77777777" w:rsidR="008601BE" w:rsidRPr="00A76B2D" w:rsidRDefault="008601BE" w:rsidP="00912038">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w:t>
            </w:r>
          </w:p>
        </w:tc>
      </w:tr>
      <w:tr w:rsidR="008601BE" w:rsidRPr="00A76B2D" w14:paraId="527297CF" w14:textId="77777777" w:rsidTr="00306DBE">
        <w:trPr>
          <w:trHeight w:val="365"/>
          <w:jc w:val="center"/>
        </w:trPr>
        <w:tc>
          <w:tcPr>
            <w:tcW w:w="2062" w:type="dxa"/>
          </w:tcPr>
          <w:p w14:paraId="2BC53DC8" w14:textId="03770158" w:rsidR="008601BE" w:rsidRPr="00A76B2D" w:rsidRDefault="000A38FA" w:rsidP="00912038">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Гаусса</w:t>
            </w:r>
          </w:p>
        </w:tc>
        <w:tc>
          <w:tcPr>
            <w:tcW w:w="1369" w:type="dxa"/>
          </w:tcPr>
          <w:p w14:paraId="48DFF2CE" w14:textId="77777777" w:rsidR="008601BE" w:rsidRPr="00A76B2D" w:rsidRDefault="008601BE" w:rsidP="00912038">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1</w:t>
            </w:r>
          </w:p>
        </w:tc>
      </w:tr>
    </w:tbl>
    <w:p w14:paraId="1136CB46" w14:textId="77777777" w:rsidR="003D76D3" w:rsidRPr="00A76B2D" w:rsidRDefault="003D76D3" w:rsidP="00173EE8">
      <w:pPr>
        <w:pStyle w:val="Style29"/>
        <w:widowControl/>
        <w:ind w:firstLine="720"/>
        <w:jc w:val="both"/>
        <w:rPr>
          <w:rStyle w:val="FontStyle144"/>
          <w:rFonts w:ascii="Times New Roman" w:hAnsi="Times New Roman" w:cs="Times New Roman"/>
          <w:sz w:val="24"/>
          <w:szCs w:val="24"/>
          <w:lang w:eastAsia="en-US"/>
        </w:rPr>
      </w:pPr>
    </w:p>
    <w:p w14:paraId="7E21058E" w14:textId="2EA559EA" w:rsidR="003D76D3" w:rsidRPr="00A76B2D" w:rsidRDefault="00F70B8D" w:rsidP="00173EE8">
      <w:pPr>
        <w:pStyle w:val="Style29"/>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в)</w:t>
      </w:r>
      <w:r w:rsidR="008601BE" w:rsidRPr="00A76B2D">
        <w:rPr>
          <w:rStyle w:val="FontStyle144"/>
          <w:rFonts w:ascii="Times New Roman" w:hAnsi="Times New Roman" w:cs="Times New Roman"/>
          <w:sz w:val="24"/>
          <w:szCs w:val="24"/>
          <w:lang w:eastAsia="en-US"/>
        </w:rPr>
        <w:t xml:space="preserve"> 2: </w:t>
      </w:r>
      <w:r w:rsidR="000A38FA" w:rsidRPr="00A76B2D">
        <w:rPr>
          <w:rStyle w:val="FontStyle144"/>
          <w:rFonts w:ascii="Times New Roman" w:hAnsi="Times New Roman" w:cs="Times New Roman"/>
          <w:sz w:val="24"/>
          <w:szCs w:val="24"/>
          <w:lang w:eastAsia="en-US"/>
        </w:rPr>
        <w:t xml:space="preserve">это поле </w:t>
      </w:r>
      <w:r w:rsidR="00E25541" w:rsidRPr="00A76B2D">
        <w:rPr>
          <w:rStyle w:val="FontStyle144"/>
          <w:rFonts w:ascii="Times New Roman" w:hAnsi="Times New Roman" w:cs="Times New Roman"/>
          <w:sz w:val="24"/>
          <w:szCs w:val="24"/>
          <w:lang w:eastAsia="en-US"/>
        </w:rPr>
        <w:t>не является обязательным</w:t>
      </w:r>
      <w:r w:rsidR="008601BE" w:rsidRPr="00A76B2D">
        <w:rPr>
          <w:rStyle w:val="FontStyle144"/>
          <w:rFonts w:ascii="Times New Roman" w:hAnsi="Times New Roman" w:cs="Times New Roman"/>
          <w:sz w:val="24"/>
          <w:szCs w:val="24"/>
          <w:lang w:eastAsia="en-US"/>
        </w:rPr>
        <w:t xml:space="preserve">. </w:t>
      </w:r>
    </w:p>
    <w:p w14:paraId="53DF2394" w14:textId="3A81209C" w:rsidR="008601BE" w:rsidRPr="00A76B2D" w:rsidRDefault="008601BE" w:rsidP="00173EE8">
      <w:pPr>
        <w:pStyle w:val="Style29"/>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8.1.15 </w:t>
      </w:r>
      <w:r w:rsidR="000A38FA" w:rsidRPr="00A76B2D">
        <w:rPr>
          <w:rStyle w:val="FontStyle139"/>
          <w:rFonts w:ascii="Times New Roman" w:hAnsi="Times New Roman" w:cs="Times New Roman"/>
          <w:sz w:val="24"/>
          <w:szCs w:val="24"/>
          <w:lang w:eastAsia="en-US"/>
        </w:rPr>
        <w:t>Стандартное отклонение</w:t>
      </w:r>
    </w:p>
    <w:p w14:paraId="3264BC82" w14:textId="32DC95F3" w:rsidR="008601BE" w:rsidRPr="00A76B2D" w:rsidRDefault="000A38FA"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Если поле метода выбора спектральных составляющих имеет значение</w:t>
      </w:r>
      <w:r w:rsidR="008601BE" w:rsidRPr="00A76B2D">
        <w:rPr>
          <w:rStyle w:val="FontStyle144"/>
          <w:rFonts w:ascii="Times New Roman" w:hAnsi="Times New Roman" w:cs="Times New Roman"/>
          <w:sz w:val="24"/>
          <w:szCs w:val="24"/>
          <w:lang w:eastAsia="en-US"/>
        </w:rPr>
        <w:t>:</w:t>
      </w:r>
    </w:p>
    <w:p w14:paraId="5DA0959A" w14:textId="77689534" w:rsidR="008601BE" w:rsidRPr="00A76B2D" w:rsidRDefault="00F70B8D"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а)</w:t>
      </w:r>
      <w:r w:rsidR="008601BE" w:rsidRPr="00A76B2D">
        <w:rPr>
          <w:rStyle w:val="FontStyle144"/>
          <w:rFonts w:ascii="Times New Roman" w:hAnsi="Times New Roman" w:cs="Times New Roman"/>
          <w:sz w:val="24"/>
          <w:szCs w:val="24"/>
          <w:lang w:eastAsia="en-US"/>
        </w:rPr>
        <w:t xml:space="preserve"> 0: </w:t>
      </w:r>
      <w:r w:rsidR="000A38FA" w:rsidRPr="00A76B2D">
        <w:rPr>
          <w:rStyle w:val="FontStyle144"/>
          <w:rFonts w:ascii="Times New Roman" w:hAnsi="Times New Roman" w:cs="Times New Roman"/>
          <w:sz w:val="24"/>
          <w:szCs w:val="24"/>
          <w:lang w:eastAsia="en-US"/>
        </w:rPr>
        <w:t xml:space="preserve">это поле </w:t>
      </w:r>
      <w:r w:rsidR="00E25541" w:rsidRPr="00A76B2D">
        <w:rPr>
          <w:rStyle w:val="FontStyle144"/>
          <w:rFonts w:ascii="Times New Roman" w:hAnsi="Times New Roman" w:cs="Times New Roman"/>
          <w:sz w:val="24"/>
          <w:szCs w:val="24"/>
          <w:lang w:eastAsia="en-US"/>
        </w:rPr>
        <w:t>не является обязательным</w:t>
      </w:r>
      <w:r w:rsidR="008601BE" w:rsidRPr="00A76B2D">
        <w:rPr>
          <w:rStyle w:val="FontStyle144"/>
          <w:rFonts w:ascii="Times New Roman" w:hAnsi="Times New Roman" w:cs="Times New Roman"/>
          <w:sz w:val="24"/>
          <w:szCs w:val="24"/>
          <w:lang w:eastAsia="en-US"/>
        </w:rPr>
        <w:t>.</w:t>
      </w:r>
    </w:p>
    <w:p w14:paraId="74980EA2" w14:textId="2412AC37" w:rsidR="008601BE" w:rsidRPr="00A76B2D" w:rsidRDefault="00F70B8D"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б)</w:t>
      </w:r>
      <w:r w:rsidR="008601BE" w:rsidRPr="00A76B2D">
        <w:rPr>
          <w:rStyle w:val="FontStyle144"/>
          <w:rFonts w:ascii="Times New Roman" w:hAnsi="Times New Roman" w:cs="Times New Roman"/>
          <w:sz w:val="24"/>
          <w:szCs w:val="24"/>
          <w:lang w:eastAsia="en-US"/>
        </w:rPr>
        <w:t xml:space="preserve"> 1: </w:t>
      </w:r>
      <w:r w:rsidR="000A38FA" w:rsidRPr="00A76B2D">
        <w:rPr>
          <w:rStyle w:val="FontStyle144"/>
          <w:rFonts w:ascii="Times New Roman" w:hAnsi="Times New Roman" w:cs="Times New Roman"/>
          <w:sz w:val="24"/>
          <w:szCs w:val="24"/>
          <w:lang w:eastAsia="en-US"/>
        </w:rPr>
        <w:t>и тип поля окна имеет значение</w:t>
      </w:r>
      <w:r w:rsidR="008601BE" w:rsidRPr="00A76B2D">
        <w:rPr>
          <w:rStyle w:val="FontStyle144"/>
          <w:rFonts w:ascii="Times New Roman" w:hAnsi="Times New Roman" w:cs="Times New Roman"/>
          <w:sz w:val="24"/>
          <w:szCs w:val="24"/>
          <w:lang w:eastAsia="en-US"/>
        </w:rPr>
        <w:t>:</w:t>
      </w:r>
    </w:p>
    <w:p w14:paraId="087646F4" w14:textId="7D363265" w:rsidR="008601BE" w:rsidRPr="00A76B2D" w:rsidRDefault="00F70B8D" w:rsidP="00173EE8">
      <w:pPr>
        <w:pStyle w:val="Style13"/>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  </w:t>
      </w:r>
      <w:r w:rsidR="008601BE" w:rsidRPr="00A76B2D">
        <w:rPr>
          <w:rStyle w:val="FontStyle144"/>
          <w:rFonts w:ascii="Times New Roman" w:hAnsi="Times New Roman" w:cs="Times New Roman"/>
          <w:sz w:val="24"/>
          <w:szCs w:val="24"/>
          <w:lang w:eastAsia="en-US"/>
        </w:rPr>
        <w:t xml:space="preserve">— 0: </w:t>
      </w:r>
      <w:r w:rsidR="000A38FA" w:rsidRPr="00A76B2D">
        <w:rPr>
          <w:rStyle w:val="FontStyle144"/>
          <w:rFonts w:ascii="Times New Roman" w:hAnsi="Times New Roman" w:cs="Times New Roman"/>
          <w:sz w:val="24"/>
          <w:szCs w:val="24"/>
          <w:lang w:eastAsia="en-US"/>
        </w:rPr>
        <w:t xml:space="preserve">это поле </w:t>
      </w:r>
      <w:r w:rsidR="00E25541" w:rsidRPr="00A76B2D">
        <w:rPr>
          <w:rStyle w:val="FontStyle144"/>
          <w:rFonts w:ascii="Times New Roman" w:hAnsi="Times New Roman" w:cs="Times New Roman"/>
          <w:sz w:val="24"/>
          <w:szCs w:val="24"/>
          <w:lang w:eastAsia="en-US"/>
        </w:rPr>
        <w:t>не является обязательным</w:t>
      </w:r>
      <w:r w:rsidR="008601BE" w:rsidRPr="00A76B2D">
        <w:rPr>
          <w:rStyle w:val="FontStyle144"/>
          <w:rFonts w:ascii="Times New Roman" w:hAnsi="Times New Roman" w:cs="Times New Roman"/>
          <w:sz w:val="24"/>
          <w:szCs w:val="24"/>
          <w:lang w:eastAsia="en-US"/>
        </w:rPr>
        <w:t>.</w:t>
      </w:r>
    </w:p>
    <w:p w14:paraId="3C8CB9E9" w14:textId="43E4A82D" w:rsidR="008601BE" w:rsidRPr="00A76B2D" w:rsidRDefault="00F70B8D" w:rsidP="00173EE8">
      <w:pPr>
        <w:pStyle w:val="Style13"/>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  </w:t>
      </w:r>
      <w:r w:rsidR="008601BE" w:rsidRPr="00A76B2D">
        <w:rPr>
          <w:rStyle w:val="FontStyle144"/>
          <w:rFonts w:ascii="Times New Roman" w:hAnsi="Times New Roman" w:cs="Times New Roman"/>
          <w:sz w:val="24"/>
          <w:szCs w:val="24"/>
          <w:lang w:eastAsia="en-US"/>
        </w:rPr>
        <w:t xml:space="preserve">— 1: </w:t>
      </w:r>
      <w:r w:rsidR="000A38FA" w:rsidRPr="00A76B2D">
        <w:rPr>
          <w:rStyle w:val="FontStyle144"/>
          <w:rFonts w:ascii="Times New Roman" w:hAnsi="Times New Roman" w:cs="Times New Roman"/>
          <w:sz w:val="24"/>
          <w:szCs w:val="24"/>
          <w:lang w:eastAsia="en-US"/>
        </w:rPr>
        <w:t xml:space="preserve">это поле </w:t>
      </w:r>
      <w:r w:rsidR="00E25541" w:rsidRPr="00A76B2D">
        <w:rPr>
          <w:rStyle w:val="FontStyle144"/>
          <w:rFonts w:ascii="Times New Roman" w:hAnsi="Times New Roman" w:cs="Times New Roman"/>
          <w:sz w:val="24"/>
          <w:szCs w:val="24"/>
          <w:lang w:eastAsia="en-US"/>
        </w:rPr>
        <w:t>является обязательным</w:t>
      </w:r>
      <w:r w:rsidR="000A38FA" w:rsidRPr="00A76B2D">
        <w:rPr>
          <w:rStyle w:val="FontStyle144"/>
          <w:rFonts w:ascii="Times New Roman" w:hAnsi="Times New Roman" w:cs="Times New Roman"/>
          <w:sz w:val="24"/>
          <w:szCs w:val="24"/>
          <w:lang w:eastAsia="en-US"/>
        </w:rPr>
        <w:t>, и оно будет</w:t>
      </w:r>
      <w:r w:rsidR="008601BE" w:rsidRPr="00A76B2D">
        <w:rPr>
          <w:rStyle w:val="FontStyle144"/>
          <w:rFonts w:ascii="Times New Roman" w:hAnsi="Times New Roman" w:cs="Times New Roman"/>
          <w:sz w:val="24"/>
          <w:szCs w:val="24"/>
          <w:lang w:eastAsia="en-US"/>
        </w:rPr>
        <w:t xml:space="preserve"> </w:t>
      </w:r>
      <w:r w:rsidR="000A38FA" w:rsidRPr="00A76B2D">
        <w:rPr>
          <w:rStyle w:val="FontStyle144"/>
          <w:rFonts w:ascii="Times New Roman" w:hAnsi="Times New Roman" w:cs="Times New Roman"/>
          <w:sz w:val="24"/>
          <w:szCs w:val="24"/>
          <w:lang w:eastAsia="en-US"/>
        </w:rPr>
        <w:t>содержать стандартное отклонение для окна Гаусса</w:t>
      </w:r>
      <w:r w:rsidR="008601BE" w:rsidRPr="00A76B2D">
        <w:rPr>
          <w:rStyle w:val="FontStyle144"/>
          <w:rFonts w:ascii="Times New Roman" w:hAnsi="Times New Roman" w:cs="Times New Roman"/>
          <w:sz w:val="24"/>
          <w:szCs w:val="24"/>
          <w:lang w:eastAsia="en-US"/>
        </w:rPr>
        <w:t>.</w:t>
      </w:r>
    </w:p>
    <w:p w14:paraId="513F6A8A" w14:textId="77777777" w:rsidR="00F70B8D" w:rsidRDefault="00F70B8D" w:rsidP="00173EE8">
      <w:pPr>
        <w:pStyle w:val="Style29"/>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в) </w:t>
      </w:r>
      <w:r w:rsidR="008601BE" w:rsidRPr="00A76B2D">
        <w:rPr>
          <w:rStyle w:val="FontStyle144"/>
          <w:rFonts w:ascii="Times New Roman" w:hAnsi="Times New Roman" w:cs="Times New Roman"/>
          <w:sz w:val="24"/>
          <w:szCs w:val="24"/>
          <w:lang w:eastAsia="en-US"/>
        </w:rPr>
        <w:t xml:space="preserve">2: </w:t>
      </w:r>
      <w:r w:rsidR="00A04E56" w:rsidRPr="00A76B2D">
        <w:rPr>
          <w:rStyle w:val="FontStyle144"/>
          <w:rFonts w:ascii="Times New Roman" w:hAnsi="Times New Roman" w:cs="Times New Roman"/>
          <w:sz w:val="24"/>
          <w:szCs w:val="24"/>
          <w:lang w:eastAsia="en-US"/>
        </w:rPr>
        <w:t>это поле</w:t>
      </w:r>
      <w:r w:rsidR="00E25541" w:rsidRPr="00A76B2D">
        <w:rPr>
          <w:rStyle w:val="FontStyle144"/>
          <w:rFonts w:ascii="Times New Roman" w:hAnsi="Times New Roman" w:cs="Times New Roman"/>
          <w:sz w:val="24"/>
          <w:szCs w:val="24"/>
          <w:lang w:eastAsia="en-US"/>
        </w:rPr>
        <w:t xml:space="preserve"> является обязательным</w:t>
      </w:r>
      <w:r w:rsidR="00A04E56" w:rsidRPr="00A76B2D">
        <w:rPr>
          <w:rStyle w:val="FontStyle144"/>
          <w:rFonts w:ascii="Times New Roman" w:hAnsi="Times New Roman" w:cs="Times New Roman"/>
          <w:sz w:val="24"/>
          <w:szCs w:val="24"/>
          <w:lang w:eastAsia="en-US"/>
        </w:rPr>
        <w:t xml:space="preserve">, и оно будет содержать стандартное отклонение в уравнении Габора. </w:t>
      </w:r>
    </w:p>
    <w:p w14:paraId="7C53B857" w14:textId="088E2C20" w:rsidR="00A04E56" w:rsidRPr="00A76B2D" w:rsidRDefault="00A04E56" w:rsidP="00173EE8">
      <w:pPr>
        <w:pStyle w:val="Style29"/>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Стандартное отклонение, a, если требуется, будет записано </w:t>
      </w:r>
      <w:r w:rsidR="00903B58" w:rsidRPr="00A76B2D">
        <w:rPr>
          <w:rStyle w:val="FontStyle144"/>
          <w:rFonts w:ascii="Times New Roman" w:hAnsi="Times New Roman" w:cs="Times New Roman"/>
          <w:sz w:val="24"/>
          <w:szCs w:val="24"/>
          <w:lang w:eastAsia="en-US"/>
        </w:rPr>
        <w:t xml:space="preserve">с использованием четырех байтов </w:t>
      </w:r>
      <w:r w:rsidRPr="00A76B2D">
        <w:rPr>
          <w:rStyle w:val="FontStyle144"/>
          <w:rFonts w:ascii="Times New Roman" w:hAnsi="Times New Roman" w:cs="Times New Roman"/>
          <w:sz w:val="24"/>
          <w:szCs w:val="24"/>
          <w:lang w:eastAsia="en-US"/>
        </w:rPr>
        <w:t>как значение с плавающей точкой.</w:t>
      </w:r>
    </w:p>
    <w:p w14:paraId="06C99110" w14:textId="7AD47A72"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8.1.16 </w:t>
      </w:r>
      <w:r w:rsidR="00A04E56" w:rsidRPr="00A76B2D">
        <w:rPr>
          <w:rStyle w:val="FontStyle139"/>
          <w:rFonts w:ascii="Times New Roman" w:hAnsi="Times New Roman" w:cs="Times New Roman"/>
          <w:sz w:val="24"/>
          <w:szCs w:val="24"/>
          <w:lang w:eastAsia="en-US"/>
        </w:rPr>
        <w:t>Число частот</w:t>
      </w:r>
    </w:p>
    <w:p w14:paraId="43B242E5" w14:textId="4AEF1A1D" w:rsidR="00E25541" w:rsidRPr="00A76B2D" w:rsidRDefault="00E25541"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Если поле метода выбора спектральных составляющих имеет значение:</w:t>
      </w:r>
    </w:p>
    <w:p w14:paraId="28BD2E9F" w14:textId="77777777" w:rsidR="00E25541" w:rsidRPr="00A76B2D" w:rsidRDefault="00E25541"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0 или 1: это поле не является обязательным.</w:t>
      </w:r>
    </w:p>
    <w:p w14:paraId="795A6414" w14:textId="63C86B26" w:rsidR="00E25541" w:rsidRPr="00A76B2D" w:rsidRDefault="00E25541"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 2: это поле является обязательным, и оно будет указывать целое число частот, которые будут использоваться в фильтрах Габора. Это значение будет записано </w:t>
      </w:r>
      <w:r w:rsidR="00903B58" w:rsidRPr="00A76B2D">
        <w:rPr>
          <w:rStyle w:val="FontStyle144"/>
          <w:rFonts w:ascii="Times New Roman" w:hAnsi="Times New Roman" w:cs="Times New Roman"/>
          <w:sz w:val="24"/>
          <w:szCs w:val="24"/>
          <w:lang w:eastAsia="en-US"/>
        </w:rPr>
        <w:t>с использованием двух байтов</w:t>
      </w:r>
      <w:r w:rsidRPr="00A76B2D">
        <w:rPr>
          <w:rStyle w:val="FontStyle144"/>
          <w:rFonts w:ascii="Times New Roman" w:hAnsi="Times New Roman" w:cs="Times New Roman"/>
          <w:sz w:val="24"/>
          <w:szCs w:val="24"/>
          <w:lang w:eastAsia="en-US"/>
        </w:rPr>
        <w:t>. Целое число частот, указанное в этом поле, будет использоваться для определения длины (в байтах) следующего поля (частот).</w:t>
      </w:r>
    </w:p>
    <w:p w14:paraId="5B992D84" w14:textId="3516BE8F"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lastRenderedPageBreak/>
        <w:t xml:space="preserve">8.1.17 </w:t>
      </w:r>
      <w:r w:rsidR="00E25541" w:rsidRPr="00A76B2D">
        <w:rPr>
          <w:rStyle w:val="FontStyle139"/>
          <w:rFonts w:ascii="Times New Roman" w:hAnsi="Times New Roman" w:cs="Times New Roman"/>
          <w:sz w:val="24"/>
          <w:szCs w:val="24"/>
          <w:lang w:eastAsia="en-US"/>
        </w:rPr>
        <w:t>Частоты</w:t>
      </w:r>
    </w:p>
    <w:p w14:paraId="30B705E2" w14:textId="779CBA7D" w:rsidR="00E25541" w:rsidRPr="00A76B2D" w:rsidRDefault="00E25541"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Если поле метода выбора спектральных составляющих имеет значение:</w:t>
      </w:r>
    </w:p>
    <w:p w14:paraId="78697E26" w14:textId="77777777" w:rsidR="00E25541" w:rsidRPr="00A76B2D" w:rsidRDefault="00E25541"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0 или 1: это поле не является обязательным.</w:t>
      </w:r>
    </w:p>
    <w:p w14:paraId="2B65EE8B" w14:textId="6CDCB54F" w:rsidR="00E25541" w:rsidRPr="00A76B2D" w:rsidRDefault="00E25541"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 2: это поле является обязательным, и оно будет указывать частоты, используемые в фильтре Габора. Каждое значение частоты будет записано </w:t>
      </w:r>
      <w:r w:rsidR="00903B58" w:rsidRPr="00A76B2D">
        <w:rPr>
          <w:rStyle w:val="FontStyle144"/>
          <w:rFonts w:ascii="Times New Roman" w:hAnsi="Times New Roman" w:cs="Times New Roman"/>
          <w:sz w:val="24"/>
          <w:szCs w:val="24"/>
          <w:lang w:eastAsia="en-US"/>
        </w:rPr>
        <w:t>с использованием четырехбайтового</w:t>
      </w:r>
      <w:r w:rsidRPr="00A76B2D">
        <w:rPr>
          <w:rStyle w:val="FontStyle144"/>
          <w:rFonts w:ascii="Times New Roman" w:hAnsi="Times New Roman" w:cs="Times New Roman"/>
          <w:sz w:val="24"/>
          <w:szCs w:val="24"/>
          <w:lang w:eastAsia="en-US"/>
        </w:rPr>
        <w:t xml:space="preserve"> значени</w:t>
      </w:r>
      <w:r w:rsidR="00903B58" w:rsidRPr="00A76B2D">
        <w:rPr>
          <w:rStyle w:val="FontStyle144"/>
          <w:rFonts w:ascii="Times New Roman" w:hAnsi="Times New Roman" w:cs="Times New Roman"/>
          <w:sz w:val="24"/>
          <w:szCs w:val="24"/>
          <w:lang w:eastAsia="en-US"/>
        </w:rPr>
        <w:t>я</w:t>
      </w:r>
      <w:r w:rsidRPr="00A76B2D">
        <w:rPr>
          <w:rStyle w:val="FontStyle144"/>
          <w:rFonts w:ascii="Times New Roman" w:hAnsi="Times New Roman" w:cs="Times New Roman"/>
          <w:sz w:val="24"/>
          <w:szCs w:val="24"/>
          <w:lang w:eastAsia="en-US"/>
        </w:rPr>
        <w:t xml:space="preserve"> с плавающей точкой. Если указано более одной частоты, они должны располагаться последовательно одна за другой.</w:t>
      </w:r>
    </w:p>
    <w:p w14:paraId="31C78013" w14:textId="33B0094D"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8.1.18 </w:t>
      </w:r>
      <w:r w:rsidR="00E25541" w:rsidRPr="00A76B2D">
        <w:rPr>
          <w:rStyle w:val="FontStyle139"/>
          <w:rFonts w:ascii="Times New Roman" w:hAnsi="Times New Roman" w:cs="Times New Roman"/>
          <w:sz w:val="24"/>
          <w:szCs w:val="24"/>
          <w:lang w:eastAsia="en-US"/>
        </w:rPr>
        <w:t>Число направлений</w:t>
      </w:r>
    </w:p>
    <w:p w14:paraId="4D891D63" w14:textId="113B0FBD" w:rsidR="008601BE" w:rsidRPr="00A76B2D" w:rsidRDefault="00E25541"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Если поле метода выбора спектральных составляющих имеет значение</w:t>
      </w:r>
      <w:r w:rsidR="008601BE" w:rsidRPr="00A76B2D">
        <w:rPr>
          <w:rStyle w:val="FontStyle144"/>
          <w:rFonts w:ascii="Times New Roman" w:hAnsi="Times New Roman" w:cs="Times New Roman"/>
          <w:sz w:val="24"/>
          <w:szCs w:val="24"/>
          <w:lang w:eastAsia="en-US"/>
        </w:rPr>
        <w:t>:</w:t>
      </w:r>
    </w:p>
    <w:p w14:paraId="2039398E" w14:textId="1411AE0E" w:rsidR="008601BE" w:rsidRPr="00A76B2D" w:rsidRDefault="008601BE" w:rsidP="00173EE8">
      <w:pPr>
        <w:pStyle w:val="Style37"/>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 0 </w:t>
      </w:r>
      <w:r w:rsidR="00E25541" w:rsidRPr="00A76B2D">
        <w:rPr>
          <w:rStyle w:val="FontStyle144"/>
          <w:rFonts w:ascii="Times New Roman" w:hAnsi="Times New Roman" w:cs="Times New Roman"/>
          <w:sz w:val="24"/>
          <w:szCs w:val="24"/>
          <w:lang w:eastAsia="en-US"/>
        </w:rPr>
        <w:t>или</w:t>
      </w:r>
      <w:r w:rsidRPr="00A76B2D">
        <w:rPr>
          <w:rStyle w:val="FontStyle144"/>
          <w:rFonts w:ascii="Times New Roman" w:hAnsi="Times New Roman" w:cs="Times New Roman"/>
          <w:sz w:val="24"/>
          <w:szCs w:val="24"/>
          <w:lang w:eastAsia="en-US"/>
        </w:rPr>
        <w:t xml:space="preserve"> 1: </w:t>
      </w:r>
      <w:r w:rsidR="00E25541" w:rsidRPr="00A76B2D">
        <w:rPr>
          <w:rStyle w:val="FontStyle144"/>
          <w:rFonts w:ascii="Times New Roman" w:hAnsi="Times New Roman" w:cs="Times New Roman"/>
          <w:sz w:val="24"/>
          <w:szCs w:val="24"/>
          <w:lang w:eastAsia="en-US"/>
        </w:rPr>
        <w:t>это поле не является обязательным</w:t>
      </w:r>
      <w:r w:rsidRPr="00A76B2D">
        <w:rPr>
          <w:rStyle w:val="FontStyle144"/>
          <w:rFonts w:ascii="Times New Roman" w:hAnsi="Times New Roman" w:cs="Times New Roman"/>
          <w:sz w:val="24"/>
          <w:szCs w:val="24"/>
          <w:lang w:eastAsia="en-US"/>
        </w:rPr>
        <w:t>.</w:t>
      </w:r>
    </w:p>
    <w:p w14:paraId="4E61C737" w14:textId="6523E9D2" w:rsidR="008601BE" w:rsidRPr="00A76B2D" w:rsidRDefault="008601BE" w:rsidP="00173EE8">
      <w:pPr>
        <w:pStyle w:val="Style37"/>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 2: </w:t>
      </w:r>
      <w:r w:rsidR="005E0DD2" w:rsidRPr="00A76B2D">
        <w:rPr>
          <w:rStyle w:val="FontStyle144"/>
          <w:rFonts w:ascii="Times New Roman" w:hAnsi="Times New Roman" w:cs="Times New Roman"/>
          <w:sz w:val="24"/>
          <w:szCs w:val="24"/>
          <w:lang w:eastAsia="en-US"/>
        </w:rPr>
        <w:t xml:space="preserve">это поле является обязательным, и оно будет указывать число равномерно распространенных направлений по каждой ячейке в фильтре Габора. Это значение будет записываться </w:t>
      </w:r>
      <w:r w:rsidR="00903B58" w:rsidRPr="00A76B2D">
        <w:rPr>
          <w:rStyle w:val="FontStyle144"/>
          <w:rFonts w:ascii="Times New Roman" w:hAnsi="Times New Roman" w:cs="Times New Roman"/>
          <w:sz w:val="24"/>
          <w:szCs w:val="24"/>
          <w:lang w:eastAsia="en-US"/>
        </w:rPr>
        <w:t>с использованием одного байта</w:t>
      </w:r>
      <w:r w:rsidR="005E0DD2" w:rsidRPr="00A76B2D">
        <w:rPr>
          <w:rStyle w:val="FontStyle144"/>
          <w:rFonts w:ascii="Times New Roman" w:hAnsi="Times New Roman" w:cs="Times New Roman"/>
          <w:sz w:val="24"/>
          <w:szCs w:val="24"/>
          <w:lang w:eastAsia="en-US"/>
        </w:rPr>
        <w:t xml:space="preserve">. Например, если число указанных направлений составляет 4, это указывает на </w:t>
      </w:r>
      <w:r w:rsidRPr="00A76B2D">
        <w:rPr>
          <w:rStyle w:val="FontStyle137"/>
          <w:spacing w:val="0"/>
          <w:sz w:val="24"/>
          <w:szCs w:val="24"/>
          <w:lang w:eastAsia="en-US"/>
        </w:rPr>
        <w:t xml:space="preserve">6 </w:t>
      </w:r>
      <w:r w:rsidRPr="00A76B2D">
        <w:rPr>
          <w:rStyle w:val="FontStyle144"/>
          <w:rFonts w:ascii="Times New Roman" w:hAnsi="Times New Roman" w:cs="Times New Roman"/>
          <w:sz w:val="24"/>
          <w:szCs w:val="24"/>
          <w:lang w:eastAsia="en-US"/>
        </w:rPr>
        <w:t>= {0,45,90,135}.</w:t>
      </w:r>
    </w:p>
    <w:p w14:paraId="18245F87" w14:textId="795937E5"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8.1.19 </w:t>
      </w:r>
      <w:r w:rsidR="005E0DD2" w:rsidRPr="00A76B2D">
        <w:rPr>
          <w:rStyle w:val="FontStyle139"/>
          <w:rFonts w:ascii="Times New Roman" w:hAnsi="Times New Roman" w:cs="Times New Roman"/>
          <w:sz w:val="24"/>
          <w:szCs w:val="24"/>
          <w:lang w:eastAsia="en-US"/>
        </w:rPr>
        <w:t>Число сохраняемых спектральных</w:t>
      </w:r>
      <w:r w:rsidRPr="00A76B2D">
        <w:rPr>
          <w:rStyle w:val="FontStyle139"/>
          <w:rFonts w:ascii="Times New Roman" w:hAnsi="Times New Roman" w:cs="Times New Roman"/>
          <w:sz w:val="24"/>
          <w:szCs w:val="24"/>
          <w:lang w:eastAsia="en-US"/>
        </w:rPr>
        <w:t xml:space="preserve"> </w:t>
      </w:r>
      <w:r w:rsidR="001A7782" w:rsidRPr="00A76B2D">
        <w:rPr>
          <w:rStyle w:val="FontStyle139"/>
          <w:rFonts w:ascii="Times New Roman" w:hAnsi="Times New Roman" w:cs="Times New Roman"/>
          <w:sz w:val="24"/>
          <w:szCs w:val="24"/>
          <w:lang w:eastAsia="en-US"/>
        </w:rPr>
        <w:t>составляющи</w:t>
      </w:r>
      <w:r w:rsidR="005E0DD2" w:rsidRPr="00A76B2D">
        <w:rPr>
          <w:rStyle w:val="FontStyle139"/>
          <w:rFonts w:ascii="Times New Roman" w:hAnsi="Times New Roman" w:cs="Times New Roman"/>
          <w:sz w:val="24"/>
          <w:szCs w:val="24"/>
          <w:lang w:eastAsia="en-US"/>
        </w:rPr>
        <w:t>х для каждой ячейки</w:t>
      </w:r>
    </w:p>
    <w:p w14:paraId="4577A09E" w14:textId="480769A3" w:rsidR="000327A6" w:rsidRPr="00A76B2D" w:rsidRDefault="000327A6"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В зависимости от метода </w:t>
      </w:r>
      <w:r w:rsidR="00145C11" w:rsidRPr="00A76B2D">
        <w:rPr>
          <w:rStyle w:val="FontStyle144"/>
          <w:rFonts w:ascii="Times New Roman" w:hAnsi="Times New Roman" w:cs="Times New Roman"/>
          <w:sz w:val="24"/>
          <w:szCs w:val="24"/>
          <w:lang w:eastAsia="en-US"/>
        </w:rPr>
        <w:t>вы</w:t>
      </w:r>
      <w:r w:rsidRPr="00A76B2D">
        <w:rPr>
          <w:rStyle w:val="FontStyle144"/>
          <w:rFonts w:ascii="Times New Roman" w:hAnsi="Times New Roman" w:cs="Times New Roman"/>
          <w:sz w:val="24"/>
          <w:szCs w:val="24"/>
          <w:lang w:eastAsia="en-US"/>
        </w:rPr>
        <w:t xml:space="preserve">бора спектральных </w:t>
      </w:r>
      <w:r w:rsidR="00145C11" w:rsidRPr="00A76B2D">
        <w:rPr>
          <w:rStyle w:val="FontStyle144"/>
          <w:rFonts w:ascii="Times New Roman" w:hAnsi="Times New Roman" w:cs="Times New Roman"/>
          <w:sz w:val="24"/>
          <w:szCs w:val="24"/>
          <w:lang w:eastAsia="en-US"/>
        </w:rPr>
        <w:t>составляющих число</w:t>
      </w:r>
      <w:r w:rsidRPr="00A76B2D">
        <w:rPr>
          <w:rStyle w:val="FontStyle144"/>
          <w:rFonts w:ascii="Times New Roman" w:hAnsi="Times New Roman" w:cs="Times New Roman"/>
          <w:sz w:val="24"/>
          <w:szCs w:val="24"/>
          <w:lang w:eastAsia="en-US"/>
        </w:rPr>
        <w:t xml:space="preserve"> спектральных </w:t>
      </w:r>
      <w:r w:rsidR="00145C11" w:rsidRPr="00A76B2D">
        <w:rPr>
          <w:rStyle w:val="FontStyle144"/>
          <w:rFonts w:ascii="Times New Roman" w:hAnsi="Times New Roman" w:cs="Times New Roman"/>
          <w:sz w:val="24"/>
          <w:szCs w:val="24"/>
          <w:lang w:eastAsia="en-US"/>
        </w:rPr>
        <w:t>составляющих</w:t>
      </w:r>
      <w:r w:rsidRPr="00A76B2D">
        <w:rPr>
          <w:rStyle w:val="FontStyle144"/>
          <w:rFonts w:ascii="Times New Roman" w:hAnsi="Times New Roman" w:cs="Times New Roman"/>
          <w:sz w:val="24"/>
          <w:szCs w:val="24"/>
          <w:lang w:eastAsia="en-US"/>
        </w:rPr>
        <w:t xml:space="preserve">, которые должны быть сохранены для каждой </w:t>
      </w:r>
      <w:r w:rsidR="00145C11" w:rsidRPr="00A76B2D">
        <w:rPr>
          <w:rStyle w:val="FontStyle144"/>
          <w:rFonts w:ascii="Times New Roman" w:hAnsi="Times New Roman" w:cs="Times New Roman"/>
          <w:sz w:val="24"/>
          <w:szCs w:val="24"/>
          <w:lang w:eastAsia="en-US"/>
        </w:rPr>
        <w:t>ячейки</w:t>
      </w:r>
      <w:r w:rsidRPr="00A76B2D">
        <w:rPr>
          <w:rStyle w:val="FontStyle144"/>
          <w:rFonts w:ascii="Times New Roman" w:hAnsi="Times New Roman" w:cs="Times New Roman"/>
          <w:sz w:val="24"/>
          <w:szCs w:val="24"/>
          <w:lang w:eastAsia="en-US"/>
        </w:rPr>
        <w:t xml:space="preserve">, может варьироваться. Если поле метода выбора спектральных </w:t>
      </w:r>
      <w:r w:rsidR="00145C11" w:rsidRPr="00A76B2D">
        <w:rPr>
          <w:rStyle w:val="FontStyle144"/>
          <w:rFonts w:ascii="Times New Roman" w:hAnsi="Times New Roman" w:cs="Times New Roman"/>
          <w:sz w:val="24"/>
          <w:szCs w:val="24"/>
          <w:lang w:eastAsia="en-US"/>
        </w:rPr>
        <w:t>составляющих представляет собой</w:t>
      </w:r>
      <w:r w:rsidRPr="00A76B2D">
        <w:rPr>
          <w:rStyle w:val="FontStyle144"/>
          <w:rFonts w:ascii="Times New Roman" w:hAnsi="Times New Roman" w:cs="Times New Roman"/>
          <w:sz w:val="24"/>
          <w:szCs w:val="24"/>
          <w:lang w:eastAsia="en-US"/>
        </w:rPr>
        <w:t>:</w:t>
      </w:r>
    </w:p>
    <w:p w14:paraId="1959A345" w14:textId="42EA4C29" w:rsidR="000327A6" w:rsidRPr="00A76B2D" w:rsidRDefault="00D40D58"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w:t>
      </w:r>
      <w:r w:rsidR="000327A6" w:rsidRPr="00A76B2D">
        <w:rPr>
          <w:rStyle w:val="FontStyle144"/>
          <w:rFonts w:ascii="Times New Roman" w:hAnsi="Times New Roman" w:cs="Times New Roman"/>
          <w:sz w:val="24"/>
          <w:szCs w:val="24"/>
          <w:lang w:eastAsia="en-US"/>
        </w:rPr>
        <w:t xml:space="preserve"> 0: число спектральных составляющих будет равно трем (</w:t>
      </w:r>
      <w:r w:rsidR="00145C11" w:rsidRPr="00A76B2D">
        <w:rPr>
          <w:rStyle w:val="FontStyle144"/>
          <w:rFonts w:ascii="Times New Roman" w:hAnsi="Times New Roman" w:cs="Times New Roman"/>
          <w:sz w:val="24"/>
          <w:szCs w:val="24"/>
          <w:lang w:eastAsia="en-US"/>
        </w:rPr>
        <w:t>согласно</w:t>
      </w:r>
      <w:r w:rsidR="000327A6" w:rsidRPr="00A76B2D">
        <w:rPr>
          <w:rStyle w:val="FontStyle144"/>
          <w:rFonts w:ascii="Times New Roman" w:hAnsi="Times New Roman" w:cs="Times New Roman"/>
          <w:sz w:val="24"/>
          <w:szCs w:val="24"/>
          <w:lang w:eastAsia="en-US"/>
        </w:rPr>
        <w:t xml:space="preserve"> определен</w:t>
      </w:r>
      <w:r w:rsidR="00145C11" w:rsidRPr="00A76B2D">
        <w:rPr>
          <w:rStyle w:val="FontStyle144"/>
          <w:rFonts w:ascii="Times New Roman" w:hAnsi="Times New Roman" w:cs="Times New Roman"/>
          <w:sz w:val="24"/>
          <w:szCs w:val="24"/>
          <w:lang w:eastAsia="en-US"/>
        </w:rPr>
        <w:t>ию</w:t>
      </w:r>
      <w:r w:rsidR="000327A6" w:rsidRPr="00A76B2D">
        <w:rPr>
          <w:rStyle w:val="FontStyle144"/>
          <w:rFonts w:ascii="Times New Roman" w:hAnsi="Times New Roman" w:cs="Times New Roman"/>
          <w:sz w:val="24"/>
          <w:szCs w:val="24"/>
          <w:lang w:eastAsia="en-US"/>
        </w:rPr>
        <w:t xml:space="preserve"> в </w:t>
      </w:r>
      <w:r w:rsidR="00145C11" w:rsidRPr="00A76B2D">
        <w:rPr>
          <w:rStyle w:val="FontStyle144"/>
          <w:rFonts w:ascii="Times New Roman" w:hAnsi="Times New Roman" w:cs="Times New Roman"/>
          <w:sz w:val="24"/>
          <w:szCs w:val="24"/>
          <w:lang w:eastAsia="en-US"/>
        </w:rPr>
        <w:t>разделе</w:t>
      </w:r>
      <w:r w:rsidR="000327A6" w:rsidRPr="00A76B2D">
        <w:rPr>
          <w:rStyle w:val="FontStyle144"/>
          <w:rFonts w:ascii="Times New Roman" w:hAnsi="Times New Roman" w:cs="Times New Roman"/>
          <w:sz w:val="24"/>
          <w:szCs w:val="24"/>
          <w:lang w:eastAsia="en-US"/>
        </w:rPr>
        <w:t xml:space="preserve"> 7.4.1) и это поле отсутствует;</w:t>
      </w:r>
    </w:p>
    <w:p w14:paraId="1BB1E3EA" w14:textId="7BE603AE" w:rsidR="000327A6" w:rsidRPr="00A76B2D" w:rsidRDefault="00D40D58"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w:t>
      </w:r>
      <w:r w:rsidR="000327A6" w:rsidRPr="00A76B2D">
        <w:rPr>
          <w:rStyle w:val="FontStyle144"/>
          <w:rFonts w:ascii="Times New Roman" w:hAnsi="Times New Roman" w:cs="Times New Roman"/>
          <w:sz w:val="24"/>
          <w:szCs w:val="24"/>
          <w:lang w:eastAsia="en-US"/>
        </w:rPr>
        <w:t xml:space="preserve"> 1: это поле является обязательным и должно быть записано </w:t>
      </w:r>
      <w:r w:rsidR="00903B58" w:rsidRPr="00A76B2D">
        <w:rPr>
          <w:rStyle w:val="FontStyle144"/>
          <w:rFonts w:ascii="Times New Roman" w:hAnsi="Times New Roman" w:cs="Times New Roman"/>
          <w:sz w:val="24"/>
          <w:szCs w:val="24"/>
          <w:lang w:eastAsia="en-US"/>
        </w:rPr>
        <w:t xml:space="preserve">с использованием пяти байтов </w:t>
      </w:r>
      <w:r w:rsidR="000327A6" w:rsidRPr="00A76B2D">
        <w:rPr>
          <w:rStyle w:val="FontStyle144"/>
          <w:rFonts w:ascii="Times New Roman" w:hAnsi="Times New Roman" w:cs="Times New Roman"/>
          <w:sz w:val="24"/>
          <w:szCs w:val="24"/>
          <w:lang w:eastAsia="en-US"/>
        </w:rPr>
        <w:t>со следующей структурой:</w:t>
      </w:r>
    </w:p>
    <w:p w14:paraId="640F8D0B" w14:textId="77777777" w:rsidR="000327A6" w:rsidRPr="00A76B2D" w:rsidRDefault="000327A6" w:rsidP="00173EE8">
      <w:pPr>
        <w:pStyle w:val="Style28"/>
        <w:widowControl/>
        <w:ind w:firstLine="720"/>
        <w:jc w:val="both"/>
        <w:rPr>
          <w:rStyle w:val="FontStyle144"/>
          <w:rFonts w:ascii="Times New Roman" w:hAnsi="Times New Roman" w:cs="Times New Roman"/>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2777"/>
        <w:gridCol w:w="1699"/>
        <w:gridCol w:w="1502"/>
        <w:gridCol w:w="2016"/>
      </w:tblGrid>
      <w:tr w:rsidR="008601BE" w:rsidRPr="00A76B2D" w14:paraId="6CAAAB55" w14:textId="77777777" w:rsidTr="00912038">
        <w:trPr>
          <w:trHeight w:val="581"/>
          <w:jc w:val="center"/>
        </w:trPr>
        <w:tc>
          <w:tcPr>
            <w:tcW w:w="2777" w:type="dxa"/>
            <w:tcBorders>
              <w:top w:val="single" w:sz="6" w:space="0" w:color="auto"/>
              <w:left w:val="single" w:sz="6" w:space="0" w:color="auto"/>
              <w:bottom w:val="single" w:sz="6" w:space="0" w:color="auto"/>
              <w:right w:val="single" w:sz="6" w:space="0" w:color="auto"/>
            </w:tcBorders>
          </w:tcPr>
          <w:p w14:paraId="496675E8" w14:textId="05E4C07E" w:rsidR="008601BE" w:rsidRPr="00A76B2D" w:rsidRDefault="00145C11" w:rsidP="00912038">
            <w:pPr>
              <w:pStyle w:val="Style83"/>
              <w:widowControl/>
              <w:jc w:val="both"/>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Сохраняемые спектральные</w:t>
            </w:r>
            <w:r w:rsidR="008601BE" w:rsidRPr="00A76B2D">
              <w:rPr>
                <w:rStyle w:val="FontStyle141"/>
                <w:rFonts w:ascii="Times New Roman" w:hAnsi="Times New Roman" w:cs="Times New Roman"/>
                <w:sz w:val="24"/>
                <w:szCs w:val="24"/>
                <w:lang w:eastAsia="en-US"/>
              </w:rPr>
              <w:t xml:space="preserve"> </w:t>
            </w:r>
            <w:r w:rsidR="001A7782" w:rsidRPr="00A76B2D">
              <w:rPr>
                <w:rStyle w:val="FontStyle141"/>
                <w:rFonts w:ascii="Times New Roman" w:hAnsi="Times New Roman" w:cs="Times New Roman"/>
                <w:sz w:val="24"/>
                <w:szCs w:val="24"/>
                <w:lang w:eastAsia="en-US"/>
              </w:rPr>
              <w:t>составляющие</w:t>
            </w:r>
          </w:p>
        </w:tc>
        <w:tc>
          <w:tcPr>
            <w:tcW w:w="1699" w:type="dxa"/>
            <w:tcBorders>
              <w:top w:val="single" w:sz="6" w:space="0" w:color="auto"/>
              <w:left w:val="single" w:sz="6" w:space="0" w:color="auto"/>
              <w:bottom w:val="single" w:sz="6" w:space="0" w:color="auto"/>
              <w:right w:val="single" w:sz="6" w:space="0" w:color="auto"/>
            </w:tcBorders>
          </w:tcPr>
          <w:p w14:paraId="7AC6299B" w14:textId="3E4D593E" w:rsidR="008601BE" w:rsidRPr="00A76B2D" w:rsidRDefault="00145C11" w:rsidP="00912038">
            <w:pPr>
              <w:pStyle w:val="Style46"/>
              <w:widowControl/>
              <w:jc w:val="center"/>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Значение старшего байта</w:t>
            </w:r>
          </w:p>
        </w:tc>
        <w:tc>
          <w:tcPr>
            <w:tcW w:w="1502" w:type="dxa"/>
            <w:tcBorders>
              <w:top w:val="single" w:sz="6" w:space="0" w:color="auto"/>
              <w:left w:val="single" w:sz="6" w:space="0" w:color="auto"/>
              <w:bottom w:val="single" w:sz="6" w:space="0" w:color="auto"/>
              <w:right w:val="single" w:sz="6" w:space="0" w:color="auto"/>
            </w:tcBorders>
          </w:tcPr>
          <w:p w14:paraId="1F3727D5" w14:textId="6CFAD661" w:rsidR="008601BE" w:rsidRPr="00A76B2D" w:rsidRDefault="00145C11" w:rsidP="00912038">
            <w:pPr>
              <w:pStyle w:val="Style83"/>
              <w:widowControl/>
              <w:jc w:val="center"/>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Параметр</w:t>
            </w:r>
          </w:p>
        </w:tc>
        <w:tc>
          <w:tcPr>
            <w:tcW w:w="2016" w:type="dxa"/>
            <w:tcBorders>
              <w:top w:val="single" w:sz="6" w:space="0" w:color="auto"/>
              <w:left w:val="single" w:sz="6" w:space="0" w:color="auto"/>
              <w:bottom w:val="single" w:sz="6" w:space="0" w:color="auto"/>
              <w:right w:val="single" w:sz="6" w:space="0" w:color="auto"/>
            </w:tcBorders>
          </w:tcPr>
          <w:p w14:paraId="21FFC80F" w14:textId="0FBBB629" w:rsidR="008601BE" w:rsidRPr="00A76B2D" w:rsidRDefault="00145C11" w:rsidP="00912038">
            <w:pPr>
              <w:pStyle w:val="Style46"/>
              <w:widowControl/>
              <w:jc w:val="center"/>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Значение четырех младших байтов</w:t>
            </w:r>
          </w:p>
        </w:tc>
      </w:tr>
      <w:tr w:rsidR="008601BE" w:rsidRPr="00A76B2D" w14:paraId="2DF0FB21" w14:textId="77777777" w:rsidTr="00912038">
        <w:trPr>
          <w:trHeight w:val="355"/>
          <w:jc w:val="center"/>
        </w:trPr>
        <w:tc>
          <w:tcPr>
            <w:tcW w:w="2777" w:type="dxa"/>
            <w:tcBorders>
              <w:top w:val="single" w:sz="6" w:space="0" w:color="auto"/>
              <w:left w:val="single" w:sz="6" w:space="0" w:color="auto"/>
              <w:bottom w:val="single" w:sz="6" w:space="0" w:color="auto"/>
              <w:right w:val="single" w:sz="6" w:space="0" w:color="auto"/>
            </w:tcBorders>
          </w:tcPr>
          <w:p w14:paraId="6A7BCB72" w14:textId="38A7084E" w:rsidR="008601BE" w:rsidRPr="00A76B2D" w:rsidRDefault="00145C11" w:rsidP="00912038">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Все уникальные</w:t>
            </w:r>
            <w:r w:rsidR="008601BE" w:rsidRPr="00A76B2D">
              <w:rPr>
                <w:rStyle w:val="FontStyle142"/>
                <w:rFonts w:ascii="Times New Roman" w:hAnsi="Times New Roman" w:cs="Times New Roman"/>
                <w:sz w:val="24"/>
                <w:szCs w:val="24"/>
                <w:lang w:eastAsia="en-US"/>
              </w:rPr>
              <w:t xml:space="preserve"> </w:t>
            </w:r>
            <w:r w:rsidR="001A7782" w:rsidRPr="00A76B2D">
              <w:rPr>
                <w:rStyle w:val="FontStyle142"/>
                <w:rFonts w:ascii="Times New Roman" w:hAnsi="Times New Roman" w:cs="Times New Roman"/>
                <w:sz w:val="24"/>
                <w:szCs w:val="24"/>
                <w:lang w:eastAsia="en-US"/>
              </w:rPr>
              <w:t>составляющие</w:t>
            </w:r>
          </w:p>
        </w:tc>
        <w:tc>
          <w:tcPr>
            <w:tcW w:w="1699" w:type="dxa"/>
            <w:tcBorders>
              <w:top w:val="single" w:sz="6" w:space="0" w:color="auto"/>
              <w:left w:val="single" w:sz="6" w:space="0" w:color="auto"/>
              <w:bottom w:val="single" w:sz="6" w:space="0" w:color="auto"/>
              <w:right w:val="single" w:sz="6" w:space="0" w:color="auto"/>
            </w:tcBorders>
          </w:tcPr>
          <w:p w14:paraId="2A38C016" w14:textId="77777777" w:rsidR="008601BE" w:rsidRPr="00A76B2D" w:rsidRDefault="008601BE" w:rsidP="00912038">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w:t>
            </w:r>
          </w:p>
        </w:tc>
        <w:tc>
          <w:tcPr>
            <w:tcW w:w="1502" w:type="dxa"/>
            <w:tcBorders>
              <w:top w:val="single" w:sz="6" w:space="0" w:color="auto"/>
              <w:left w:val="single" w:sz="6" w:space="0" w:color="auto"/>
              <w:bottom w:val="single" w:sz="6" w:space="0" w:color="auto"/>
              <w:right w:val="single" w:sz="6" w:space="0" w:color="auto"/>
            </w:tcBorders>
          </w:tcPr>
          <w:p w14:paraId="5E2DE681" w14:textId="4A40E343" w:rsidR="008601BE" w:rsidRPr="00A76B2D" w:rsidRDefault="008601BE" w:rsidP="00912038">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&lt;</w:t>
            </w:r>
            <w:r w:rsidR="00145C11" w:rsidRPr="00A76B2D">
              <w:rPr>
                <w:rStyle w:val="FontStyle142"/>
                <w:rFonts w:ascii="Times New Roman" w:hAnsi="Times New Roman" w:cs="Times New Roman"/>
                <w:sz w:val="24"/>
                <w:szCs w:val="24"/>
                <w:lang w:eastAsia="en-US"/>
              </w:rPr>
              <w:t>Не применимо</w:t>
            </w:r>
            <w:r w:rsidRPr="00A76B2D">
              <w:rPr>
                <w:rStyle w:val="FontStyle142"/>
                <w:rFonts w:ascii="Times New Roman" w:hAnsi="Times New Roman" w:cs="Times New Roman"/>
                <w:sz w:val="24"/>
                <w:szCs w:val="24"/>
                <w:lang w:eastAsia="en-US"/>
              </w:rPr>
              <w:t>&gt;</w:t>
            </w:r>
          </w:p>
        </w:tc>
        <w:tc>
          <w:tcPr>
            <w:tcW w:w="2016" w:type="dxa"/>
            <w:tcBorders>
              <w:top w:val="single" w:sz="6" w:space="0" w:color="auto"/>
              <w:left w:val="single" w:sz="6" w:space="0" w:color="auto"/>
              <w:bottom w:val="single" w:sz="6" w:space="0" w:color="auto"/>
              <w:right w:val="single" w:sz="6" w:space="0" w:color="auto"/>
            </w:tcBorders>
          </w:tcPr>
          <w:p w14:paraId="21F0CCE4" w14:textId="77777777" w:rsidR="008601BE" w:rsidRPr="00A76B2D" w:rsidRDefault="008601BE" w:rsidP="00912038">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w:t>
            </w:r>
          </w:p>
        </w:tc>
      </w:tr>
      <w:tr w:rsidR="008601BE" w:rsidRPr="00A76B2D" w14:paraId="68ADD72F" w14:textId="77777777" w:rsidTr="00912038">
        <w:trPr>
          <w:trHeight w:val="355"/>
          <w:jc w:val="center"/>
        </w:trPr>
        <w:tc>
          <w:tcPr>
            <w:tcW w:w="2777" w:type="dxa"/>
            <w:tcBorders>
              <w:top w:val="single" w:sz="6" w:space="0" w:color="auto"/>
              <w:left w:val="single" w:sz="6" w:space="0" w:color="auto"/>
              <w:bottom w:val="single" w:sz="6" w:space="0" w:color="auto"/>
              <w:right w:val="single" w:sz="6" w:space="0" w:color="auto"/>
            </w:tcBorders>
          </w:tcPr>
          <w:p w14:paraId="10DEF297" w14:textId="5624B826" w:rsidR="008601BE" w:rsidRPr="00A76B2D" w:rsidRDefault="008601BE" w:rsidP="00912038">
            <w:pPr>
              <w:pStyle w:val="Style52"/>
              <w:widowControl/>
              <w:jc w:val="both"/>
              <w:rPr>
                <w:rStyle w:val="FontStyle142"/>
                <w:rFonts w:ascii="Times New Roman" w:hAnsi="Times New Roman" w:cs="Times New Roman"/>
                <w:sz w:val="24"/>
                <w:szCs w:val="24"/>
                <w:lang w:eastAsia="en-US"/>
              </w:rPr>
            </w:pPr>
            <w:r w:rsidRPr="00A76B2D">
              <w:rPr>
                <w:rStyle w:val="FontStyle137"/>
                <w:spacing w:val="0"/>
                <w:sz w:val="24"/>
                <w:szCs w:val="24"/>
                <w:lang w:eastAsia="en-US"/>
              </w:rPr>
              <w:t xml:space="preserve">K </w:t>
            </w:r>
            <w:r w:rsidR="001A7782" w:rsidRPr="00A76B2D">
              <w:rPr>
                <w:rStyle w:val="FontStyle142"/>
                <w:rFonts w:ascii="Times New Roman" w:hAnsi="Times New Roman" w:cs="Times New Roman"/>
                <w:sz w:val="24"/>
                <w:szCs w:val="24"/>
                <w:lang w:eastAsia="en-US"/>
              </w:rPr>
              <w:t>составляющи</w:t>
            </w:r>
            <w:r w:rsidR="00145C11" w:rsidRPr="00A76B2D">
              <w:rPr>
                <w:rStyle w:val="FontStyle142"/>
                <w:rFonts w:ascii="Times New Roman" w:hAnsi="Times New Roman" w:cs="Times New Roman"/>
                <w:sz w:val="24"/>
                <w:szCs w:val="24"/>
                <w:lang w:eastAsia="en-US"/>
              </w:rPr>
              <w:t>х для</w:t>
            </w:r>
            <w:r w:rsidRPr="00A76B2D">
              <w:rPr>
                <w:rStyle w:val="FontStyle142"/>
                <w:rFonts w:ascii="Times New Roman" w:hAnsi="Times New Roman" w:cs="Times New Roman"/>
                <w:sz w:val="24"/>
                <w:szCs w:val="24"/>
                <w:lang w:eastAsia="en-US"/>
              </w:rPr>
              <w:t xml:space="preserve"> </w:t>
            </w:r>
            <w:r w:rsidRPr="00A76B2D">
              <w:rPr>
                <w:rStyle w:val="FontStyle137"/>
                <w:spacing w:val="0"/>
                <w:sz w:val="24"/>
                <w:szCs w:val="24"/>
                <w:lang w:eastAsia="en-US"/>
              </w:rPr>
              <w:t xml:space="preserve">K </w:t>
            </w:r>
            <w:r w:rsidR="00D40D58" w:rsidRPr="00A76B2D">
              <w:rPr>
                <w:rStyle w:val="FontStyle137"/>
                <w:spacing w:val="0"/>
                <w:sz w:val="24"/>
                <w:szCs w:val="24"/>
                <w:lang w:eastAsia="en-US"/>
              </w:rPr>
              <w:t>≥</w:t>
            </w:r>
            <w:r w:rsidRPr="00A76B2D">
              <w:rPr>
                <w:rStyle w:val="FontStyle137"/>
                <w:spacing w:val="0"/>
                <w:sz w:val="24"/>
                <w:szCs w:val="24"/>
                <w:lang w:eastAsia="en-US"/>
              </w:rPr>
              <w:t xml:space="preserve"> </w:t>
            </w:r>
            <w:r w:rsidRPr="00A76B2D">
              <w:rPr>
                <w:rStyle w:val="FontStyle142"/>
                <w:rFonts w:ascii="Times New Roman" w:hAnsi="Times New Roman" w:cs="Times New Roman"/>
                <w:sz w:val="24"/>
                <w:szCs w:val="24"/>
                <w:lang w:eastAsia="en-US"/>
              </w:rPr>
              <w:t>1</w:t>
            </w:r>
          </w:p>
        </w:tc>
        <w:tc>
          <w:tcPr>
            <w:tcW w:w="1699" w:type="dxa"/>
            <w:tcBorders>
              <w:top w:val="single" w:sz="6" w:space="0" w:color="auto"/>
              <w:left w:val="single" w:sz="6" w:space="0" w:color="auto"/>
              <w:bottom w:val="single" w:sz="6" w:space="0" w:color="auto"/>
              <w:right w:val="single" w:sz="6" w:space="0" w:color="auto"/>
            </w:tcBorders>
          </w:tcPr>
          <w:p w14:paraId="540D36EA" w14:textId="77777777" w:rsidR="008601BE" w:rsidRPr="00A76B2D" w:rsidRDefault="008601BE" w:rsidP="00912038">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1</w:t>
            </w:r>
          </w:p>
        </w:tc>
        <w:tc>
          <w:tcPr>
            <w:tcW w:w="1502" w:type="dxa"/>
            <w:tcBorders>
              <w:top w:val="single" w:sz="6" w:space="0" w:color="auto"/>
              <w:left w:val="single" w:sz="6" w:space="0" w:color="auto"/>
              <w:bottom w:val="single" w:sz="6" w:space="0" w:color="auto"/>
              <w:right w:val="single" w:sz="6" w:space="0" w:color="auto"/>
            </w:tcBorders>
          </w:tcPr>
          <w:p w14:paraId="1A00815B" w14:textId="77777777" w:rsidR="008601BE" w:rsidRPr="00A76B2D" w:rsidRDefault="008601BE" w:rsidP="00912038">
            <w:pPr>
              <w:pStyle w:val="Style30"/>
              <w:widowControl/>
              <w:jc w:val="center"/>
              <w:rPr>
                <w:rStyle w:val="FontStyle137"/>
                <w:spacing w:val="0"/>
                <w:sz w:val="24"/>
                <w:szCs w:val="24"/>
                <w:lang w:eastAsia="en-US"/>
              </w:rPr>
            </w:pPr>
            <w:r w:rsidRPr="00A76B2D">
              <w:rPr>
                <w:rStyle w:val="FontStyle137"/>
                <w:spacing w:val="0"/>
                <w:sz w:val="24"/>
                <w:szCs w:val="24"/>
                <w:lang w:eastAsia="en-US"/>
              </w:rPr>
              <w:t>K</w:t>
            </w:r>
          </w:p>
        </w:tc>
        <w:tc>
          <w:tcPr>
            <w:tcW w:w="2016" w:type="dxa"/>
            <w:tcBorders>
              <w:top w:val="single" w:sz="6" w:space="0" w:color="auto"/>
              <w:left w:val="single" w:sz="6" w:space="0" w:color="auto"/>
              <w:bottom w:val="single" w:sz="6" w:space="0" w:color="auto"/>
              <w:right w:val="single" w:sz="6" w:space="0" w:color="auto"/>
            </w:tcBorders>
          </w:tcPr>
          <w:p w14:paraId="206F4B70" w14:textId="23E00B20" w:rsidR="008601BE" w:rsidRPr="00A76B2D" w:rsidRDefault="00145C11" w:rsidP="00912038">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 xml:space="preserve">от </w:t>
            </w:r>
            <w:r w:rsidR="008601BE" w:rsidRPr="00A76B2D">
              <w:rPr>
                <w:rStyle w:val="FontStyle142"/>
                <w:rFonts w:ascii="Times New Roman" w:hAnsi="Times New Roman" w:cs="Times New Roman"/>
                <w:sz w:val="24"/>
                <w:szCs w:val="24"/>
                <w:lang w:eastAsia="en-US"/>
              </w:rPr>
              <w:t xml:space="preserve">1 </w:t>
            </w:r>
            <w:r w:rsidRPr="00A76B2D">
              <w:rPr>
                <w:rStyle w:val="FontStyle142"/>
                <w:rFonts w:ascii="Times New Roman" w:hAnsi="Times New Roman" w:cs="Times New Roman"/>
                <w:sz w:val="24"/>
                <w:szCs w:val="24"/>
                <w:lang w:eastAsia="en-US"/>
              </w:rPr>
              <w:t>до</w:t>
            </w:r>
            <w:r w:rsidR="008601BE" w:rsidRPr="00A76B2D">
              <w:rPr>
                <w:rStyle w:val="FontStyle142"/>
                <w:rFonts w:ascii="Times New Roman" w:hAnsi="Times New Roman" w:cs="Times New Roman"/>
                <w:sz w:val="24"/>
                <w:szCs w:val="24"/>
                <w:lang w:eastAsia="en-US"/>
              </w:rPr>
              <w:t xml:space="preserve"> (2</w:t>
            </w:r>
            <w:r w:rsidR="008601BE" w:rsidRPr="00A76B2D">
              <w:rPr>
                <w:rStyle w:val="FontStyle142"/>
                <w:rFonts w:ascii="Times New Roman" w:hAnsi="Times New Roman" w:cs="Times New Roman"/>
                <w:sz w:val="24"/>
                <w:szCs w:val="24"/>
                <w:vertAlign w:val="superscript"/>
                <w:lang w:eastAsia="en-US"/>
              </w:rPr>
              <w:t>32</w:t>
            </w:r>
            <w:r w:rsidR="008601BE" w:rsidRPr="00A76B2D">
              <w:rPr>
                <w:rStyle w:val="FontStyle142"/>
                <w:rFonts w:ascii="Times New Roman" w:hAnsi="Times New Roman" w:cs="Times New Roman"/>
                <w:sz w:val="24"/>
                <w:szCs w:val="24"/>
                <w:lang w:eastAsia="en-US"/>
              </w:rPr>
              <w:t>-1)</w:t>
            </w:r>
          </w:p>
        </w:tc>
      </w:tr>
      <w:tr w:rsidR="008601BE" w:rsidRPr="00A76B2D" w14:paraId="6FDD3BC9" w14:textId="77777777" w:rsidTr="00912038">
        <w:trPr>
          <w:trHeight w:val="365"/>
          <w:jc w:val="center"/>
        </w:trPr>
        <w:tc>
          <w:tcPr>
            <w:tcW w:w="2777" w:type="dxa"/>
            <w:tcBorders>
              <w:top w:val="single" w:sz="6" w:space="0" w:color="auto"/>
              <w:left w:val="single" w:sz="6" w:space="0" w:color="auto"/>
              <w:bottom w:val="single" w:sz="6" w:space="0" w:color="auto"/>
              <w:right w:val="single" w:sz="6" w:space="0" w:color="auto"/>
            </w:tcBorders>
          </w:tcPr>
          <w:p w14:paraId="70251B8F" w14:textId="06524886" w:rsidR="008601BE" w:rsidRPr="00A76B2D" w:rsidRDefault="00145C11" w:rsidP="00912038">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Сохранены для дальнейшего использования</w:t>
            </w:r>
          </w:p>
        </w:tc>
        <w:tc>
          <w:tcPr>
            <w:tcW w:w="1699" w:type="dxa"/>
            <w:tcBorders>
              <w:top w:val="single" w:sz="6" w:space="0" w:color="auto"/>
              <w:left w:val="single" w:sz="6" w:space="0" w:color="auto"/>
              <w:bottom w:val="single" w:sz="6" w:space="0" w:color="auto"/>
              <w:right w:val="single" w:sz="6" w:space="0" w:color="auto"/>
            </w:tcBorders>
          </w:tcPr>
          <w:p w14:paraId="5A9F35F5" w14:textId="2EA0A5E5" w:rsidR="008601BE" w:rsidRPr="00A76B2D" w:rsidRDefault="00BD3BAB" w:rsidP="00912038">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 xml:space="preserve">От </w:t>
            </w:r>
            <w:r w:rsidR="008601BE" w:rsidRPr="00A76B2D">
              <w:rPr>
                <w:rStyle w:val="FontStyle142"/>
                <w:rFonts w:ascii="Times New Roman" w:hAnsi="Times New Roman" w:cs="Times New Roman"/>
                <w:sz w:val="24"/>
                <w:szCs w:val="24"/>
                <w:lang w:eastAsia="en-US"/>
              </w:rPr>
              <w:t xml:space="preserve">2 </w:t>
            </w:r>
            <w:r w:rsidRPr="00A76B2D">
              <w:rPr>
                <w:rStyle w:val="FontStyle142"/>
                <w:rFonts w:ascii="Times New Roman" w:hAnsi="Times New Roman" w:cs="Times New Roman"/>
                <w:sz w:val="24"/>
                <w:szCs w:val="24"/>
                <w:lang w:eastAsia="en-US"/>
              </w:rPr>
              <w:t>до</w:t>
            </w:r>
            <w:r w:rsidR="008601BE" w:rsidRPr="00A76B2D">
              <w:rPr>
                <w:rStyle w:val="FontStyle142"/>
                <w:rFonts w:ascii="Times New Roman" w:hAnsi="Times New Roman" w:cs="Times New Roman"/>
                <w:sz w:val="24"/>
                <w:szCs w:val="24"/>
                <w:lang w:eastAsia="en-US"/>
              </w:rPr>
              <w:t xml:space="preserve"> 255</w:t>
            </w:r>
          </w:p>
        </w:tc>
        <w:tc>
          <w:tcPr>
            <w:tcW w:w="1502" w:type="dxa"/>
            <w:tcBorders>
              <w:top w:val="single" w:sz="6" w:space="0" w:color="auto"/>
              <w:left w:val="single" w:sz="6" w:space="0" w:color="auto"/>
              <w:bottom w:val="single" w:sz="6" w:space="0" w:color="auto"/>
              <w:right w:val="single" w:sz="6" w:space="0" w:color="auto"/>
            </w:tcBorders>
          </w:tcPr>
          <w:p w14:paraId="28E5DF55" w14:textId="1CD9DF1B" w:rsidR="008601BE" w:rsidRPr="00A76B2D" w:rsidRDefault="008601BE" w:rsidP="00912038">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&lt;</w:t>
            </w:r>
            <w:r w:rsidR="00145C11" w:rsidRPr="00A76B2D">
              <w:rPr>
                <w:rStyle w:val="FontStyle142"/>
                <w:rFonts w:ascii="Times New Roman" w:hAnsi="Times New Roman" w:cs="Times New Roman"/>
                <w:sz w:val="24"/>
                <w:szCs w:val="24"/>
                <w:lang w:eastAsia="en-US"/>
              </w:rPr>
              <w:t>Не применимо</w:t>
            </w:r>
            <w:r w:rsidRPr="00A76B2D">
              <w:rPr>
                <w:rStyle w:val="FontStyle142"/>
                <w:rFonts w:ascii="Times New Roman" w:hAnsi="Times New Roman" w:cs="Times New Roman"/>
                <w:sz w:val="24"/>
                <w:szCs w:val="24"/>
                <w:lang w:eastAsia="en-US"/>
              </w:rPr>
              <w:t>&gt;</w:t>
            </w:r>
          </w:p>
        </w:tc>
        <w:tc>
          <w:tcPr>
            <w:tcW w:w="2016" w:type="dxa"/>
            <w:tcBorders>
              <w:top w:val="single" w:sz="6" w:space="0" w:color="auto"/>
              <w:left w:val="single" w:sz="6" w:space="0" w:color="auto"/>
              <w:bottom w:val="single" w:sz="6" w:space="0" w:color="auto"/>
              <w:right w:val="single" w:sz="6" w:space="0" w:color="auto"/>
            </w:tcBorders>
          </w:tcPr>
          <w:p w14:paraId="15B585DD" w14:textId="77777777" w:rsidR="008601BE" w:rsidRPr="00A76B2D" w:rsidRDefault="008601BE" w:rsidP="00912038">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w:t>
            </w:r>
          </w:p>
        </w:tc>
      </w:tr>
    </w:tbl>
    <w:p w14:paraId="154B7952" w14:textId="77777777" w:rsidR="003D76D3" w:rsidRPr="00A76B2D" w:rsidRDefault="003D76D3" w:rsidP="00173EE8">
      <w:pPr>
        <w:pStyle w:val="Style13"/>
        <w:widowControl/>
        <w:ind w:firstLine="720"/>
        <w:jc w:val="both"/>
        <w:rPr>
          <w:rStyle w:val="FontStyle144"/>
          <w:rFonts w:ascii="Times New Roman" w:hAnsi="Times New Roman" w:cs="Times New Roman"/>
          <w:sz w:val="24"/>
          <w:szCs w:val="24"/>
          <w:lang w:eastAsia="en-US"/>
        </w:rPr>
      </w:pPr>
    </w:p>
    <w:p w14:paraId="0B79F677" w14:textId="18B0E48A" w:rsidR="008601BE" w:rsidRPr="00A76B2D" w:rsidRDefault="00D40D58" w:rsidP="00173EE8">
      <w:pPr>
        <w:pStyle w:val="Style13"/>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 </w:t>
      </w:r>
      <w:r w:rsidR="008601BE" w:rsidRPr="00A76B2D">
        <w:rPr>
          <w:rStyle w:val="FontStyle144"/>
          <w:rFonts w:ascii="Times New Roman" w:hAnsi="Times New Roman" w:cs="Times New Roman"/>
          <w:sz w:val="24"/>
          <w:szCs w:val="24"/>
          <w:lang w:eastAsia="en-US"/>
        </w:rPr>
        <w:t xml:space="preserve">2: </w:t>
      </w:r>
      <w:r w:rsidR="00145C11" w:rsidRPr="00A76B2D">
        <w:rPr>
          <w:rStyle w:val="FontStyle144"/>
          <w:rFonts w:ascii="Times New Roman" w:hAnsi="Times New Roman" w:cs="Times New Roman"/>
          <w:sz w:val="24"/>
          <w:szCs w:val="24"/>
          <w:lang w:eastAsia="en-US"/>
        </w:rPr>
        <w:t xml:space="preserve">это поле является обязательным и должно быть записано </w:t>
      </w:r>
      <w:r w:rsidR="00903B58" w:rsidRPr="00A76B2D">
        <w:rPr>
          <w:rStyle w:val="FontStyle144"/>
          <w:rFonts w:ascii="Times New Roman" w:hAnsi="Times New Roman" w:cs="Times New Roman"/>
          <w:sz w:val="24"/>
          <w:szCs w:val="24"/>
          <w:lang w:eastAsia="en-US"/>
        </w:rPr>
        <w:t xml:space="preserve">с использованием одного байта </w:t>
      </w:r>
      <w:r w:rsidR="00145C11" w:rsidRPr="00A76B2D">
        <w:rPr>
          <w:rStyle w:val="FontStyle144"/>
          <w:rFonts w:ascii="Times New Roman" w:hAnsi="Times New Roman" w:cs="Times New Roman"/>
          <w:sz w:val="24"/>
          <w:szCs w:val="24"/>
          <w:lang w:eastAsia="en-US"/>
        </w:rPr>
        <w:t>и структурировано следующим образом</w:t>
      </w:r>
      <w:r w:rsidR="008601BE" w:rsidRPr="00A76B2D">
        <w:rPr>
          <w:rStyle w:val="FontStyle144"/>
          <w:rFonts w:ascii="Times New Roman" w:hAnsi="Times New Roman" w:cs="Times New Roman"/>
          <w:sz w:val="24"/>
          <w:szCs w:val="24"/>
          <w:lang w:eastAsia="en-US"/>
        </w:rPr>
        <w:t>:</w:t>
      </w:r>
    </w:p>
    <w:p w14:paraId="0A3D8B55" w14:textId="77777777" w:rsidR="00D40D58" w:rsidRPr="00A76B2D" w:rsidRDefault="00D40D58" w:rsidP="00173EE8">
      <w:pPr>
        <w:pStyle w:val="Style13"/>
        <w:widowControl/>
        <w:ind w:firstLine="720"/>
        <w:jc w:val="both"/>
        <w:rPr>
          <w:rStyle w:val="FontStyle144"/>
          <w:rFonts w:ascii="Times New Roman" w:hAnsi="Times New Roman" w:cs="Times New Roman"/>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4967"/>
        <w:gridCol w:w="1453"/>
      </w:tblGrid>
      <w:tr w:rsidR="008601BE" w:rsidRPr="00A76B2D" w14:paraId="6B91A248" w14:textId="77777777" w:rsidTr="00D22B31">
        <w:trPr>
          <w:trHeight w:val="288"/>
          <w:jc w:val="center"/>
        </w:trPr>
        <w:tc>
          <w:tcPr>
            <w:tcW w:w="4967" w:type="dxa"/>
            <w:tcBorders>
              <w:top w:val="single" w:sz="6" w:space="0" w:color="auto"/>
              <w:left w:val="single" w:sz="6" w:space="0" w:color="auto"/>
              <w:bottom w:val="single" w:sz="6" w:space="0" w:color="auto"/>
              <w:right w:val="single" w:sz="4" w:space="0" w:color="auto"/>
            </w:tcBorders>
          </w:tcPr>
          <w:p w14:paraId="60F0E522" w14:textId="26031297" w:rsidR="008601BE" w:rsidRPr="00A76B2D" w:rsidRDefault="00145C11" w:rsidP="00D22B31">
            <w:pPr>
              <w:pStyle w:val="Style83"/>
              <w:widowControl/>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Сохраняемые спектральные составляющие</w:t>
            </w:r>
          </w:p>
        </w:tc>
        <w:tc>
          <w:tcPr>
            <w:tcW w:w="1453" w:type="dxa"/>
            <w:tcBorders>
              <w:top w:val="single" w:sz="4" w:space="0" w:color="auto"/>
              <w:left w:val="single" w:sz="4" w:space="0" w:color="auto"/>
              <w:bottom w:val="single" w:sz="4" w:space="0" w:color="auto"/>
              <w:right w:val="single" w:sz="4" w:space="0" w:color="auto"/>
            </w:tcBorders>
          </w:tcPr>
          <w:p w14:paraId="14932225" w14:textId="2882FADD" w:rsidR="008601BE" w:rsidRPr="00A76B2D" w:rsidRDefault="00145C11" w:rsidP="00D22B31">
            <w:pPr>
              <w:pStyle w:val="Style83"/>
              <w:widowControl/>
              <w:jc w:val="center"/>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Значение</w:t>
            </w:r>
          </w:p>
        </w:tc>
      </w:tr>
      <w:tr w:rsidR="008601BE" w:rsidRPr="00A76B2D" w14:paraId="5973D968" w14:textId="77777777" w:rsidTr="00D22B31">
        <w:trPr>
          <w:trHeight w:val="298"/>
          <w:jc w:val="center"/>
        </w:trPr>
        <w:tc>
          <w:tcPr>
            <w:tcW w:w="4967" w:type="dxa"/>
            <w:tcBorders>
              <w:top w:val="single" w:sz="6" w:space="0" w:color="auto"/>
              <w:left w:val="single" w:sz="6" w:space="0" w:color="auto"/>
              <w:bottom w:val="single" w:sz="6" w:space="0" w:color="auto"/>
              <w:right w:val="single" w:sz="4" w:space="0" w:color="auto"/>
            </w:tcBorders>
          </w:tcPr>
          <w:p w14:paraId="4D0B90E0" w14:textId="360C7287" w:rsidR="008601BE" w:rsidRPr="00A76B2D" w:rsidRDefault="00145C11" w:rsidP="00D22B31">
            <w:pPr>
              <w:pStyle w:val="Style52"/>
              <w:widowControl/>
              <w:rPr>
                <w:rStyle w:val="FontStyle142"/>
                <w:rFonts w:ascii="Times New Roman" w:hAnsi="Times New Roman" w:cs="Times New Roman"/>
                <w:sz w:val="24"/>
                <w:szCs w:val="24"/>
                <w:vertAlign w:val="superscript"/>
                <w:lang w:eastAsia="en-US"/>
              </w:rPr>
            </w:pPr>
            <w:r w:rsidRPr="00A76B2D">
              <w:rPr>
                <w:rStyle w:val="FontStyle142"/>
                <w:rFonts w:ascii="Times New Roman" w:hAnsi="Times New Roman" w:cs="Times New Roman"/>
                <w:sz w:val="24"/>
                <w:szCs w:val="24"/>
                <w:lang w:eastAsia="en-US"/>
              </w:rPr>
              <w:t xml:space="preserve">Угол отсчета фильтра с максимальной </w:t>
            </w:r>
            <w:proofErr w:type="spellStart"/>
            <w:r w:rsidRPr="00A76B2D">
              <w:rPr>
                <w:rStyle w:val="FontStyle142"/>
                <w:rFonts w:ascii="Times New Roman" w:hAnsi="Times New Roman" w:cs="Times New Roman"/>
                <w:sz w:val="24"/>
                <w:szCs w:val="24"/>
                <w:lang w:eastAsia="en-US"/>
              </w:rPr>
              <w:t>энергией</w:t>
            </w:r>
            <w:r w:rsidR="008601BE" w:rsidRPr="00A76B2D">
              <w:rPr>
                <w:rStyle w:val="FontStyle142"/>
                <w:rFonts w:ascii="Times New Roman" w:hAnsi="Times New Roman" w:cs="Times New Roman"/>
                <w:sz w:val="24"/>
                <w:szCs w:val="24"/>
                <w:vertAlign w:val="superscript"/>
                <w:lang w:eastAsia="en-US"/>
              </w:rPr>
              <w:t>a</w:t>
            </w:r>
            <w:proofErr w:type="spellEnd"/>
          </w:p>
        </w:tc>
        <w:tc>
          <w:tcPr>
            <w:tcW w:w="1453" w:type="dxa"/>
            <w:tcBorders>
              <w:top w:val="single" w:sz="4" w:space="0" w:color="auto"/>
              <w:left w:val="single" w:sz="4" w:space="0" w:color="auto"/>
              <w:bottom w:val="single" w:sz="4" w:space="0" w:color="auto"/>
              <w:right w:val="single" w:sz="4" w:space="0" w:color="auto"/>
            </w:tcBorders>
          </w:tcPr>
          <w:p w14:paraId="4FC1D0CB" w14:textId="77777777" w:rsidR="008601BE" w:rsidRPr="00A76B2D" w:rsidRDefault="008601BE" w:rsidP="00D22B31">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w:t>
            </w:r>
          </w:p>
        </w:tc>
      </w:tr>
      <w:tr w:rsidR="008601BE" w:rsidRPr="00A76B2D" w14:paraId="4F2391DF" w14:textId="77777777" w:rsidTr="00D22B31">
        <w:trPr>
          <w:trHeight w:val="259"/>
          <w:jc w:val="center"/>
        </w:trPr>
        <w:tc>
          <w:tcPr>
            <w:tcW w:w="4967" w:type="dxa"/>
            <w:tcBorders>
              <w:top w:val="single" w:sz="6" w:space="0" w:color="auto"/>
              <w:left w:val="single" w:sz="6" w:space="0" w:color="auto"/>
              <w:bottom w:val="single" w:sz="6" w:space="0" w:color="auto"/>
              <w:right w:val="single" w:sz="4" w:space="0" w:color="auto"/>
            </w:tcBorders>
          </w:tcPr>
          <w:p w14:paraId="4C684691" w14:textId="2DDCBF5A" w:rsidR="008601BE" w:rsidRPr="00A76B2D" w:rsidRDefault="00145C11" w:rsidP="00D22B31">
            <w:pPr>
              <w:pStyle w:val="Style52"/>
              <w:widowControl/>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Все модули Габора</w:t>
            </w:r>
          </w:p>
        </w:tc>
        <w:tc>
          <w:tcPr>
            <w:tcW w:w="1453" w:type="dxa"/>
            <w:tcBorders>
              <w:top w:val="single" w:sz="4" w:space="0" w:color="auto"/>
              <w:left w:val="single" w:sz="4" w:space="0" w:color="auto"/>
              <w:bottom w:val="single" w:sz="4" w:space="0" w:color="auto"/>
              <w:right w:val="single" w:sz="4" w:space="0" w:color="auto"/>
            </w:tcBorders>
          </w:tcPr>
          <w:p w14:paraId="57681612" w14:textId="77777777" w:rsidR="008601BE" w:rsidRPr="00A76B2D" w:rsidRDefault="008601BE" w:rsidP="00D22B31">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1</w:t>
            </w:r>
          </w:p>
        </w:tc>
      </w:tr>
      <w:tr w:rsidR="008601BE" w:rsidRPr="00A76B2D" w14:paraId="09BD0BC6" w14:textId="77777777" w:rsidTr="00D22B31">
        <w:trPr>
          <w:trHeight w:val="264"/>
          <w:jc w:val="center"/>
        </w:trPr>
        <w:tc>
          <w:tcPr>
            <w:tcW w:w="4967" w:type="dxa"/>
            <w:tcBorders>
              <w:top w:val="single" w:sz="6" w:space="0" w:color="auto"/>
              <w:left w:val="single" w:sz="6" w:space="0" w:color="auto"/>
              <w:bottom w:val="single" w:sz="6" w:space="0" w:color="auto"/>
              <w:right w:val="single" w:sz="4" w:space="0" w:color="auto"/>
            </w:tcBorders>
          </w:tcPr>
          <w:p w14:paraId="229FEFFB" w14:textId="7258861A" w:rsidR="008601BE" w:rsidRPr="00A76B2D" w:rsidRDefault="00145C11" w:rsidP="00D22B31">
            <w:pPr>
              <w:pStyle w:val="Style52"/>
              <w:widowControl/>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Все модули и фазы Габора</w:t>
            </w:r>
          </w:p>
        </w:tc>
        <w:tc>
          <w:tcPr>
            <w:tcW w:w="1453" w:type="dxa"/>
            <w:tcBorders>
              <w:top w:val="single" w:sz="4" w:space="0" w:color="auto"/>
              <w:left w:val="single" w:sz="4" w:space="0" w:color="auto"/>
              <w:bottom w:val="single" w:sz="4" w:space="0" w:color="auto"/>
              <w:right w:val="single" w:sz="4" w:space="0" w:color="auto"/>
            </w:tcBorders>
          </w:tcPr>
          <w:p w14:paraId="6CC62D19" w14:textId="77777777" w:rsidR="008601BE" w:rsidRPr="00A76B2D" w:rsidRDefault="008601BE" w:rsidP="00D22B31">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2</w:t>
            </w:r>
          </w:p>
        </w:tc>
      </w:tr>
      <w:tr w:rsidR="008601BE" w:rsidRPr="00A76B2D" w14:paraId="0B3A6B2B" w14:textId="77777777" w:rsidTr="00D22B31">
        <w:trPr>
          <w:trHeight w:val="259"/>
          <w:jc w:val="center"/>
        </w:trPr>
        <w:tc>
          <w:tcPr>
            <w:tcW w:w="4967" w:type="dxa"/>
            <w:tcBorders>
              <w:top w:val="single" w:sz="6" w:space="0" w:color="auto"/>
              <w:left w:val="single" w:sz="6" w:space="0" w:color="auto"/>
              <w:bottom w:val="single" w:sz="6" w:space="0" w:color="auto"/>
              <w:right w:val="single" w:sz="4" w:space="0" w:color="auto"/>
            </w:tcBorders>
          </w:tcPr>
          <w:p w14:paraId="34796FCA" w14:textId="19862A1C" w:rsidR="008601BE" w:rsidRPr="00A76B2D" w:rsidRDefault="00B565BF" w:rsidP="00D22B31">
            <w:pPr>
              <w:pStyle w:val="Style52"/>
              <w:widowControl/>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Сохранены для дальнейшего использования</w:t>
            </w:r>
          </w:p>
        </w:tc>
        <w:tc>
          <w:tcPr>
            <w:tcW w:w="1453" w:type="dxa"/>
            <w:tcBorders>
              <w:top w:val="single" w:sz="4" w:space="0" w:color="auto"/>
              <w:left w:val="single" w:sz="4" w:space="0" w:color="auto"/>
              <w:bottom w:val="single" w:sz="4" w:space="0" w:color="auto"/>
              <w:right w:val="single" w:sz="4" w:space="0" w:color="auto"/>
            </w:tcBorders>
          </w:tcPr>
          <w:p w14:paraId="31C26F73" w14:textId="0F38B842" w:rsidR="008601BE" w:rsidRPr="00A76B2D" w:rsidRDefault="00BD3BAB" w:rsidP="00D22B31">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 xml:space="preserve">От </w:t>
            </w:r>
            <w:r w:rsidR="008601BE" w:rsidRPr="00A76B2D">
              <w:rPr>
                <w:rStyle w:val="FontStyle142"/>
                <w:rFonts w:ascii="Times New Roman" w:hAnsi="Times New Roman" w:cs="Times New Roman"/>
                <w:sz w:val="24"/>
                <w:szCs w:val="24"/>
                <w:lang w:eastAsia="en-US"/>
              </w:rPr>
              <w:t xml:space="preserve">3 </w:t>
            </w:r>
            <w:r w:rsidRPr="00A76B2D">
              <w:rPr>
                <w:rStyle w:val="FontStyle142"/>
                <w:rFonts w:ascii="Times New Roman" w:hAnsi="Times New Roman" w:cs="Times New Roman"/>
                <w:sz w:val="24"/>
                <w:szCs w:val="24"/>
                <w:lang w:eastAsia="en-US"/>
              </w:rPr>
              <w:t>до</w:t>
            </w:r>
            <w:r w:rsidR="008601BE" w:rsidRPr="00A76B2D">
              <w:rPr>
                <w:rStyle w:val="FontStyle142"/>
                <w:rFonts w:ascii="Times New Roman" w:hAnsi="Times New Roman" w:cs="Times New Roman"/>
                <w:sz w:val="24"/>
                <w:szCs w:val="24"/>
                <w:lang w:eastAsia="en-US"/>
              </w:rPr>
              <w:t xml:space="preserve"> 255</w:t>
            </w:r>
          </w:p>
        </w:tc>
      </w:tr>
      <w:tr w:rsidR="00D40D58" w:rsidRPr="00A76B2D" w14:paraId="5F37E43C" w14:textId="77777777" w:rsidTr="00D22B31">
        <w:trPr>
          <w:trHeight w:val="384"/>
          <w:jc w:val="center"/>
        </w:trPr>
        <w:tc>
          <w:tcPr>
            <w:tcW w:w="6420" w:type="dxa"/>
            <w:gridSpan w:val="2"/>
            <w:tcBorders>
              <w:top w:val="single" w:sz="6" w:space="0" w:color="auto"/>
              <w:left w:val="single" w:sz="6" w:space="0" w:color="auto"/>
              <w:bottom w:val="single" w:sz="6" w:space="0" w:color="auto"/>
              <w:right w:val="single" w:sz="4" w:space="0" w:color="auto"/>
            </w:tcBorders>
          </w:tcPr>
          <w:p w14:paraId="42695D95" w14:textId="049C268F" w:rsidR="00D40D58" w:rsidRPr="00A76B2D" w:rsidRDefault="00D40D58" w:rsidP="00D22B31">
            <w:pPr>
              <w:pStyle w:val="Style20"/>
              <w:widowControl/>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vertAlign w:val="superscript"/>
                <w:lang w:eastAsia="en-US"/>
              </w:rPr>
              <w:t>a</w:t>
            </w:r>
            <w:r w:rsidRPr="00A76B2D">
              <w:rPr>
                <w:rStyle w:val="FontStyle142"/>
                <w:rFonts w:ascii="Times New Roman" w:hAnsi="Times New Roman" w:cs="Times New Roman"/>
                <w:sz w:val="24"/>
                <w:szCs w:val="24"/>
                <w:lang w:eastAsia="en-US"/>
              </w:rPr>
              <w:t xml:space="preserve"> Энергия определяется здесь как квадрат модуля Габора</w:t>
            </w:r>
            <w:r w:rsidRPr="00A76B2D">
              <w:rPr>
                <w:rStyle w:val="FontStyle113"/>
                <w:spacing w:val="0"/>
                <w:sz w:val="24"/>
                <w:szCs w:val="24"/>
                <w:lang w:eastAsia="en-US"/>
              </w:rPr>
              <w:t xml:space="preserve"> a</w:t>
            </w:r>
            <w:r w:rsidRPr="00A76B2D">
              <w:rPr>
                <w:rStyle w:val="FontStyle140"/>
                <w:sz w:val="24"/>
                <w:szCs w:val="24"/>
                <w:vertAlign w:val="superscript"/>
                <w:lang w:eastAsia="en-US"/>
              </w:rPr>
              <w:t>2</w:t>
            </w:r>
            <w:r w:rsidRPr="00A76B2D">
              <w:rPr>
                <w:rStyle w:val="FontStyle142"/>
                <w:rFonts w:ascii="Times New Roman" w:hAnsi="Times New Roman" w:cs="Times New Roman"/>
                <w:sz w:val="24"/>
                <w:szCs w:val="24"/>
                <w:lang w:eastAsia="en-US"/>
              </w:rPr>
              <w:t>.</w:t>
            </w:r>
          </w:p>
        </w:tc>
      </w:tr>
    </w:tbl>
    <w:p w14:paraId="7E3BBA18" w14:textId="77777777" w:rsidR="003D76D3" w:rsidRPr="00A76B2D" w:rsidRDefault="003D76D3" w:rsidP="00173EE8">
      <w:pPr>
        <w:pStyle w:val="Style18"/>
        <w:widowControl/>
        <w:ind w:firstLine="720"/>
        <w:jc w:val="both"/>
        <w:rPr>
          <w:rStyle w:val="FontStyle139"/>
          <w:rFonts w:ascii="Times New Roman" w:hAnsi="Times New Roman" w:cs="Times New Roman"/>
          <w:sz w:val="24"/>
          <w:szCs w:val="24"/>
          <w:lang w:eastAsia="en-US"/>
        </w:rPr>
      </w:pPr>
    </w:p>
    <w:p w14:paraId="545F24ED" w14:textId="50498CDC"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8.1.20 </w:t>
      </w:r>
      <w:r w:rsidR="00B565BF" w:rsidRPr="00A76B2D">
        <w:rPr>
          <w:rStyle w:val="FontStyle139"/>
          <w:rFonts w:ascii="Times New Roman" w:hAnsi="Times New Roman" w:cs="Times New Roman"/>
          <w:sz w:val="24"/>
          <w:szCs w:val="24"/>
          <w:lang w:eastAsia="en-US"/>
        </w:rPr>
        <w:t xml:space="preserve">Глубина цвета угла распространения </w:t>
      </w:r>
      <w:proofErr w:type="spellStart"/>
      <w:r w:rsidR="00B565BF" w:rsidRPr="00A76B2D">
        <w:rPr>
          <w:rStyle w:val="FontStyle139"/>
          <w:rFonts w:ascii="Times New Roman" w:hAnsi="Times New Roman" w:cs="Times New Roman"/>
          <w:sz w:val="24"/>
          <w:szCs w:val="24"/>
          <w:lang w:eastAsia="en-US"/>
        </w:rPr>
        <w:t>косинусоидальной</w:t>
      </w:r>
      <w:proofErr w:type="spellEnd"/>
      <w:r w:rsidR="00B565BF" w:rsidRPr="00A76B2D">
        <w:rPr>
          <w:rStyle w:val="FontStyle139"/>
          <w:rFonts w:ascii="Times New Roman" w:hAnsi="Times New Roman" w:cs="Times New Roman"/>
          <w:sz w:val="24"/>
          <w:szCs w:val="24"/>
          <w:lang w:eastAsia="en-US"/>
        </w:rPr>
        <w:t xml:space="preserve"> функции</w:t>
      </w:r>
    </w:p>
    <w:p w14:paraId="61187BD3" w14:textId="605B917F" w:rsidR="008601BE" w:rsidRPr="00A76B2D" w:rsidRDefault="00B565BF" w:rsidP="00173EE8">
      <w:pPr>
        <w:pStyle w:val="Style13"/>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Если поле метода выбора спектральных составляющих представляет собой</w:t>
      </w:r>
      <w:r w:rsidR="008601BE" w:rsidRPr="00A76B2D">
        <w:rPr>
          <w:rStyle w:val="FontStyle144"/>
          <w:rFonts w:ascii="Times New Roman" w:hAnsi="Times New Roman" w:cs="Times New Roman"/>
          <w:sz w:val="24"/>
          <w:szCs w:val="24"/>
          <w:lang w:eastAsia="en-US"/>
        </w:rPr>
        <w:t>:</w:t>
      </w:r>
    </w:p>
    <w:p w14:paraId="6B634717" w14:textId="424572A6" w:rsidR="00B565BF" w:rsidRPr="00A76B2D" w:rsidRDefault="008601BE" w:rsidP="00173EE8">
      <w:pPr>
        <w:pStyle w:val="Style37"/>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 0: </w:t>
      </w:r>
      <w:r w:rsidR="00B565BF" w:rsidRPr="00A76B2D">
        <w:rPr>
          <w:rStyle w:val="FontStyle144"/>
          <w:rFonts w:ascii="Times New Roman" w:hAnsi="Times New Roman" w:cs="Times New Roman"/>
          <w:sz w:val="24"/>
          <w:szCs w:val="24"/>
          <w:lang w:eastAsia="en-US"/>
        </w:rPr>
        <w:t xml:space="preserve">это поле является обязательным и будет содержать глубину цвета, используемую для представления угла распространения </w:t>
      </w:r>
      <w:proofErr w:type="spellStart"/>
      <w:r w:rsidR="00B565BF" w:rsidRPr="00A76B2D">
        <w:rPr>
          <w:rStyle w:val="FontStyle144"/>
          <w:rFonts w:ascii="Times New Roman" w:hAnsi="Times New Roman" w:cs="Times New Roman"/>
          <w:sz w:val="24"/>
          <w:szCs w:val="24"/>
          <w:lang w:eastAsia="en-US"/>
        </w:rPr>
        <w:t>косинусоидальной</w:t>
      </w:r>
      <w:proofErr w:type="spellEnd"/>
      <w:r w:rsidR="00B565BF" w:rsidRPr="00A76B2D">
        <w:rPr>
          <w:rStyle w:val="FontStyle144"/>
          <w:rFonts w:ascii="Times New Roman" w:hAnsi="Times New Roman" w:cs="Times New Roman"/>
          <w:sz w:val="24"/>
          <w:szCs w:val="24"/>
          <w:lang w:eastAsia="en-US"/>
        </w:rPr>
        <w:t xml:space="preserve"> функции. Глубина цвета должна быть записана </w:t>
      </w:r>
      <w:r w:rsidR="00903B58" w:rsidRPr="00A76B2D">
        <w:rPr>
          <w:rStyle w:val="FontStyle144"/>
          <w:rFonts w:ascii="Times New Roman" w:hAnsi="Times New Roman" w:cs="Times New Roman"/>
          <w:sz w:val="24"/>
          <w:szCs w:val="24"/>
          <w:lang w:eastAsia="en-US"/>
        </w:rPr>
        <w:t>с использованием одного байта</w:t>
      </w:r>
      <w:r w:rsidR="00B565BF" w:rsidRPr="00A76B2D">
        <w:rPr>
          <w:rStyle w:val="FontStyle144"/>
          <w:rFonts w:ascii="Times New Roman" w:hAnsi="Times New Roman" w:cs="Times New Roman"/>
          <w:sz w:val="24"/>
          <w:szCs w:val="24"/>
          <w:lang w:eastAsia="en-US"/>
        </w:rPr>
        <w:t>.</w:t>
      </w:r>
    </w:p>
    <w:p w14:paraId="2C82CBE1" w14:textId="177BEBCF" w:rsidR="008601BE" w:rsidRPr="00A76B2D" w:rsidRDefault="008601BE" w:rsidP="00173EE8">
      <w:pPr>
        <w:pStyle w:val="Style37"/>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lastRenderedPageBreak/>
        <w:t xml:space="preserve">— 1 </w:t>
      </w:r>
      <w:r w:rsidR="00B565BF" w:rsidRPr="00A76B2D">
        <w:rPr>
          <w:rStyle w:val="FontStyle144"/>
          <w:rFonts w:ascii="Times New Roman" w:hAnsi="Times New Roman" w:cs="Times New Roman"/>
          <w:sz w:val="24"/>
          <w:szCs w:val="24"/>
          <w:lang w:eastAsia="en-US"/>
        </w:rPr>
        <w:t>или</w:t>
      </w:r>
      <w:r w:rsidRPr="00A76B2D">
        <w:rPr>
          <w:rStyle w:val="FontStyle144"/>
          <w:rFonts w:ascii="Times New Roman" w:hAnsi="Times New Roman" w:cs="Times New Roman"/>
          <w:sz w:val="24"/>
          <w:szCs w:val="24"/>
          <w:lang w:eastAsia="en-US"/>
        </w:rPr>
        <w:t xml:space="preserve"> 2: </w:t>
      </w:r>
      <w:r w:rsidR="00B565BF" w:rsidRPr="00A76B2D">
        <w:rPr>
          <w:rStyle w:val="FontStyle144"/>
          <w:rFonts w:ascii="Times New Roman" w:hAnsi="Times New Roman" w:cs="Times New Roman"/>
          <w:sz w:val="24"/>
          <w:szCs w:val="24"/>
          <w:lang w:eastAsia="en-US"/>
        </w:rPr>
        <w:t>это поле не является обязательным</w:t>
      </w:r>
    </w:p>
    <w:p w14:paraId="30D4500E" w14:textId="562B20DA"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8.1.21 </w:t>
      </w:r>
      <w:r w:rsidR="00B565BF" w:rsidRPr="00A76B2D">
        <w:rPr>
          <w:rStyle w:val="FontStyle139"/>
          <w:rFonts w:ascii="Times New Roman" w:hAnsi="Times New Roman" w:cs="Times New Roman"/>
          <w:sz w:val="24"/>
          <w:szCs w:val="24"/>
          <w:lang w:eastAsia="en-US"/>
        </w:rPr>
        <w:t>Глубина цвета длины волны</w:t>
      </w:r>
      <w:r w:rsidRPr="00A76B2D">
        <w:rPr>
          <w:rStyle w:val="FontStyle139"/>
          <w:rFonts w:ascii="Times New Roman" w:hAnsi="Times New Roman" w:cs="Times New Roman"/>
          <w:sz w:val="24"/>
          <w:szCs w:val="24"/>
          <w:lang w:eastAsia="en-US"/>
        </w:rPr>
        <w:t xml:space="preserve"> </w:t>
      </w:r>
      <w:proofErr w:type="spellStart"/>
      <w:r w:rsidR="00B565BF" w:rsidRPr="00A76B2D">
        <w:rPr>
          <w:rStyle w:val="FontStyle139"/>
          <w:rFonts w:ascii="Times New Roman" w:hAnsi="Times New Roman" w:cs="Times New Roman"/>
          <w:sz w:val="24"/>
          <w:szCs w:val="24"/>
          <w:lang w:eastAsia="en-US"/>
        </w:rPr>
        <w:t>косинусоидальной</w:t>
      </w:r>
      <w:proofErr w:type="spellEnd"/>
      <w:r w:rsidR="00B565BF" w:rsidRPr="00A76B2D">
        <w:rPr>
          <w:rStyle w:val="FontStyle139"/>
          <w:rFonts w:ascii="Times New Roman" w:hAnsi="Times New Roman" w:cs="Times New Roman"/>
          <w:sz w:val="24"/>
          <w:szCs w:val="24"/>
          <w:lang w:eastAsia="en-US"/>
        </w:rPr>
        <w:t xml:space="preserve"> функции</w:t>
      </w:r>
    </w:p>
    <w:p w14:paraId="5C100758" w14:textId="278F2BC8" w:rsidR="008601BE" w:rsidRPr="00A76B2D" w:rsidRDefault="00B565BF" w:rsidP="00173EE8">
      <w:pPr>
        <w:pStyle w:val="Style13"/>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Если поле метода выбора спектральных составляющих представляет собой</w:t>
      </w:r>
      <w:r w:rsidR="008601BE" w:rsidRPr="00A76B2D">
        <w:rPr>
          <w:rStyle w:val="FontStyle144"/>
          <w:rFonts w:ascii="Times New Roman" w:hAnsi="Times New Roman" w:cs="Times New Roman"/>
          <w:sz w:val="24"/>
          <w:szCs w:val="24"/>
          <w:lang w:eastAsia="en-US"/>
        </w:rPr>
        <w:t>:</w:t>
      </w:r>
    </w:p>
    <w:p w14:paraId="6DF6A823" w14:textId="55334D9B" w:rsidR="008601BE" w:rsidRPr="00A76B2D" w:rsidRDefault="008601BE" w:rsidP="00173EE8">
      <w:pPr>
        <w:pStyle w:val="Style37"/>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 0: </w:t>
      </w:r>
      <w:r w:rsidR="00B565BF" w:rsidRPr="00A76B2D">
        <w:rPr>
          <w:rStyle w:val="FontStyle144"/>
          <w:rFonts w:ascii="Times New Roman" w:hAnsi="Times New Roman" w:cs="Times New Roman"/>
          <w:sz w:val="24"/>
          <w:szCs w:val="24"/>
          <w:lang w:eastAsia="en-US"/>
        </w:rPr>
        <w:t xml:space="preserve">это поле является обязательным и будет содержать глубину цвета, используемую для представления длины волны </w:t>
      </w:r>
      <w:proofErr w:type="spellStart"/>
      <w:r w:rsidR="00B565BF" w:rsidRPr="00A76B2D">
        <w:rPr>
          <w:rStyle w:val="FontStyle144"/>
          <w:rFonts w:ascii="Times New Roman" w:hAnsi="Times New Roman" w:cs="Times New Roman"/>
          <w:sz w:val="24"/>
          <w:szCs w:val="24"/>
          <w:lang w:eastAsia="en-US"/>
        </w:rPr>
        <w:t>косинусоидальной</w:t>
      </w:r>
      <w:proofErr w:type="spellEnd"/>
      <w:r w:rsidR="00B565BF" w:rsidRPr="00A76B2D">
        <w:rPr>
          <w:rStyle w:val="FontStyle144"/>
          <w:rFonts w:ascii="Times New Roman" w:hAnsi="Times New Roman" w:cs="Times New Roman"/>
          <w:sz w:val="24"/>
          <w:szCs w:val="24"/>
          <w:lang w:eastAsia="en-US"/>
        </w:rPr>
        <w:t xml:space="preserve"> функции. Глубина цвета должна быть записана </w:t>
      </w:r>
      <w:r w:rsidR="00903B58" w:rsidRPr="00A76B2D">
        <w:rPr>
          <w:rStyle w:val="FontStyle144"/>
          <w:rFonts w:ascii="Times New Roman" w:hAnsi="Times New Roman" w:cs="Times New Roman"/>
          <w:sz w:val="24"/>
          <w:szCs w:val="24"/>
          <w:lang w:eastAsia="en-US"/>
        </w:rPr>
        <w:t>с использованием одного байта</w:t>
      </w:r>
      <w:r w:rsidRPr="00A76B2D">
        <w:rPr>
          <w:rStyle w:val="FontStyle144"/>
          <w:rFonts w:ascii="Times New Roman" w:hAnsi="Times New Roman" w:cs="Times New Roman"/>
          <w:sz w:val="24"/>
          <w:szCs w:val="24"/>
          <w:lang w:eastAsia="en-US"/>
        </w:rPr>
        <w:t>.</w:t>
      </w:r>
    </w:p>
    <w:p w14:paraId="2A9D3982" w14:textId="657BB405" w:rsidR="008601BE" w:rsidRPr="00A76B2D" w:rsidRDefault="008601BE" w:rsidP="00173EE8">
      <w:pPr>
        <w:pStyle w:val="Style37"/>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 1 </w:t>
      </w:r>
      <w:r w:rsidR="00B565BF" w:rsidRPr="00A76B2D">
        <w:rPr>
          <w:rStyle w:val="FontStyle144"/>
          <w:rFonts w:ascii="Times New Roman" w:hAnsi="Times New Roman" w:cs="Times New Roman"/>
          <w:sz w:val="24"/>
          <w:szCs w:val="24"/>
          <w:lang w:eastAsia="en-US"/>
        </w:rPr>
        <w:t>или</w:t>
      </w:r>
      <w:r w:rsidRPr="00A76B2D">
        <w:rPr>
          <w:rStyle w:val="FontStyle144"/>
          <w:rFonts w:ascii="Times New Roman" w:hAnsi="Times New Roman" w:cs="Times New Roman"/>
          <w:sz w:val="24"/>
          <w:szCs w:val="24"/>
          <w:lang w:eastAsia="en-US"/>
        </w:rPr>
        <w:t xml:space="preserve"> 2: </w:t>
      </w:r>
      <w:r w:rsidR="00B565BF" w:rsidRPr="00A76B2D">
        <w:rPr>
          <w:rStyle w:val="FontStyle144"/>
          <w:rFonts w:ascii="Times New Roman" w:hAnsi="Times New Roman" w:cs="Times New Roman"/>
          <w:sz w:val="24"/>
          <w:szCs w:val="24"/>
          <w:lang w:eastAsia="en-US"/>
        </w:rPr>
        <w:t>это поле не является обязательным</w:t>
      </w:r>
      <w:r w:rsidRPr="00A76B2D">
        <w:rPr>
          <w:rStyle w:val="FontStyle144"/>
          <w:rFonts w:ascii="Times New Roman" w:hAnsi="Times New Roman" w:cs="Times New Roman"/>
          <w:sz w:val="24"/>
          <w:szCs w:val="24"/>
          <w:lang w:eastAsia="en-US"/>
        </w:rPr>
        <w:t>.</w:t>
      </w:r>
    </w:p>
    <w:p w14:paraId="6CB3EE31" w14:textId="5A5272C1"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8.1.22 </w:t>
      </w:r>
      <w:r w:rsidR="00B565BF" w:rsidRPr="00A76B2D">
        <w:rPr>
          <w:rStyle w:val="FontStyle139"/>
          <w:rFonts w:ascii="Times New Roman" w:hAnsi="Times New Roman" w:cs="Times New Roman"/>
          <w:sz w:val="24"/>
          <w:szCs w:val="24"/>
          <w:lang w:eastAsia="en-US"/>
        </w:rPr>
        <w:t>Глубина цвета фазы</w:t>
      </w:r>
    </w:p>
    <w:p w14:paraId="4DC5AFF5" w14:textId="2B16316A" w:rsidR="008601BE" w:rsidRPr="00A76B2D" w:rsidRDefault="00B565BF" w:rsidP="00173EE8">
      <w:pPr>
        <w:pStyle w:val="Style13"/>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Если поле метода выбора спектральных составляющих представляет собой</w:t>
      </w:r>
      <w:r w:rsidR="008601BE" w:rsidRPr="00A76B2D">
        <w:rPr>
          <w:rStyle w:val="FontStyle144"/>
          <w:rFonts w:ascii="Times New Roman" w:hAnsi="Times New Roman" w:cs="Times New Roman"/>
          <w:sz w:val="24"/>
          <w:szCs w:val="24"/>
          <w:lang w:eastAsia="en-US"/>
        </w:rPr>
        <w:t>:</w:t>
      </w:r>
    </w:p>
    <w:p w14:paraId="1C617DDA" w14:textId="29313780" w:rsidR="00B565BF" w:rsidRPr="00A76B2D" w:rsidRDefault="00EB1AA3"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а)</w:t>
      </w:r>
      <w:r w:rsidR="00B565BF" w:rsidRPr="00A76B2D">
        <w:rPr>
          <w:rStyle w:val="FontStyle144"/>
          <w:rFonts w:ascii="Times New Roman" w:hAnsi="Times New Roman" w:cs="Times New Roman"/>
          <w:sz w:val="24"/>
          <w:szCs w:val="24"/>
          <w:lang w:eastAsia="en-US"/>
        </w:rPr>
        <w:t xml:space="preserve"> это поле является обязательным и будет содержать глубину цвета, используемую для представления фазового сдвига </w:t>
      </w:r>
      <w:proofErr w:type="spellStart"/>
      <w:r w:rsidR="00B565BF" w:rsidRPr="00A76B2D">
        <w:rPr>
          <w:rStyle w:val="FontStyle144"/>
          <w:rFonts w:ascii="Times New Roman" w:hAnsi="Times New Roman" w:cs="Times New Roman"/>
          <w:sz w:val="24"/>
          <w:szCs w:val="24"/>
          <w:lang w:eastAsia="en-US"/>
        </w:rPr>
        <w:t>косинусоидальной</w:t>
      </w:r>
      <w:proofErr w:type="spellEnd"/>
      <w:r w:rsidR="00B565BF" w:rsidRPr="00A76B2D">
        <w:rPr>
          <w:rStyle w:val="FontStyle144"/>
          <w:rFonts w:ascii="Times New Roman" w:hAnsi="Times New Roman" w:cs="Times New Roman"/>
          <w:sz w:val="24"/>
          <w:szCs w:val="24"/>
          <w:lang w:eastAsia="en-US"/>
        </w:rPr>
        <w:t xml:space="preserve"> функции. Глубина цвета должна быть записана </w:t>
      </w:r>
      <w:r w:rsidR="00903B58" w:rsidRPr="00A76B2D">
        <w:rPr>
          <w:rStyle w:val="FontStyle144"/>
          <w:rFonts w:ascii="Times New Roman" w:hAnsi="Times New Roman" w:cs="Times New Roman"/>
          <w:sz w:val="24"/>
          <w:szCs w:val="24"/>
          <w:lang w:eastAsia="en-US"/>
        </w:rPr>
        <w:t>с использованием одного байта</w:t>
      </w:r>
      <w:r w:rsidR="00B565BF" w:rsidRPr="00A76B2D">
        <w:rPr>
          <w:rStyle w:val="FontStyle144"/>
          <w:rFonts w:ascii="Times New Roman" w:hAnsi="Times New Roman" w:cs="Times New Roman"/>
          <w:sz w:val="24"/>
          <w:szCs w:val="24"/>
          <w:lang w:eastAsia="en-US"/>
        </w:rPr>
        <w:t>.</w:t>
      </w:r>
    </w:p>
    <w:p w14:paraId="6325D5E8" w14:textId="7198ACF8" w:rsidR="00B565BF" w:rsidRPr="00A76B2D" w:rsidRDefault="00EB1AA3"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б)</w:t>
      </w:r>
      <w:r w:rsidR="00B565BF" w:rsidRPr="00A76B2D">
        <w:rPr>
          <w:rStyle w:val="FontStyle144"/>
          <w:rFonts w:ascii="Times New Roman" w:hAnsi="Times New Roman" w:cs="Times New Roman"/>
          <w:sz w:val="24"/>
          <w:szCs w:val="24"/>
          <w:lang w:eastAsia="en-US"/>
        </w:rPr>
        <w:t xml:space="preserve"> 1: это поле является обязательным и будет содержать глубину цвета, используемую для представления фазы спектральных составляющих </w:t>
      </w:r>
      <w:r w:rsidR="004F72BD" w:rsidRPr="00A76B2D">
        <w:rPr>
          <w:rStyle w:val="FontStyle144"/>
          <w:rFonts w:ascii="Times New Roman" w:hAnsi="Times New Roman" w:cs="Times New Roman"/>
          <w:sz w:val="24"/>
          <w:szCs w:val="24"/>
          <w:lang w:eastAsia="en-US"/>
        </w:rPr>
        <w:t>DFT</w:t>
      </w:r>
      <w:r w:rsidR="00B565BF" w:rsidRPr="00A76B2D">
        <w:rPr>
          <w:rStyle w:val="FontStyle144"/>
          <w:rFonts w:ascii="Times New Roman" w:hAnsi="Times New Roman" w:cs="Times New Roman"/>
          <w:sz w:val="24"/>
          <w:szCs w:val="24"/>
          <w:lang w:eastAsia="en-US"/>
        </w:rPr>
        <w:t xml:space="preserve">. </w:t>
      </w:r>
      <w:r w:rsidR="004F72BD" w:rsidRPr="00A76B2D">
        <w:rPr>
          <w:rStyle w:val="FontStyle144"/>
          <w:rFonts w:ascii="Times New Roman" w:hAnsi="Times New Roman" w:cs="Times New Roman"/>
          <w:sz w:val="24"/>
          <w:szCs w:val="24"/>
          <w:lang w:eastAsia="en-US"/>
        </w:rPr>
        <w:t>Глубина цвета</w:t>
      </w:r>
      <w:r w:rsidR="00B565BF" w:rsidRPr="00A76B2D">
        <w:rPr>
          <w:rStyle w:val="FontStyle144"/>
          <w:rFonts w:ascii="Times New Roman" w:hAnsi="Times New Roman" w:cs="Times New Roman"/>
          <w:sz w:val="24"/>
          <w:szCs w:val="24"/>
          <w:lang w:eastAsia="en-US"/>
        </w:rPr>
        <w:t xml:space="preserve"> должна быть записана </w:t>
      </w:r>
      <w:r w:rsidR="00903B58" w:rsidRPr="00A76B2D">
        <w:rPr>
          <w:rStyle w:val="FontStyle144"/>
          <w:rFonts w:ascii="Times New Roman" w:hAnsi="Times New Roman" w:cs="Times New Roman"/>
          <w:sz w:val="24"/>
          <w:szCs w:val="24"/>
          <w:lang w:eastAsia="en-US"/>
        </w:rPr>
        <w:t>с использованием одного байта</w:t>
      </w:r>
      <w:r w:rsidR="00B565BF" w:rsidRPr="00A76B2D">
        <w:rPr>
          <w:rStyle w:val="FontStyle144"/>
          <w:rFonts w:ascii="Times New Roman" w:hAnsi="Times New Roman" w:cs="Times New Roman"/>
          <w:sz w:val="24"/>
          <w:szCs w:val="24"/>
          <w:lang w:eastAsia="en-US"/>
        </w:rPr>
        <w:t>.</w:t>
      </w:r>
    </w:p>
    <w:p w14:paraId="3D8C0A96" w14:textId="073A32F4" w:rsidR="00B565BF" w:rsidRPr="00A76B2D" w:rsidRDefault="00EB1AA3"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в)</w:t>
      </w:r>
      <w:r w:rsidR="00B565BF" w:rsidRPr="00A76B2D">
        <w:rPr>
          <w:rStyle w:val="FontStyle144"/>
          <w:rFonts w:ascii="Times New Roman" w:hAnsi="Times New Roman" w:cs="Times New Roman"/>
          <w:sz w:val="24"/>
          <w:szCs w:val="24"/>
          <w:lang w:eastAsia="en-US"/>
        </w:rPr>
        <w:t xml:space="preserve"> 2: и </w:t>
      </w:r>
      <w:r w:rsidR="004F72BD" w:rsidRPr="00A76B2D">
        <w:rPr>
          <w:rStyle w:val="FontStyle144"/>
          <w:rFonts w:ascii="Times New Roman" w:hAnsi="Times New Roman" w:cs="Times New Roman"/>
          <w:sz w:val="24"/>
          <w:szCs w:val="24"/>
          <w:lang w:eastAsia="en-US"/>
        </w:rPr>
        <w:t>число</w:t>
      </w:r>
      <w:r w:rsidR="00B565BF" w:rsidRPr="00A76B2D">
        <w:rPr>
          <w:rStyle w:val="FontStyle144"/>
          <w:rFonts w:ascii="Times New Roman" w:hAnsi="Times New Roman" w:cs="Times New Roman"/>
          <w:sz w:val="24"/>
          <w:szCs w:val="24"/>
          <w:lang w:eastAsia="en-US"/>
        </w:rPr>
        <w:t xml:space="preserve"> </w:t>
      </w:r>
      <w:r w:rsidR="004F72BD" w:rsidRPr="00A76B2D">
        <w:rPr>
          <w:rStyle w:val="FontStyle144"/>
          <w:rFonts w:ascii="Times New Roman" w:hAnsi="Times New Roman" w:cs="Times New Roman"/>
          <w:sz w:val="24"/>
          <w:szCs w:val="24"/>
          <w:lang w:eastAsia="en-US"/>
        </w:rPr>
        <w:t xml:space="preserve">сохраняемых </w:t>
      </w:r>
      <w:r w:rsidR="00B565BF" w:rsidRPr="00A76B2D">
        <w:rPr>
          <w:rStyle w:val="FontStyle144"/>
          <w:rFonts w:ascii="Times New Roman" w:hAnsi="Times New Roman" w:cs="Times New Roman"/>
          <w:sz w:val="24"/>
          <w:szCs w:val="24"/>
          <w:lang w:eastAsia="en-US"/>
        </w:rPr>
        <w:t xml:space="preserve">спектральных </w:t>
      </w:r>
      <w:r w:rsidR="004F72BD" w:rsidRPr="00A76B2D">
        <w:rPr>
          <w:rStyle w:val="FontStyle144"/>
          <w:rFonts w:ascii="Times New Roman" w:hAnsi="Times New Roman" w:cs="Times New Roman"/>
          <w:sz w:val="24"/>
          <w:szCs w:val="24"/>
          <w:lang w:eastAsia="en-US"/>
        </w:rPr>
        <w:t xml:space="preserve">составляющих </w:t>
      </w:r>
      <w:r w:rsidR="00B565BF" w:rsidRPr="00A76B2D">
        <w:rPr>
          <w:rStyle w:val="FontStyle144"/>
          <w:rFonts w:ascii="Times New Roman" w:hAnsi="Times New Roman" w:cs="Times New Roman"/>
          <w:sz w:val="24"/>
          <w:szCs w:val="24"/>
          <w:lang w:eastAsia="en-US"/>
        </w:rPr>
        <w:t>на поле ячейки имеет значение:</w:t>
      </w:r>
    </w:p>
    <w:p w14:paraId="407EE626" w14:textId="3EA17B73" w:rsidR="00B565BF" w:rsidRPr="00A76B2D" w:rsidRDefault="00EB1AA3"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  </w:t>
      </w:r>
      <w:r w:rsidR="00B565BF" w:rsidRPr="00A76B2D">
        <w:rPr>
          <w:rStyle w:val="FontStyle144"/>
          <w:rFonts w:ascii="Times New Roman" w:hAnsi="Times New Roman" w:cs="Times New Roman"/>
          <w:sz w:val="24"/>
          <w:szCs w:val="24"/>
          <w:lang w:eastAsia="en-US"/>
        </w:rPr>
        <w:t>— 0 или 1: это поле не является обязательным.</w:t>
      </w:r>
    </w:p>
    <w:p w14:paraId="4F2D153F" w14:textId="1458C3A1" w:rsidR="00B565BF" w:rsidRPr="00A76B2D" w:rsidRDefault="00EB1AA3"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  </w:t>
      </w:r>
      <w:r w:rsidR="00B565BF" w:rsidRPr="00A76B2D">
        <w:rPr>
          <w:rStyle w:val="FontStyle144"/>
          <w:rFonts w:ascii="Times New Roman" w:hAnsi="Times New Roman" w:cs="Times New Roman"/>
          <w:sz w:val="24"/>
          <w:szCs w:val="24"/>
          <w:lang w:eastAsia="en-US"/>
        </w:rPr>
        <w:t>— 2: это поле является обязательным и будет содержать глубину</w:t>
      </w:r>
      <w:r w:rsidR="004F72BD" w:rsidRPr="00A76B2D">
        <w:rPr>
          <w:rStyle w:val="FontStyle144"/>
          <w:rFonts w:ascii="Times New Roman" w:hAnsi="Times New Roman" w:cs="Times New Roman"/>
          <w:sz w:val="24"/>
          <w:szCs w:val="24"/>
          <w:lang w:eastAsia="en-US"/>
        </w:rPr>
        <w:t xml:space="preserve"> цвета</w:t>
      </w:r>
      <w:r w:rsidR="00B565BF" w:rsidRPr="00A76B2D">
        <w:rPr>
          <w:rStyle w:val="FontStyle144"/>
          <w:rFonts w:ascii="Times New Roman" w:hAnsi="Times New Roman" w:cs="Times New Roman"/>
          <w:sz w:val="24"/>
          <w:szCs w:val="24"/>
          <w:lang w:eastAsia="en-US"/>
        </w:rPr>
        <w:t xml:space="preserve">, используемую для представления информации о фазе фильтрации Габора. </w:t>
      </w:r>
      <w:r w:rsidR="004F72BD" w:rsidRPr="00A76B2D">
        <w:rPr>
          <w:rStyle w:val="FontStyle144"/>
          <w:rFonts w:ascii="Times New Roman" w:hAnsi="Times New Roman" w:cs="Times New Roman"/>
          <w:sz w:val="24"/>
          <w:szCs w:val="24"/>
          <w:lang w:eastAsia="en-US"/>
        </w:rPr>
        <w:t xml:space="preserve">Глубина цвета </w:t>
      </w:r>
      <w:r w:rsidR="00B565BF" w:rsidRPr="00A76B2D">
        <w:rPr>
          <w:rStyle w:val="FontStyle144"/>
          <w:rFonts w:ascii="Times New Roman" w:hAnsi="Times New Roman" w:cs="Times New Roman"/>
          <w:sz w:val="24"/>
          <w:szCs w:val="24"/>
          <w:lang w:eastAsia="en-US"/>
        </w:rPr>
        <w:t xml:space="preserve">должна быть записана </w:t>
      </w:r>
      <w:r w:rsidR="00903B58" w:rsidRPr="00A76B2D">
        <w:rPr>
          <w:rStyle w:val="FontStyle144"/>
          <w:rFonts w:ascii="Times New Roman" w:hAnsi="Times New Roman" w:cs="Times New Roman"/>
          <w:sz w:val="24"/>
          <w:szCs w:val="24"/>
          <w:lang w:eastAsia="en-US"/>
        </w:rPr>
        <w:t>с использованием одного байта</w:t>
      </w:r>
      <w:r w:rsidR="00B565BF" w:rsidRPr="00A76B2D">
        <w:rPr>
          <w:rStyle w:val="FontStyle144"/>
          <w:rFonts w:ascii="Times New Roman" w:hAnsi="Times New Roman" w:cs="Times New Roman"/>
          <w:sz w:val="24"/>
          <w:szCs w:val="24"/>
          <w:lang w:eastAsia="en-US"/>
        </w:rPr>
        <w:t>.</w:t>
      </w:r>
    </w:p>
    <w:p w14:paraId="13557E39" w14:textId="045A8751"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8.1.23 </w:t>
      </w:r>
      <w:r w:rsidR="004F72BD" w:rsidRPr="00A76B2D">
        <w:rPr>
          <w:rStyle w:val="FontStyle139"/>
          <w:rFonts w:ascii="Times New Roman" w:hAnsi="Times New Roman" w:cs="Times New Roman"/>
          <w:sz w:val="24"/>
          <w:szCs w:val="24"/>
          <w:lang w:eastAsia="en-US"/>
        </w:rPr>
        <w:t>Глубина цвета</w:t>
      </w:r>
      <w:r w:rsidRPr="00A76B2D">
        <w:rPr>
          <w:rStyle w:val="FontStyle139"/>
          <w:rFonts w:ascii="Times New Roman" w:hAnsi="Times New Roman" w:cs="Times New Roman"/>
          <w:sz w:val="24"/>
          <w:szCs w:val="24"/>
          <w:lang w:eastAsia="en-US"/>
        </w:rPr>
        <w:t xml:space="preserve"> </w:t>
      </w:r>
      <w:r w:rsidR="008E2644" w:rsidRPr="00A76B2D">
        <w:rPr>
          <w:rStyle w:val="FontStyle139"/>
          <w:rFonts w:ascii="Times New Roman" w:hAnsi="Times New Roman" w:cs="Times New Roman"/>
          <w:sz w:val="24"/>
          <w:szCs w:val="24"/>
          <w:lang w:eastAsia="en-US"/>
        </w:rPr>
        <w:t>модул</w:t>
      </w:r>
      <w:r w:rsidR="004F72BD" w:rsidRPr="00A76B2D">
        <w:rPr>
          <w:rStyle w:val="FontStyle139"/>
          <w:rFonts w:ascii="Times New Roman" w:hAnsi="Times New Roman" w:cs="Times New Roman"/>
          <w:sz w:val="24"/>
          <w:szCs w:val="24"/>
          <w:lang w:eastAsia="en-US"/>
        </w:rPr>
        <w:t>я</w:t>
      </w:r>
    </w:p>
    <w:p w14:paraId="51D804A2" w14:textId="7CE0FA73" w:rsidR="008601BE" w:rsidRPr="00A76B2D" w:rsidRDefault="00B565BF" w:rsidP="00173EE8">
      <w:pPr>
        <w:pStyle w:val="Style13"/>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Если поле метода выбора спектральных составляющих представляет собой</w:t>
      </w:r>
      <w:r w:rsidR="008601BE" w:rsidRPr="00A76B2D">
        <w:rPr>
          <w:rStyle w:val="FontStyle144"/>
          <w:rFonts w:ascii="Times New Roman" w:hAnsi="Times New Roman" w:cs="Times New Roman"/>
          <w:sz w:val="24"/>
          <w:szCs w:val="24"/>
          <w:lang w:eastAsia="en-US"/>
        </w:rPr>
        <w:t>:</w:t>
      </w:r>
    </w:p>
    <w:p w14:paraId="692B8A57" w14:textId="57DC25DF" w:rsidR="004F72BD" w:rsidRPr="00A76B2D" w:rsidRDefault="00EB1AA3"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а)</w:t>
      </w:r>
      <w:r w:rsidR="004F72BD" w:rsidRPr="00A76B2D">
        <w:rPr>
          <w:rStyle w:val="FontStyle144"/>
          <w:rFonts w:ascii="Times New Roman" w:hAnsi="Times New Roman" w:cs="Times New Roman"/>
          <w:sz w:val="24"/>
          <w:szCs w:val="24"/>
          <w:lang w:eastAsia="en-US"/>
        </w:rPr>
        <w:t xml:space="preserve"> 0: это поле не является обязательным.</w:t>
      </w:r>
    </w:p>
    <w:p w14:paraId="4667285C" w14:textId="4DF0BA40" w:rsidR="004F72BD" w:rsidRPr="00A76B2D" w:rsidRDefault="00EB1AA3"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б)</w:t>
      </w:r>
      <w:r w:rsidR="004F72BD" w:rsidRPr="00A76B2D">
        <w:rPr>
          <w:rStyle w:val="FontStyle144"/>
          <w:rFonts w:ascii="Times New Roman" w:hAnsi="Times New Roman" w:cs="Times New Roman"/>
          <w:sz w:val="24"/>
          <w:szCs w:val="24"/>
          <w:lang w:eastAsia="en-US"/>
        </w:rPr>
        <w:t xml:space="preserve"> 1: это поле является обязательным и будет содержать глубину цвета, используемую для представления модуля спектральных составляющих DFT. Глубина цвета должна быть записана </w:t>
      </w:r>
      <w:r w:rsidR="00903B58" w:rsidRPr="00A76B2D">
        <w:rPr>
          <w:rStyle w:val="FontStyle144"/>
          <w:rFonts w:ascii="Times New Roman" w:hAnsi="Times New Roman" w:cs="Times New Roman"/>
          <w:sz w:val="24"/>
          <w:szCs w:val="24"/>
          <w:lang w:eastAsia="en-US"/>
        </w:rPr>
        <w:t>с использованием одного байта</w:t>
      </w:r>
      <w:r w:rsidR="004F72BD" w:rsidRPr="00A76B2D">
        <w:rPr>
          <w:rStyle w:val="FontStyle144"/>
          <w:rFonts w:ascii="Times New Roman" w:hAnsi="Times New Roman" w:cs="Times New Roman"/>
          <w:sz w:val="24"/>
          <w:szCs w:val="24"/>
          <w:lang w:eastAsia="en-US"/>
        </w:rPr>
        <w:t>.</w:t>
      </w:r>
    </w:p>
    <w:p w14:paraId="7E843BD1" w14:textId="6470C9E8" w:rsidR="004F72BD" w:rsidRPr="00A76B2D" w:rsidRDefault="00EB1AA3"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в)</w:t>
      </w:r>
      <w:r w:rsidR="004F72BD" w:rsidRPr="00A76B2D">
        <w:rPr>
          <w:rStyle w:val="FontStyle144"/>
          <w:rFonts w:ascii="Times New Roman" w:hAnsi="Times New Roman" w:cs="Times New Roman"/>
          <w:sz w:val="24"/>
          <w:szCs w:val="24"/>
          <w:lang w:eastAsia="en-US"/>
        </w:rPr>
        <w:t xml:space="preserve"> 2: и число сохраняемых спектральных составляющих на поле ячейки имеет значение:</w:t>
      </w:r>
    </w:p>
    <w:p w14:paraId="31F7BE6F" w14:textId="295F38E9" w:rsidR="004F72BD" w:rsidRPr="00A76B2D" w:rsidRDefault="00EB1AA3"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  </w:t>
      </w:r>
      <w:r w:rsidR="004F72BD" w:rsidRPr="00A76B2D">
        <w:rPr>
          <w:rStyle w:val="FontStyle144"/>
          <w:rFonts w:ascii="Times New Roman" w:hAnsi="Times New Roman" w:cs="Times New Roman"/>
          <w:sz w:val="24"/>
          <w:szCs w:val="24"/>
          <w:lang w:eastAsia="en-US"/>
        </w:rPr>
        <w:t>— 0: это поле не является обязательным.</w:t>
      </w:r>
    </w:p>
    <w:p w14:paraId="23A8E8FC" w14:textId="225C1658" w:rsidR="004F72BD" w:rsidRPr="00A76B2D" w:rsidRDefault="00EB1AA3"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  </w:t>
      </w:r>
      <w:r w:rsidR="004F72BD" w:rsidRPr="00A76B2D">
        <w:rPr>
          <w:rStyle w:val="FontStyle144"/>
          <w:rFonts w:ascii="Times New Roman" w:hAnsi="Times New Roman" w:cs="Times New Roman"/>
          <w:sz w:val="24"/>
          <w:szCs w:val="24"/>
          <w:lang w:eastAsia="en-US"/>
        </w:rPr>
        <w:t xml:space="preserve">— 1 или 2: это поле является обязательным и будет содержать глубину цвета, используемую для представления информации о модуле фильтрации Габора. Глубина цвета должна быть записана </w:t>
      </w:r>
      <w:r w:rsidR="00903B58" w:rsidRPr="00A76B2D">
        <w:rPr>
          <w:rStyle w:val="FontStyle144"/>
          <w:rFonts w:ascii="Times New Roman" w:hAnsi="Times New Roman" w:cs="Times New Roman"/>
          <w:sz w:val="24"/>
          <w:szCs w:val="24"/>
          <w:lang w:eastAsia="en-US"/>
        </w:rPr>
        <w:t>с использованием одного байта</w:t>
      </w:r>
      <w:r w:rsidR="004F72BD" w:rsidRPr="00A76B2D">
        <w:rPr>
          <w:rStyle w:val="FontStyle144"/>
          <w:rFonts w:ascii="Times New Roman" w:hAnsi="Times New Roman" w:cs="Times New Roman"/>
          <w:sz w:val="24"/>
          <w:szCs w:val="24"/>
          <w:lang w:eastAsia="en-US"/>
        </w:rPr>
        <w:t>.</w:t>
      </w:r>
    </w:p>
    <w:p w14:paraId="303C01A2" w14:textId="34D4FD16"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8.1.24 </w:t>
      </w:r>
      <w:r w:rsidR="004F72BD" w:rsidRPr="00A76B2D">
        <w:rPr>
          <w:rStyle w:val="FontStyle139"/>
          <w:rFonts w:ascii="Times New Roman" w:hAnsi="Times New Roman" w:cs="Times New Roman"/>
          <w:sz w:val="24"/>
          <w:szCs w:val="24"/>
          <w:lang w:eastAsia="en-US"/>
        </w:rPr>
        <w:t>Глубина цвета</w:t>
      </w:r>
      <w:r w:rsidRPr="00A76B2D">
        <w:rPr>
          <w:rStyle w:val="FontStyle139"/>
          <w:rFonts w:ascii="Times New Roman" w:hAnsi="Times New Roman" w:cs="Times New Roman"/>
          <w:sz w:val="24"/>
          <w:szCs w:val="24"/>
          <w:lang w:eastAsia="en-US"/>
        </w:rPr>
        <w:t xml:space="preserve"> </w:t>
      </w:r>
      <w:r w:rsidR="004F72BD" w:rsidRPr="00A76B2D">
        <w:rPr>
          <w:rStyle w:val="FontStyle139"/>
          <w:rFonts w:ascii="Times New Roman" w:hAnsi="Times New Roman" w:cs="Times New Roman"/>
          <w:sz w:val="24"/>
          <w:szCs w:val="24"/>
          <w:lang w:eastAsia="en-US"/>
        </w:rPr>
        <w:t>показателя качества</w:t>
      </w:r>
    </w:p>
    <w:p w14:paraId="09177DB2" w14:textId="600CDB71" w:rsidR="008601BE" w:rsidRPr="00A76B2D" w:rsidRDefault="004C41E6" w:rsidP="00173EE8">
      <w:pPr>
        <w:pStyle w:val="Style13"/>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Глубина цвета, используемая для представления показателя качества</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группы ячеек, должна быть записана с использованием одного байта.</w:t>
      </w:r>
    </w:p>
    <w:p w14:paraId="653DC0F8" w14:textId="5D245563"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8.1.25 </w:t>
      </w:r>
      <w:r w:rsidR="000A67CD" w:rsidRPr="00A76B2D">
        <w:rPr>
          <w:rStyle w:val="FontStyle139"/>
          <w:rFonts w:ascii="Times New Roman" w:hAnsi="Times New Roman" w:cs="Times New Roman"/>
          <w:sz w:val="24"/>
          <w:szCs w:val="24"/>
          <w:lang w:eastAsia="en-US"/>
        </w:rPr>
        <w:t>Зернистость группы ячеек</w:t>
      </w:r>
    </w:p>
    <w:p w14:paraId="323504CC" w14:textId="4451F833" w:rsidR="000B1A02" w:rsidRPr="00A76B2D" w:rsidRDefault="000B1A02"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Зернистость группы ячеек должна быть записана с использованием одного байта; она определяет количество ячеек в </w:t>
      </w:r>
      <w:r w:rsidRPr="00A76B2D">
        <w:rPr>
          <w:rStyle w:val="FontStyle144"/>
          <w:rFonts w:ascii="Times New Roman" w:hAnsi="Times New Roman" w:cs="Times New Roman"/>
          <w:i/>
          <w:sz w:val="24"/>
          <w:szCs w:val="24"/>
          <w:lang w:eastAsia="en-US"/>
        </w:rPr>
        <w:t>x</w:t>
      </w:r>
      <w:r w:rsidRPr="00A76B2D">
        <w:rPr>
          <w:rStyle w:val="FontStyle144"/>
          <w:rFonts w:ascii="Times New Roman" w:hAnsi="Times New Roman" w:cs="Times New Roman"/>
          <w:sz w:val="24"/>
          <w:szCs w:val="24"/>
          <w:lang w:eastAsia="en-US"/>
        </w:rPr>
        <w:t xml:space="preserve">-направлении групп ячеек. (Она также указывает количество ячеек в </w:t>
      </w:r>
      <w:r w:rsidRPr="00A76B2D">
        <w:rPr>
          <w:rStyle w:val="FontStyle144"/>
          <w:rFonts w:ascii="Times New Roman" w:hAnsi="Times New Roman" w:cs="Times New Roman"/>
          <w:i/>
          <w:sz w:val="24"/>
          <w:szCs w:val="24"/>
          <w:lang w:eastAsia="en-US"/>
        </w:rPr>
        <w:t>у</w:t>
      </w:r>
      <w:r w:rsidRPr="00A76B2D">
        <w:rPr>
          <w:rStyle w:val="FontStyle144"/>
          <w:rFonts w:ascii="Times New Roman" w:hAnsi="Times New Roman" w:cs="Times New Roman"/>
          <w:sz w:val="24"/>
          <w:szCs w:val="24"/>
          <w:lang w:eastAsia="en-US"/>
        </w:rPr>
        <w:t>-направлении групп ячеек, поскольку они квадратные). Таким образом, размер группы ячеек рассчитывается как: (зернистость группы ячеек)</w:t>
      </w:r>
      <w:r w:rsidRPr="00A76B2D">
        <w:rPr>
          <w:rStyle w:val="FontStyle144"/>
          <w:rFonts w:ascii="Times New Roman" w:hAnsi="Times New Roman" w:cs="Times New Roman"/>
          <w:sz w:val="24"/>
          <w:szCs w:val="24"/>
          <w:vertAlign w:val="superscript"/>
          <w:lang w:eastAsia="en-US"/>
        </w:rPr>
        <w:t>2</w:t>
      </w:r>
      <w:r w:rsidRPr="00A76B2D">
        <w:rPr>
          <w:rStyle w:val="FontStyle144"/>
          <w:rFonts w:ascii="Times New Roman" w:hAnsi="Times New Roman" w:cs="Times New Roman"/>
          <w:sz w:val="24"/>
          <w:szCs w:val="24"/>
          <w:lang w:eastAsia="en-US"/>
        </w:rPr>
        <w:t>. Любое число ячеек изображения отпечатка пальца, которых недостаточно для создания полной группы ячеек справа от строки или внизу столбца, должно быть удалено.</w:t>
      </w:r>
    </w:p>
    <w:p w14:paraId="42B7F80F" w14:textId="610A65C7"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8.1.26 </w:t>
      </w:r>
      <w:r w:rsidR="000B1A02" w:rsidRPr="00A76B2D">
        <w:rPr>
          <w:rStyle w:val="FontStyle139"/>
          <w:rFonts w:ascii="Times New Roman" w:hAnsi="Times New Roman" w:cs="Times New Roman"/>
          <w:sz w:val="24"/>
          <w:szCs w:val="24"/>
          <w:lang w:eastAsia="en-US"/>
        </w:rPr>
        <w:t>Зарезервированные байты</w:t>
      </w:r>
    </w:p>
    <w:p w14:paraId="26B42334" w14:textId="228F2C12" w:rsidR="008601BE" w:rsidRPr="00A76B2D" w:rsidRDefault="000B1A02"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Для последующих редакций этой спецификации зарезервировано два байта</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Для версии</w:t>
      </w:r>
      <w:r w:rsidR="008601BE" w:rsidRPr="00A76B2D">
        <w:rPr>
          <w:rStyle w:val="FontStyle144"/>
          <w:rFonts w:ascii="Times New Roman" w:hAnsi="Times New Roman" w:cs="Times New Roman"/>
          <w:sz w:val="24"/>
          <w:szCs w:val="24"/>
          <w:lang w:eastAsia="en-US"/>
        </w:rPr>
        <w:t xml:space="preserve"> 1.0 </w:t>
      </w:r>
      <w:r w:rsidR="00EB1AA3">
        <w:rPr>
          <w:rStyle w:val="FontStyle144"/>
          <w:rFonts w:ascii="Times New Roman" w:hAnsi="Times New Roman" w:cs="Times New Roman"/>
          <w:sz w:val="24"/>
          <w:szCs w:val="24"/>
          <w:lang w:eastAsia="en-US"/>
        </w:rPr>
        <w:t>по</w:t>
      </w:r>
      <w:r w:rsidR="00B76E8D">
        <w:rPr>
          <w:rStyle w:val="FontStyle144"/>
          <w:rFonts w:ascii="Times New Roman" w:hAnsi="Times New Roman" w:cs="Times New Roman"/>
          <w:sz w:val="24"/>
          <w:szCs w:val="24"/>
          <w:lang w:eastAsia="en-US"/>
        </w:rPr>
        <w:t xml:space="preserve"> настоящему стандарту </w:t>
      </w:r>
      <w:r w:rsidRPr="00A76B2D">
        <w:rPr>
          <w:rStyle w:val="FontStyle144"/>
          <w:rFonts w:ascii="Times New Roman" w:hAnsi="Times New Roman" w:cs="Times New Roman"/>
          <w:sz w:val="24"/>
          <w:szCs w:val="24"/>
          <w:lang w:eastAsia="en-US"/>
        </w:rPr>
        <w:t xml:space="preserve">эти значения байтов должны быть равны </w:t>
      </w:r>
      <w:r w:rsidR="008601BE" w:rsidRPr="00A76B2D">
        <w:rPr>
          <w:rStyle w:val="FontStyle144"/>
          <w:rFonts w:ascii="Times New Roman" w:hAnsi="Times New Roman" w:cs="Times New Roman"/>
          <w:sz w:val="24"/>
          <w:szCs w:val="24"/>
          <w:lang w:eastAsia="en-US"/>
        </w:rPr>
        <w:t>0.</w:t>
      </w:r>
    </w:p>
    <w:p w14:paraId="67B74DDE" w14:textId="77777777" w:rsidR="003D76D3" w:rsidRPr="00A76B2D" w:rsidRDefault="003D76D3" w:rsidP="00173EE8">
      <w:pPr>
        <w:pStyle w:val="Style9"/>
        <w:widowControl/>
        <w:ind w:firstLine="720"/>
        <w:jc w:val="both"/>
        <w:rPr>
          <w:rStyle w:val="FontStyle146"/>
          <w:rFonts w:ascii="Times New Roman" w:hAnsi="Times New Roman" w:cs="Times New Roman"/>
          <w:sz w:val="24"/>
          <w:szCs w:val="24"/>
          <w:lang w:eastAsia="en-US"/>
        </w:rPr>
      </w:pPr>
    </w:p>
    <w:p w14:paraId="7E331E87" w14:textId="1608D176" w:rsidR="008601BE" w:rsidRPr="00A76B2D" w:rsidRDefault="008601BE" w:rsidP="00173EE8">
      <w:pPr>
        <w:pStyle w:val="Style9"/>
        <w:widowControl/>
        <w:ind w:firstLine="720"/>
        <w:jc w:val="both"/>
        <w:rPr>
          <w:rStyle w:val="FontStyle146"/>
          <w:rFonts w:ascii="Times New Roman" w:hAnsi="Times New Roman" w:cs="Times New Roman"/>
          <w:sz w:val="24"/>
          <w:szCs w:val="24"/>
          <w:lang w:eastAsia="en-US"/>
        </w:rPr>
      </w:pPr>
      <w:r w:rsidRPr="00A76B2D">
        <w:rPr>
          <w:rStyle w:val="FontStyle146"/>
          <w:rFonts w:ascii="Times New Roman" w:hAnsi="Times New Roman" w:cs="Times New Roman"/>
          <w:sz w:val="24"/>
          <w:szCs w:val="24"/>
          <w:lang w:eastAsia="en-US"/>
        </w:rPr>
        <w:t>8.2</w:t>
      </w:r>
      <w:r w:rsidR="00AC39CC" w:rsidRPr="00A76B2D">
        <w:rPr>
          <w:rStyle w:val="FontStyle146"/>
          <w:rFonts w:ascii="Times New Roman" w:hAnsi="Times New Roman" w:cs="Times New Roman"/>
          <w:sz w:val="24"/>
          <w:szCs w:val="24"/>
          <w:lang w:eastAsia="en-US"/>
        </w:rPr>
        <w:t xml:space="preserve"> </w:t>
      </w:r>
      <w:r w:rsidR="000B1A02" w:rsidRPr="00A76B2D">
        <w:rPr>
          <w:rStyle w:val="FontStyle146"/>
          <w:rFonts w:ascii="Times New Roman" w:hAnsi="Times New Roman" w:cs="Times New Roman"/>
          <w:sz w:val="24"/>
          <w:szCs w:val="24"/>
          <w:lang w:eastAsia="en-US"/>
        </w:rPr>
        <w:t>Запись данных одного пальца</w:t>
      </w:r>
    </w:p>
    <w:p w14:paraId="0A271BEE" w14:textId="31E79376" w:rsidR="008601BE" w:rsidRPr="00A76B2D" w:rsidRDefault="008601BE" w:rsidP="00173EE8">
      <w:pPr>
        <w:pStyle w:val="Style19"/>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8.2.1 </w:t>
      </w:r>
      <w:r w:rsidR="00D66E39" w:rsidRPr="00A76B2D">
        <w:rPr>
          <w:rStyle w:val="FontStyle139"/>
          <w:rFonts w:ascii="Times New Roman" w:hAnsi="Times New Roman" w:cs="Times New Roman"/>
          <w:sz w:val="24"/>
          <w:szCs w:val="24"/>
          <w:lang w:eastAsia="en-US"/>
        </w:rPr>
        <w:t>Заголовок</w:t>
      </w:r>
    </w:p>
    <w:p w14:paraId="7F9B67C8" w14:textId="0EAEFAB5" w:rsidR="00D66E39" w:rsidRPr="00A76B2D" w:rsidRDefault="00D66E39"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lastRenderedPageBreak/>
        <w:t>Заголовок должен начинать каждый раздел записи данных одного пальца, предоставляя информацию для этого изображения отпечатка пальца. Должен быть один заголовок для каждого изображения отпечатка пальца, содержащегося в записи спектральных данных изображения отпечатка пальца, и он будет занимать в общей сложности шесть байтов, как описано ниже.</w:t>
      </w:r>
    </w:p>
    <w:p w14:paraId="2592CC1B" w14:textId="5861903F" w:rsidR="008601BE" w:rsidRPr="00A76B2D" w:rsidRDefault="008601BE" w:rsidP="00173EE8">
      <w:pPr>
        <w:pStyle w:val="Style19"/>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8.2.1.1</w:t>
      </w:r>
      <w:r w:rsidR="00AC39CC" w:rsidRPr="00A76B2D">
        <w:rPr>
          <w:rStyle w:val="FontStyle139"/>
          <w:rFonts w:ascii="Times New Roman" w:hAnsi="Times New Roman" w:cs="Times New Roman"/>
          <w:sz w:val="24"/>
          <w:szCs w:val="24"/>
          <w:lang w:eastAsia="en-US"/>
        </w:rPr>
        <w:t xml:space="preserve"> </w:t>
      </w:r>
      <w:r w:rsidR="00D66E39" w:rsidRPr="00A76B2D">
        <w:rPr>
          <w:rStyle w:val="FontStyle139"/>
          <w:rFonts w:ascii="Times New Roman" w:hAnsi="Times New Roman" w:cs="Times New Roman"/>
          <w:sz w:val="24"/>
          <w:szCs w:val="24"/>
          <w:lang w:eastAsia="en-US"/>
        </w:rPr>
        <w:t>Положение пальца</w:t>
      </w:r>
    </w:p>
    <w:p w14:paraId="386106ED" w14:textId="4DA35625" w:rsidR="004C5A81" w:rsidRPr="00A76B2D" w:rsidRDefault="004C5A81"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Положение пальца должно быть </w:t>
      </w:r>
      <w:r w:rsidR="00462AB7" w:rsidRPr="00A76B2D">
        <w:rPr>
          <w:rStyle w:val="FontStyle144"/>
          <w:rFonts w:ascii="Times New Roman" w:hAnsi="Times New Roman" w:cs="Times New Roman"/>
          <w:sz w:val="24"/>
          <w:szCs w:val="24"/>
          <w:lang w:eastAsia="en-US"/>
        </w:rPr>
        <w:t>записано</w:t>
      </w:r>
      <w:r w:rsidRPr="00A76B2D">
        <w:rPr>
          <w:rStyle w:val="FontStyle144"/>
          <w:rFonts w:ascii="Times New Roman" w:hAnsi="Times New Roman" w:cs="Times New Roman"/>
          <w:sz w:val="24"/>
          <w:szCs w:val="24"/>
          <w:lang w:eastAsia="en-US"/>
        </w:rPr>
        <w:t xml:space="preserve"> с использованием одного байта. Коды для этого байта должны соответствовать таблице 5 стандарта ANSI/NIST-ITL 1-2000 «Формат данных для обмена информацией об отпечатках пальцев». Эта таблица воспроизведена здесь в </w:t>
      </w:r>
      <w:r w:rsidR="00462AB7" w:rsidRPr="00A76B2D">
        <w:rPr>
          <w:rStyle w:val="FontStyle144"/>
          <w:rFonts w:ascii="Times New Roman" w:hAnsi="Times New Roman" w:cs="Times New Roman"/>
          <w:sz w:val="24"/>
          <w:szCs w:val="24"/>
          <w:lang w:eastAsia="en-US"/>
        </w:rPr>
        <w:t>т</w:t>
      </w:r>
      <w:r w:rsidRPr="00A76B2D">
        <w:rPr>
          <w:rStyle w:val="FontStyle144"/>
          <w:rFonts w:ascii="Times New Roman" w:hAnsi="Times New Roman" w:cs="Times New Roman"/>
          <w:sz w:val="24"/>
          <w:szCs w:val="24"/>
          <w:lang w:eastAsia="en-US"/>
        </w:rPr>
        <w:t xml:space="preserve">аблице 10 для удобства. </w:t>
      </w:r>
      <w:r w:rsidR="00462AB7" w:rsidRPr="00A76B2D">
        <w:rPr>
          <w:rStyle w:val="FontStyle144"/>
          <w:rFonts w:ascii="Times New Roman" w:hAnsi="Times New Roman" w:cs="Times New Roman"/>
          <w:sz w:val="24"/>
          <w:szCs w:val="24"/>
          <w:lang w:eastAsia="en-US"/>
        </w:rPr>
        <w:t>И</w:t>
      </w:r>
      <w:r w:rsidRPr="00A76B2D">
        <w:rPr>
          <w:rStyle w:val="FontStyle144"/>
          <w:rFonts w:ascii="Times New Roman" w:hAnsi="Times New Roman" w:cs="Times New Roman"/>
          <w:sz w:val="24"/>
          <w:szCs w:val="24"/>
          <w:lang w:eastAsia="en-US"/>
        </w:rPr>
        <w:t>спольз</w:t>
      </w:r>
      <w:r w:rsidR="00462AB7" w:rsidRPr="00A76B2D">
        <w:rPr>
          <w:rStyle w:val="FontStyle144"/>
          <w:rFonts w:ascii="Times New Roman" w:hAnsi="Times New Roman" w:cs="Times New Roman"/>
          <w:sz w:val="24"/>
          <w:szCs w:val="24"/>
          <w:lang w:eastAsia="en-US"/>
        </w:rPr>
        <w:t>уются</w:t>
      </w:r>
      <w:r w:rsidRPr="00A76B2D">
        <w:rPr>
          <w:rStyle w:val="FontStyle144"/>
          <w:rFonts w:ascii="Times New Roman" w:hAnsi="Times New Roman" w:cs="Times New Roman"/>
          <w:sz w:val="24"/>
          <w:szCs w:val="24"/>
          <w:lang w:eastAsia="en-US"/>
        </w:rPr>
        <w:t xml:space="preserve"> только коды от 0 до 10; «простые» коды не относятся к </w:t>
      </w:r>
      <w:r w:rsidR="00B76E8D">
        <w:rPr>
          <w:rStyle w:val="FontStyle144"/>
          <w:rFonts w:ascii="Times New Roman" w:hAnsi="Times New Roman" w:cs="Times New Roman"/>
          <w:sz w:val="24"/>
          <w:szCs w:val="24"/>
          <w:lang w:eastAsia="en-US"/>
        </w:rPr>
        <w:t>настоящему стандарту</w:t>
      </w:r>
      <w:r w:rsidRPr="00A76B2D">
        <w:rPr>
          <w:rStyle w:val="FontStyle144"/>
          <w:rFonts w:ascii="Times New Roman" w:hAnsi="Times New Roman" w:cs="Times New Roman"/>
          <w:sz w:val="24"/>
          <w:szCs w:val="24"/>
          <w:lang w:eastAsia="en-US"/>
        </w:rPr>
        <w:t xml:space="preserve"> и включены сюда только в информационных целях.</w:t>
      </w:r>
    </w:p>
    <w:p w14:paraId="016B10F0" w14:textId="77777777" w:rsidR="003D76D3" w:rsidRPr="00A76B2D" w:rsidRDefault="003D76D3" w:rsidP="00173EE8">
      <w:pPr>
        <w:pStyle w:val="Style19"/>
        <w:widowControl/>
        <w:ind w:firstLine="720"/>
        <w:jc w:val="center"/>
        <w:rPr>
          <w:rStyle w:val="FontStyle139"/>
          <w:rFonts w:ascii="Times New Roman" w:hAnsi="Times New Roman" w:cs="Times New Roman"/>
          <w:sz w:val="24"/>
          <w:szCs w:val="24"/>
          <w:lang w:eastAsia="en-US"/>
        </w:rPr>
      </w:pPr>
    </w:p>
    <w:p w14:paraId="037571FA" w14:textId="71936D9F" w:rsidR="008601BE" w:rsidRPr="00A76B2D" w:rsidRDefault="00462AB7" w:rsidP="00250836">
      <w:pPr>
        <w:pStyle w:val="Style19"/>
        <w:widowControl/>
        <w:jc w:val="center"/>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Таблица</w:t>
      </w:r>
      <w:r w:rsidR="008601BE" w:rsidRPr="00A76B2D">
        <w:rPr>
          <w:rStyle w:val="FontStyle139"/>
          <w:rFonts w:ascii="Times New Roman" w:hAnsi="Times New Roman" w:cs="Times New Roman"/>
          <w:sz w:val="24"/>
          <w:szCs w:val="24"/>
          <w:lang w:eastAsia="en-US"/>
        </w:rPr>
        <w:t xml:space="preserve"> 10 — </w:t>
      </w:r>
      <w:r w:rsidRPr="00A76B2D">
        <w:rPr>
          <w:rStyle w:val="FontStyle139"/>
          <w:rFonts w:ascii="Times New Roman" w:hAnsi="Times New Roman" w:cs="Times New Roman"/>
          <w:sz w:val="24"/>
          <w:szCs w:val="24"/>
          <w:lang w:eastAsia="en-US"/>
        </w:rPr>
        <w:t>Коды положения пальца</w:t>
      </w:r>
    </w:p>
    <w:tbl>
      <w:tblPr>
        <w:tblW w:w="0" w:type="auto"/>
        <w:jc w:val="center"/>
        <w:tblLayout w:type="fixed"/>
        <w:tblCellMar>
          <w:left w:w="40" w:type="dxa"/>
          <w:right w:w="40" w:type="dxa"/>
        </w:tblCellMar>
        <w:tblLook w:val="0000" w:firstRow="0" w:lastRow="0" w:firstColumn="0" w:lastColumn="0" w:noHBand="0" w:noVBand="0"/>
      </w:tblPr>
      <w:tblGrid>
        <w:gridCol w:w="2747"/>
        <w:gridCol w:w="1045"/>
      </w:tblGrid>
      <w:tr w:rsidR="008601BE" w:rsidRPr="00A76B2D" w14:paraId="44902794" w14:textId="77777777" w:rsidTr="00250836">
        <w:trPr>
          <w:trHeight w:val="298"/>
          <w:jc w:val="center"/>
        </w:trPr>
        <w:tc>
          <w:tcPr>
            <w:tcW w:w="2747" w:type="dxa"/>
            <w:tcBorders>
              <w:top w:val="single" w:sz="6" w:space="0" w:color="auto"/>
              <w:left w:val="single" w:sz="6" w:space="0" w:color="auto"/>
              <w:bottom w:val="single" w:sz="6" w:space="0" w:color="auto"/>
              <w:right w:val="single" w:sz="6" w:space="0" w:color="auto"/>
            </w:tcBorders>
          </w:tcPr>
          <w:p w14:paraId="4BA22C6F" w14:textId="28B65C52" w:rsidR="008601BE" w:rsidRPr="00A76B2D" w:rsidRDefault="00462AB7" w:rsidP="00B76E8D">
            <w:pPr>
              <w:pStyle w:val="Style46"/>
              <w:widowControl/>
              <w:jc w:val="both"/>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Положение пальца</w:t>
            </w:r>
          </w:p>
        </w:tc>
        <w:tc>
          <w:tcPr>
            <w:tcW w:w="1045" w:type="dxa"/>
            <w:tcBorders>
              <w:top w:val="single" w:sz="6" w:space="0" w:color="auto"/>
              <w:left w:val="single" w:sz="6" w:space="0" w:color="auto"/>
              <w:bottom w:val="single" w:sz="6" w:space="0" w:color="auto"/>
              <w:right w:val="single" w:sz="6" w:space="0" w:color="auto"/>
            </w:tcBorders>
          </w:tcPr>
          <w:p w14:paraId="278F6E88" w14:textId="09C4EA1E" w:rsidR="008601BE" w:rsidRPr="00A76B2D" w:rsidRDefault="00462AB7" w:rsidP="00B76E8D">
            <w:pPr>
              <w:pStyle w:val="Style46"/>
              <w:widowControl/>
              <w:jc w:val="center"/>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Код</w:t>
            </w:r>
          </w:p>
        </w:tc>
      </w:tr>
      <w:tr w:rsidR="008601BE" w:rsidRPr="00A76B2D" w14:paraId="34EFFFAD" w14:textId="77777777" w:rsidTr="00250836">
        <w:trPr>
          <w:trHeight w:val="283"/>
          <w:jc w:val="center"/>
        </w:trPr>
        <w:tc>
          <w:tcPr>
            <w:tcW w:w="2747" w:type="dxa"/>
            <w:tcBorders>
              <w:top w:val="single" w:sz="6" w:space="0" w:color="auto"/>
              <w:left w:val="single" w:sz="6" w:space="0" w:color="auto"/>
              <w:bottom w:val="single" w:sz="6" w:space="0" w:color="auto"/>
              <w:right w:val="single" w:sz="6" w:space="0" w:color="auto"/>
            </w:tcBorders>
          </w:tcPr>
          <w:p w14:paraId="694B403D" w14:textId="230E12CA" w:rsidR="008601BE" w:rsidRPr="00A76B2D" w:rsidRDefault="003861FD" w:rsidP="00B76E8D">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Неизвестный палец</w:t>
            </w:r>
          </w:p>
        </w:tc>
        <w:tc>
          <w:tcPr>
            <w:tcW w:w="1045" w:type="dxa"/>
            <w:tcBorders>
              <w:top w:val="single" w:sz="6" w:space="0" w:color="auto"/>
              <w:left w:val="single" w:sz="6" w:space="0" w:color="auto"/>
              <w:bottom w:val="single" w:sz="6" w:space="0" w:color="auto"/>
              <w:right w:val="single" w:sz="6" w:space="0" w:color="auto"/>
            </w:tcBorders>
          </w:tcPr>
          <w:p w14:paraId="06EC5E72" w14:textId="77777777" w:rsidR="008601BE" w:rsidRPr="00A76B2D" w:rsidRDefault="008601BE" w:rsidP="00B76E8D">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w:t>
            </w:r>
          </w:p>
        </w:tc>
      </w:tr>
      <w:tr w:rsidR="008601BE" w:rsidRPr="00A76B2D" w14:paraId="4A31338C" w14:textId="77777777" w:rsidTr="00250836">
        <w:trPr>
          <w:trHeight w:val="288"/>
          <w:jc w:val="center"/>
        </w:trPr>
        <w:tc>
          <w:tcPr>
            <w:tcW w:w="2747" w:type="dxa"/>
            <w:tcBorders>
              <w:top w:val="single" w:sz="6" w:space="0" w:color="auto"/>
              <w:left w:val="single" w:sz="6" w:space="0" w:color="auto"/>
              <w:bottom w:val="single" w:sz="6" w:space="0" w:color="auto"/>
              <w:right w:val="single" w:sz="6" w:space="0" w:color="auto"/>
            </w:tcBorders>
          </w:tcPr>
          <w:p w14:paraId="76305587" w14:textId="249C9A5C" w:rsidR="008601BE" w:rsidRPr="00A76B2D" w:rsidRDefault="003861FD" w:rsidP="00B76E8D">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Правый большой</w:t>
            </w:r>
          </w:p>
        </w:tc>
        <w:tc>
          <w:tcPr>
            <w:tcW w:w="1045" w:type="dxa"/>
            <w:tcBorders>
              <w:top w:val="single" w:sz="6" w:space="0" w:color="auto"/>
              <w:left w:val="single" w:sz="6" w:space="0" w:color="auto"/>
              <w:bottom w:val="single" w:sz="6" w:space="0" w:color="auto"/>
              <w:right w:val="single" w:sz="6" w:space="0" w:color="auto"/>
            </w:tcBorders>
          </w:tcPr>
          <w:p w14:paraId="374E1966" w14:textId="77777777" w:rsidR="008601BE" w:rsidRPr="00A76B2D" w:rsidRDefault="008601BE" w:rsidP="00B76E8D">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1</w:t>
            </w:r>
          </w:p>
        </w:tc>
      </w:tr>
      <w:tr w:rsidR="008601BE" w:rsidRPr="00A76B2D" w14:paraId="4B430F50" w14:textId="77777777" w:rsidTr="00250836">
        <w:trPr>
          <w:trHeight w:val="288"/>
          <w:jc w:val="center"/>
        </w:trPr>
        <w:tc>
          <w:tcPr>
            <w:tcW w:w="2747" w:type="dxa"/>
            <w:tcBorders>
              <w:top w:val="single" w:sz="6" w:space="0" w:color="auto"/>
              <w:left w:val="single" w:sz="6" w:space="0" w:color="auto"/>
              <w:bottom w:val="single" w:sz="6" w:space="0" w:color="auto"/>
              <w:right w:val="single" w:sz="6" w:space="0" w:color="auto"/>
            </w:tcBorders>
          </w:tcPr>
          <w:p w14:paraId="5C93655D" w14:textId="2D6179EE" w:rsidR="008601BE" w:rsidRPr="00A76B2D" w:rsidRDefault="003861FD" w:rsidP="00B76E8D">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Правый указательный</w:t>
            </w:r>
          </w:p>
        </w:tc>
        <w:tc>
          <w:tcPr>
            <w:tcW w:w="1045" w:type="dxa"/>
            <w:tcBorders>
              <w:top w:val="single" w:sz="6" w:space="0" w:color="auto"/>
              <w:left w:val="single" w:sz="6" w:space="0" w:color="auto"/>
              <w:bottom w:val="single" w:sz="6" w:space="0" w:color="auto"/>
              <w:right w:val="single" w:sz="6" w:space="0" w:color="auto"/>
            </w:tcBorders>
          </w:tcPr>
          <w:p w14:paraId="1DA48305" w14:textId="77777777" w:rsidR="008601BE" w:rsidRPr="00A76B2D" w:rsidRDefault="008601BE" w:rsidP="00B76E8D">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2</w:t>
            </w:r>
          </w:p>
        </w:tc>
      </w:tr>
      <w:tr w:rsidR="008601BE" w:rsidRPr="00A76B2D" w14:paraId="0B5104A7" w14:textId="77777777" w:rsidTr="00250836">
        <w:trPr>
          <w:trHeight w:val="288"/>
          <w:jc w:val="center"/>
        </w:trPr>
        <w:tc>
          <w:tcPr>
            <w:tcW w:w="2747" w:type="dxa"/>
            <w:tcBorders>
              <w:top w:val="single" w:sz="6" w:space="0" w:color="auto"/>
              <w:left w:val="single" w:sz="6" w:space="0" w:color="auto"/>
              <w:bottom w:val="single" w:sz="6" w:space="0" w:color="auto"/>
              <w:right w:val="single" w:sz="6" w:space="0" w:color="auto"/>
            </w:tcBorders>
          </w:tcPr>
          <w:p w14:paraId="66AF4840" w14:textId="75261392" w:rsidR="008601BE" w:rsidRPr="00A76B2D" w:rsidRDefault="003861FD" w:rsidP="00B76E8D">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Правый средний</w:t>
            </w:r>
          </w:p>
        </w:tc>
        <w:tc>
          <w:tcPr>
            <w:tcW w:w="1045" w:type="dxa"/>
            <w:tcBorders>
              <w:top w:val="single" w:sz="6" w:space="0" w:color="auto"/>
              <w:left w:val="single" w:sz="6" w:space="0" w:color="auto"/>
              <w:bottom w:val="single" w:sz="6" w:space="0" w:color="auto"/>
              <w:right w:val="single" w:sz="6" w:space="0" w:color="auto"/>
            </w:tcBorders>
          </w:tcPr>
          <w:p w14:paraId="6D73B76F" w14:textId="77777777" w:rsidR="008601BE" w:rsidRPr="00A76B2D" w:rsidRDefault="008601BE" w:rsidP="00B76E8D">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3</w:t>
            </w:r>
          </w:p>
        </w:tc>
      </w:tr>
      <w:tr w:rsidR="008601BE" w:rsidRPr="00A76B2D" w14:paraId="3F67ADCF" w14:textId="77777777" w:rsidTr="00250836">
        <w:trPr>
          <w:trHeight w:val="288"/>
          <w:jc w:val="center"/>
        </w:trPr>
        <w:tc>
          <w:tcPr>
            <w:tcW w:w="2747" w:type="dxa"/>
            <w:tcBorders>
              <w:top w:val="single" w:sz="6" w:space="0" w:color="auto"/>
              <w:left w:val="single" w:sz="6" w:space="0" w:color="auto"/>
              <w:bottom w:val="single" w:sz="6" w:space="0" w:color="auto"/>
              <w:right w:val="single" w:sz="6" w:space="0" w:color="auto"/>
            </w:tcBorders>
          </w:tcPr>
          <w:p w14:paraId="3E2C40BA" w14:textId="01E97E0B" w:rsidR="008601BE" w:rsidRPr="00A76B2D" w:rsidRDefault="003861FD" w:rsidP="00B76E8D">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Правый безымянный</w:t>
            </w:r>
          </w:p>
        </w:tc>
        <w:tc>
          <w:tcPr>
            <w:tcW w:w="1045" w:type="dxa"/>
            <w:tcBorders>
              <w:top w:val="single" w:sz="6" w:space="0" w:color="auto"/>
              <w:left w:val="single" w:sz="6" w:space="0" w:color="auto"/>
              <w:bottom w:val="single" w:sz="6" w:space="0" w:color="auto"/>
              <w:right w:val="single" w:sz="6" w:space="0" w:color="auto"/>
            </w:tcBorders>
          </w:tcPr>
          <w:p w14:paraId="42BBF30A" w14:textId="77777777" w:rsidR="008601BE" w:rsidRPr="00A76B2D" w:rsidRDefault="008601BE" w:rsidP="00B76E8D">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4</w:t>
            </w:r>
          </w:p>
        </w:tc>
      </w:tr>
      <w:tr w:rsidR="008601BE" w:rsidRPr="00A76B2D" w14:paraId="435CAA0E" w14:textId="77777777" w:rsidTr="00250836">
        <w:trPr>
          <w:trHeight w:val="288"/>
          <w:jc w:val="center"/>
        </w:trPr>
        <w:tc>
          <w:tcPr>
            <w:tcW w:w="2747" w:type="dxa"/>
            <w:tcBorders>
              <w:top w:val="single" w:sz="6" w:space="0" w:color="auto"/>
              <w:left w:val="single" w:sz="6" w:space="0" w:color="auto"/>
              <w:bottom w:val="single" w:sz="6" w:space="0" w:color="auto"/>
              <w:right w:val="single" w:sz="6" w:space="0" w:color="auto"/>
            </w:tcBorders>
          </w:tcPr>
          <w:p w14:paraId="0783BC9D" w14:textId="75862F63" w:rsidR="008601BE" w:rsidRPr="00A76B2D" w:rsidRDefault="003861FD" w:rsidP="00B76E8D">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Правый мизинец</w:t>
            </w:r>
          </w:p>
        </w:tc>
        <w:tc>
          <w:tcPr>
            <w:tcW w:w="1045" w:type="dxa"/>
            <w:tcBorders>
              <w:top w:val="single" w:sz="6" w:space="0" w:color="auto"/>
              <w:left w:val="single" w:sz="6" w:space="0" w:color="auto"/>
              <w:bottom w:val="single" w:sz="6" w:space="0" w:color="auto"/>
              <w:right w:val="single" w:sz="6" w:space="0" w:color="auto"/>
            </w:tcBorders>
          </w:tcPr>
          <w:p w14:paraId="63E7816A" w14:textId="77777777" w:rsidR="008601BE" w:rsidRPr="00A76B2D" w:rsidRDefault="008601BE" w:rsidP="00B76E8D">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5</w:t>
            </w:r>
          </w:p>
        </w:tc>
      </w:tr>
      <w:tr w:rsidR="008601BE" w:rsidRPr="00A76B2D" w14:paraId="6E9E9F8E" w14:textId="77777777" w:rsidTr="00250836">
        <w:trPr>
          <w:trHeight w:val="288"/>
          <w:jc w:val="center"/>
        </w:trPr>
        <w:tc>
          <w:tcPr>
            <w:tcW w:w="2747" w:type="dxa"/>
            <w:tcBorders>
              <w:top w:val="single" w:sz="6" w:space="0" w:color="auto"/>
              <w:left w:val="single" w:sz="6" w:space="0" w:color="auto"/>
              <w:bottom w:val="single" w:sz="6" w:space="0" w:color="auto"/>
              <w:right w:val="single" w:sz="6" w:space="0" w:color="auto"/>
            </w:tcBorders>
          </w:tcPr>
          <w:p w14:paraId="54F4C02A" w14:textId="5F75A739" w:rsidR="008601BE" w:rsidRPr="00A76B2D" w:rsidRDefault="003861FD" w:rsidP="00B76E8D">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Левый большой</w:t>
            </w:r>
          </w:p>
        </w:tc>
        <w:tc>
          <w:tcPr>
            <w:tcW w:w="1045" w:type="dxa"/>
            <w:tcBorders>
              <w:top w:val="single" w:sz="6" w:space="0" w:color="auto"/>
              <w:left w:val="single" w:sz="6" w:space="0" w:color="auto"/>
              <w:bottom w:val="single" w:sz="6" w:space="0" w:color="auto"/>
              <w:right w:val="single" w:sz="6" w:space="0" w:color="auto"/>
            </w:tcBorders>
          </w:tcPr>
          <w:p w14:paraId="4C7CE65F" w14:textId="77777777" w:rsidR="008601BE" w:rsidRPr="00A76B2D" w:rsidRDefault="008601BE" w:rsidP="00B76E8D">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6</w:t>
            </w:r>
          </w:p>
        </w:tc>
      </w:tr>
      <w:tr w:rsidR="008601BE" w:rsidRPr="00A76B2D" w14:paraId="4ACC741F" w14:textId="77777777" w:rsidTr="00250836">
        <w:trPr>
          <w:trHeight w:val="288"/>
          <w:jc w:val="center"/>
        </w:trPr>
        <w:tc>
          <w:tcPr>
            <w:tcW w:w="2747" w:type="dxa"/>
            <w:tcBorders>
              <w:top w:val="single" w:sz="6" w:space="0" w:color="auto"/>
              <w:left w:val="single" w:sz="6" w:space="0" w:color="auto"/>
              <w:bottom w:val="single" w:sz="6" w:space="0" w:color="auto"/>
              <w:right w:val="single" w:sz="6" w:space="0" w:color="auto"/>
            </w:tcBorders>
          </w:tcPr>
          <w:p w14:paraId="565BEAA5" w14:textId="49889D8C" w:rsidR="008601BE" w:rsidRPr="00A76B2D" w:rsidRDefault="003861FD" w:rsidP="00B76E8D">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Левый указательный</w:t>
            </w:r>
          </w:p>
        </w:tc>
        <w:tc>
          <w:tcPr>
            <w:tcW w:w="1045" w:type="dxa"/>
            <w:tcBorders>
              <w:top w:val="single" w:sz="6" w:space="0" w:color="auto"/>
              <w:left w:val="single" w:sz="6" w:space="0" w:color="auto"/>
              <w:bottom w:val="single" w:sz="6" w:space="0" w:color="auto"/>
              <w:right w:val="single" w:sz="6" w:space="0" w:color="auto"/>
            </w:tcBorders>
          </w:tcPr>
          <w:p w14:paraId="1F4590B0" w14:textId="77777777" w:rsidR="008601BE" w:rsidRPr="00A76B2D" w:rsidRDefault="008601BE" w:rsidP="00B76E8D">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7</w:t>
            </w:r>
          </w:p>
        </w:tc>
      </w:tr>
      <w:tr w:rsidR="008601BE" w:rsidRPr="00A76B2D" w14:paraId="41ADD9E3" w14:textId="77777777" w:rsidTr="00250836">
        <w:trPr>
          <w:trHeight w:val="288"/>
          <w:jc w:val="center"/>
        </w:trPr>
        <w:tc>
          <w:tcPr>
            <w:tcW w:w="2747" w:type="dxa"/>
            <w:tcBorders>
              <w:top w:val="single" w:sz="6" w:space="0" w:color="auto"/>
              <w:left w:val="single" w:sz="6" w:space="0" w:color="auto"/>
              <w:bottom w:val="single" w:sz="6" w:space="0" w:color="auto"/>
              <w:right w:val="single" w:sz="6" w:space="0" w:color="auto"/>
            </w:tcBorders>
          </w:tcPr>
          <w:p w14:paraId="208FAE58" w14:textId="63CA84F4" w:rsidR="008601BE" w:rsidRPr="00A76B2D" w:rsidRDefault="003861FD" w:rsidP="00B76E8D">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Левый средний</w:t>
            </w:r>
          </w:p>
        </w:tc>
        <w:tc>
          <w:tcPr>
            <w:tcW w:w="1045" w:type="dxa"/>
            <w:tcBorders>
              <w:top w:val="single" w:sz="6" w:space="0" w:color="auto"/>
              <w:left w:val="single" w:sz="6" w:space="0" w:color="auto"/>
              <w:bottom w:val="single" w:sz="6" w:space="0" w:color="auto"/>
              <w:right w:val="single" w:sz="6" w:space="0" w:color="auto"/>
            </w:tcBorders>
          </w:tcPr>
          <w:p w14:paraId="43201AB8" w14:textId="77777777" w:rsidR="008601BE" w:rsidRPr="00A76B2D" w:rsidRDefault="008601BE" w:rsidP="00B76E8D">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8</w:t>
            </w:r>
          </w:p>
        </w:tc>
      </w:tr>
      <w:tr w:rsidR="008601BE" w:rsidRPr="00A76B2D" w14:paraId="5FB4400A" w14:textId="77777777" w:rsidTr="00250836">
        <w:trPr>
          <w:trHeight w:val="288"/>
          <w:jc w:val="center"/>
        </w:trPr>
        <w:tc>
          <w:tcPr>
            <w:tcW w:w="2747" w:type="dxa"/>
            <w:tcBorders>
              <w:top w:val="single" w:sz="6" w:space="0" w:color="auto"/>
              <w:left w:val="single" w:sz="6" w:space="0" w:color="auto"/>
              <w:bottom w:val="single" w:sz="6" w:space="0" w:color="auto"/>
              <w:right w:val="single" w:sz="6" w:space="0" w:color="auto"/>
            </w:tcBorders>
          </w:tcPr>
          <w:p w14:paraId="458CB986" w14:textId="212B5702" w:rsidR="008601BE" w:rsidRPr="00A76B2D" w:rsidRDefault="003861FD" w:rsidP="00B76E8D">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Левый безымянный</w:t>
            </w:r>
          </w:p>
        </w:tc>
        <w:tc>
          <w:tcPr>
            <w:tcW w:w="1045" w:type="dxa"/>
            <w:tcBorders>
              <w:top w:val="single" w:sz="6" w:space="0" w:color="auto"/>
              <w:left w:val="single" w:sz="6" w:space="0" w:color="auto"/>
              <w:bottom w:val="single" w:sz="6" w:space="0" w:color="auto"/>
              <w:right w:val="single" w:sz="6" w:space="0" w:color="auto"/>
            </w:tcBorders>
          </w:tcPr>
          <w:p w14:paraId="42B61E46" w14:textId="77777777" w:rsidR="008601BE" w:rsidRPr="00A76B2D" w:rsidRDefault="008601BE" w:rsidP="00B76E8D">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9</w:t>
            </w:r>
          </w:p>
        </w:tc>
      </w:tr>
      <w:tr w:rsidR="008601BE" w:rsidRPr="00A76B2D" w14:paraId="3A76ED73" w14:textId="77777777" w:rsidTr="00250836">
        <w:trPr>
          <w:trHeight w:val="288"/>
          <w:jc w:val="center"/>
        </w:trPr>
        <w:tc>
          <w:tcPr>
            <w:tcW w:w="2747" w:type="dxa"/>
            <w:tcBorders>
              <w:top w:val="single" w:sz="6" w:space="0" w:color="auto"/>
              <w:left w:val="single" w:sz="6" w:space="0" w:color="auto"/>
              <w:bottom w:val="single" w:sz="6" w:space="0" w:color="auto"/>
              <w:right w:val="single" w:sz="6" w:space="0" w:color="auto"/>
            </w:tcBorders>
          </w:tcPr>
          <w:p w14:paraId="2109ACF5" w14:textId="302AC004" w:rsidR="008601BE" w:rsidRPr="00A76B2D" w:rsidRDefault="003861FD" w:rsidP="00B76E8D">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Левый мизинец</w:t>
            </w:r>
          </w:p>
        </w:tc>
        <w:tc>
          <w:tcPr>
            <w:tcW w:w="1045" w:type="dxa"/>
            <w:tcBorders>
              <w:top w:val="single" w:sz="6" w:space="0" w:color="auto"/>
              <w:left w:val="single" w:sz="6" w:space="0" w:color="auto"/>
              <w:bottom w:val="single" w:sz="6" w:space="0" w:color="auto"/>
              <w:right w:val="single" w:sz="6" w:space="0" w:color="auto"/>
            </w:tcBorders>
          </w:tcPr>
          <w:p w14:paraId="0B3CE702" w14:textId="77777777" w:rsidR="008601BE" w:rsidRPr="00A76B2D" w:rsidRDefault="008601BE" w:rsidP="00B76E8D">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10</w:t>
            </w:r>
          </w:p>
        </w:tc>
      </w:tr>
      <w:tr w:rsidR="008601BE" w:rsidRPr="00A76B2D" w14:paraId="110DD9C7" w14:textId="77777777" w:rsidTr="00250836">
        <w:trPr>
          <w:trHeight w:val="288"/>
          <w:jc w:val="center"/>
        </w:trPr>
        <w:tc>
          <w:tcPr>
            <w:tcW w:w="2747" w:type="dxa"/>
            <w:tcBorders>
              <w:top w:val="single" w:sz="6" w:space="0" w:color="auto"/>
              <w:left w:val="single" w:sz="6" w:space="0" w:color="auto"/>
              <w:bottom w:val="single" w:sz="6" w:space="0" w:color="auto"/>
              <w:right w:val="single" w:sz="6" w:space="0" w:color="auto"/>
            </w:tcBorders>
          </w:tcPr>
          <w:p w14:paraId="7F8037AE" w14:textId="5F0FACAA" w:rsidR="008601BE" w:rsidRPr="00250836" w:rsidRDefault="003861FD" w:rsidP="00B76E8D">
            <w:pPr>
              <w:pStyle w:val="Style15"/>
              <w:widowControl/>
              <w:jc w:val="both"/>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Правый большой (плоский отпечаток)</w:t>
            </w:r>
          </w:p>
        </w:tc>
        <w:tc>
          <w:tcPr>
            <w:tcW w:w="1045" w:type="dxa"/>
            <w:tcBorders>
              <w:top w:val="single" w:sz="6" w:space="0" w:color="auto"/>
              <w:left w:val="single" w:sz="6" w:space="0" w:color="auto"/>
              <w:bottom w:val="single" w:sz="6" w:space="0" w:color="auto"/>
              <w:right w:val="single" w:sz="6" w:space="0" w:color="auto"/>
            </w:tcBorders>
          </w:tcPr>
          <w:p w14:paraId="74E5056B" w14:textId="77777777" w:rsidR="008601BE" w:rsidRPr="00250836" w:rsidRDefault="008601BE" w:rsidP="00B76E8D">
            <w:pPr>
              <w:pStyle w:val="Style15"/>
              <w:widowControl/>
              <w:jc w:val="center"/>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11</w:t>
            </w:r>
          </w:p>
        </w:tc>
      </w:tr>
      <w:tr w:rsidR="008601BE" w:rsidRPr="00A76B2D" w14:paraId="008F7F0E" w14:textId="77777777" w:rsidTr="00250836">
        <w:trPr>
          <w:trHeight w:val="288"/>
          <w:jc w:val="center"/>
        </w:trPr>
        <w:tc>
          <w:tcPr>
            <w:tcW w:w="2747" w:type="dxa"/>
            <w:tcBorders>
              <w:top w:val="single" w:sz="6" w:space="0" w:color="auto"/>
              <w:left w:val="single" w:sz="6" w:space="0" w:color="auto"/>
              <w:bottom w:val="single" w:sz="6" w:space="0" w:color="auto"/>
              <w:right w:val="single" w:sz="6" w:space="0" w:color="auto"/>
            </w:tcBorders>
          </w:tcPr>
          <w:p w14:paraId="5B685D2A" w14:textId="2F21AB66" w:rsidR="008601BE" w:rsidRPr="00250836" w:rsidRDefault="003861FD" w:rsidP="00B76E8D">
            <w:pPr>
              <w:pStyle w:val="Style15"/>
              <w:widowControl/>
              <w:jc w:val="both"/>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Левый большой (плоский отпечаток)</w:t>
            </w:r>
          </w:p>
        </w:tc>
        <w:tc>
          <w:tcPr>
            <w:tcW w:w="1045" w:type="dxa"/>
            <w:tcBorders>
              <w:top w:val="single" w:sz="6" w:space="0" w:color="auto"/>
              <w:left w:val="single" w:sz="6" w:space="0" w:color="auto"/>
              <w:bottom w:val="single" w:sz="6" w:space="0" w:color="auto"/>
              <w:right w:val="single" w:sz="6" w:space="0" w:color="auto"/>
            </w:tcBorders>
          </w:tcPr>
          <w:p w14:paraId="4DCB0519" w14:textId="77777777" w:rsidR="008601BE" w:rsidRPr="00250836" w:rsidRDefault="008601BE" w:rsidP="00B76E8D">
            <w:pPr>
              <w:pStyle w:val="Style15"/>
              <w:widowControl/>
              <w:jc w:val="center"/>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12</w:t>
            </w:r>
          </w:p>
        </w:tc>
      </w:tr>
      <w:tr w:rsidR="008601BE" w:rsidRPr="00A76B2D" w14:paraId="634F11E4" w14:textId="77777777" w:rsidTr="00250836">
        <w:trPr>
          <w:trHeight w:val="288"/>
          <w:jc w:val="center"/>
        </w:trPr>
        <w:tc>
          <w:tcPr>
            <w:tcW w:w="2747" w:type="dxa"/>
            <w:tcBorders>
              <w:top w:val="single" w:sz="6" w:space="0" w:color="auto"/>
              <w:left w:val="single" w:sz="6" w:space="0" w:color="auto"/>
              <w:bottom w:val="single" w:sz="6" w:space="0" w:color="auto"/>
              <w:right w:val="single" w:sz="6" w:space="0" w:color="auto"/>
            </w:tcBorders>
          </w:tcPr>
          <w:p w14:paraId="1C09EFF0" w14:textId="696A97EA" w:rsidR="008601BE" w:rsidRPr="00250836" w:rsidRDefault="003861FD" w:rsidP="00B76E8D">
            <w:pPr>
              <w:pStyle w:val="Style15"/>
              <w:widowControl/>
              <w:jc w:val="both"/>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Правый указательный, средний, безымянный, мизинец (плоские отпечатки)</w:t>
            </w:r>
          </w:p>
        </w:tc>
        <w:tc>
          <w:tcPr>
            <w:tcW w:w="1045" w:type="dxa"/>
            <w:tcBorders>
              <w:top w:val="single" w:sz="6" w:space="0" w:color="auto"/>
              <w:left w:val="single" w:sz="6" w:space="0" w:color="auto"/>
              <w:bottom w:val="single" w:sz="6" w:space="0" w:color="auto"/>
              <w:right w:val="single" w:sz="6" w:space="0" w:color="auto"/>
            </w:tcBorders>
          </w:tcPr>
          <w:p w14:paraId="44469857" w14:textId="77777777" w:rsidR="008601BE" w:rsidRPr="00250836" w:rsidRDefault="008601BE" w:rsidP="00B76E8D">
            <w:pPr>
              <w:pStyle w:val="Style15"/>
              <w:widowControl/>
              <w:jc w:val="center"/>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13</w:t>
            </w:r>
          </w:p>
        </w:tc>
      </w:tr>
      <w:tr w:rsidR="003861FD" w:rsidRPr="00A76B2D" w14:paraId="6F7AAE1A" w14:textId="77777777" w:rsidTr="00250836">
        <w:trPr>
          <w:trHeight w:val="307"/>
          <w:jc w:val="center"/>
        </w:trPr>
        <w:tc>
          <w:tcPr>
            <w:tcW w:w="2747" w:type="dxa"/>
            <w:tcBorders>
              <w:top w:val="single" w:sz="6" w:space="0" w:color="auto"/>
              <w:left w:val="single" w:sz="6" w:space="0" w:color="auto"/>
              <w:bottom w:val="single" w:sz="6" w:space="0" w:color="auto"/>
              <w:right w:val="single" w:sz="6" w:space="0" w:color="auto"/>
            </w:tcBorders>
          </w:tcPr>
          <w:p w14:paraId="6B6E3689" w14:textId="028DBAE1" w:rsidR="003861FD" w:rsidRPr="00250836" w:rsidRDefault="003861FD" w:rsidP="00B76E8D">
            <w:pPr>
              <w:pStyle w:val="Style15"/>
              <w:widowControl/>
              <w:jc w:val="both"/>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Левый указательный, средний, безымянный, мизинец (плоские отпечатки)</w:t>
            </w:r>
          </w:p>
        </w:tc>
        <w:tc>
          <w:tcPr>
            <w:tcW w:w="1045" w:type="dxa"/>
            <w:tcBorders>
              <w:top w:val="single" w:sz="6" w:space="0" w:color="auto"/>
              <w:left w:val="single" w:sz="6" w:space="0" w:color="auto"/>
              <w:bottom w:val="single" w:sz="6" w:space="0" w:color="auto"/>
              <w:right w:val="single" w:sz="6" w:space="0" w:color="auto"/>
            </w:tcBorders>
          </w:tcPr>
          <w:p w14:paraId="7E2F1662" w14:textId="77777777" w:rsidR="003861FD" w:rsidRPr="00250836" w:rsidRDefault="003861FD" w:rsidP="00B76E8D">
            <w:pPr>
              <w:pStyle w:val="Style15"/>
              <w:widowControl/>
              <w:jc w:val="center"/>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14</w:t>
            </w:r>
          </w:p>
        </w:tc>
      </w:tr>
    </w:tbl>
    <w:p w14:paraId="50760911" w14:textId="77777777" w:rsidR="003D76D3" w:rsidRPr="00A76B2D" w:rsidRDefault="003D76D3" w:rsidP="00173EE8">
      <w:pPr>
        <w:pStyle w:val="Style19"/>
        <w:widowControl/>
        <w:ind w:firstLine="720"/>
        <w:jc w:val="both"/>
        <w:rPr>
          <w:rStyle w:val="FontStyle139"/>
          <w:rFonts w:ascii="Times New Roman" w:hAnsi="Times New Roman" w:cs="Times New Roman"/>
          <w:sz w:val="24"/>
          <w:szCs w:val="24"/>
          <w:lang w:eastAsia="en-US"/>
        </w:rPr>
      </w:pPr>
    </w:p>
    <w:p w14:paraId="5B46A11F" w14:textId="75356668" w:rsidR="008601BE" w:rsidRPr="00A76B2D" w:rsidRDefault="008601BE" w:rsidP="00173EE8">
      <w:pPr>
        <w:pStyle w:val="Style19"/>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8.2.1.2</w:t>
      </w:r>
      <w:r w:rsidR="00AC39CC" w:rsidRPr="00A76B2D">
        <w:rPr>
          <w:rStyle w:val="FontStyle139"/>
          <w:rFonts w:ascii="Times New Roman" w:hAnsi="Times New Roman" w:cs="Times New Roman"/>
          <w:sz w:val="24"/>
          <w:szCs w:val="24"/>
          <w:lang w:eastAsia="en-US"/>
        </w:rPr>
        <w:t xml:space="preserve"> </w:t>
      </w:r>
      <w:r w:rsidR="003861FD" w:rsidRPr="00A76B2D">
        <w:rPr>
          <w:rStyle w:val="FontStyle139"/>
          <w:rFonts w:ascii="Times New Roman" w:hAnsi="Times New Roman" w:cs="Times New Roman"/>
          <w:sz w:val="24"/>
          <w:szCs w:val="24"/>
          <w:lang w:eastAsia="en-US"/>
        </w:rPr>
        <w:t xml:space="preserve">Тип </w:t>
      </w:r>
      <w:r w:rsidR="00D7358A" w:rsidRPr="00A76B2D">
        <w:rPr>
          <w:rStyle w:val="FontStyle139"/>
          <w:rFonts w:ascii="Times New Roman" w:hAnsi="Times New Roman" w:cs="Times New Roman"/>
          <w:sz w:val="24"/>
          <w:szCs w:val="24"/>
          <w:lang w:eastAsia="en-US"/>
        </w:rPr>
        <w:t>оттиска</w:t>
      </w:r>
    </w:p>
    <w:p w14:paraId="76A2CD33" w14:textId="291E9635" w:rsidR="00D7358A" w:rsidRPr="00A76B2D" w:rsidRDefault="00D7358A"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Тип оттиска изображения (изображений) пальца должен быть записан с использованием одного байта. Типы «Неживые» относятся к изображениям, отсканированным с карточек или других носителей. Эти коды совместимы с таблицей 4 стандарта ANSI/NIST-ITL 1-2000 «Формат данных для обмена информацией об отпечатках пальцев» с добавлением типа «протяжка». Тип протяжки идентифицирует шаблоны, полученные из потоков изображений, созданных путем линейного перемещения пальца по небольшой поверхности датчика. Должны использоваться только коды от 0 до 3 и 8; «скрытые» коды не относятся к </w:t>
      </w:r>
      <w:r w:rsidR="00250836">
        <w:rPr>
          <w:rStyle w:val="FontStyle144"/>
          <w:rFonts w:ascii="Times New Roman" w:hAnsi="Times New Roman" w:cs="Times New Roman"/>
          <w:sz w:val="24"/>
          <w:szCs w:val="24"/>
          <w:lang w:eastAsia="en-US"/>
        </w:rPr>
        <w:t>настоящему стандарту</w:t>
      </w:r>
      <w:r w:rsidRPr="00A76B2D">
        <w:rPr>
          <w:rStyle w:val="FontStyle144"/>
          <w:rFonts w:ascii="Times New Roman" w:hAnsi="Times New Roman" w:cs="Times New Roman"/>
          <w:sz w:val="24"/>
          <w:szCs w:val="24"/>
          <w:lang w:eastAsia="en-US"/>
        </w:rPr>
        <w:t>.</w:t>
      </w:r>
    </w:p>
    <w:p w14:paraId="29B1B8B6" w14:textId="1607D496" w:rsidR="00250836" w:rsidRDefault="00250836">
      <w:pPr>
        <w:widowControl/>
        <w:autoSpaceDE/>
        <w:autoSpaceDN/>
        <w:adjustRightInd/>
        <w:spacing w:after="200" w:line="276" w:lineRule="auto"/>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br w:type="page"/>
      </w:r>
    </w:p>
    <w:p w14:paraId="451C57EA" w14:textId="563FFF40" w:rsidR="008601BE" w:rsidRPr="00A76B2D" w:rsidRDefault="00D7358A" w:rsidP="00250836">
      <w:pPr>
        <w:pStyle w:val="Style19"/>
        <w:widowControl/>
        <w:jc w:val="center"/>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lastRenderedPageBreak/>
        <w:t>Таблица</w:t>
      </w:r>
      <w:r w:rsidR="008601BE" w:rsidRPr="00A76B2D">
        <w:rPr>
          <w:rStyle w:val="FontStyle139"/>
          <w:rFonts w:ascii="Times New Roman" w:hAnsi="Times New Roman" w:cs="Times New Roman"/>
          <w:sz w:val="24"/>
          <w:szCs w:val="24"/>
          <w:lang w:eastAsia="en-US"/>
        </w:rPr>
        <w:t xml:space="preserve"> 11 — </w:t>
      </w:r>
      <w:r w:rsidR="00D90A27" w:rsidRPr="00A76B2D">
        <w:rPr>
          <w:rStyle w:val="FontStyle139"/>
          <w:rFonts w:ascii="Times New Roman" w:hAnsi="Times New Roman" w:cs="Times New Roman"/>
          <w:sz w:val="24"/>
          <w:szCs w:val="24"/>
          <w:lang w:eastAsia="en-US"/>
        </w:rPr>
        <w:t>Тип оттиска пальца</w:t>
      </w:r>
    </w:p>
    <w:tbl>
      <w:tblPr>
        <w:tblW w:w="0" w:type="auto"/>
        <w:jc w:val="center"/>
        <w:tblLayout w:type="fixed"/>
        <w:tblCellMar>
          <w:left w:w="40" w:type="dxa"/>
          <w:right w:w="40" w:type="dxa"/>
        </w:tblCellMar>
        <w:tblLook w:val="0000" w:firstRow="0" w:lastRow="0" w:firstColumn="0" w:lastColumn="0" w:noHBand="0" w:noVBand="0"/>
      </w:tblPr>
      <w:tblGrid>
        <w:gridCol w:w="4539"/>
        <w:gridCol w:w="854"/>
      </w:tblGrid>
      <w:tr w:rsidR="008601BE" w:rsidRPr="00A76B2D" w14:paraId="130DE767" w14:textId="77777777" w:rsidTr="00FA6890">
        <w:trPr>
          <w:trHeight w:val="370"/>
          <w:jc w:val="center"/>
        </w:trPr>
        <w:tc>
          <w:tcPr>
            <w:tcW w:w="4539" w:type="dxa"/>
            <w:tcBorders>
              <w:top w:val="single" w:sz="6" w:space="0" w:color="auto"/>
              <w:left w:val="single" w:sz="6" w:space="0" w:color="auto"/>
              <w:bottom w:val="single" w:sz="6" w:space="0" w:color="auto"/>
              <w:right w:val="single" w:sz="6" w:space="0" w:color="auto"/>
            </w:tcBorders>
          </w:tcPr>
          <w:p w14:paraId="6B657C41" w14:textId="54D26AC7" w:rsidR="008601BE" w:rsidRPr="00A76B2D" w:rsidRDefault="00D90A27" w:rsidP="00250836">
            <w:pPr>
              <w:pStyle w:val="Style46"/>
              <w:widowControl/>
              <w:jc w:val="both"/>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Описание</w:t>
            </w:r>
          </w:p>
        </w:tc>
        <w:tc>
          <w:tcPr>
            <w:tcW w:w="854" w:type="dxa"/>
            <w:tcBorders>
              <w:top w:val="single" w:sz="6" w:space="0" w:color="auto"/>
              <w:left w:val="single" w:sz="6" w:space="0" w:color="auto"/>
              <w:bottom w:val="single" w:sz="6" w:space="0" w:color="auto"/>
              <w:right w:val="single" w:sz="6" w:space="0" w:color="auto"/>
            </w:tcBorders>
          </w:tcPr>
          <w:p w14:paraId="2F5CB80F" w14:textId="35ABFF4C" w:rsidR="008601BE" w:rsidRPr="00A76B2D" w:rsidRDefault="00D90A27" w:rsidP="00250836">
            <w:pPr>
              <w:pStyle w:val="Style46"/>
              <w:widowControl/>
              <w:jc w:val="center"/>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Код</w:t>
            </w:r>
          </w:p>
        </w:tc>
      </w:tr>
      <w:tr w:rsidR="008601BE" w:rsidRPr="00A76B2D" w14:paraId="3E996748" w14:textId="77777777" w:rsidTr="00FA6890">
        <w:trPr>
          <w:trHeight w:val="355"/>
          <w:jc w:val="center"/>
        </w:trPr>
        <w:tc>
          <w:tcPr>
            <w:tcW w:w="4539" w:type="dxa"/>
            <w:tcBorders>
              <w:top w:val="single" w:sz="6" w:space="0" w:color="auto"/>
              <w:left w:val="single" w:sz="6" w:space="0" w:color="auto"/>
              <w:bottom w:val="single" w:sz="6" w:space="0" w:color="auto"/>
              <w:right w:val="single" w:sz="6" w:space="0" w:color="auto"/>
            </w:tcBorders>
          </w:tcPr>
          <w:p w14:paraId="177306A1" w14:textId="4AD43C86" w:rsidR="008601BE" w:rsidRPr="00A76B2D" w:rsidRDefault="009344FF" w:rsidP="00250836">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Живой плоский отпечаток</w:t>
            </w:r>
          </w:p>
        </w:tc>
        <w:tc>
          <w:tcPr>
            <w:tcW w:w="854" w:type="dxa"/>
            <w:tcBorders>
              <w:top w:val="single" w:sz="6" w:space="0" w:color="auto"/>
              <w:left w:val="single" w:sz="6" w:space="0" w:color="auto"/>
              <w:bottom w:val="single" w:sz="6" w:space="0" w:color="auto"/>
              <w:right w:val="single" w:sz="6" w:space="0" w:color="auto"/>
            </w:tcBorders>
          </w:tcPr>
          <w:p w14:paraId="32D20869" w14:textId="77777777" w:rsidR="008601BE" w:rsidRPr="00A76B2D" w:rsidRDefault="008601BE" w:rsidP="00250836">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w:t>
            </w:r>
          </w:p>
        </w:tc>
      </w:tr>
      <w:tr w:rsidR="008601BE" w:rsidRPr="00A76B2D" w14:paraId="38FAA416" w14:textId="77777777" w:rsidTr="00FA6890">
        <w:trPr>
          <w:trHeight w:val="346"/>
          <w:jc w:val="center"/>
        </w:trPr>
        <w:tc>
          <w:tcPr>
            <w:tcW w:w="4539" w:type="dxa"/>
            <w:tcBorders>
              <w:top w:val="single" w:sz="6" w:space="0" w:color="auto"/>
              <w:left w:val="single" w:sz="6" w:space="0" w:color="auto"/>
              <w:bottom w:val="single" w:sz="6" w:space="0" w:color="auto"/>
              <w:right w:val="single" w:sz="6" w:space="0" w:color="auto"/>
            </w:tcBorders>
          </w:tcPr>
          <w:p w14:paraId="1E1C0568" w14:textId="506B3CB3" w:rsidR="008601BE" w:rsidRPr="00A76B2D" w:rsidRDefault="00795433" w:rsidP="00250836">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Живой отпечаток, полученный методом прокатки</w:t>
            </w:r>
          </w:p>
        </w:tc>
        <w:tc>
          <w:tcPr>
            <w:tcW w:w="854" w:type="dxa"/>
            <w:tcBorders>
              <w:top w:val="single" w:sz="6" w:space="0" w:color="auto"/>
              <w:left w:val="single" w:sz="6" w:space="0" w:color="auto"/>
              <w:bottom w:val="single" w:sz="6" w:space="0" w:color="auto"/>
              <w:right w:val="single" w:sz="6" w:space="0" w:color="auto"/>
            </w:tcBorders>
          </w:tcPr>
          <w:p w14:paraId="34082EDD" w14:textId="77777777" w:rsidR="008601BE" w:rsidRPr="00A76B2D" w:rsidRDefault="008601BE" w:rsidP="00250836">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1</w:t>
            </w:r>
          </w:p>
        </w:tc>
      </w:tr>
      <w:tr w:rsidR="008601BE" w:rsidRPr="00A76B2D" w14:paraId="1589A70F" w14:textId="77777777" w:rsidTr="00FA6890">
        <w:trPr>
          <w:trHeight w:val="346"/>
          <w:jc w:val="center"/>
        </w:trPr>
        <w:tc>
          <w:tcPr>
            <w:tcW w:w="4539" w:type="dxa"/>
            <w:tcBorders>
              <w:top w:val="single" w:sz="6" w:space="0" w:color="auto"/>
              <w:left w:val="single" w:sz="6" w:space="0" w:color="auto"/>
              <w:bottom w:val="single" w:sz="6" w:space="0" w:color="auto"/>
              <w:right w:val="single" w:sz="6" w:space="0" w:color="auto"/>
            </w:tcBorders>
          </w:tcPr>
          <w:p w14:paraId="0275A4A1" w14:textId="31AAB40D" w:rsidR="008601BE" w:rsidRPr="00A76B2D" w:rsidRDefault="00795433" w:rsidP="00250836">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Неживой плоский отпечаток</w:t>
            </w:r>
          </w:p>
        </w:tc>
        <w:tc>
          <w:tcPr>
            <w:tcW w:w="854" w:type="dxa"/>
            <w:tcBorders>
              <w:top w:val="single" w:sz="6" w:space="0" w:color="auto"/>
              <w:left w:val="single" w:sz="6" w:space="0" w:color="auto"/>
              <w:bottom w:val="single" w:sz="6" w:space="0" w:color="auto"/>
              <w:right w:val="single" w:sz="6" w:space="0" w:color="auto"/>
            </w:tcBorders>
          </w:tcPr>
          <w:p w14:paraId="763976A6" w14:textId="77777777" w:rsidR="008601BE" w:rsidRPr="00A76B2D" w:rsidRDefault="008601BE" w:rsidP="00250836">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2</w:t>
            </w:r>
          </w:p>
        </w:tc>
      </w:tr>
      <w:tr w:rsidR="00795433" w:rsidRPr="00A76B2D" w14:paraId="2042DB00" w14:textId="77777777" w:rsidTr="00FA6890">
        <w:trPr>
          <w:trHeight w:val="346"/>
          <w:jc w:val="center"/>
        </w:trPr>
        <w:tc>
          <w:tcPr>
            <w:tcW w:w="4539" w:type="dxa"/>
            <w:tcBorders>
              <w:top w:val="single" w:sz="6" w:space="0" w:color="auto"/>
              <w:left w:val="single" w:sz="6" w:space="0" w:color="auto"/>
              <w:bottom w:val="single" w:sz="6" w:space="0" w:color="auto"/>
              <w:right w:val="single" w:sz="6" w:space="0" w:color="auto"/>
            </w:tcBorders>
          </w:tcPr>
          <w:p w14:paraId="5CDAB274" w14:textId="658DB876" w:rsidR="00795433" w:rsidRPr="00A76B2D" w:rsidRDefault="00795433" w:rsidP="00250836">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Неживой отпечаток, полученный методом прокатки</w:t>
            </w:r>
          </w:p>
        </w:tc>
        <w:tc>
          <w:tcPr>
            <w:tcW w:w="854" w:type="dxa"/>
            <w:tcBorders>
              <w:top w:val="single" w:sz="6" w:space="0" w:color="auto"/>
              <w:left w:val="single" w:sz="6" w:space="0" w:color="auto"/>
              <w:bottom w:val="single" w:sz="6" w:space="0" w:color="auto"/>
              <w:right w:val="single" w:sz="6" w:space="0" w:color="auto"/>
            </w:tcBorders>
          </w:tcPr>
          <w:p w14:paraId="4CFCFB55" w14:textId="77777777" w:rsidR="00795433" w:rsidRPr="00A76B2D" w:rsidRDefault="00795433" w:rsidP="00250836">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3</w:t>
            </w:r>
          </w:p>
        </w:tc>
      </w:tr>
      <w:tr w:rsidR="00795433" w:rsidRPr="00A76B2D" w14:paraId="6143D1C7" w14:textId="77777777" w:rsidTr="00FA6890">
        <w:trPr>
          <w:trHeight w:val="346"/>
          <w:jc w:val="center"/>
        </w:trPr>
        <w:tc>
          <w:tcPr>
            <w:tcW w:w="4539" w:type="dxa"/>
            <w:tcBorders>
              <w:top w:val="single" w:sz="6" w:space="0" w:color="auto"/>
              <w:left w:val="single" w:sz="6" w:space="0" w:color="auto"/>
              <w:bottom w:val="single" w:sz="6" w:space="0" w:color="auto"/>
              <w:right w:val="single" w:sz="6" w:space="0" w:color="auto"/>
            </w:tcBorders>
          </w:tcPr>
          <w:p w14:paraId="3FD850CA" w14:textId="7C22F566" w:rsidR="00795433" w:rsidRPr="00250836" w:rsidRDefault="00795433" w:rsidP="00250836">
            <w:pPr>
              <w:pStyle w:val="Style15"/>
              <w:widowControl/>
              <w:jc w:val="both"/>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Оттиск следа отпечатка</w:t>
            </w:r>
          </w:p>
        </w:tc>
        <w:tc>
          <w:tcPr>
            <w:tcW w:w="854" w:type="dxa"/>
            <w:tcBorders>
              <w:top w:val="single" w:sz="6" w:space="0" w:color="auto"/>
              <w:left w:val="single" w:sz="6" w:space="0" w:color="auto"/>
              <w:bottom w:val="single" w:sz="6" w:space="0" w:color="auto"/>
              <w:right w:val="single" w:sz="6" w:space="0" w:color="auto"/>
            </w:tcBorders>
          </w:tcPr>
          <w:p w14:paraId="68A01B4A" w14:textId="77777777" w:rsidR="00795433" w:rsidRPr="00250836" w:rsidRDefault="00795433" w:rsidP="00250836">
            <w:pPr>
              <w:pStyle w:val="Style15"/>
              <w:widowControl/>
              <w:jc w:val="center"/>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4</w:t>
            </w:r>
          </w:p>
        </w:tc>
      </w:tr>
      <w:tr w:rsidR="00795433" w:rsidRPr="00A76B2D" w14:paraId="769B0314" w14:textId="77777777" w:rsidTr="00FA6890">
        <w:trPr>
          <w:trHeight w:val="346"/>
          <w:jc w:val="center"/>
        </w:trPr>
        <w:tc>
          <w:tcPr>
            <w:tcW w:w="4539" w:type="dxa"/>
            <w:tcBorders>
              <w:top w:val="single" w:sz="6" w:space="0" w:color="auto"/>
              <w:left w:val="single" w:sz="6" w:space="0" w:color="auto"/>
              <w:bottom w:val="single" w:sz="6" w:space="0" w:color="auto"/>
              <w:right w:val="single" w:sz="6" w:space="0" w:color="auto"/>
            </w:tcBorders>
          </w:tcPr>
          <w:p w14:paraId="01D3AEB7" w14:textId="23C6CF0A" w:rsidR="00795433" w:rsidRPr="00250836" w:rsidRDefault="00795433" w:rsidP="00250836">
            <w:pPr>
              <w:pStyle w:val="Style15"/>
              <w:widowControl/>
              <w:jc w:val="both"/>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Скалькированный след отпечатка</w:t>
            </w:r>
          </w:p>
        </w:tc>
        <w:tc>
          <w:tcPr>
            <w:tcW w:w="854" w:type="dxa"/>
            <w:tcBorders>
              <w:top w:val="single" w:sz="6" w:space="0" w:color="auto"/>
              <w:left w:val="single" w:sz="6" w:space="0" w:color="auto"/>
              <w:bottom w:val="single" w:sz="6" w:space="0" w:color="auto"/>
              <w:right w:val="single" w:sz="6" w:space="0" w:color="auto"/>
            </w:tcBorders>
          </w:tcPr>
          <w:p w14:paraId="30E259C7" w14:textId="77777777" w:rsidR="00795433" w:rsidRPr="00250836" w:rsidRDefault="00795433" w:rsidP="00250836">
            <w:pPr>
              <w:pStyle w:val="Style15"/>
              <w:widowControl/>
              <w:jc w:val="center"/>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5</w:t>
            </w:r>
          </w:p>
        </w:tc>
      </w:tr>
      <w:tr w:rsidR="00795433" w:rsidRPr="00A76B2D" w14:paraId="5B50D2D7" w14:textId="77777777" w:rsidTr="00FA6890">
        <w:trPr>
          <w:trHeight w:val="341"/>
          <w:jc w:val="center"/>
        </w:trPr>
        <w:tc>
          <w:tcPr>
            <w:tcW w:w="4539" w:type="dxa"/>
            <w:tcBorders>
              <w:top w:val="single" w:sz="6" w:space="0" w:color="auto"/>
              <w:left w:val="single" w:sz="6" w:space="0" w:color="auto"/>
              <w:bottom w:val="single" w:sz="6" w:space="0" w:color="auto"/>
              <w:right w:val="single" w:sz="6" w:space="0" w:color="auto"/>
            </w:tcBorders>
          </w:tcPr>
          <w:p w14:paraId="33D21AAA" w14:textId="60BD6696" w:rsidR="00795433" w:rsidRPr="00250836" w:rsidRDefault="00795433" w:rsidP="00250836">
            <w:pPr>
              <w:pStyle w:val="Style15"/>
              <w:widowControl/>
              <w:jc w:val="both"/>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Фотография следа отпечатка</w:t>
            </w:r>
          </w:p>
        </w:tc>
        <w:tc>
          <w:tcPr>
            <w:tcW w:w="854" w:type="dxa"/>
            <w:tcBorders>
              <w:top w:val="single" w:sz="6" w:space="0" w:color="auto"/>
              <w:left w:val="single" w:sz="6" w:space="0" w:color="auto"/>
              <w:bottom w:val="single" w:sz="6" w:space="0" w:color="auto"/>
              <w:right w:val="single" w:sz="6" w:space="0" w:color="auto"/>
            </w:tcBorders>
          </w:tcPr>
          <w:p w14:paraId="1E55C41A" w14:textId="77777777" w:rsidR="00795433" w:rsidRPr="00250836" w:rsidRDefault="00795433" w:rsidP="00250836">
            <w:pPr>
              <w:pStyle w:val="Style15"/>
              <w:widowControl/>
              <w:jc w:val="center"/>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6</w:t>
            </w:r>
          </w:p>
        </w:tc>
      </w:tr>
      <w:tr w:rsidR="00795433" w:rsidRPr="00A76B2D" w14:paraId="39EA5C3B" w14:textId="77777777" w:rsidTr="00FA6890">
        <w:trPr>
          <w:trHeight w:val="346"/>
          <w:jc w:val="center"/>
        </w:trPr>
        <w:tc>
          <w:tcPr>
            <w:tcW w:w="4539" w:type="dxa"/>
            <w:tcBorders>
              <w:top w:val="single" w:sz="6" w:space="0" w:color="auto"/>
              <w:left w:val="single" w:sz="6" w:space="0" w:color="auto"/>
              <w:bottom w:val="single" w:sz="6" w:space="0" w:color="auto"/>
              <w:right w:val="single" w:sz="6" w:space="0" w:color="auto"/>
            </w:tcBorders>
          </w:tcPr>
          <w:p w14:paraId="46B56130" w14:textId="1681277D" w:rsidR="00795433" w:rsidRPr="00250836" w:rsidRDefault="00795433" w:rsidP="00250836">
            <w:pPr>
              <w:pStyle w:val="Style15"/>
              <w:widowControl/>
              <w:jc w:val="both"/>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След отпечатка</w:t>
            </w:r>
          </w:p>
        </w:tc>
        <w:tc>
          <w:tcPr>
            <w:tcW w:w="854" w:type="dxa"/>
            <w:tcBorders>
              <w:top w:val="single" w:sz="6" w:space="0" w:color="auto"/>
              <w:left w:val="single" w:sz="6" w:space="0" w:color="auto"/>
              <w:bottom w:val="single" w:sz="6" w:space="0" w:color="auto"/>
              <w:right w:val="single" w:sz="6" w:space="0" w:color="auto"/>
            </w:tcBorders>
          </w:tcPr>
          <w:p w14:paraId="375E5B89" w14:textId="77777777" w:rsidR="00795433" w:rsidRPr="00250836" w:rsidRDefault="00795433" w:rsidP="00250836">
            <w:pPr>
              <w:pStyle w:val="Style15"/>
              <w:widowControl/>
              <w:jc w:val="center"/>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7</w:t>
            </w:r>
          </w:p>
        </w:tc>
      </w:tr>
      <w:tr w:rsidR="00795433" w:rsidRPr="00A76B2D" w14:paraId="3F3A1792" w14:textId="77777777" w:rsidTr="00FA6890">
        <w:trPr>
          <w:trHeight w:val="346"/>
          <w:jc w:val="center"/>
        </w:trPr>
        <w:tc>
          <w:tcPr>
            <w:tcW w:w="4539" w:type="dxa"/>
            <w:tcBorders>
              <w:top w:val="single" w:sz="6" w:space="0" w:color="auto"/>
              <w:left w:val="single" w:sz="6" w:space="0" w:color="auto"/>
              <w:bottom w:val="single" w:sz="6" w:space="0" w:color="auto"/>
              <w:right w:val="single" w:sz="6" w:space="0" w:color="auto"/>
            </w:tcBorders>
          </w:tcPr>
          <w:p w14:paraId="6EE10585" w14:textId="213AA6B4" w:rsidR="00795433" w:rsidRPr="00A76B2D" w:rsidRDefault="00795433" w:rsidP="00250836">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Отпечаток, полученный методом протяжки</w:t>
            </w:r>
          </w:p>
        </w:tc>
        <w:tc>
          <w:tcPr>
            <w:tcW w:w="854" w:type="dxa"/>
            <w:tcBorders>
              <w:top w:val="single" w:sz="6" w:space="0" w:color="auto"/>
              <w:left w:val="single" w:sz="6" w:space="0" w:color="auto"/>
              <w:bottom w:val="single" w:sz="6" w:space="0" w:color="auto"/>
              <w:right w:val="single" w:sz="6" w:space="0" w:color="auto"/>
            </w:tcBorders>
          </w:tcPr>
          <w:p w14:paraId="499DA119" w14:textId="77777777" w:rsidR="00795433" w:rsidRPr="00A76B2D" w:rsidRDefault="00795433" w:rsidP="00250836">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8</w:t>
            </w:r>
          </w:p>
        </w:tc>
      </w:tr>
      <w:tr w:rsidR="00795433" w:rsidRPr="00A76B2D" w14:paraId="5D82EDAB" w14:textId="77777777" w:rsidTr="00FA6890">
        <w:trPr>
          <w:trHeight w:val="365"/>
          <w:jc w:val="center"/>
        </w:trPr>
        <w:tc>
          <w:tcPr>
            <w:tcW w:w="4539" w:type="dxa"/>
            <w:tcBorders>
              <w:top w:val="single" w:sz="6" w:space="0" w:color="auto"/>
              <w:left w:val="single" w:sz="6" w:space="0" w:color="auto"/>
              <w:bottom w:val="single" w:sz="6" w:space="0" w:color="auto"/>
              <w:right w:val="single" w:sz="6" w:space="0" w:color="auto"/>
            </w:tcBorders>
          </w:tcPr>
          <w:p w14:paraId="32A70D90" w14:textId="535A99F1" w:rsidR="00795433" w:rsidRPr="00250836" w:rsidRDefault="00795433" w:rsidP="00250836">
            <w:pPr>
              <w:pStyle w:val="Style15"/>
              <w:widowControl/>
              <w:jc w:val="both"/>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Зарезервированный</w:t>
            </w:r>
          </w:p>
        </w:tc>
        <w:tc>
          <w:tcPr>
            <w:tcW w:w="854" w:type="dxa"/>
            <w:tcBorders>
              <w:top w:val="single" w:sz="6" w:space="0" w:color="auto"/>
              <w:left w:val="single" w:sz="6" w:space="0" w:color="auto"/>
              <w:bottom w:val="single" w:sz="6" w:space="0" w:color="auto"/>
              <w:right w:val="single" w:sz="6" w:space="0" w:color="auto"/>
            </w:tcBorders>
          </w:tcPr>
          <w:p w14:paraId="4DC018C4" w14:textId="77777777" w:rsidR="00795433" w:rsidRPr="00250836" w:rsidRDefault="00795433" w:rsidP="00250836">
            <w:pPr>
              <w:pStyle w:val="Style15"/>
              <w:widowControl/>
              <w:jc w:val="center"/>
              <w:rPr>
                <w:rStyle w:val="FontStyle111"/>
                <w:rFonts w:ascii="Times New Roman" w:hAnsi="Times New Roman" w:cs="Times New Roman"/>
                <w:i w:val="0"/>
                <w:iCs w:val="0"/>
                <w:sz w:val="24"/>
                <w:szCs w:val="24"/>
                <w:lang w:eastAsia="en-US"/>
              </w:rPr>
            </w:pPr>
            <w:r w:rsidRPr="00250836">
              <w:rPr>
                <w:rStyle w:val="FontStyle111"/>
                <w:rFonts w:ascii="Times New Roman" w:hAnsi="Times New Roman" w:cs="Times New Roman"/>
                <w:i w:val="0"/>
                <w:iCs w:val="0"/>
                <w:sz w:val="24"/>
                <w:szCs w:val="24"/>
                <w:lang w:eastAsia="en-US"/>
              </w:rPr>
              <w:t>9</w:t>
            </w:r>
          </w:p>
        </w:tc>
      </w:tr>
    </w:tbl>
    <w:p w14:paraId="02E4AA7E" w14:textId="77777777" w:rsidR="003D76D3" w:rsidRPr="00A76B2D" w:rsidRDefault="003D76D3" w:rsidP="00173EE8">
      <w:pPr>
        <w:pStyle w:val="Style18"/>
        <w:widowControl/>
        <w:ind w:firstLine="720"/>
        <w:jc w:val="both"/>
        <w:rPr>
          <w:rStyle w:val="FontStyle139"/>
          <w:rFonts w:ascii="Times New Roman" w:hAnsi="Times New Roman" w:cs="Times New Roman"/>
          <w:sz w:val="24"/>
          <w:szCs w:val="24"/>
          <w:lang w:eastAsia="en-US"/>
        </w:rPr>
      </w:pPr>
    </w:p>
    <w:p w14:paraId="196D506F" w14:textId="567FC26E"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8.2.1.3 </w:t>
      </w:r>
      <w:r w:rsidR="00795433" w:rsidRPr="00A76B2D">
        <w:rPr>
          <w:rStyle w:val="FontStyle139"/>
          <w:rFonts w:ascii="Times New Roman" w:hAnsi="Times New Roman" w:cs="Times New Roman"/>
          <w:sz w:val="24"/>
          <w:szCs w:val="24"/>
          <w:lang w:eastAsia="en-US"/>
        </w:rPr>
        <w:t>Число</w:t>
      </w:r>
      <w:r w:rsidRPr="00A76B2D">
        <w:rPr>
          <w:rStyle w:val="FontStyle139"/>
          <w:rFonts w:ascii="Times New Roman" w:hAnsi="Times New Roman" w:cs="Times New Roman"/>
          <w:sz w:val="24"/>
          <w:szCs w:val="24"/>
          <w:lang w:eastAsia="en-US"/>
        </w:rPr>
        <w:t xml:space="preserve"> </w:t>
      </w:r>
      <w:r w:rsidR="00795433" w:rsidRPr="00A76B2D">
        <w:rPr>
          <w:rStyle w:val="FontStyle139"/>
          <w:rFonts w:ascii="Times New Roman" w:hAnsi="Times New Roman" w:cs="Times New Roman"/>
          <w:sz w:val="24"/>
          <w:szCs w:val="24"/>
          <w:lang w:eastAsia="en-US"/>
        </w:rPr>
        <w:t>проекций в записи</w:t>
      </w:r>
      <w:r w:rsidRPr="00A76B2D">
        <w:rPr>
          <w:rStyle w:val="FontStyle139"/>
          <w:rFonts w:ascii="Times New Roman" w:hAnsi="Times New Roman" w:cs="Times New Roman"/>
          <w:sz w:val="24"/>
          <w:szCs w:val="24"/>
          <w:lang w:eastAsia="en-US"/>
        </w:rPr>
        <w:t xml:space="preserve"> </w:t>
      </w:r>
      <w:r w:rsidR="003E2493" w:rsidRPr="00A76B2D">
        <w:rPr>
          <w:rStyle w:val="FontStyle139"/>
          <w:rFonts w:ascii="Times New Roman" w:hAnsi="Times New Roman" w:cs="Times New Roman"/>
          <w:sz w:val="24"/>
          <w:szCs w:val="24"/>
          <w:lang w:eastAsia="en-US"/>
        </w:rPr>
        <w:t>данны</w:t>
      </w:r>
      <w:r w:rsidR="00795433" w:rsidRPr="00A76B2D">
        <w:rPr>
          <w:rStyle w:val="FontStyle139"/>
          <w:rFonts w:ascii="Times New Roman" w:hAnsi="Times New Roman" w:cs="Times New Roman"/>
          <w:sz w:val="24"/>
          <w:szCs w:val="24"/>
          <w:lang w:eastAsia="en-US"/>
        </w:rPr>
        <w:t>х</w:t>
      </w:r>
      <w:r w:rsidR="003E2493" w:rsidRPr="00A76B2D">
        <w:rPr>
          <w:rStyle w:val="FontStyle139"/>
          <w:rFonts w:ascii="Times New Roman" w:hAnsi="Times New Roman" w:cs="Times New Roman"/>
          <w:sz w:val="24"/>
          <w:szCs w:val="24"/>
          <w:lang w:eastAsia="en-US"/>
        </w:rPr>
        <w:t xml:space="preserve"> одного пальца</w:t>
      </w:r>
    </w:p>
    <w:p w14:paraId="11B36FB2" w14:textId="70CC5FAB" w:rsidR="008601BE" w:rsidRPr="00A76B2D" w:rsidRDefault="00795433"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Некоторые системы могут иметь несколько проекций для одного итого же</w:t>
      </w:r>
      <w:r w:rsidR="008601BE" w:rsidRPr="00A76B2D">
        <w:rPr>
          <w:rStyle w:val="FontStyle144"/>
          <w:rFonts w:ascii="Times New Roman" w:hAnsi="Times New Roman" w:cs="Times New Roman"/>
          <w:sz w:val="24"/>
          <w:szCs w:val="24"/>
          <w:lang w:eastAsia="en-US"/>
        </w:rPr>
        <w:t xml:space="preserve"> </w:t>
      </w:r>
      <w:r w:rsidR="00372EDF" w:rsidRPr="00A76B2D">
        <w:rPr>
          <w:rStyle w:val="FontStyle144"/>
          <w:rFonts w:ascii="Times New Roman" w:hAnsi="Times New Roman" w:cs="Times New Roman"/>
          <w:sz w:val="24"/>
          <w:szCs w:val="24"/>
          <w:lang w:eastAsia="en-US"/>
        </w:rPr>
        <w:t>изображения отпечатка пальца</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Общее число проекций в пределах каждой записи</w:t>
      </w:r>
      <w:r w:rsidR="008601BE" w:rsidRPr="00A76B2D">
        <w:rPr>
          <w:rStyle w:val="FontStyle144"/>
          <w:rFonts w:ascii="Times New Roman" w:hAnsi="Times New Roman" w:cs="Times New Roman"/>
          <w:sz w:val="24"/>
          <w:szCs w:val="24"/>
          <w:lang w:eastAsia="en-US"/>
        </w:rPr>
        <w:t xml:space="preserve"> </w:t>
      </w:r>
      <w:r w:rsidR="003E2493" w:rsidRPr="00A76B2D">
        <w:rPr>
          <w:rStyle w:val="FontStyle144"/>
          <w:rFonts w:ascii="Times New Roman" w:hAnsi="Times New Roman" w:cs="Times New Roman"/>
          <w:sz w:val="24"/>
          <w:szCs w:val="24"/>
          <w:lang w:eastAsia="en-US"/>
        </w:rPr>
        <w:t>данны</w:t>
      </w:r>
      <w:r w:rsidRPr="00A76B2D">
        <w:rPr>
          <w:rStyle w:val="FontStyle144"/>
          <w:rFonts w:ascii="Times New Roman" w:hAnsi="Times New Roman" w:cs="Times New Roman"/>
          <w:sz w:val="24"/>
          <w:szCs w:val="24"/>
          <w:lang w:eastAsia="en-US"/>
        </w:rPr>
        <w:t>х</w:t>
      </w:r>
      <w:r w:rsidR="003E2493" w:rsidRPr="00A76B2D">
        <w:rPr>
          <w:rStyle w:val="FontStyle144"/>
          <w:rFonts w:ascii="Times New Roman" w:hAnsi="Times New Roman" w:cs="Times New Roman"/>
          <w:sz w:val="24"/>
          <w:szCs w:val="24"/>
          <w:lang w:eastAsia="en-US"/>
        </w:rPr>
        <w:t xml:space="preserve"> одного пальца</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должны быть</w:t>
      </w:r>
      <w:r w:rsidR="008601BE" w:rsidRPr="00A76B2D">
        <w:rPr>
          <w:rStyle w:val="FontStyle144"/>
          <w:rFonts w:ascii="Times New Roman" w:hAnsi="Times New Roman" w:cs="Times New Roman"/>
          <w:sz w:val="24"/>
          <w:szCs w:val="24"/>
          <w:lang w:eastAsia="en-US"/>
        </w:rPr>
        <w:t xml:space="preserve"> </w:t>
      </w:r>
      <w:r w:rsidR="000B1A02" w:rsidRPr="00A76B2D">
        <w:rPr>
          <w:rStyle w:val="FontStyle144"/>
          <w:rFonts w:ascii="Times New Roman" w:hAnsi="Times New Roman" w:cs="Times New Roman"/>
          <w:sz w:val="24"/>
          <w:szCs w:val="24"/>
          <w:lang w:eastAsia="en-US"/>
        </w:rPr>
        <w:t>записан</w:t>
      </w:r>
      <w:r w:rsidRPr="00A76B2D">
        <w:rPr>
          <w:rStyle w:val="FontStyle144"/>
          <w:rFonts w:ascii="Times New Roman" w:hAnsi="Times New Roman" w:cs="Times New Roman"/>
          <w:sz w:val="24"/>
          <w:szCs w:val="24"/>
          <w:lang w:eastAsia="en-US"/>
        </w:rPr>
        <w:t>ы</w:t>
      </w:r>
      <w:r w:rsidR="000B1A02" w:rsidRPr="00A76B2D">
        <w:rPr>
          <w:rStyle w:val="FontStyle144"/>
          <w:rFonts w:ascii="Times New Roman" w:hAnsi="Times New Roman" w:cs="Times New Roman"/>
          <w:sz w:val="24"/>
          <w:szCs w:val="24"/>
          <w:lang w:eastAsia="en-US"/>
        </w:rPr>
        <w:t xml:space="preserve"> с использованием одного байта</w:t>
      </w:r>
      <w:r w:rsidR="008601BE" w:rsidRPr="00A76B2D">
        <w:rPr>
          <w:rStyle w:val="FontStyle144"/>
          <w:rFonts w:ascii="Times New Roman" w:hAnsi="Times New Roman" w:cs="Times New Roman"/>
          <w:sz w:val="24"/>
          <w:szCs w:val="24"/>
          <w:lang w:eastAsia="en-US"/>
        </w:rPr>
        <w:t>.</w:t>
      </w:r>
    </w:p>
    <w:p w14:paraId="2BD0C114" w14:textId="313A7B4A"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8.2.1.4 </w:t>
      </w:r>
      <w:r w:rsidR="00795433" w:rsidRPr="00A76B2D">
        <w:rPr>
          <w:rStyle w:val="FontStyle139"/>
          <w:rFonts w:ascii="Times New Roman" w:hAnsi="Times New Roman" w:cs="Times New Roman"/>
          <w:sz w:val="24"/>
          <w:szCs w:val="24"/>
          <w:lang w:eastAsia="en-US"/>
        </w:rPr>
        <w:t>Качество и</w:t>
      </w:r>
      <w:r w:rsidR="00372EDF" w:rsidRPr="00A76B2D">
        <w:rPr>
          <w:rStyle w:val="FontStyle139"/>
          <w:rFonts w:ascii="Times New Roman" w:hAnsi="Times New Roman" w:cs="Times New Roman"/>
          <w:sz w:val="24"/>
          <w:szCs w:val="24"/>
          <w:lang w:eastAsia="en-US"/>
        </w:rPr>
        <w:t>зображения отпечатка пальца</w:t>
      </w:r>
    </w:p>
    <w:p w14:paraId="104F8F06" w14:textId="5912DADD" w:rsidR="00AD5AD0" w:rsidRPr="00A76B2D" w:rsidRDefault="00AD5AD0" w:rsidP="004E73AA">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Качество общего изображения отпечатка пальца должно быть между 0 и 101 и должно быть записано с использованием одного байта. Этот показатель качества является общим выражением качества изображения отпечатка пальца. Значение 0 должно представлять самое низкое возможное качество, а значение 100 — максимально возможное качество. Числовые значения в этом поле должны быть установлены в соответствии с общими рекомендациями, содержащимися в </w:t>
      </w:r>
      <w:r w:rsidRPr="004E73AA">
        <w:rPr>
          <w:rStyle w:val="FontStyle144"/>
          <w:rFonts w:ascii="Times New Roman" w:hAnsi="Times New Roman" w:cs="Times New Roman"/>
          <w:sz w:val="24"/>
          <w:szCs w:val="24"/>
          <w:lang w:eastAsia="en-US"/>
        </w:rPr>
        <w:t>разделе 7.56.5 ISO/IEC 19784-1</w:t>
      </w:r>
      <w:r w:rsidRPr="00A76B2D">
        <w:rPr>
          <w:rStyle w:val="FontStyle144"/>
          <w:rFonts w:ascii="Times New Roman" w:hAnsi="Times New Roman" w:cs="Times New Roman"/>
          <w:sz w:val="24"/>
          <w:szCs w:val="24"/>
          <w:lang w:eastAsia="en-US"/>
        </w:rPr>
        <w:t>. Кроме того, значение качества 101 указывает, что полученное изображение отпечатка пальца, из которого было получено изображение отпечатка пальца, действительно соответствует приложению F Спецификации электронной передачи отпечатков пальцев.</w:t>
      </w:r>
    </w:p>
    <w:p w14:paraId="4BF7B7CD" w14:textId="49E81EE5"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8.2.1.5 </w:t>
      </w:r>
      <w:r w:rsidR="00AD5AD0" w:rsidRPr="00A76B2D">
        <w:rPr>
          <w:rStyle w:val="FontStyle139"/>
          <w:rFonts w:ascii="Times New Roman" w:hAnsi="Times New Roman" w:cs="Times New Roman"/>
          <w:sz w:val="24"/>
          <w:szCs w:val="24"/>
          <w:lang w:eastAsia="en-US"/>
        </w:rPr>
        <w:t>Длина блока спектральных данных</w:t>
      </w:r>
      <w:r w:rsidRPr="00A76B2D">
        <w:rPr>
          <w:rStyle w:val="FontStyle139"/>
          <w:rFonts w:ascii="Times New Roman" w:hAnsi="Times New Roman" w:cs="Times New Roman"/>
          <w:sz w:val="24"/>
          <w:szCs w:val="24"/>
          <w:lang w:eastAsia="en-US"/>
        </w:rPr>
        <w:t xml:space="preserve"> </w:t>
      </w:r>
      <w:r w:rsidR="00372EDF" w:rsidRPr="00A76B2D">
        <w:rPr>
          <w:rStyle w:val="FontStyle139"/>
          <w:rFonts w:ascii="Times New Roman" w:hAnsi="Times New Roman" w:cs="Times New Roman"/>
          <w:sz w:val="24"/>
          <w:szCs w:val="24"/>
          <w:lang w:eastAsia="en-US"/>
        </w:rPr>
        <w:t>изображения отпечатка пальца</w:t>
      </w:r>
    </w:p>
    <w:p w14:paraId="79532104" w14:textId="01379462" w:rsidR="008601BE" w:rsidRPr="00A76B2D" w:rsidRDefault="00AD5AD0"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Общая длина блока спектральных данных</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 xml:space="preserve">и </w:t>
      </w:r>
      <w:r w:rsidR="00FD737A" w:rsidRPr="00A76B2D">
        <w:rPr>
          <w:rStyle w:val="FontStyle144"/>
          <w:rFonts w:ascii="Times New Roman" w:hAnsi="Times New Roman" w:cs="Times New Roman"/>
          <w:sz w:val="24"/>
          <w:szCs w:val="24"/>
          <w:lang w:eastAsia="en-US"/>
        </w:rPr>
        <w:t xml:space="preserve">блока </w:t>
      </w:r>
      <w:r w:rsidRPr="00A76B2D">
        <w:rPr>
          <w:rStyle w:val="FontStyle144"/>
          <w:rFonts w:ascii="Times New Roman" w:hAnsi="Times New Roman" w:cs="Times New Roman"/>
          <w:sz w:val="24"/>
          <w:szCs w:val="24"/>
          <w:lang w:eastAsia="en-US"/>
        </w:rPr>
        <w:t>расширенн</w:t>
      </w:r>
      <w:r w:rsidR="00FD737A" w:rsidRPr="00A76B2D">
        <w:rPr>
          <w:rStyle w:val="FontStyle144"/>
          <w:rFonts w:ascii="Times New Roman" w:hAnsi="Times New Roman" w:cs="Times New Roman"/>
          <w:sz w:val="24"/>
          <w:szCs w:val="24"/>
          <w:lang w:eastAsia="en-US"/>
        </w:rPr>
        <w:t>ых</w:t>
      </w:r>
      <w:r w:rsidRPr="00A76B2D">
        <w:rPr>
          <w:rStyle w:val="FontStyle144"/>
          <w:rFonts w:ascii="Times New Roman" w:hAnsi="Times New Roman" w:cs="Times New Roman"/>
          <w:sz w:val="24"/>
          <w:szCs w:val="24"/>
          <w:lang w:eastAsia="en-US"/>
        </w:rPr>
        <w:t xml:space="preserve"> данных </w:t>
      </w:r>
      <w:r w:rsidR="00372EDF" w:rsidRPr="00A76B2D">
        <w:rPr>
          <w:rStyle w:val="FontStyle144"/>
          <w:rFonts w:ascii="Times New Roman" w:hAnsi="Times New Roman" w:cs="Times New Roman"/>
          <w:sz w:val="24"/>
          <w:szCs w:val="24"/>
          <w:lang w:eastAsia="en-US"/>
        </w:rPr>
        <w:t>изображения отпечатка пальца</w:t>
      </w:r>
      <w:r w:rsidR="008601BE" w:rsidRPr="00A76B2D">
        <w:rPr>
          <w:rStyle w:val="FontStyle144"/>
          <w:rFonts w:ascii="Times New Roman" w:hAnsi="Times New Roman" w:cs="Times New Roman"/>
          <w:sz w:val="24"/>
          <w:szCs w:val="24"/>
          <w:lang w:eastAsia="en-US"/>
        </w:rPr>
        <w:t xml:space="preserve"> </w:t>
      </w:r>
      <w:r w:rsidR="000B177A" w:rsidRPr="00A76B2D">
        <w:rPr>
          <w:rStyle w:val="FontStyle144"/>
          <w:rFonts w:ascii="Times New Roman" w:hAnsi="Times New Roman" w:cs="Times New Roman"/>
          <w:sz w:val="24"/>
          <w:szCs w:val="24"/>
          <w:lang w:eastAsia="en-US"/>
        </w:rPr>
        <w:t>должна записываться с использованием двух байтов</w:t>
      </w:r>
      <w:r w:rsidR="008601BE" w:rsidRPr="00A76B2D">
        <w:rPr>
          <w:rStyle w:val="FontStyle144"/>
          <w:rFonts w:ascii="Times New Roman" w:hAnsi="Times New Roman" w:cs="Times New Roman"/>
          <w:sz w:val="24"/>
          <w:szCs w:val="24"/>
          <w:lang w:eastAsia="en-US"/>
        </w:rPr>
        <w:t>.</w:t>
      </w:r>
    </w:p>
    <w:p w14:paraId="05269CBB" w14:textId="56ED79BC" w:rsidR="008601BE" w:rsidRPr="00A76B2D" w:rsidRDefault="008601BE" w:rsidP="00173EE8">
      <w:pPr>
        <w:pStyle w:val="Style19"/>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8.2.2</w:t>
      </w:r>
      <w:r w:rsidR="00AC39CC" w:rsidRPr="00A76B2D">
        <w:rPr>
          <w:rStyle w:val="FontStyle139"/>
          <w:rFonts w:ascii="Times New Roman" w:hAnsi="Times New Roman" w:cs="Times New Roman"/>
          <w:sz w:val="24"/>
          <w:szCs w:val="24"/>
          <w:lang w:eastAsia="en-US"/>
        </w:rPr>
        <w:t xml:space="preserve"> </w:t>
      </w:r>
      <w:r w:rsidR="000B177A" w:rsidRPr="00A76B2D">
        <w:rPr>
          <w:rStyle w:val="FontStyle139"/>
          <w:rFonts w:ascii="Times New Roman" w:hAnsi="Times New Roman" w:cs="Times New Roman"/>
          <w:sz w:val="24"/>
          <w:szCs w:val="24"/>
          <w:lang w:eastAsia="en-US"/>
        </w:rPr>
        <w:t>Блок спектральных данных и</w:t>
      </w:r>
      <w:r w:rsidR="00372EDF" w:rsidRPr="00A76B2D">
        <w:rPr>
          <w:rStyle w:val="FontStyle139"/>
          <w:rFonts w:ascii="Times New Roman" w:hAnsi="Times New Roman" w:cs="Times New Roman"/>
          <w:sz w:val="24"/>
          <w:szCs w:val="24"/>
          <w:lang w:eastAsia="en-US"/>
        </w:rPr>
        <w:t>зображения отпечатка пальца</w:t>
      </w:r>
    </w:p>
    <w:p w14:paraId="3557523B" w14:textId="583D3947"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8.2.2.1 </w:t>
      </w:r>
      <w:r w:rsidR="00166420" w:rsidRPr="00A76B2D">
        <w:rPr>
          <w:rStyle w:val="FontStyle139"/>
          <w:rFonts w:ascii="Times New Roman" w:hAnsi="Times New Roman" w:cs="Times New Roman"/>
          <w:sz w:val="24"/>
          <w:szCs w:val="24"/>
          <w:lang w:eastAsia="en-US"/>
        </w:rPr>
        <w:t>Номер</w:t>
      </w:r>
      <w:r w:rsidR="000B177A" w:rsidRPr="00A76B2D">
        <w:rPr>
          <w:rStyle w:val="FontStyle139"/>
          <w:rFonts w:ascii="Times New Roman" w:hAnsi="Times New Roman" w:cs="Times New Roman"/>
          <w:sz w:val="24"/>
          <w:szCs w:val="24"/>
          <w:lang w:eastAsia="en-US"/>
        </w:rPr>
        <w:t xml:space="preserve"> проекци</w:t>
      </w:r>
      <w:r w:rsidR="00166420" w:rsidRPr="00A76B2D">
        <w:rPr>
          <w:rStyle w:val="FontStyle139"/>
          <w:rFonts w:ascii="Times New Roman" w:hAnsi="Times New Roman" w:cs="Times New Roman"/>
          <w:sz w:val="24"/>
          <w:szCs w:val="24"/>
          <w:lang w:eastAsia="en-US"/>
        </w:rPr>
        <w:t>и</w:t>
      </w:r>
    </w:p>
    <w:p w14:paraId="4F8EF33E" w14:textId="1442077F" w:rsidR="00166420" w:rsidRPr="00A76B2D" w:rsidRDefault="00166420"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Перед спектральными данными изображения отпечатка пальца стоит номер проекции, который, начиная с 0, последовательно идентифицирует каждую проекцию изображения отпечатка пальца, содержащегося в записи данных одного пальца. Номер проекции должен быть записан с использованием одного байта.</w:t>
      </w:r>
    </w:p>
    <w:p w14:paraId="2D3ECD4F" w14:textId="61B6510F"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8.2.2.2 </w:t>
      </w:r>
      <w:r w:rsidR="00166420" w:rsidRPr="00A76B2D">
        <w:rPr>
          <w:rStyle w:val="FontStyle139"/>
          <w:rFonts w:ascii="Times New Roman" w:hAnsi="Times New Roman" w:cs="Times New Roman"/>
          <w:sz w:val="24"/>
          <w:szCs w:val="24"/>
          <w:lang w:eastAsia="en-US"/>
        </w:rPr>
        <w:t>Спектральны</w:t>
      </w:r>
      <w:r w:rsidR="00D40D58" w:rsidRPr="00A76B2D">
        <w:rPr>
          <w:rStyle w:val="FontStyle139"/>
          <w:rFonts w:ascii="Times New Roman" w:hAnsi="Times New Roman" w:cs="Times New Roman"/>
          <w:sz w:val="24"/>
          <w:szCs w:val="24"/>
          <w:lang w:eastAsia="en-US"/>
        </w:rPr>
        <w:t>е</w:t>
      </w:r>
      <w:r w:rsidR="00166420" w:rsidRPr="00A76B2D">
        <w:rPr>
          <w:rStyle w:val="FontStyle139"/>
          <w:rFonts w:ascii="Times New Roman" w:hAnsi="Times New Roman" w:cs="Times New Roman"/>
          <w:sz w:val="24"/>
          <w:szCs w:val="24"/>
          <w:lang w:eastAsia="en-US"/>
        </w:rPr>
        <w:t xml:space="preserve"> данные и</w:t>
      </w:r>
      <w:r w:rsidR="00372EDF" w:rsidRPr="00A76B2D">
        <w:rPr>
          <w:rStyle w:val="FontStyle139"/>
          <w:rFonts w:ascii="Times New Roman" w:hAnsi="Times New Roman" w:cs="Times New Roman"/>
          <w:sz w:val="24"/>
          <w:szCs w:val="24"/>
          <w:lang w:eastAsia="en-US"/>
        </w:rPr>
        <w:t>зображения отпечатка пальца</w:t>
      </w:r>
    </w:p>
    <w:p w14:paraId="0C0E3008" w14:textId="59C69B5E" w:rsidR="00166420" w:rsidRPr="00A76B2D" w:rsidRDefault="00166420"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Спектральные данные изображения отпечатка пальца должны храниться в упакованном формате, при этом сначала сохраняются данные, соответствующие верхней левой ячейке, затем ячейке справа от этой первой ячейки и так далее до последней ячейки первой строки, а затем сохраняются последующие строки. Если размер (в битах) полных закодированных спектральных данных изображения отпечатка пальца не делится на 8, конец </w:t>
      </w:r>
      <w:r w:rsidR="009942A5" w:rsidRPr="00A76B2D">
        <w:rPr>
          <w:rStyle w:val="FontStyle144"/>
          <w:rFonts w:ascii="Times New Roman" w:hAnsi="Times New Roman" w:cs="Times New Roman"/>
          <w:sz w:val="24"/>
          <w:szCs w:val="24"/>
          <w:lang w:eastAsia="en-US"/>
        </w:rPr>
        <w:t xml:space="preserve">блока </w:t>
      </w:r>
      <w:r w:rsidRPr="00A76B2D">
        <w:rPr>
          <w:rStyle w:val="FontStyle144"/>
          <w:rFonts w:ascii="Times New Roman" w:hAnsi="Times New Roman" w:cs="Times New Roman"/>
          <w:sz w:val="24"/>
          <w:szCs w:val="24"/>
          <w:lang w:eastAsia="en-US"/>
        </w:rPr>
        <w:t>данных дополняется нулями до тех пор, пока размер не будет делиться на 8.</w:t>
      </w:r>
    </w:p>
    <w:p w14:paraId="21A85325" w14:textId="68AC1960" w:rsidR="00166420" w:rsidRPr="00A76B2D" w:rsidRDefault="00166420"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lastRenderedPageBreak/>
        <w:t xml:space="preserve">Пусть n представляет количество битов, необходимых для представления одной ячейки. Тогда длина, </w:t>
      </w:r>
      <w:proofErr w:type="spellStart"/>
      <w:r w:rsidRPr="00A76B2D">
        <w:rPr>
          <w:rStyle w:val="FontStyle144"/>
          <w:rFonts w:ascii="Times New Roman" w:hAnsi="Times New Roman" w:cs="Times New Roman"/>
          <w:sz w:val="24"/>
          <w:szCs w:val="24"/>
          <w:lang w:eastAsia="en-US"/>
        </w:rPr>
        <w:t>ldb</w:t>
      </w:r>
      <w:proofErr w:type="spellEnd"/>
      <w:r w:rsidRPr="00A76B2D">
        <w:rPr>
          <w:rStyle w:val="FontStyle144"/>
          <w:rFonts w:ascii="Times New Roman" w:hAnsi="Times New Roman" w:cs="Times New Roman"/>
          <w:sz w:val="24"/>
          <w:szCs w:val="24"/>
          <w:lang w:eastAsia="en-US"/>
        </w:rPr>
        <w:t xml:space="preserve">, (в байтах) </w:t>
      </w:r>
      <w:r w:rsidR="009942A5" w:rsidRPr="00A76B2D">
        <w:rPr>
          <w:rStyle w:val="FontStyle144"/>
          <w:rFonts w:ascii="Times New Roman" w:hAnsi="Times New Roman" w:cs="Times New Roman"/>
          <w:sz w:val="24"/>
          <w:szCs w:val="24"/>
          <w:lang w:eastAsia="en-US"/>
        </w:rPr>
        <w:t xml:space="preserve">спектральных данных </w:t>
      </w:r>
      <w:r w:rsidRPr="00A76B2D">
        <w:rPr>
          <w:rStyle w:val="FontStyle144"/>
          <w:rFonts w:ascii="Times New Roman" w:hAnsi="Times New Roman" w:cs="Times New Roman"/>
          <w:sz w:val="24"/>
          <w:szCs w:val="24"/>
          <w:lang w:eastAsia="en-US"/>
        </w:rPr>
        <w:t xml:space="preserve">изображения отпечатка </w:t>
      </w:r>
      <w:r w:rsidR="009942A5" w:rsidRPr="00A76B2D">
        <w:rPr>
          <w:rStyle w:val="FontStyle144"/>
          <w:rFonts w:ascii="Times New Roman" w:hAnsi="Times New Roman" w:cs="Times New Roman"/>
          <w:sz w:val="24"/>
          <w:szCs w:val="24"/>
          <w:lang w:eastAsia="en-US"/>
        </w:rPr>
        <w:t xml:space="preserve">пальца </w:t>
      </w:r>
      <w:r w:rsidRPr="00A76B2D">
        <w:rPr>
          <w:rStyle w:val="FontStyle144"/>
          <w:rFonts w:ascii="Times New Roman" w:hAnsi="Times New Roman" w:cs="Times New Roman"/>
          <w:sz w:val="24"/>
          <w:szCs w:val="24"/>
          <w:lang w:eastAsia="en-US"/>
        </w:rPr>
        <w:t>(включая заполнение) может быть рассчитана следующим образом</w:t>
      </w:r>
    </w:p>
    <w:p w14:paraId="0C1F750F" w14:textId="0FB8956F" w:rsidR="008601BE" w:rsidRPr="00A76B2D" w:rsidRDefault="008601BE" w:rsidP="00173EE8">
      <w:pPr>
        <w:pStyle w:val="Style21"/>
        <w:widowControl/>
        <w:ind w:firstLine="720"/>
        <w:jc w:val="both"/>
        <w:rPr>
          <w:rStyle w:val="FontStyle138"/>
          <w:sz w:val="24"/>
          <w:szCs w:val="24"/>
          <w:lang w:eastAsia="en-US"/>
        </w:rPr>
      </w:pPr>
      <w:r w:rsidRPr="00A76B2D">
        <w:rPr>
          <w:rStyle w:val="FontStyle137"/>
          <w:spacing w:val="0"/>
          <w:sz w:val="24"/>
          <w:szCs w:val="24"/>
          <w:lang w:eastAsia="en-US"/>
        </w:rPr>
        <w:t xml:space="preserve">a = </w:t>
      </w:r>
      <w:r w:rsidRPr="00A76B2D">
        <w:rPr>
          <w:rStyle w:val="FontStyle138"/>
          <w:sz w:val="24"/>
          <w:szCs w:val="24"/>
          <w:lang w:eastAsia="en-US"/>
        </w:rPr>
        <w:t>(</w:t>
      </w:r>
      <w:r w:rsidR="000272B9" w:rsidRPr="00A76B2D">
        <w:rPr>
          <w:rStyle w:val="FontStyle138"/>
          <w:sz w:val="24"/>
          <w:szCs w:val="24"/>
          <w:lang w:eastAsia="en-US"/>
        </w:rPr>
        <w:t>число ячеек в</w:t>
      </w:r>
      <w:r w:rsidRPr="00A76B2D">
        <w:rPr>
          <w:rStyle w:val="FontStyle138"/>
          <w:sz w:val="24"/>
          <w:szCs w:val="24"/>
          <w:lang w:eastAsia="en-US"/>
        </w:rPr>
        <w:t xml:space="preserve"> </w:t>
      </w:r>
      <w:r w:rsidRPr="00A76B2D">
        <w:rPr>
          <w:rStyle w:val="FontStyle137"/>
          <w:spacing w:val="0"/>
          <w:sz w:val="24"/>
          <w:szCs w:val="24"/>
          <w:lang w:eastAsia="en-US"/>
        </w:rPr>
        <w:t xml:space="preserve">x - </w:t>
      </w:r>
      <w:r w:rsidR="000272B9" w:rsidRPr="00A76B2D">
        <w:rPr>
          <w:rStyle w:val="FontStyle138"/>
          <w:sz w:val="24"/>
          <w:szCs w:val="24"/>
          <w:lang w:eastAsia="en-US"/>
        </w:rPr>
        <w:t>направлении</w:t>
      </w:r>
      <w:r w:rsidRPr="00A76B2D">
        <w:rPr>
          <w:rStyle w:val="FontStyle144"/>
          <w:rFonts w:ascii="Times New Roman" w:hAnsi="Times New Roman" w:cs="Times New Roman"/>
          <w:sz w:val="24"/>
          <w:szCs w:val="24"/>
          <w:lang w:eastAsia="en-US"/>
        </w:rPr>
        <w:t xml:space="preserve">) </w:t>
      </w:r>
      <w:r w:rsidRPr="00A76B2D">
        <w:rPr>
          <w:rStyle w:val="FontStyle136"/>
          <w:rFonts w:ascii="Times New Roman" w:hAnsi="Times New Roman" w:cs="Times New Roman"/>
          <w:spacing w:val="0"/>
          <w:sz w:val="24"/>
          <w:szCs w:val="24"/>
          <w:lang w:eastAsia="en-US"/>
        </w:rPr>
        <w:t xml:space="preserve">x </w:t>
      </w:r>
      <w:r w:rsidRPr="00A76B2D">
        <w:rPr>
          <w:rStyle w:val="FontStyle138"/>
          <w:sz w:val="24"/>
          <w:szCs w:val="24"/>
          <w:lang w:eastAsia="en-US"/>
        </w:rPr>
        <w:t>(</w:t>
      </w:r>
      <w:r w:rsidR="000272B9" w:rsidRPr="00A76B2D">
        <w:rPr>
          <w:rStyle w:val="FontStyle138"/>
          <w:sz w:val="24"/>
          <w:szCs w:val="24"/>
          <w:lang w:eastAsia="en-US"/>
        </w:rPr>
        <w:t xml:space="preserve">число ячеек в </w:t>
      </w:r>
      <w:r w:rsidRPr="00A76B2D">
        <w:rPr>
          <w:rStyle w:val="FontStyle137"/>
          <w:spacing w:val="0"/>
          <w:sz w:val="24"/>
          <w:szCs w:val="24"/>
          <w:lang w:eastAsia="en-US"/>
        </w:rPr>
        <w:t xml:space="preserve">y - </w:t>
      </w:r>
      <w:r w:rsidR="000272B9" w:rsidRPr="00A76B2D">
        <w:rPr>
          <w:rStyle w:val="FontStyle138"/>
          <w:sz w:val="24"/>
          <w:szCs w:val="24"/>
          <w:lang w:eastAsia="en-US"/>
        </w:rPr>
        <w:t>направлении</w:t>
      </w:r>
      <w:r w:rsidRPr="00A76B2D">
        <w:rPr>
          <w:rStyle w:val="FontStyle144"/>
          <w:rFonts w:ascii="Times New Roman" w:hAnsi="Times New Roman" w:cs="Times New Roman"/>
          <w:sz w:val="24"/>
          <w:szCs w:val="24"/>
          <w:lang w:eastAsia="en-US"/>
        </w:rPr>
        <w:t xml:space="preserve">) </w:t>
      </w:r>
      <w:r w:rsidRPr="00A76B2D">
        <w:rPr>
          <w:rStyle w:val="FontStyle136"/>
          <w:rFonts w:ascii="Times New Roman" w:hAnsi="Times New Roman" w:cs="Times New Roman"/>
          <w:spacing w:val="0"/>
          <w:sz w:val="24"/>
          <w:szCs w:val="24"/>
          <w:lang w:eastAsia="en-US"/>
        </w:rPr>
        <w:t xml:space="preserve">x </w:t>
      </w:r>
      <w:r w:rsidRPr="00A76B2D">
        <w:rPr>
          <w:rStyle w:val="FontStyle133"/>
          <w:sz w:val="24"/>
          <w:szCs w:val="24"/>
          <w:lang w:eastAsia="en-US"/>
        </w:rPr>
        <w:t xml:space="preserve">n </w:t>
      </w:r>
      <w:r w:rsidR="000272B9" w:rsidRPr="00A76B2D">
        <w:rPr>
          <w:rStyle w:val="FontStyle138"/>
          <w:sz w:val="24"/>
          <w:szCs w:val="24"/>
          <w:lang w:eastAsia="en-US"/>
        </w:rPr>
        <w:t>битов</w:t>
      </w:r>
    </w:p>
    <w:p w14:paraId="2DDA683D" w14:textId="4E97F91D" w:rsidR="008601BE" w:rsidRPr="00A76B2D" w:rsidRDefault="008601BE" w:rsidP="00173EE8">
      <w:pPr>
        <w:pStyle w:val="Style21"/>
        <w:widowControl/>
        <w:ind w:firstLine="720"/>
        <w:jc w:val="both"/>
        <w:rPr>
          <w:rStyle w:val="FontStyle138"/>
          <w:sz w:val="24"/>
          <w:szCs w:val="24"/>
          <w:lang w:eastAsia="en-US"/>
        </w:rPr>
      </w:pPr>
      <w:r w:rsidRPr="00A76B2D">
        <w:rPr>
          <w:rStyle w:val="FontStyle137"/>
          <w:spacing w:val="0"/>
          <w:sz w:val="24"/>
          <w:szCs w:val="24"/>
          <w:lang w:eastAsia="en-US"/>
        </w:rPr>
        <w:t xml:space="preserve">b = </w:t>
      </w:r>
      <w:proofErr w:type="gramStart"/>
      <w:r w:rsidRPr="00A76B2D">
        <w:rPr>
          <w:rStyle w:val="FontStyle133"/>
          <w:sz w:val="24"/>
          <w:szCs w:val="24"/>
          <w:lang w:eastAsia="en-US"/>
        </w:rPr>
        <w:t>a</w:t>
      </w:r>
      <w:r w:rsidRPr="00A76B2D">
        <w:rPr>
          <w:rStyle w:val="FontStyle138"/>
          <w:sz w:val="24"/>
          <w:szCs w:val="24"/>
          <w:lang w:eastAsia="en-US"/>
        </w:rPr>
        <w:t>(</w:t>
      </w:r>
      <w:proofErr w:type="gramEnd"/>
      <w:r w:rsidR="000272B9" w:rsidRPr="00A76B2D">
        <w:rPr>
          <w:rStyle w:val="FontStyle138"/>
          <w:sz w:val="24"/>
          <w:szCs w:val="24"/>
          <w:lang w:eastAsia="en-US"/>
        </w:rPr>
        <w:t>остаток от деления</w:t>
      </w:r>
      <w:r w:rsidRPr="00A76B2D">
        <w:rPr>
          <w:rStyle w:val="FontStyle138"/>
          <w:sz w:val="24"/>
          <w:szCs w:val="24"/>
          <w:lang w:eastAsia="en-US"/>
        </w:rPr>
        <w:t xml:space="preserve"> </w:t>
      </w:r>
      <w:r w:rsidR="00097E9B" w:rsidRPr="00A76B2D">
        <w:rPr>
          <w:rStyle w:val="FontStyle138"/>
          <w:sz w:val="24"/>
          <w:szCs w:val="24"/>
          <w:lang w:eastAsia="en-US"/>
        </w:rPr>
        <w:t xml:space="preserve">на </w:t>
      </w:r>
      <w:r w:rsidRPr="00A76B2D">
        <w:rPr>
          <w:rStyle w:val="FontStyle138"/>
          <w:sz w:val="24"/>
          <w:szCs w:val="24"/>
          <w:lang w:eastAsia="en-US"/>
        </w:rPr>
        <w:t>8)</w:t>
      </w:r>
    </w:p>
    <w:p w14:paraId="2EDDB0F2" w14:textId="69D76E1F" w:rsidR="008601BE" w:rsidRPr="00A76B2D" w:rsidRDefault="000272B9" w:rsidP="00173EE8">
      <w:pPr>
        <w:pStyle w:val="Style13"/>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если</w:t>
      </w:r>
      <w:r w:rsidR="008601BE" w:rsidRPr="00A76B2D">
        <w:rPr>
          <w:rStyle w:val="FontStyle144"/>
          <w:rFonts w:ascii="Times New Roman" w:hAnsi="Times New Roman" w:cs="Times New Roman"/>
          <w:sz w:val="24"/>
          <w:szCs w:val="24"/>
          <w:lang w:eastAsia="en-US"/>
        </w:rPr>
        <w:t xml:space="preserve"> </w:t>
      </w:r>
      <w:r w:rsidR="008601BE" w:rsidRPr="00A76B2D">
        <w:rPr>
          <w:rStyle w:val="FontStyle137"/>
          <w:spacing w:val="0"/>
          <w:sz w:val="24"/>
          <w:szCs w:val="24"/>
          <w:lang w:eastAsia="en-US"/>
        </w:rPr>
        <w:t xml:space="preserve">b = </w:t>
      </w:r>
      <w:r w:rsidR="008601BE" w:rsidRPr="00A76B2D">
        <w:rPr>
          <w:rStyle w:val="FontStyle138"/>
          <w:sz w:val="24"/>
          <w:szCs w:val="24"/>
          <w:lang w:eastAsia="en-US"/>
        </w:rPr>
        <w:t>0</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то</w:t>
      </w:r>
      <w:r w:rsidR="008601BE" w:rsidRPr="00A76B2D">
        <w:rPr>
          <w:rStyle w:val="FontStyle144"/>
          <w:rFonts w:ascii="Times New Roman" w:hAnsi="Times New Roman" w:cs="Times New Roman"/>
          <w:sz w:val="24"/>
          <w:szCs w:val="24"/>
          <w:lang w:eastAsia="en-US"/>
        </w:rPr>
        <w:t xml:space="preserve"> </w:t>
      </w:r>
      <w:proofErr w:type="spellStart"/>
      <w:r w:rsidR="008601BE" w:rsidRPr="00A76B2D">
        <w:rPr>
          <w:rStyle w:val="FontStyle138"/>
          <w:sz w:val="24"/>
          <w:szCs w:val="24"/>
          <w:lang w:eastAsia="en-US"/>
        </w:rPr>
        <w:t>ldb</w:t>
      </w:r>
      <w:proofErr w:type="spellEnd"/>
      <w:r w:rsidR="008601BE" w:rsidRPr="00A76B2D">
        <w:rPr>
          <w:rStyle w:val="FontStyle138"/>
          <w:sz w:val="24"/>
          <w:szCs w:val="24"/>
          <w:lang w:eastAsia="en-US"/>
        </w:rPr>
        <w:t xml:space="preserve"> </w:t>
      </w:r>
      <w:r w:rsidR="008601BE" w:rsidRPr="00A76B2D">
        <w:rPr>
          <w:rStyle w:val="FontStyle136"/>
          <w:rFonts w:ascii="Times New Roman" w:hAnsi="Times New Roman" w:cs="Times New Roman"/>
          <w:spacing w:val="0"/>
          <w:sz w:val="24"/>
          <w:szCs w:val="24"/>
          <w:lang w:eastAsia="en-US"/>
        </w:rPr>
        <w:t xml:space="preserve">= </w:t>
      </w:r>
      <w:r w:rsidR="008601BE" w:rsidRPr="00A76B2D">
        <w:rPr>
          <w:rStyle w:val="FontStyle133"/>
          <w:i/>
          <w:sz w:val="24"/>
          <w:szCs w:val="24"/>
          <w:lang w:eastAsia="en-US"/>
        </w:rPr>
        <w:t>a</w:t>
      </w:r>
      <w:r w:rsidR="008601BE" w:rsidRPr="00A76B2D">
        <w:rPr>
          <w:rStyle w:val="FontStyle138"/>
          <w:sz w:val="24"/>
          <w:szCs w:val="24"/>
          <w:lang w:eastAsia="en-US"/>
        </w:rPr>
        <w:t xml:space="preserve">/8 </w:t>
      </w:r>
      <w:r w:rsidRPr="00A76B2D">
        <w:rPr>
          <w:rStyle w:val="FontStyle144"/>
          <w:rFonts w:ascii="Times New Roman" w:hAnsi="Times New Roman" w:cs="Times New Roman"/>
          <w:sz w:val="24"/>
          <w:szCs w:val="24"/>
          <w:lang w:eastAsia="en-US"/>
        </w:rPr>
        <w:t>байтов</w:t>
      </w:r>
    </w:p>
    <w:p w14:paraId="09DA0404" w14:textId="08057351" w:rsidR="008601BE" w:rsidRPr="00A76B2D" w:rsidRDefault="000272B9" w:rsidP="00173EE8">
      <w:pPr>
        <w:pStyle w:val="Style13"/>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если</w:t>
      </w:r>
      <w:r w:rsidR="008601BE" w:rsidRPr="00A76B2D">
        <w:rPr>
          <w:rStyle w:val="FontStyle144"/>
          <w:rFonts w:ascii="Times New Roman" w:hAnsi="Times New Roman" w:cs="Times New Roman"/>
          <w:sz w:val="24"/>
          <w:szCs w:val="24"/>
          <w:lang w:eastAsia="en-US"/>
        </w:rPr>
        <w:t xml:space="preserve"> </w:t>
      </w:r>
      <w:r w:rsidR="008601BE" w:rsidRPr="00A76B2D">
        <w:rPr>
          <w:rStyle w:val="FontStyle137"/>
          <w:spacing w:val="0"/>
          <w:sz w:val="24"/>
          <w:szCs w:val="24"/>
          <w:lang w:eastAsia="en-US"/>
        </w:rPr>
        <w:t xml:space="preserve">b </w:t>
      </w:r>
      <w:r w:rsidR="00D40D58" w:rsidRPr="00A76B2D">
        <w:rPr>
          <w:rStyle w:val="FontStyle137"/>
          <w:spacing w:val="0"/>
          <w:sz w:val="24"/>
          <w:szCs w:val="24"/>
          <w:lang w:eastAsia="en-US"/>
        </w:rPr>
        <w:t>≠</w:t>
      </w:r>
      <w:r w:rsidR="008601BE" w:rsidRPr="00A76B2D">
        <w:rPr>
          <w:rStyle w:val="FontStyle137"/>
          <w:spacing w:val="0"/>
          <w:sz w:val="24"/>
          <w:szCs w:val="24"/>
          <w:lang w:eastAsia="en-US"/>
        </w:rPr>
        <w:t xml:space="preserve"> </w:t>
      </w:r>
      <w:r w:rsidR="008601BE" w:rsidRPr="00A76B2D">
        <w:rPr>
          <w:rStyle w:val="FontStyle138"/>
          <w:sz w:val="24"/>
          <w:szCs w:val="24"/>
          <w:lang w:eastAsia="en-US"/>
        </w:rPr>
        <w:t>0</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то</w:t>
      </w:r>
      <w:r w:rsidR="008601BE" w:rsidRPr="00A76B2D">
        <w:rPr>
          <w:rStyle w:val="FontStyle144"/>
          <w:rFonts w:ascii="Times New Roman" w:hAnsi="Times New Roman" w:cs="Times New Roman"/>
          <w:sz w:val="24"/>
          <w:szCs w:val="24"/>
          <w:lang w:eastAsia="en-US"/>
        </w:rPr>
        <w:t xml:space="preserve"> </w:t>
      </w:r>
      <w:proofErr w:type="spellStart"/>
      <w:r w:rsidR="008601BE" w:rsidRPr="00A76B2D">
        <w:rPr>
          <w:rStyle w:val="FontStyle138"/>
          <w:sz w:val="24"/>
          <w:szCs w:val="24"/>
          <w:lang w:eastAsia="en-US"/>
        </w:rPr>
        <w:t>ldb</w:t>
      </w:r>
      <w:proofErr w:type="spellEnd"/>
      <w:r w:rsidR="008601BE" w:rsidRPr="00A76B2D">
        <w:rPr>
          <w:rStyle w:val="FontStyle138"/>
          <w:sz w:val="24"/>
          <w:szCs w:val="24"/>
          <w:lang w:eastAsia="en-US"/>
        </w:rPr>
        <w:t xml:space="preserve"> </w:t>
      </w:r>
      <w:r w:rsidR="008601BE" w:rsidRPr="00A76B2D">
        <w:rPr>
          <w:rStyle w:val="FontStyle136"/>
          <w:rFonts w:ascii="Times New Roman" w:hAnsi="Times New Roman" w:cs="Times New Roman"/>
          <w:spacing w:val="0"/>
          <w:sz w:val="24"/>
          <w:szCs w:val="24"/>
          <w:lang w:eastAsia="en-US"/>
        </w:rPr>
        <w:t xml:space="preserve">= </w:t>
      </w:r>
      <w:r w:rsidR="008601BE" w:rsidRPr="00A76B2D">
        <w:rPr>
          <w:rStyle w:val="FontStyle137"/>
          <w:spacing w:val="0"/>
          <w:sz w:val="24"/>
          <w:szCs w:val="24"/>
          <w:lang w:eastAsia="en-US"/>
        </w:rPr>
        <w:t xml:space="preserve">(a </w:t>
      </w:r>
      <w:r w:rsidR="008601BE" w:rsidRPr="00A76B2D">
        <w:rPr>
          <w:rStyle w:val="FontStyle136"/>
          <w:rFonts w:ascii="Times New Roman" w:hAnsi="Times New Roman" w:cs="Times New Roman"/>
          <w:spacing w:val="0"/>
          <w:sz w:val="24"/>
          <w:szCs w:val="24"/>
          <w:lang w:eastAsia="en-US"/>
        </w:rPr>
        <w:t xml:space="preserve">+ </w:t>
      </w:r>
      <w:r w:rsidR="008601BE" w:rsidRPr="00A76B2D">
        <w:rPr>
          <w:rStyle w:val="FontStyle138"/>
          <w:sz w:val="24"/>
          <w:szCs w:val="24"/>
          <w:lang w:eastAsia="en-US"/>
        </w:rPr>
        <w:t xml:space="preserve">(8 </w:t>
      </w:r>
      <w:r w:rsidR="008601BE" w:rsidRPr="00A76B2D">
        <w:rPr>
          <w:rStyle w:val="FontStyle136"/>
          <w:rFonts w:ascii="Times New Roman" w:hAnsi="Times New Roman" w:cs="Times New Roman"/>
          <w:spacing w:val="0"/>
          <w:sz w:val="24"/>
          <w:szCs w:val="24"/>
          <w:lang w:eastAsia="en-US"/>
        </w:rPr>
        <w:t xml:space="preserve">- </w:t>
      </w:r>
      <w:r w:rsidR="008601BE" w:rsidRPr="00A76B2D">
        <w:rPr>
          <w:rStyle w:val="FontStyle133"/>
          <w:i/>
          <w:sz w:val="24"/>
          <w:szCs w:val="24"/>
          <w:lang w:eastAsia="en-US"/>
        </w:rPr>
        <w:t>b</w:t>
      </w:r>
      <w:r w:rsidR="008601BE" w:rsidRPr="00A76B2D">
        <w:rPr>
          <w:rStyle w:val="FontStyle138"/>
          <w:sz w:val="24"/>
          <w:szCs w:val="24"/>
          <w:lang w:eastAsia="en-US"/>
        </w:rPr>
        <w:t xml:space="preserve">))/8 </w:t>
      </w:r>
      <w:r w:rsidRPr="00A76B2D">
        <w:rPr>
          <w:rStyle w:val="FontStyle144"/>
          <w:rFonts w:ascii="Times New Roman" w:hAnsi="Times New Roman" w:cs="Times New Roman"/>
          <w:sz w:val="24"/>
          <w:szCs w:val="24"/>
          <w:lang w:eastAsia="en-US"/>
        </w:rPr>
        <w:t>байтов</w:t>
      </w:r>
    </w:p>
    <w:p w14:paraId="0C83E706" w14:textId="7D208442" w:rsidR="004423B3" w:rsidRPr="00A76B2D" w:rsidRDefault="004423B3"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Количество битов, необходимых для представления одной ячейки, будет варьироваться в зависимости от используемого метода выбора спектральных составляющих. Учитывая тот факт, что существует различное количество спектральных </w:t>
      </w:r>
      <w:r w:rsidR="005472B5" w:rsidRPr="00A76B2D">
        <w:rPr>
          <w:rStyle w:val="FontStyle144"/>
          <w:rFonts w:ascii="Times New Roman" w:hAnsi="Times New Roman" w:cs="Times New Roman"/>
          <w:sz w:val="24"/>
          <w:szCs w:val="24"/>
          <w:lang w:eastAsia="en-US"/>
        </w:rPr>
        <w:t>составляющих</w:t>
      </w:r>
      <w:r w:rsidRPr="00A76B2D">
        <w:rPr>
          <w:rStyle w:val="FontStyle144"/>
          <w:rFonts w:ascii="Times New Roman" w:hAnsi="Times New Roman" w:cs="Times New Roman"/>
          <w:sz w:val="24"/>
          <w:szCs w:val="24"/>
          <w:lang w:eastAsia="en-US"/>
        </w:rPr>
        <w:t xml:space="preserve">, которые могут быть сохранены в ячейке, необходимо наметить наименования и порядок спектральных </w:t>
      </w:r>
      <w:r w:rsidR="005472B5" w:rsidRPr="00A76B2D">
        <w:rPr>
          <w:rStyle w:val="FontStyle144"/>
          <w:rFonts w:ascii="Times New Roman" w:hAnsi="Times New Roman" w:cs="Times New Roman"/>
          <w:sz w:val="24"/>
          <w:szCs w:val="24"/>
          <w:lang w:eastAsia="en-US"/>
        </w:rPr>
        <w:t>составляющих</w:t>
      </w:r>
      <w:r w:rsidRPr="00A76B2D">
        <w:rPr>
          <w:rStyle w:val="FontStyle144"/>
          <w:rFonts w:ascii="Times New Roman" w:hAnsi="Times New Roman" w:cs="Times New Roman"/>
          <w:sz w:val="24"/>
          <w:szCs w:val="24"/>
          <w:lang w:eastAsia="en-US"/>
        </w:rPr>
        <w:t>, которые будут храниться в записи.</w:t>
      </w:r>
    </w:p>
    <w:p w14:paraId="3B429717" w14:textId="2BCBE43C" w:rsidR="004423B3" w:rsidRPr="00A76B2D" w:rsidRDefault="004423B3" w:rsidP="00173EE8">
      <w:pPr>
        <w:pStyle w:val="Style28"/>
        <w:widowControl/>
        <w:ind w:firstLine="720"/>
        <w:jc w:val="both"/>
        <w:rPr>
          <w:rStyle w:val="FontStyle144"/>
          <w:rFonts w:ascii="Times New Roman" w:hAnsi="Times New Roman" w:cs="Times New Roman"/>
          <w:sz w:val="24"/>
          <w:szCs w:val="24"/>
          <w:lang w:eastAsia="en-US"/>
        </w:rPr>
      </w:pPr>
      <w:r w:rsidRPr="00FA6890">
        <w:rPr>
          <w:rStyle w:val="FontStyle144"/>
          <w:rFonts w:ascii="Times New Roman" w:hAnsi="Times New Roman" w:cs="Times New Roman"/>
          <w:sz w:val="24"/>
          <w:szCs w:val="24"/>
          <w:lang w:eastAsia="en-US"/>
        </w:rPr>
        <w:t xml:space="preserve">В случае, если поле метода </w:t>
      </w:r>
      <w:r w:rsidR="005472B5" w:rsidRPr="00FA6890">
        <w:rPr>
          <w:rStyle w:val="FontStyle144"/>
          <w:rFonts w:ascii="Times New Roman" w:hAnsi="Times New Roman" w:cs="Times New Roman"/>
          <w:sz w:val="24"/>
          <w:szCs w:val="24"/>
          <w:lang w:eastAsia="en-US"/>
        </w:rPr>
        <w:t>выбора</w:t>
      </w:r>
      <w:r w:rsidRPr="00FA6890">
        <w:rPr>
          <w:rStyle w:val="FontStyle144"/>
          <w:rFonts w:ascii="Times New Roman" w:hAnsi="Times New Roman" w:cs="Times New Roman"/>
          <w:sz w:val="24"/>
          <w:szCs w:val="24"/>
          <w:lang w:eastAsia="en-US"/>
        </w:rPr>
        <w:t xml:space="preserve"> спектральных составляющих </w:t>
      </w:r>
      <w:r w:rsidR="005472B5" w:rsidRPr="00FA6890">
        <w:rPr>
          <w:rStyle w:val="FontStyle144"/>
          <w:rFonts w:ascii="Times New Roman" w:hAnsi="Times New Roman" w:cs="Times New Roman"/>
          <w:sz w:val="24"/>
          <w:szCs w:val="24"/>
          <w:lang w:eastAsia="en-US"/>
        </w:rPr>
        <w:t>представляет собой</w:t>
      </w:r>
      <w:r w:rsidRPr="00FA6890">
        <w:rPr>
          <w:rStyle w:val="FontStyle144"/>
          <w:rFonts w:ascii="Times New Roman" w:hAnsi="Times New Roman" w:cs="Times New Roman"/>
          <w:sz w:val="24"/>
          <w:szCs w:val="24"/>
          <w:lang w:eastAsia="en-US"/>
        </w:rPr>
        <w:t>:</w:t>
      </w:r>
    </w:p>
    <w:p w14:paraId="04AB12E5" w14:textId="5CF55857" w:rsidR="004423B3" w:rsidRPr="00A76B2D" w:rsidRDefault="00EB1AA3" w:rsidP="00173EE8">
      <w:pPr>
        <w:pStyle w:val="Style28"/>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а)</w:t>
      </w:r>
      <w:r w:rsidR="004423B3" w:rsidRPr="00A76B2D">
        <w:rPr>
          <w:rStyle w:val="FontStyle144"/>
          <w:rFonts w:ascii="Times New Roman" w:hAnsi="Times New Roman" w:cs="Times New Roman"/>
          <w:sz w:val="24"/>
          <w:szCs w:val="24"/>
          <w:lang w:eastAsia="en-US"/>
        </w:rPr>
        <w:t xml:space="preserve"> 0: спектральные составляющие, которые </w:t>
      </w:r>
      <w:r w:rsidR="005472B5" w:rsidRPr="00A76B2D">
        <w:rPr>
          <w:rStyle w:val="FontStyle144"/>
          <w:rFonts w:ascii="Times New Roman" w:hAnsi="Times New Roman" w:cs="Times New Roman"/>
          <w:sz w:val="24"/>
          <w:szCs w:val="24"/>
          <w:lang w:eastAsia="en-US"/>
        </w:rPr>
        <w:t>должны быть</w:t>
      </w:r>
      <w:r w:rsidR="004423B3" w:rsidRPr="00A76B2D">
        <w:rPr>
          <w:rStyle w:val="FontStyle144"/>
          <w:rFonts w:ascii="Times New Roman" w:hAnsi="Times New Roman" w:cs="Times New Roman"/>
          <w:sz w:val="24"/>
          <w:szCs w:val="24"/>
          <w:lang w:eastAsia="en-US"/>
        </w:rPr>
        <w:t xml:space="preserve"> сохран</w:t>
      </w:r>
      <w:r w:rsidR="005472B5" w:rsidRPr="00A76B2D">
        <w:rPr>
          <w:rStyle w:val="FontStyle144"/>
          <w:rFonts w:ascii="Times New Roman" w:hAnsi="Times New Roman" w:cs="Times New Roman"/>
          <w:sz w:val="24"/>
          <w:szCs w:val="24"/>
          <w:lang w:eastAsia="en-US"/>
        </w:rPr>
        <w:t>ены</w:t>
      </w:r>
      <w:r w:rsidR="004423B3" w:rsidRPr="00A76B2D">
        <w:rPr>
          <w:rStyle w:val="FontStyle144"/>
          <w:rFonts w:ascii="Times New Roman" w:hAnsi="Times New Roman" w:cs="Times New Roman"/>
          <w:sz w:val="24"/>
          <w:szCs w:val="24"/>
          <w:lang w:eastAsia="en-US"/>
        </w:rPr>
        <w:t xml:space="preserve">, включают угол распространения, </w:t>
      </w:r>
      <w:r w:rsidR="002E38D1" w:rsidRPr="00A76B2D">
        <w:rPr>
          <w:rStyle w:val="FontStyle144"/>
          <w:rFonts w:ascii="Times New Roman" w:hAnsi="Times New Roman" w:cs="Times New Roman"/>
          <w:i/>
          <w:sz w:val="24"/>
          <w:szCs w:val="24"/>
          <w:lang w:eastAsia="en-US"/>
        </w:rPr>
        <w:t>θ</w:t>
      </w:r>
      <w:r w:rsidR="004423B3" w:rsidRPr="00A76B2D">
        <w:rPr>
          <w:rStyle w:val="FontStyle144"/>
          <w:rFonts w:ascii="Times New Roman" w:hAnsi="Times New Roman" w:cs="Times New Roman"/>
          <w:sz w:val="24"/>
          <w:szCs w:val="24"/>
          <w:lang w:eastAsia="en-US"/>
        </w:rPr>
        <w:t xml:space="preserve">, длину волны, </w:t>
      </w:r>
      <w:r w:rsidR="002E38D1" w:rsidRPr="00A76B2D">
        <w:rPr>
          <w:rStyle w:val="FontStyle144"/>
          <w:rFonts w:ascii="Times New Roman" w:hAnsi="Times New Roman" w:cs="Times New Roman"/>
          <w:i/>
          <w:sz w:val="24"/>
          <w:szCs w:val="24"/>
          <w:lang w:eastAsia="en-US"/>
        </w:rPr>
        <w:t>λ</w:t>
      </w:r>
      <w:r w:rsidR="004423B3" w:rsidRPr="00A76B2D">
        <w:rPr>
          <w:rStyle w:val="FontStyle144"/>
          <w:rFonts w:ascii="Times New Roman" w:hAnsi="Times New Roman" w:cs="Times New Roman"/>
          <w:sz w:val="24"/>
          <w:szCs w:val="24"/>
          <w:lang w:eastAsia="en-US"/>
        </w:rPr>
        <w:t xml:space="preserve"> и фазовый сдвиг, </w:t>
      </w:r>
      <w:r w:rsidR="002E38D1" w:rsidRPr="00A76B2D">
        <w:rPr>
          <w:rStyle w:val="FontStyle144"/>
          <w:rFonts w:ascii="Times New Roman" w:hAnsi="Times New Roman" w:cs="Times New Roman"/>
          <w:i/>
          <w:sz w:val="24"/>
          <w:szCs w:val="24"/>
          <w:lang w:eastAsia="en-US"/>
        </w:rPr>
        <w:t>δ</w:t>
      </w:r>
      <w:r w:rsidR="004423B3" w:rsidRPr="00A76B2D">
        <w:rPr>
          <w:rStyle w:val="FontStyle144"/>
          <w:rFonts w:ascii="Times New Roman" w:hAnsi="Times New Roman" w:cs="Times New Roman"/>
          <w:sz w:val="24"/>
          <w:szCs w:val="24"/>
          <w:lang w:eastAsia="en-US"/>
        </w:rPr>
        <w:t>, в указанном порядке.</w:t>
      </w:r>
    </w:p>
    <w:p w14:paraId="32007DE2" w14:textId="5B04FC69" w:rsidR="004423B3" w:rsidRPr="00A76B2D" w:rsidRDefault="00EB1AA3" w:rsidP="00173EE8">
      <w:pPr>
        <w:pStyle w:val="Style28"/>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б)</w:t>
      </w:r>
      <w:r w:rsidR="004E73AA" w:rsidRPr="00A76B2D">
        <w:rPr>
          <w:rStyle w:val="FontStyle144"/>
          <w:rFonts w:ascii="Times New Roman" w:hAnsi="Times New Roman" w:cs="Times New Roman"/>
          <w:sz w:val="24"/>
          <w:szCs w:val="24"/>
          <w:lang w:eastAsia="en-US"/>
        </w:rPr>
        <w:t xml:space="preserve"> </w:t>
      </w:r>
      <w:r w:rsidR="004423B3" w:rsidRPr="00A76B2D">
        <w:rPr>
          <w:rStyle w:val="FontStyle144"/>
          <w:rFonts w:ascii="Times New Roman" w:hAnsi="Times New Roman" w:cs="Times New Roman"/>
          <w:sz w:val="24"/>
          <w:szCs w:val="24"/>
          <w:lang w:eastAsia="en-US"/>
        </w:rPr>
        <w:t>1: и старший байт числа спектральных составляющих, которые должны быть сохранены в поле ячейки, имеет значение:</w:t>
      </w:r>
    </w:p>
    <w:p w14:paraId="54BE7C13" w14:textId="5D15A1CB" w:rsidR="004423B3" w:rsidRPr="00A76B2D" w:rsidRDefault="00EB1AA3" w:rsidP="00173EE8">
      <w:pPr>
        <w:pStyle w:val="Style28"/>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  </w:t>
      </w:r>
      <w:r w:rsidR="004423B3" w:rsidRPr="00A76B2D">
        <w:rPr>
          <w:rStyle w:val="FontStyle144"/>
          <w:rFonts w:ascii="Times New Roman" w:hAnsi="Times New Roman" w:cs="Times New Roman"/>
          <w:sz w:val="24"/>
          <w:szCs w:val="24"/>
          <w:lang w:eastAsia="en-US"/>
        </w:rPr>
        <w:t xml:space="preserve">— 0: все уникальные спектральные </w:t>
      </w:r>
      <w:r w:rsidR="005472B5" w:rsidRPr="00A76B2D">
        <w:rPr>
          <w:rStyle w:val="FontStyle144"/>
          <w:rFonts w:ascii="Times New Roman" w:hAnsi="Times New Roman" w:cs="Times New Roman"/>
          <w:sz w:val="24"/>
          <w:szCs w:val="24"/>
          <w:lang w:eastAsia="en-US"/>
        </w:rPr>
        <w:t xml:space="preserve">составляющие </w:t>
      </w:r>
      <w:r w:rsidR="004E73AA">
        <w:rPr>
          <w:rStyle w:val="FontStyle144"/>
          <w:rFonts w:ascii="Times New Roman" w:hAnsi="Times New Roman" w:cs="Times New Roman"/>
          <w:sz w:val="24"/>
          <w:szCs w:val="24"/>
          <w:lang w:eastAsia="en-US"/>
        </w:rPr>
        <w:t>2</w:t>
      </w:r>
      <w:r w:rsidR="004E73AA">
        <w:rPr>
          <w:rStyle w:val="FontStyle144"/>
          <w:rFonts w:ascii="Times New Roman" w:hAnsi="Times New Roman" w:cs="Times New Roman"/>
          <w:sz w:val="24"/>
          <w:szCs w:val="24"/>
          <w:lang w:val="en-US" w:eastAsia="en-US"/>
        </w:rPr>
        <w:t>D</w:t>
      </w:r>
      <w:r w:rsidR="004423B3" w:rsidRPr="00A76B2D">
        <w:rPr>
          <w:rStyle w:val="FontStyle144"/>
          <w:rFonts w:ascii="Times New Roman" w:hAnsi="Times New Roman" w:cs="Times New Roman"/>
          <w:sz w:val="24"/>
          <w:szCs w:val="24"/>
          <w:lang w:eastAsia="en-US"/>
        </w:rPr>
        <w:t xml:space="preserve"> DFT должны быть записаны с модулем, </w:t>
      </w:r>
      <w:r w:rsidR="002E38D1" w:rsidRPr="00A76B2D">
        <w:rPr>
          <w:rStyle w:val="FontStyle144"/>
          <w:rFonts w:ascii="Times New Roman" w:hAnsi="Times New Roman" w:cs="Times New Roman"/>
          <w:i/>
          <w:sz w:val="24"/>
          <w:szCs w:val="24"/>
          <w:lang w:eastAsia="en-US"/>
        </w:rPr>
        <w:t>α</w:t>
      </w:r>
      <w:r w:rsidR="004423B3" w:rsidRPr="00A76B2D">
        <w:rPr>
          <w:rStyle w:val="FontStyle144"/>
          <w:rFonts w:ascii="Times New Roman" w:hAnsi="Times New Roman" w:cs="Times New Roman"/>
          <w:sz w:val="24"/>
          <w:szCs w:val="24"/>
          <w:lang w:eastAsia="en-US"/>
        </w:rPr>
        <w:t xml:space="preserve">, за которым следует фаза, </w:t>
      </w:r>
      <w:r w:rsidR="002E38D1" w:rsidRPr="00A76B2D">
        <w:rPr>
          <w:rStyle w:val="FontStyle144"/>
          <w:rFonts w:ascii="Times New Roman" w:hAnsi="Times New Roman" w:cs="Times New Roman"/>
          <w:i/>
          <w:sz w:val="24"/>
          <w:szCs w:val="24"/>
          <w:lang w:eastAsia="en-US"/>
        </w:rPr>
        <w:t>δ</w:t>
      </w:r>
      <w:r w:rsidR="004423B3" w:rsidRPr="00A76B2D">
        <w:rPr>
          <w:rStyle w:val="FontStyle144"/>
          <w:rFonts w:ascii="Times New Roman" w:hAnsi="Times New Roman" w:cs="Times New Roman"/>
          <w:sz w:val="24"/>
          <w:szCs w:val="24"/>
          <w:lang w:eastAsia="en-US"/>
        </w:rPr>
        <w:t xml:space="preserve">. Элементы должны быть упорядочены в возрастающем порядке от </w:t>
      </w:r>
      <w:r w:rsidR="002E38D1" w:rsidRPr="00A76B2D">
        <w:rPr>
          <w:rStyle w:val="FontStyle144"/>
          <w:rFonts w:ascii="Times New Roman" w:hAnsi="Times New Roman" w:cs="Times New Roman"/>
          <w:i/>
          <w:sz w:val="24"/>
          <w:szCs w:val="24"/>
          <w:lang w:val="en-US" w:eastAsia="en-US"/>
        </w:rPr>
        <w:t>f</w:t>
      </w:r>
      <w:r w:rsidR="004423B3" w:rsidRPr="00A76B2D">
        <w:rPr>
          <w:rStyle w:val="FontStyle144"/>
          <w:rFonts w:ascii="Times New Roman" w:hAnsi="Times New Roman" w:cs="Times New Roman"/>
          <w:i/>
          <w:sz w:val="24"/>
          <w:szCs w:val="24"/>
          <w:vertAlign w:val="subscript"/>
          <w:lang w:eastAsia="en-US"/>
        </w:rPr>
        <w:t>x</w:t>
      </w:r>
      <w:r w:rsidR="004423B3" w:rsidRPr="00A76B2D">
        <w:rPr>
          <w:rStyle w:val="FontStyle144"/>
          <w:rFonts w:ascii="Times New Roman" w:hAnsi="Times New Roman" w:cs="Times New Roman"/>
          <w:sz w:val="24"/>
          <w:szCs w:val="24"/>
          <w:lang w:eastAsia="en-US"/>
        </w:rPr>
        <w:t xml:space="preserve">, затем </w:t>
      </w:r>
      <w:proofErr w:type="spellStart"/>
      <w:r w:rsidR="002E38D1" w:rsidRPr="00A76B2D">
        <w:rPr>
          <w:rStyle w:val="FontStyle144"/>
          <w:rFonts w:ascii="Times New Roman" w:hAnsi="Times New Roman" w:cs="Times New Roman"/>
          <w:i/>
          <w:sz w:val="24"/>
          <w:szCs w:val="24"/>
          <w:lang w:val="en-US" w:eastAsia="en-US"/>
        </w:rPr>
        <w:t>f</w:t>
      </w:r>
      <w:r w:rsidR="002E38D1" w:rsidRPr="00A76B2D">
        <w:rPr>
          <w:rStyle w:val="FontStyle144"/>
          <w:rFonts w:ascii="Times New Roman" w:hAnsi="Times New Roman" w:cs="Times New Roman"/>
          <w:i/>
          <w:sz w:val="24"/>
          <w:szCs w:val="24"/>
          <w:vertAlign w:val="subscript"/>
          <w:lang w:val="en-US" w:eastAsia="en-US"/>
        </w:rPr>
        <w:t>y</w:t>
      </w:r>
      <w:proofErr w:type="spellEnd"/>
      <w:r w:rsidR="004423B3" w:rsidRPr="00A76B2D">
        <w:rPr>
          <w:rStyle w:val="FontStyle144"/>
          <w:rFonts w:ascii="Times New Roman" w:hAnsi="Times New Roman" w:cs="Times New Roman"/>
          <w:sz w:val="24"/>
          <w:szCs w:val="24"/>
          <w:lang w:eastAsia="en-US"/>
        </w:rPr>
        <w:t>, как показано ниже:</w:t>
      </w:r>
    </w:p>
    <w:p w14:paraId="3D8AED42" w14:textId="2A5DA4B9" w:rsidR="002E38D1" w:rsidRPr="00A76B2D" w:rsidRDefault="002E38D1"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noProof/>
          <w:sz w:val="24"/>
          <w:szCs w:val="24"/>
        </w:rPr>
        <w:drawing>
          <wp:inline distT="0" distB="0" distL="0" distR="0" wp14:anchorId="65851A88" wp14:editId="3E57BEA1">
            <wp:extent cx="5829300" cy="5715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5829300" cy="571500"/>
                    </a:xfrm>
                    <a:prstGeom prst="rect">
                      <a:avLst/>
                    </a:prstGeom>
                  </pic:spPr>
                </pic:pic>
              </a:graphicData>
            </a:graphic>
          </wp:inline>
        </w:drawing>
      </w:r>
    </w:p>
    <w:p w14:paraId="6C7D9AFA" w14:textId="14EE8F47" w:rsidR="008601BE" w:rsidRPr="00A76B2D" w:rsidRDefault="00EB1AA3"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  </w:t>
      </w:r>
      <w:r w:rsidR="008601BE" w:rsidRPr="00A76B2D">
        <w:rPr>
          <w:rStyle w:val="FontStyle144"/>
          <w:rFonts w:ascii="Times New Roman" w:hAnsi="Times New Roman" w:cs="Times New Roman"/>
          <w:sz w:val="24"/>
          <w:szCs w:val="24"/>
          <w:lang w:eastAsia="en-US"/>
        </w:rPr>
        <w:t>—</w:t>
      </w:r>
      <w:r w:rsidR="00AC39CC" w:rsidRPr="00A76B2D">
        <w:rPr>
          <w:rStyle w:val="FontStyle144"/>
          <w:rFonts w:ascii="Times New Roman" w:hAnsi="Times New Roman" w:cs="Times New Roman"/>
          <w:sz w:val="24"/>
          <w:szCs w:val="24"/>
          <w:lang w:eastAsia="en-US"/>
        </w:rPr>
        <w:t xml:space="preserve"> </w:t>
      </w:r>
      <w:r w:rsidR="008601BE" w:rsidRPr="00A76B2D">
        <w:rPr>
          <w:rStyle w:val="FontStyle144"/>
          <w:rFonts w:ascii="Times New Roman" w:hAnsi="Times New Roman" w:cs="Times New Roman"/>
          <w:sz w:val="24"/>
          <w:szCs w:val="24"/>
          <w:lang w:eastAsia="en-US"/>
        </w:rPr>
        <w:t xml:space="preserve">1: </w:t>
      </w:r>
      <w:r w:rsidR="008601BE" w:rsidRPr="00A76B2D">
        <w:rPr>
          <w:rStyle w:val="FontStyle133"/>
          <w:i/>
          <w:sz w:val="24"/>
          <w:szCs w:val="24"/>
          <w:lang w:eastAsia="en-US"/>
        </w:rPr>
        <w:t>K</w:t>
      </w:r>
      <w:r w:rsidR="008601BE" w:rsidRPr="00A76B2D">
        <w:rPr>
          <w:rStyle w:val="FontStyle133"/>
          <w:sz w:val="24"/>
          <w:szCs w:val="24"/>
          <w:lang w:eastAsia="en-US"/>
        </w:rPr>
        <w:t xml:space="preserve">, </w:t>
      </w:r>
      <w:r w:rsidR="002E38D1" w:rsidRPr="00A76B2D">
        <w:rPr>
          <w:rStyle w:val="FontStyle144"/>
          <w:rFonts w:ascii="Times New Roman" w:hAnsi="Times New Roman" w:cs="Times New Roman"/>
          <w:sz w:val="24"/>
          <w:szCs w:val="24"/>
          <w:lang w:eastAsia="en-US"/>
        </w:rPr>
        <w:t>для</w:t>
      </w:r>
      <w:r w:rsidR="008601BE" w:rsidRPr="00A76B2D">
        <w:rPr>
          <w:rStyle w:val="FontStyle144"/>
          <w:rFonts w:ascii="Times New Roman" w:hAnsi="Times New Roman" w:cs="Times New Roman"/>
          <w:sz w:val="24"/>
          <w:szCs w:val="24"/>
          <w:lang w:eastAsia="en-US"/>
        </w:rPr>
        <w:t xml:space="preserve"> </w:t>
      </w:r>
      <w:r w:rsidR="008601BE" w:rsidRPr="00A76B2D">
        <w:rPr>
          <w:rStyle w:val="FontStyle137"/>
          <w:spacing w:val="0"/>
          <w:sz w:val="24"/>
          <w:szCs w:val="24"/>
          <w:lang w:eastAsia="en-US"/>
        </w:rPr>
        <w:t xml:space="preserve">K </w:t>
      </w:r>
      <w:r w:rsidR="002E38D1" w:rsidRPr="00A76B2D">
        <w:rPr>
          <w:rStyle w:val="FontStyle137"/>
          <w:spacing w:val="0"/>
          <w:sz w:val="24"/>
          <w:szCs w:val="24"/>
          <w:lang w:eastAsia="en-US"/>
        </w:rPr>
        <w:t>≥</w:t>
      </w:r>
      <w:r w:rsidR="008601BE" w:rsidRPr="00A76B2D">
        <w:rPr>
          <w:rStyle w:val="FontStyle137"/>
          <w:spacing w:val="0"/>
          <w:sz w:val="24"/>
          <w:szCs w:val="24"/>
          <w:lang w:eastAsia="en-US"/>
        </w:rPr>
        <w:t xml:space="preserve"> </w:t>
      </w:r>
      <w:r w:rsidR="008601BE" w:rsidRPr="00A76B2D">
        <w:rPr>
          <w:rStyle w:val="FontStyle144"/>
          <w:rFonts w:ascii="Times New Roman" w:hAnsi="Times New Roman" w:cs="Times New Roman"/>
          <w:sz w:val="24"/>
          <w:szCs w:val="24"/>
          <w:lang w:eastAsia="en-US"/>
        </w:rPr>
        <w:t xml:space="preserve">1, </w:t>
      </w:r>
      <w:r w:rsidR="005472B5" w:rsidRPr="00A76B2D">
        <w:rPr>
          <w:rStyle w:val="FontStyle144"/>
          <w:rFonts w:ascii="Times New Roman" w:hAnsi="Times New Roman" w:cs="Times New Roman"/>
          <w:sz w:val="24"/>
          <w:szCs w:val="24"/>
          <w:lang w:eastAsia="en-US"/>
        </w:rPr>
        <w:t>то спектральные</w:t>
      </w:r>
      <w:r w:rsidR="008601BE" w:rsidRPr="00A76B2D">
        <w:rPr>
          <w:rStyle w:val="FontStyle144"/>
          <w:rFonts w:ascii="Times New Roman" w:hAnsi="Times New Roman" w:cs="Times New Roman"/>
          <w:sz w:val="24"/>
          <w:szCs w:val="24"/>
          <w:lang w:eastAsia="en-US"/>
        </w:rPr>
        <w:t xml:space="preserve"> </w:t>
      </w:r>
      <w:r w:rsidR="001A7782" w:rsidRPr="00A76B2D">
        <w:rPr>
          <w:rStyle w:val="FontStyle144"/>
          <w:rFonts w:ascii="Times New Roman" w:hAnsi="Times New Roman" w:cs="Times New Roman"/>
          <w:sz w:val="24"/>
          <w:szCs w:val="24"/>
          <w:lang w:eastAsia="en-US"/>
        </w:rPr>
        <w:t>составляющие</w:t>
      </w:r>
      <w:r w:rsidR="008601BE" w:rsidRPr="00A76B2D">
        <w:rPr>
          <w:rStyle w:val="FontStyle144"/>
          <w:rFonts w:ascii="Times New Roman" w:hAnsi="Times New Roman" w:cs="Times New Roman"/>
          <w:sz w:val="24"/>
          <w:szCs w:val="24"/>
          <w:lang w:eastAsia="en-US"/>
        </w:rPr>
        <w:t xml:space="preserve"> </w:t>
      </w:r>
      <w:r w:rsidR="004E73AA" w:rsidRPr="004E73AA">
        <w:rPr>
          <w:rStyle w:val="FontStyle144"/>
          <w:rFonts w:ascii="Times New Roman" w:hAnsi="Times New Roman" w:cs="Times New Roman"/>
          <w:sz w:val="24"/>
          <w:szCs w:val="24"/>
          <w:lang w:eastAsia="en-US"/>
        </w:rPr>
        <w:t>2</w:t>
      </w:r>
      <w:r w:rsidR="004E73AA">
        <w:rPr>
          <w:rStyle w:val="FontStyle144"/>
          <w:rFonts w:ascii="Times New Roman" w:hAnsi="Times New Roman" w:cs="Times New Roman"/>
          <w:sz w:val="24"/>
          <w:szCs w:val="24"/>
          <w:lang w:val="en-US" w:eastAsia="en-US"/>
        </w:rPr>
        <w:t>D</w:t>
      </w:r>
      <w:r w:rsidR="005472B5" w:rsidRPr="00A76B2D">
        <w:rPr>
          <w:rStyle w:val="FontStyle144"/>
          <w:rFonts w:ascii="Times New Roman" w:hAnsi="Times New Roman" w:cs="Times New Roman"/>
          <w:sz w:val="24"/>
          <w:szCs w:val="24"/>
          <w:lang w:eastAsia="en-US"/>
        </w:rPr>
        <w:t xml:space="preserve"> DFT должны быть записаны в следующем порядке</w:t>
      </w:r>
      <w:r w:rsidR="008601BE" w:rsidRPr="00A76B2D">
        <w:rPr>
          <w:rStyle w:val="FontStyle144"/>
          <w:rFonts w:ascii="Times New Roman" w:hAnsi="Times New Roman" w:cs="Times New Roman"/>
          <w:sz w:val="24"/>
          <w:szCs w:val="24"/>
          <w:lang w:eastAsia="en-US"/>
        </w:rPr>
        <w:t xml:space="preserve">: </w:t>
      </w:r>
      <w:r w:rsidR="005472B5" w:rsidRPr="00A76B2D">
        <w:rPr>
          <w:rStyle w:val="FontStyle144"/>
          <w:rFonts w:ascii="Times New Roman" w:hAnsi="Times New Roman" w:cs="Times New Roman"/>
          <w:sz w:val="24"/>
          <w:szCs w:val="24"/>
          <w:lang w:eastAsia="en-US"/>
        </w:rPr>
        <w:t>индексы</w:t>
      </w:r>
      <w:r w:rsidR="008601BE" w:rsidRPr="00A76B2D">
        <w:rPr>
          <w:rStyle w:val="FontStyle144"/>
          <w:rFonts w:ascii="Times New Roman" w:hAnsi="Times New Roman" w:cs="Times New Roman"/>
          <w:sz w:val="24"/>
          <w:szCs w:val="24"/>
          <w:lang w:eastAsia="en-US"/>
        </w:rPr>
        <w:t xml:space="preserve">, </w:t>
      </w:r>
      <w:r w:rsidR="008601BE" w:rsidRPr="00A76B2D">
        <w:rPr>
          <w:rStyle w:val="FontStyle137"/>
          <w:spacing w:val="0"/>
          <w:sz w:val="24"/>
          <w:szCs w:val="24"/>
          <w:lang w:eastAsia="en-US"/>
        </w:rPr>
        <w:t xml:space="preserve">k </w:t>
      </w:r>
      <w:r w:rsidR="005472B5" w:rsidRPr="00A76B2D">
        <w:rPr>
          <w:rStyle w:val="FontStyle144"/>
          <w:rFonts w:ascii="Times New Roman" w:hAnsi="Times New Roman" w:cs="Times New Roman"/>
          <w:sz w:val="24"/>
          <w:szCs w:val="24"/>
          <w:lang w:eastAsia="en-US"/>
        </w:rPr>
        <w:t>и</w:t>
      </w:r>
      <w:r w:rsidR="008601BE" w:rsidRPr="00A76B2D">
        <w:rPr>
          <w:rStyle w:val="FontStyle144"/>
          <w:rFonts w:ascii="Times New Roman" w:hAnsi="Times New Roman" w:cs="Times New Roman"/>
          <w:sz w:val="24"/>
          <w:szCs w:val="24"/>
          <w:lang w:eastAsia="en-US"/>
        </w:rPr>
        <w:t xml:space="preserve"> </w:t>
      </w:r>
      <w:r w:rsidR="002E38D1" w:rsidRPr="00A76B2D">
        <w:rPr>
          <w:rStyle w:val="FontStyle133"/>
          <w:i/>
          <w:sz w:val="24"/>
          <w:szCs w:val="24"/>
          <w:lang w:val="en-US" w:eastAsia="en-US"/>
        </w:rPr>
        <w:t>l</w:t>
      </w:r>
      <w:r w:rsidR="008601BE" w:rsidRPr="00A76B2D">
        <w:rPr>
          <w:rStyle w:val="FontStyle144"/>
          <w:rFonts w:ascii="Times New Roman" w:hAnsi="Times New Roman" w:cs="Times New Roman"/>
          <w:sz w:val="24"/>
          <w:szCs w:val="24"/>
          <w:lang w:eastAsia="en-US"/>
        </w:rPr>
        <w:t xml:space="preserve">, </w:t>
      </w:r>
      <w:r w:rsidR="005472B5" w:rsidRPr="00A76B2D">
        <w:rPr>
          <w:rStyle w:val="FontStyle144"/>
          <w:rFonts w:ascii="Times New Roman" w:hAnsi="Times New Roman" w:cs="Times New Roman"/>
          <w:sz w:val="24"/>
          <w:szCs w:val="24"/>
          <w:lang w:eastAsia="en-US"/>
        </w:rPr>
        <w:t>связанные с частотами</w:t>
      </w:r>
      <w:r w:rsidR="008601BE" w:rsidRPr="00A76B2D">
        <w:rPr>
          <w:rStyle w:val="FontStyle144"/>
          <w:rFonts w:ascii="Times New Roman" w:hAnsi="Times New Roman" w:cs="Times New Roman"/>
          <w:sz w:val="24"/>
          <w:szCs w:val="24"/>
          <w:lang w:eastAsia="en-US"/>
        </w:rPr>
        <w:t xml:space="preserve"> </w:t>
      </w:r>
      <w:proofErr w:type="spellStart"/>
      <w:r w:rsidR="008601BE" w:rsidRPr="00A76B2D">
        <w:rPr>
          <w:rStyle w:val="FontStyle137"/>
          <w:spacing w:val="0"/>
          <w:sz w:val="24"/>
          <w:szCs w:val="24"/>
          <w:lang w:eastAsia="en-US"/>
        </w:rPr>
        <w:t>f</w:t>
      </w:r>
      <w:r w:rsidR="008601BE" w:rsidRPr="00A76B2D">
        <w:rPr>
          <w:rStyle w:val="FontStyle137"/>
          <w:spacing w:val="0"/>
          <w:sz w:val="24"/>
          <w:szCs w:val="24"/>
          <w:vertAlign w:val="subscript"/>
          <w:lang w:eastAsia="en-US"/>
        </w:rPr>
        <w:t>x</w:t>
      </w:r>
      <w:proofErr w:type="spellEnd"/>
      <w:r w:rsidR="008601BE" w:rsidRPr="00A76B2D">
        <w:rPr>
          <w:rStyle w:val="FontStyle137"/>
          <w:spacing w:val="0"/>
          <w:sz w:val="24"/>
          <w:szCs w:val="24"/>
          <w:lang w:eastAsia="en-US"/>
        </w:rPr>
        <w:t xml:space="preserve"> </w:t>
      </w:r>
      <w:r w:rsidR="005472B5" w:rsidRPr="00A76B2D">
        <w:rPr>
          <w:rStyle w:val="FontStyle144"/>
          <w:rFonts w:ascii="Times New Roman" w:hAnsi="Times New Roman" w:cs="Times New Roman"/>
          <w:sz w:val="24"/>
          <w:szCs w:val="24"/>
          <w:lang w:eastAsia="en-US"/>
        </w:rPr>
        <w:t>и</w:t>
      </w:r>
      <w:r w:rsidR="008601BE" w:rsidRPr="00A76B2D">
        <w:rPr>
          <w:rStyle w:val="FontStyle144"/>
          <w:rFonts w:ascii="Times New Roman" w:hAnsi="Times New Roman" w:cs="Times New Roman"/>
          <w:sz w:val="24"/>
          <w:szCs w:val="24"/>
          <w:lang w:eastAsia="en-US"/>
        </w:rPr>
        <w:t xml:space="preserve"> </w:t>
      </w:r>
      <w:proofErr w:type="spellStart"/>
      <w:r w:rsidR="002E38D1" w:rsidRPr="00A76B2D">
        <w:rPr>
          <w:rStyle w:val="FontStyle144"/>
          <w:rFonts w:ascii="Times New Roman" w:hAnsi="Times New Roman" w:cs="Times New Roman"/>
          <w:i/>
          <w:sz w:val="24"/>
          <w:szCs w:val="24"/>
          <w:lang w:val="en-US" w:eastAsia="en-US"/>
        </w:rPr>
        <w:t>f</w:t>
      </w:r>
      <w:r w:rsidR="002E38D1" w:rsidRPr="00A76B2D">
        <w:rPr>
          <w:rStyle w:val="FontStyle144"/>
          <w:rFonts w:ascii="Times New Roman" w:hAnsi="Times New Roman" w:cs="Times New Roman"/>
          <w:i/>
          <w:sz w:val="24"/>
          <w:szCs w:val="24"/>
          <w:vertAlign w:val="subscript"/>
          <w:lang w:val="en-US" w:eastAsia="en-US"/>
        </w:rPr>
        <w:t>y</w:t>
      </w:r>
      <w:proofErr w:type="spellEnd"/>
      <w:r w:rsidR="00AC39CC" w:rsidRPr="00A76B2D">
        <w:rPr>
          <w:rStyle w:val="FontStyle137"/>
          <w:spacing w:val="0"/>
          <w:sz w:val="24"/>
          <w:szCs w:val="24"/>
          <w:lang w:eastAsia="en-US"/>
        </w:rPr>
        <w:t xml:space="preserve"> </w:t>
      </w:r>
      <w:r w:rsidR="005472B5" w:rsidRPr="00A76B2D">
        <w:rPr>
          <w:rStyle w:val="FontStyle144"/>
          <w:rFonts w:ascii="Times New Roman" w:hAnsi="Times New Roman" w:cs="Times New Roman"/>
          <w:sz w:val="24"/>
          <w:szCs w:val="24"/>
          <w:lang w:eastAsia="en-US"/>
        </w:rPr>
        <w:t>соответственно</w:t>
      </w:r>
      <w:r w:rsidR="003D76D3" w:rsidRPr="00A76B2D">
        <w:rPr>
          <w:rStyle w:val="FontStyle144"/>
          <w:rFonts w:ascii="Times New Roman" w:hAnsi="Times New Roman" w:cs="Times New Roman"/>
          <w:sz w:val="24"/>
          <w:szCs w:val="24"/>
          <w:lang w:eastAsia="en-US"/>
        </w:rPr>
        <w:t xml:space="preserve">, </w:t>
      </w:r>
      <w:r w:rsidR="005472B5" w:rsidRPr="00A76B2D">
        <w:rPr>
          <w:rStyle w:val="FontStyle144"/>
          <w:rFonts w:ascii="Times New Roman" w:hAnsi="Times New Roman" w:cs="Times New Roman"/>
          <w:sz w:val="24"/>
          <w:szCs w:val="24"/>
          <w:lang w:eastAsia="en-US"/>
        </w:rPr>
        <w:t>за которыми следует</w:t>
      </w:r>
      <w:r w:rsidR="003D76D3" w:rsidRPr="00A76B2D">
        <w:rPr>
          <w:rStyle w:val="FontStyle144"/>
          <w:rFonts w:ascii="Times New Roman" w:hAnsi="Times New Roman" w:cs="Times New Roman"/>
          <w:sz w:val="24"/>
          <w:szCs w:val="24"/>
          <w:lang w:eastAsia="en-US"/>
        </w:rPr>
        <w:t xml:space="preserve"> </w:t>
      </w:r>
      <w:r w:rsidR="008E2644" w:rsidRPr="00A76B2D">
        <w:rPr>
          <w:rStyle w:val="FontStyle144"/>
          <w:rFonts w:ascii="Times New Roman" w:hAnsi="Times New Roman" w:cs="Times New Roman"/>
          <w:sz w:val="24"/>
          <w:szCs w:val="24"/>
          <w:lang w:eastAsia="en-US"/>
        </w:rPr>
        <w:t>модуль</w:t>
      </w:r>
      <w:r w:rsidR="008601BE" w:rsidRPr="00A76B2D">
        <w:rPr>
          <w:rStyle w:val="FontStyle144"/>
          <w:rFonts w:ascii="Times New Roman" w:hAnsi="Times New Roman" w:cs="Times New Roman"/>
          <w:sz w:val="24"/>
          <w:szCs w:val="24"/>
          <w:lang w:eastAsia="en-US"/>
        </w:rPr>
        <w:t xml:space="preserve">, </w:t>
      </w:r>
      <w:r w:rsidR="00407DEA" w:rsidRPr="00A76B2D">
        <w:rPr>
          <w:rStyle w:val="FontStyle144"/>
          <w:rFonts w:ascii="Times New Roman" w:hAnsi="Times New Roman" w:cs="Times New Roman"/>
          <w:i/>
          <w:sz w:val="24"/>
          <w:szCs w:val="24"/>
          <w:lang w:eastAsia="en-US"/>
        </w:rPr>
        <w:t>α</w:t>
      </w:r>
      <w:r w:rsidR="008601BE" w:rsidRPr="00A76B2D">
        <w:rPr>
          <w:rStyle w:val="FontStyle137"/>
          <w:spacing w:val="0"/>
          <w:sz w:val="24"/>
          <w:szCs w:val="24"/>
          <w:lang w:eastAsia="en-US"/>
        </w:rPr>
        <w:t xml:space="preserve">, </w:t>
      </w:r>
      <w:r w:rsidR="005472B5" w:rsidRPr="00A76B2D">
        <w:rPr>
          <w:rStyle w:val="FontStyle144"/>
          <w:rFonts w:ascii="Times New Roman" w:hAnsi="Times New Roman" w:cs="Times New Roman"/>
          <w:sz w:val="24"/>
          <w:szCs w:val="24"/>
          <w:lang w:eastAsia="en-US"/>
        </w:rPr>
        <w:t>и фаза</w:t>
      </w:r>
      <w:r w:rsidR="008601BE" w:rsidRPr="00A76B2D">
        <w:rPr>
          <w:rStyle w:val="FontStyle144"/>
          <w:rFonts w:ascii="Times New Roman" w:hAnsi="Times New Roman" w:cs="Times New Roman"/>
          <w:sz w:val="24"/>
          <w:szCs w:val="24"/>
          <w:lang w:eastAsia="en-US"/>
        </w:rPr>
        <w:t xml:space="preserve">, </w:t>
      </w:r>
      <w:r w:rsidR="002E38D1" w:rsidRPr="00A76B2D">
        <w:rPr>
          <w:rStyle w:val="FontStyle137"/>
          <w:spacing w:val="0"/>
          <w:sz w:val="24"/>
          <w:szCs w:val="24"/>
          <w:lang w:eastAsia="en-US"/>
        </w:rPr>
        <w:t>δ</w:t>
      </w:r>
      <w:r w:rsidR="008601BE" w:rsidRPr="00A76B2D">
        <w:rPr>
          <w:rStyle w:val="FontStyle137"/>
          <w:spacing w:val="0"/>
          <w:sz w:val="24"/>
          <w:szCs w:val="24"/>
          <w:lang w:eastAsia="en-US"/>
        </w:rPr>
        <w:t xml:space="preserve">, </w:t>
      </w:r>
      <w:r w:rsidR="005472B5" w:rsidRPr="00A76B2D">
        <w:rPr>
          <w:rStyle w:val="FontStyle144"/>
          <w:rFonts w:ascii="Times New Roman" w:hAnsi="Times New Roman" w:cs="Times New Roman"/>
          <w:sz w:val="24"/>
          <w:szCs w:val="24"/>
          <w:lang w:eastAsia="en-US"/>
        </w:rPr>
        <w:t>информация</w:t>
      </w:r>
      <w:r w:rsidR="008601BE" w:rsidRPr="00A76B2D">
        <w:rPr>
          <w:rStyle w:val="FontStyle144"/>
          <w:rFonts w:ascii="Times New Roman" w:hAnsi="Times New Roman" w:cs="Times New Roman"/>
          <w:sz w:val="24"/>
          <w:szCs w:val="24"/>
          <w:lang w:eastAsia="en-US"/>
        </w:rPr>
        <w:t>.</w:t>
      </w:r>
    </w:p>
    <w:p w14:paraId="592B4655" w14:textId="68EAF6B2" w:rsidR="005472B5" w:rsidRPr="00407DEA" w:rsidRDefault="005472B5"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Следует отметить, что фактические значения </w:t>
      </w:r>
      <w:r w:rsidR="001630E1" w:rsidRPr="00A76B2D">
        <w:rPr>
          <w:rStyle w:val="FontStyle144"/>
          <w:rFonts w:ascii="Times New Roman" w:hAnsi="Times New Roman" w:cs="Times New Roman"/>
          <w:i/>
          <w:sz w:val="24"/>
          <w:szCs w:val="24"/>
          <w:lang w:val="en-US" w:eastAsia="en-US"/>
        </w:rPr>
        <w:t>f</w:t>
      </w:r>
      <w:r w:rsidR="001630E1" w:rsidRPr="00A76B2D">
        <w:rPr>
          <w:rStyle w:val="FontStyle144"/>
          <w:rFonts w:ascii="Times New Roman" w:hAnsi="Times New Roman" w:cs="Times New Roman"/>
          <w:i/>
          <w:sz w:val="24"/>
          <w:szCs w:val="24"/>
          <w:vertAlign w:val="subscript"/>
          <w:lang w:eastAsia="en-US"/>
        </w:rPr>
        <w:t>x</w:t>
      </w:r>
      <w:r w:rsidRPr="00A76B2D">
        <w:rPr>
          <w:rStyle w:val="FontStyle144"/>
          <w:rFonts w:ascii="Times New Roman" w:hAnsi="Times New Roman" w:cs="Times New Roman"/>
          <w:sz w:val="24"/>
          <w:szCs w:val="24"/>
          <w:lang w:eastAsia="en-US"/>
        </w:rPr>
        <w:t xml:space="preserve"> и </w:t>
      </w:r>
      <w:proofErr w:type="spellStart"/>
      <w:r w:rsidR="001630E1" w:rsidRPr="00A76B2D">
        <w:rPr>
          <w:rStyle w:val="FontStyle144"/>
          <w:rFonts w:ascii="Times New Roman" w:hAnsi="Times New Roman" w:cs="Times New Roman"/>
          <w:i/>
          <w:sz w:val="24"/>
          <w:szCs w:val="24"/>
          <w:lang w:val="en-US" w:eastAsia="en-US"/>
        </w:rPr>
        <w:t>f</w:t>
      </w:r>
      <w:r w:rsidR="001630E1" w:rsidRPr="00A76B2D">
        <w:rPr>
          <w:rStyle w:val="FontStyle144"/>
          <w:rFonts w:ascii="Times New Roman" w:hAnsi="Times New Roman" w:cs="Times New Roman"/>
          <w:i/>
          <w:sz w:val="24"/>
          <w:szCs w:val="24"/>
          <w:vertAlign w:val="subscript"/>
          <w:lang w:val="en-US" w:eastAsia="en-US"/>
        </w:rPr>
        <w:t>y</w:t>
      </w:r>
      <w:proofErr w:type="spellEnd"/>
      <w:r w:rsidRPr="00A76B2D">
        <w:rPr>
          <w:rStyle w:val="FontStyle144"/>
          <w:rFonts w:ascii="Times New Roman" w:hAnsi="Times New Roman" w:cs="Times New Roman"/>
          <w:sz w:val="24"/>
          <w:szCs w:val="24"/>
          <w:lang w:eastAsia="en-US"/>
        </w:rPr>
        <w:t xml:space="preserve"> с плавающей точкой не нужно сохранять, поскольку эти значения можно пересчитать с помощью целочисленных индексов </w:t>
      </w:r>
      <w:r w:rsidR="001630E1" w:rsidRPr="00A76B2D">
        <w:rPr>
          <w:rStyle w:val="FontStyle144"/>
          <w:rFonts w:ascii="Times New Roman" w:hAnsi="Times New Roman" w:cs="Times New Roman"/>
          <w:noProof/>
          <w:sz w:val="24"/>
          <w:szCs w:val="24"/>
        </w:rPr>
        <w:drawing>
          <wp:inline distT="0" distB="0" distL="0" distR="0" wp14:anchorId="60AD0262" wp14:editId="68415605">
            <wp:extent cx="883920" cy="182880"/>
            <wp:effectExtent l="0" t="0" r="0" b="762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883920" cy="182880"/>
                    </a:xfrm>
                    <a:prstGeom prst="rect">
                      <a:avLst/>
                    </a:prstGeom>
                  </pic:spPr>
                </pic:pic>
              </a:graphicData>
            </a:graphic>
          </wp:inline>
        </w:drawing>
      </w:r>
      <w:r w:rsidRPr="00A76B2D">
        <w:rPr>
          <w:rStyle w:val="FontStyle144"/>
          <w:rFonts w:ascii="Times New Roman" w:hAnsi="Times New Roman" w:cs="Times New Roman"/>
          <w:sz w:val="24"/>
          <w:szCs w:val="24"/>
          <w:lang w:eastAsia="en-US"/>
        </w:rPr>
        <w:t xml:space="preserve">и </w:t>
      </w:r>
      <w:r w:rsidR="001630E1" w:rsidRPr="00A76B2D">
        <w:rPr>
          <w:rStyle w:val="FontStyle144"/>
          <w:rFonts w:ascii="Times New Roman" w:hAnsi="Times New Roman" w:cs="Times New Roman"/>
          <w:noProof/>
          <w:sz w:val="24"/>
          <w:szCs w:val="24"/>
        </w:rPr>
        <w:drawing>
          <wp:inline distT="0" distB="0" distL="0" distR="0" wp14:anchorId="41B3938E" wp14:editId="21308847">
            <wp:extent cx="830580" cy="190500"/>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830580" cy="190500"/>
                    </a:xfrm>
                    <a:prstGeom prst="rect">
                      <a:avLst/>
                    </a:prstGeom>
                  </pic:spPr>
                </pic:pic>
              </a:graphicData>
            </a:graphic>
          </wp:inline>
        </w:drawing>
      </w:r>
      <w:r w:rsidRPr="00A76B2D">
        <w:rPr>
          <w:rStyle w:val="FontStyle144"/>
          <w:rFonts w:ascii="Times New Roman" w:hAnsi="Times New Roman" w:cs="Times New Roman"/>
          <w:sz w:val="24"/>
          <w:szCs w:val="24"/>
          <w:lang w:eastAsia="en-US"/>
        </w:rPr>
        <w:t xml:space="preserve">, и разрешение изображения по осям </w:t>
      </w:r>
      <w:r w:rsidRPr="00A76B2D">
        <w:rPr>
          <w:rStyle w:val="FontStyle144"/>
          <w:rFonts w:ascii="Times New Roman" w:hAnsi="Times New Roman" w:cs="Times New Roman"/>
          <w:i/>
          <w:sz w:val="24"/>
          <w:szCs w:val="24"/>
          <w:lang w:eastAsia="en-US"/>
        </w:rPr>
        <w:t>x</w:t>
      </w:r>
      <w:r w:rsidRPr="00A76B2D">
        <w:rPr>
          <w:rStyle w:val="FontStyle144"/>
          <w:rFonts w:ascii="Times New Roman" w:hAnsi="Times New Roman" w:cs="Times New Roman"/>
          <w:sz w:val="24"/>
          <w:szCs w:val="24"/>
          <w:lang w:eastAsia="en-US"/>
        </w:rPr>
        <w:t xml:space="preserve"> и </w:t>
      </w:r>
      <w:r w:rsidRPr="00A76B2D">
        <w:rPr>
          <w:rStyle w:val="FontStyle144"/>
          <w:rFonts w:ascii="Times New Roman" w:hAnsi="Times New Roman" w:cs="Times New Roman"/>
          <w:i/>
          <w:sz w:val="24"/>
          <w:szCs w:val="24"/>
          <w:lang w:eastAsia="en-US"/>
        </w:rPr>
        <w:t>y</w:t>
      </w:r>
      <w:r w:rsidRPr="00A76B2D">
        <w:rPr>
          <w:rStyle w:val="FontStyle144"/>
          <w:rFonts w:ascii="Times New Roman" w:hAnsi="Times New Roman" w:cs="Times New Roman"/>
          <w:sz w:val="24"/>
          <w:szCs w:val="24"/>
          <w:lang w:eastAsia="en-US"/>
        </w:rPr>
        <w:t xml:space="preserve">. Здесь </w:t>
      </w:r>
      <w:r w:rsidRPr="00A76B2D">
        <w:rPr>
          <w:rStyle w:val="FontStyle144"/>
          <w:rFonts w:ascii="Times New Roman" w:hAnsi="Times New Roman" w:cs="Times New Roman"/>
          <w:i/>
          <w:sz w:val="24"/>
          <w:szCs w:val="24"/>
          <w:lang w:eastAsia="en-US"/>
        </w:rPr>
        <w:t>S</w:t>
      </w:r>
      <w:r w:rsidRPr="00A76B2D">
        <w:rPr>
          <w:rStyle w:val="FontStyle144"/>
          <w:rFonts w:ascii="Times New Roman" w:hAnsi="Times New Roman" w:cs="Times New Roman"/>
          <w:sz w:val="24"/>
          <w:szCs w:val="24"/>
          <w:lang w:eastAsia="en-US"/>
        </w:rPr>
        <w:t xml:space="preserve"> и </w:t>
      </w:r>
      <w:r w:rsidRPr="00A76B2D">
        <w:rPr>
          <w:rStyle w:val="FontStyle144"/>
          <w:rFonts w:ascii="Times New Roman" w:hAnsi="Times New Roman" w:cs="Times New Roman"/>
          <w:i/>
          <w:sz w:val="24"/>
          <w:szCs w:val="24"/>
          <w:lang w:eastAsia="en-US"/>
        </w:rPr>
        <w:t>T</w:t>
      </w:r>
      <w:r w:rsidRPr="00A76B2D">
        <w:rPr>
          <w:rStyle w:val="FontStyle144"/>
          <w:rFonts w:ascii="Times New Roman" w:hAnsi="Times New Roman" w:cs="Times New Roman"/>
          <w:sz w:val="24"/>
          <w:szCs w:val="24"/>
          <w:lang w:eastAsia="en-US"/>
        </w:rPr>
        <w:t xml:space="preserve"> отмечают количество пикселей в ячейках в направлениях </w:t>
      </w:r>
      <w:r w:rsidRPr="00407DEA">
        <w:rPr>
          <w:rStyle w:val="FontStyle144"/>
          <w:rFonts w:ascii="Times New Roman" w:hAnsi="Times New Roman" w:cs="Times New Roman"/>
          <w:i/>
          <w:iCs/>
          <w:sz w:val="24"/>
          <w:szCs w:val="24"/>
          <w:lang w:eastAsia="en-US"/>
        </w:rPr>
        <w:t>x</w:t>
      </w:r>
      <w:r w:rsidRPr="00A76B2D">
        <w:rPr>
          <w:rStyle w:val="FontStyle144"/>
          <w:rFonts w:ascii="Times New Roman" w:hAnsi="Times New Roman" w:cs="Times New Roman"/>
          <w:sz w:val="24"/>
          <w:szCs w:val="24"/>
          <w:lang w:eastAsia="en-US"/>
        </w:rPr>
        <w:t xml:space="preserve"> и </w:t>
      </w:r>
      <w:r w:rsidRPr="00407DEA">
        <w:rPr>
          <w:rStyle w:val="FontStyle144"/>
          <w:rFonts w:ascii="Times New Roman" w:hAnsi="Times New Roman" w:cs="Times New Roman"/>
          <w:i/>
          <w:iCs/>
          <w:sz w:val="24"/>
          <w:szCs w:val="24"/>
          <w:lang w:eastAsia="en-US"/>
        </w:rPr>
        <w:t>y</w:t>
      </w:r>
      <w:r w:rsidRPr="00A76B2D">
        <w:rPr>
          <w:rStyle w:val="FontStyle144"/>
          <w:rFonts w:ascii="Times New Roman" w:hAnsi="Times New Roman" w:cs="Times New Roman"/>
          <w:sz w:val="24"/>
          <w:szCs w:val="24"/>
          <w:lang w:eastAsia="en-US"/>
        </w:rPr>
        <w:t xml:space="preserve"> соответственно.</w:t>
      </w:r>
      <w:r w:rsidR="00407DEA" w:rsidRPr="00407DEA">
        <w:rPr>
          <w:rStyle w:val="FontStyle144"/>
          <w:rFonts w:ascii="Times New Roman" w:hAnsi="Times New Roman" w:cs="Times New Roman"/>
          <w:sz w:val="24"/>
          <w:szCs w:val="24"/>
          <w:lang w:eastAsia="en-US"/>
        </w:rPr>
        <w:t xml:space="preserve"> </w:t>
      </w:r>
    </w:p>
    <w:p w14:paraId="6C360D8F" w14:textId="190702A1" w:rsidR="005472B5" w:rsidRPr="00A76B2D" w:rsidRDefault="005472B5"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Каждый индекс, </w:t>
      </w:r>
      <w:r w:rsidRPr="00A76B2D">
        <w:rPr>
          <w:rStyle w:val="FontStyle144"/>
          <w:rFonts w:ascii="Times New Roman" w:hAnsi="Times New Roman" w:cs="Times New Roman"/>
          <w:i/>
          <w:sz w:val="24"/>
          <w:szCs w:val="24"/>
          <w:lang w:eastAsia="en-US"/>
        </w:rPr>
        <w:t>k</w:t>
      </w:r>
      <w:r w:rsidRPr="00A76B2D">
        <w:rPr>
          <w:rStyle w:val="FontStyle144"/>
          <w:rFonts w:ascii="Times New Roman" w:hAnsi="Times New Roman" w:cs="Times New Roman"/>
          <w:sz w:val="24"/>
          <w:szCs w:val="24"/>
          <w:lang w:eastAsia="en-US"/>
        </w:rPr>
        <w:t xml:space="preserve"> и </w:t>
      </w:r>
      <w:r w:rsidRPr="00A76B2D">
        <w:rPr>
          <w:rStyle w:val="FontStyle144"/>
          <w:rFonts w:ascii="Times New Roman" w:hAnsi="Times New Roman" w:cs="Times New Roman"/>
          <w:i/>
          <w:sz w:val="24"/>
          <w:szCs w:val="24"/>
          <w:lang w:eastAsia="en-US"/>
        </w:rPr>
        <w:t>l</w:t>
      </w:r>
      <w:r w:rsidRPr="00A76B2D">
        <w:rPr>
          <w:rStyle w:val="FontStyle144"/>
          <w:rFonts w:ascii="Times New Roman" w:hAnsi="Times New Roman" w:cs="Times New Roman"/>
          <w:sz w:val="24"/>
          <w:szCs w:val="24"/>
          <w:lang w:eastAsia="en-US"/>
        </w:rPr>
        <w:t xml:space="preserve">, должен быть записан в переменном количестве битов в соответствии со значением </w:t>
      </w:r>
      <w:r w:rsidRPr="00A76B2D">
        <w:rPr>
          <w:rStyle w:val="FontStyle144"/>
          <w:rFonts w:ascii="Times New Roman" w:hAnsi="Times New Roman" w:cs="Times New Roman"/>
          <w:i/>
          <w:sz w:val="24"/>
          <w:szCs w:val="24"/>
          <w:lang w:eastAsia="en-US"/>
        </w:rPr>
        <w:t>S</w:t>
      </w:r>
      <w:r w:rsidRPr="00A76B2D">
        <w:rPr>
          <w:rStyle w:val="FontStyle144"/>
          <w:rFonts w:ascii="Times New Roman" w:hAnsi="Times New Roman" w:cs="Times New Roman"/>
          <w:sz w:val="24"/>
          <w:szCs w:val="24"/>
          <w:lang w:eastAsia="en-US"/>
        </w:rPr>
        <w:t xml:space="preserve"> и </w:t>
      </w:r>
      <w:r w:rsidRPr="00A76B2D">
        <w:rPr>
          <w:rStyle w:val="FontStyle144"/>
          <w:rFonts w:ascii="Times New Roman" w:hAnsi="Times New Roman" w:cs="Times New Roman"/>
          <w:i/>
          <w:sz w:val="24"/>
          <w:szCs w:val="24"/>
          <w:lang w:eastAsia="en-US"/>
        </w:rPr>
        <w:t>T</w:t>
      </w:r>
      <w:r w:rsidRPr="00A76B2D">
        <w:rPr>
          <w:rStyle w:val="FontStyle144"/>
          <w:rFonts w:ascii="Times New Roman" w:hAnsi="Times New Roman" w:cs="Times New Roman"/>
          <w:sz w:val="24"/>
          <w:szCs w:val="24"/>
          <w:lang w:eastAsia="en-US"/>
        </w:rPr>
        <w:t xml:space="preserve"> соответственно, где </w:t>
      </w:r>
      <w:r w:rsidRPr="00A76B2D">
        <w:rPr>
          <w:rStyle w:val="FontStyle144"/>
          <w:rFonts w:ascii="Times New Roman" w:hAnsi="Times New Roman" w:cs="Times New Roman"/>
          <w:i/>
          <w:sz w:val="24"/>
          <w:szCs w:val="24"/>
          <w:lang w:eastAsia="en-US"/>
        </w:rPr>
        <w:t>k</w:t>
      </w:r>
      <w:r w:rsidR="001630E1" w:rsidRPr="00A76B2D">
        <w:rPr>
          <w:rStyle w:val="FontStyle144"/>
          <w:rFonts w:ascii="Times New Roman" w:hAnsi="Times New Roman" w:cs="Times New Roman"/>
          <w:sz w:val="24"/>
          <w:szCs w:val="24"/>
          <w:lang w:eastAsia="en-US"/>
        </w:rPr>
        <w:t xml:space="preserve"> требует кодирования в |</w:t>
      </w:r>
      <w:r w:rsidRPr="00A76B2D">
        <w:rPr>
          <w:rStyle w:val="FontStyle144"/>
          <w:rFonts w:ascii="Times New Roman" w:hAnsi="Times New Roman" w:cs="Times New Roman"/>
          <w:sz w:val="24"/>
          <w:szCs w:val="24"/>
          <w:lang w:eastAsia="en-US"/>
        </w:rPr>
        <w:t>log</w:t>
      </w:r>
      <w:r w:rsidRPr="00A76B2D">
        <w:rPr>
          <w:rStyle w:val="FontStyle144"/>
          <w:rFonts w:ascii="Times New Roman" w:hAnsi="Times New Roman" w:cs="Times New Roman"/>
          <w:sz w:val="24"/>
          <w:szCs w:val="24"/>
          <w:vertAlign w:val="subscript"/>
          <w:lang w:eastAsia="en-US"/>
        </w:rPr>
        <w:t>2</w:t>
      </w:r>
      <w:r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i/>
          <w:sz w:val="24"/>
          <w:szCs w:val="24"/>
          <w:lang w:eastAsia="en-US"/>
        </w:rPr>
        <w:t>S</w:t>
      </w:r>
      <w:r w:rsidRPr="00A76B2D">
        <w:rPr>
          <w:rStyle w:val="FontStyle144"/>
          <w:rFonts w:ascii="Times New Roman" w:hAnsi="Times New Roman" w:cs="Times New Roman"/>
          <w:sz w:val="24"/>
          <w:szCs w:val="24"/>
          <w:lang w:eastAsia="en-US"/>
        </w:rPr>
        <w:t>] битах, а l требует кодирования в |log</w:t>
      </w:r>
      <w:r w:rsidRPr="00A76B2D">
        <w:rPr>
          <w:rStyle w:val="FontStyle144"/>
          <w:rFonts w:ascii="Times New Roman" w:hAnsi="Times New Roman" w:cs="Times New Roman"/>
          <w:sz w:val="24"/>
          <w:szCs w:val="24"/>
          <w:vertAlign w:val="subscript"/>
          <w:lang w:eastAsia="en-US"/>
        </w:rPr>
        <w:t>2</w:t>
      </w:r>
      <w:r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i/>
          <w:sz w:val="24"/>
          <w:szCs w:val="24"/>
          <w:lang w:eastAsia="en-US"/>
        </w:rPr>
        <w:t>T</w:t>
      </w:r>
      <w:r w:rsidRPr="00A76B2D">
        <w:rPr>
          <w:rStyle w:val="FontStyle144"/>
          <w:rFonts w:ascii="Times New Roman" w:hAnsi="Times New Roman" w:cs="Times New Roman"/>
          <w:sz w:val="24"/>
          <w:szCs w:val="24"/>
          <w:lang w:eastAsia="en-US"/>
        </w:rPr>
        <w:t>] битах. Количество битов, необходимых для хранения a и 8, будет изменяться в зависимости от глубины цвета, указанной для этих параметров.</w:t>
      </w:r>
    </w:p>
    <w:p w14:paraId="70B30941" w14:textId="7B5263B1" w:rsidR="005472B5" w:rsidRPr="00A76B2D" w:rsidRDefault="0052693E" w:rsidP="00173EE8">
      <w:pPr>
        <w:pStyle w:val="Style28"/>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в)</w:t>
      </w:r>
      <w:r w:rsidR="00407DEA" w:rsidRPr="00A76B2D">
        <w:rPr>
          <w:rStyle w:val="FontStyle144"/>
          <w:rFonts w:ascii="Times New Roman" w:hAnsi="Times New Roman" w:cs="Times New Roman"/>
          <w:sz w:val="24"/>
          <w:szCs w:val="24"/>
          <w:lang w:eastAsia="en-US"/>
        </w:rPr>
        <w:t xml:space="preserve"> </w:t>
      </w:r>
      <w:r w:rsidR="005472B5" w:rsidRPr="00A76B2D">
        <w:rPr>
          <w:rStyle w:val="FontStyle144"/>
          <w:rFonts w:ascii="Times New Roman" w:hAnsi="Times New Roman" w:cs="Times New Roman"/>
          <w:sz w:val="24"/>
          <w:szCs w:val="24"/>
          <w:lang w:eastAsia="en-US"/>
        </w:rPr>
        <w:t>2: и количество спектральных составляющих, которые должны быть сохранены на поле ячейки, имеет значение:</w:t>
      </w:r>
    </w:p>
    <w:p w14:paraId="7E35B803" w14:textId="597FD71C" w:rsidR="005472B5" w:rsidRPr="00A76B2D" w:rsidRDefault="0052693E" w:rsidP="00173EE8">
      <w:pPr>
        <w:pStyle w:val="Style28"/>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  </w:t>
      </w:r>
      <w:r w:rsidR="00407DEA" w:rsidRPr="00A76B2D">
        <w:rPr>
          <w:rStyle w:val="FontStyle144"/>
          <w:rFonts w:ascii="Times New Roman" w:hAnsi="Times New Roman" w:cs="Times New Roman"/>
          <w:sz w:val="24"/>
          <w:szCs w:val="24"/>
          <w:lang w:eastAsia="en-US"/>
        </w:rPr>
        <w:t xml:space="preserve">— </w:t>
      </w:r>
      <w:r w:rsidR="005472B5" w:rsidRPr="00A76B2D">
        <w:rPr>
          <w:rStyle w:val="FontStyle144"/>
          <w:rFonts w:ascii="Times New Roman" w:hAnsi="Times New Roman" w:cs="Times New Roman"/>
          <w:sz w:val="24"/>
          <w:szCs w:val="24"/>
          <w:lang w:eastAsia="en-US"/>
        </w:rPr>
        <w:t xml:space="preserve">0: должен быть записан номер индекса </w:t>
      </w:r>
      <w:r w:rsidR="005472B5" w:rsidRPr="00A76B2D">
        <w:rPr>
          <w:rStyle w:val="FontStyle144"/>
          <w:rFonts w:ascii="Times New Roman" w:hAnsi="Times New Roman" w:cs="Times New Roman"/>
          <w:i/>
          <w:sz w:val="24"/>
          <w:szCs w:val="24"/>
          <w:lang w:eastAsia="en-US"/>
        </w:rPr>
        <w:t>r</w:t>
      </w:r>
      <w:r w:rsidR="005472B5" w:rsidRPr="00A76B2D">
        <w:rPr>
          <w:rStyle w:val="FontStyle144"/>
          <w:rFonts w:ascii="Times New Roman" w:hAnsi="Times New Roman" w:cs="Times New Roman"/>
          <w:sz w:val="24"/>
          <w:szCs w:val="24"/>
          <w:lang w:eastAsia="en-US"/>
        </w:rPr>
        <w:t>, который представляет собой угол отсчета 6, соответствующий максимальной энергии. При чтении этого поля к углу необходимо добавить 90 градусов, если требуется греб</w:t>
      </w:r>
      <w:r w:rsidR="00DF16E3" w:rsidRPr="00A76B2D">
        <w:rPr>
          <w:rStyle w:val="FontStyle144"/>
          <w:rFonts w:ascii="Times New Roman" w:hAnsi="Times New Roman" w:cs="Times New Roman"/>
          <w:sz w:val="24"/>
          <w:szCs w:val="24"/>
          <w:lang w:eastAsia="en-US"/>
        </w:rPr>
        <w:t>невый поток</w:t>
      </w:r>
      <w:r w:rsidR="005472B5" w:rsidRPr="00A76B2D">
        <w:rPr>
          <w:rStyle w:val="FontStyle144"/>
          <w:rFonts w:ascii="Times New Roman" w:hAnsi="Times New Roman" w:cs="Times New Roman"/>
          <w:sz w:val="24"/>
          <w:szCs w:val="24"/>
          <w:lang w:eastAsia="en-US"/>
        </w:rPr>
        <w:t xml:space="preserve">, а не </w:t>
      </w:r>
      <w:r w:rsidR="00DF16E3" w:rsidRPr="00A76B2D">
        <w:rPr>
          <w:rStyle w:val="FontStyle144"/>
          <w:rFonts w:ascii="Times New Roman" w:hAnsi="Times New Roman" w:cs="Times New Roman"/>
          <w:sz w:val="24"/>
          <w:szCs w:val="24"/>
          <w:lang w:eastAsia="en-US"/>
        </w:rPr>
        <w:t>направление</w:t>
      </w:r>
      <w:r w:rsidR="005472B5" w:rsidRPr="00A76B2D">
        <w:rPr>
          <w:rStyle w:val="FontStyle144"/>
          <w:rFonts w:ascii="Times New Roman" w:hAnsi="Times New Roman" w:cs="Times New Roman"/>
          <w:sz w:val="24"/>
          <w:szCs w:val="24"/>
          <w:lang w:eastAsia="en-US"/>
        </w:rPr>
        <w:t xml:space="preserve"> фильтра. </w:t>
      </w:r>
      <w:r w:rsidR="00DF16E3" w:rsidRPr="00A76B2D">
        <w:rPr>
          <w:rStyle w:val="FontStyle144"/>
          <w:rFonts w:ascii="Times New Roman" w:hAnsi="Times New Roman" w:cs="Times New Roman"/>
          <w:sz w:val="24"/>
          <w:szCs w:val="24"/>
          <w:lang w:eastAsia="en-US"/>
        </w:rPr>
        <w:t>Г</w:t>
      </w:r>
      <w:r w:rsidR="005472B5" w:rsidRPr="00A76B2D">
        <w:rPr>
          <w:rStyle w:val="FontStyle144"/>
          <w:rFonts w:ascii="Times New Roman" w:hAnsi="Times New Roman" w:cs="Times New Roman"/>
          <w:sz w:val="24"/>
          <w:szCs w:val="24"/>
          <w:lang w:eastAsia="en-US"/>
        </w:rPr>
        <w:t>лубина</w:t>
      </w:r>
      <w:r w:rsidR="00DF16E3" w:rsidRPr="00A76B2D">
        <w:rPr>
          <w:rStyle w:val="FontStyle144"/>
          <w:rFonts w:ascii="Times New Roman" w:hAnsi="Times New Roman" w:cs="Times New Roman"/>
          <w:sz w:val="24"/>
          <w:szCs w:val="24"/>
          <w:lang w:eastAsia="en-US"/>
        </w:rPr>
        <w:t xml:space="preserve"> цвета</w:t>
      </w:r>
      <w:r w:rsidR="005472B5" w:rsidRPr="00A76B2D">
        <w:rPr>
          <w:rStyle w:val="FontStyle144"/>
          <w:rFonts w:ascii="Times New Roman" w:hAnsi="Times New Roman" w:cs="Times New Roman"/>
          <w:sz w:val="24"/>
          <w:szCs w:val="24"/>
          <w:lang w:eastAsia="en-US"/>
        </w:rPr>
        <w:t xml:space="preserve">, необходимая для хранения этого номера индекса, полностью определяется значением в поле количества </w:t>
      </w:r>
      <w:r w:rsidR="00DF16E3" w:rsidRPr="00A76B2D">
        <w:rPr>
          <w:rStyle w:val="FontStyle144"/>
          <w:rFonts w:ascii="Times New Roman" w:hAnsi="Times New Roman" w:cs="Times New Roman"/>
          <w:sz w:val="24"/>
          <w:szCs w:val="24"/>
          <w:lang w:eastAsia="en-US"/>
        </w:rPr>
        <w:t>направлений</w:t>
      </w:r>
      <w:r w:rsidR="005472B5" w:rsidRPr="00A76B2D">
        <w:rPr>
          <w:rStyle w:val="FontStyle144"/>
          <w:rFonts w:ascii="Times New Roman" w:hAnsi="Times New Roman" w:cs="Times New Roman"/>
          <w:sz w:val="24"/>
          <w:szCs w:val="24"/>
          <w:lang w:eastAsia="en-US"/>
        </w:rPr>
        <w:t xml:space="preserve">. </w:t>
      </w:r>
      <w:r w:rsidR="00DF16E3" w:rsidRPr="00A76B2D">
        <w:rPr>
          <w:rStyle w:val="FontStyle144"/>
          <w:rFonts w:ascii="Times New Roman" w:hAnsi="Times New Roman" w:cs="Times New Roman"/>
          <w:sz w:val="24"/>
          <w:szCs w:val="24"/>
          <w:lang w:eastAsia="en-US"/>
        </w:rPr>
        <w:t>Э</w:t>
      </w:r>
      <w:r w:rsidR="005472B5" w:rsidRPr="00A76B2D">
        <w:rPr>
          <w:rStyle w:val="FontStyle144"/>
          <w:rFonts w:ascii="Times New Roman" w:hAnsi="Times New Roman" w:cs="Times New Roman"/>
          <w:sz w:val="24"/>
          <w:szCs w:val="24"/>
          <w:lang w:eastAsia="en-US"/>
        </w:rPr>
        <w:t xml:space="preserve">то значения </w:t>
      </w:r>
      <w:r w:rsidR="00DF16E3" w:rsidRPr="00A76B2D">
        <w:rPr>
          <w:rStyle w:val="FontStyle144"/>
          <w:rFonts w:ascii="Times New Roman" w:hAnsi="Times New Roman" w:cs="Times New Roman"/>
          <w:sz w:val="24"/>
          <w:szCs w:val="24"/>
          <w:lang w:eastAsia="en-US"/>
        </w:rPr>
        <w:t xml:space="preserve">отмечают </w:t>
      </w:r>
      <w:r w:rsidR="005472B5" w:rsidRPr="00A76B2D">
        <w:rPr>
          <w:rStyle w:val="FontStyle144"/>
          <w:rFonts w:ascii="Times New Roman" w:hAnsi="Times New Roman" w:cs="Times New Roman"/>
          <w:sz w:val="24"/>
          <w:szCs w:val="24"/>
          <w:lang w:eastAsia="en-US"/>
        </w:rPr>
        <w:t xml:space="preserve">как </w:t>
      </w:r>
      <w:r w:rsidR="005472B5" w:rsidRPr="00A76B2D">
        <w:rPr>
          <w:rStyle w:val="FontStyle144"/>
          <w:rFonts w:ascii="Times New Roman" w:hAnsi="Times New Roman" w:cs="Times New Roman"/>
          <w:i/>
          <w:sz w:val="24"/>
          <w:szCs w:val="24"/>
          <w:lang w:eastAsia="en-US"/>
        </w:rPr>
        <w:t>M</w:t>
      </w:r>
      <w:r w:rsidR="005472B5" w:rsidRPr="00A76B2D">
        <w:rPr>
          <w:rStyle w:val="FontStyle144"/>
          <w:rFonts w:ascii="Times New Roman" w:hAnsi="Times New Roman" w:cs="Times New Roman"/>
          <w:sz w:val="24"/>
          <w:szCs w:val="24"/>
          <w:lang w:eastAsia="en-US"/>
        </w:rPr>
        <w:t>. Тогда глубина</w:t>
      </w:r>
      <w:r w:rsidR="00DF16E3" w:rsidRPr="00A76B2D">
        <w:rPr>
          <w:rStyle w:val="FontStyle144"/>
          <w:rFonts w:ascii="Times New Roman" w:hAnsi="Times New Roman" w:cs="Times New Roman"/>
          <w:sz w:val="24"/>
          <w:szCs w:val="24"/>
          <w:lang w:eastAsia="en-US"/>
        </w:rPr>
        <w:t xml:space="preserve"> цвета</w:t>
      </w:r>
      <w:r w:rsidR="005472B5" w:rsidRPr="00A76B2D">
        <w:rPr>
          <w:rStyle w:val="FontStyle144"/>
          <w:rFonts w:ascii="Times New Roman" w:hAnsi="Times New Roman" w:cs="Times New Roman"/>
          <w:sz w:val="24"/>
          <w:szCs w:val="24"/>
          <w:lang w:eastAsia="en-US"/>
        </w:rPr>
        <w:t xml:space="preserve">, необходимая для хранения этого индекса, равна: </w:t>
      </w:r>
      <w:r w:rsidR="005472B5" w:rsidRPr="00A76B2D">
        <w:rPr>
          <w:rStyle w:val="FontStyle144"/>
          <w:rFonts w:ascii="Times New Roman" w:hAnsi="Times New Roman" w:cs="Times New Roman"/>
          <w:i/>
          <w:sz w:val="24"/>
          <w:szCs w:val="24"/>
          <w:lang w:eastAsia="en-US"/>
        </w:rPr>
        <w:t>m</w:t>
      </w:r>
      <w:r w:rsidR="005472B5" w:rsidRPr="00A76B2D">
        <w:rPr>
          <w:rStyle w:val="FontStyle144"/>
          <w:rFonts w:ascii="Times New Roman" w:hAnsi="Times New Roman" w:cs="Times New Roman"/>
          <w:sz w:val="24"/>
          <w:szCs w:val="24"/>
          <w:lang w:eastAsia="en-US"/>
        </w:rPr>
        <w:t xml:space="preserve"> = [log</w:t>
      </w:r>
      <w:r w:rsidR="005472B5" w:rsidRPr="00A76B2D">
        <w:rPr>
          <w:rStyle w:val="FontStyle144"/>
          <w:rFonts w:ascii="Times New Roman" w:hAnsi="Times New Roman" w:cs="Times New Roman"/>
          <w:sz w:val="24"/>
          <w:szCs w:val="24"/>
          <w:vertAlign w:val="subscript"/>
          <w:lang w:eastAsia="en-US"/>
        </w:rPr>
        <w:t>2</w:t>
      </w:r>
      <w:r w:rsidR="005472B5" w:rsidRPr="00A76B2D">
        <w:rPr>
          <w:rStyle w:val="FontStyle144"/>
          <w:rFonts w:ascii="Times New Roman" w:hAnsi="Times New Roman" w:cs="Times New Roman"/>
          <w:sz w:val="24"/>
          <w:szCs w:val="24"/>
          <w:lang w:eastAsia="en-US"/>
        </w:rPr>
        <w:t xml:space="preserve"> </w:t>
      </w:r>
      <w:proofErr w:type="gramStart"/>
      <w:r w:rsidR="005472B5" w:rsidRPr="00A76B2D">
        <w:rPr>
          <w:rStyle w:val="FontStyle144"/>
          <w:rFonts w:ascii="Times New Roman" w:hAnsi="Times New Roman" w:cs="Times New Roman"/>
          <w:i/>
          <w:sz w:val="24"/>
          <w:szCs w:val="24"/>
          <w:lang w:eastAsia="en-US"/>
        </w:rPr>
        <w:t>M</w:t>
      </w:r>
      <w:r w:rsidR="005472B5" w:rsidRPr="00A76B2D">
        <w:rPr>
          <w:rStyle w:val="FontStyle144"/>
          <w:rFonts w:ascii="Times New Roman" w:hAnsi="Times New Roman" w:cs="Times New Roman"/>
          <w:sz w:val="24"/>
          <w:szCs w:val="24"/>
          <w:lang w:eastAsia="en-US"/>
        </w:rPr>
        <w:t xml:space="preserve"> ]</w:t>
      </w:r>
      <w:proofErr w:type="gramEnd"/>
      <w:r w:rsidR="005472B5" w:rsidRPr="00A76B2D">
        <w:rPr>
          <w:rStyle w:val="FontStyle144"/>
          <w:rFonts w:ascii="Times New Roman" w:hAnsi="Times New Roman" w:cs="Times New Roman"/>
          <w:sz w:val="24"/>
          <w:szCs w:val="24"/>
          <w:lang w:eastAsia="en-US"/>
        </w:rPr>
        <w:t>.</w:t>
      </w:r>
    </w:p>
    <w:p w14:paraId="069557E4" w14:textId="186C3660" w:rsidR="0052693E" w:rsidRDefault="0052693E">
      <w:pPr>
        <w:widowControl/>
        <w:autoSpaceDE/>
        <w:autoSpaceDN/>
        <w:adjustRightInd/>
        <w:spacing w:after="200" w:line="276" w:lineRule="auto"/>
        <w:rPr>
          <w:rStyle w:val="FontStyle139"/>
          <w:rFonts w:ascii="Times New Roman" w:hAnsi="Times New Roman" w:cs="Times New Roman"/>
          <w:sz w:val="24"/>
          <w:szCs w:val="24"/>
          <w:lang w:eastAsia="en-US"/>
        </w:rPr>
      </w:pPr>
      <w:r>
        <w:rPr>
          <w:rStyle w:val="FontStyle139"/>
          <w:rFonts w:ascii="Times New Roman" w:hAnsi="Times New Roman" w:cs="Times New Roman"/>
          <w:sz w:val="24"/>
          <w:szCs w:val="24"/>
          <w:lang w:eastAsia="en-US"/>
        </w:rPr>
        <w:br w:type="page"/>
      </w:r>
    </w:p>
    <w:p w14:paraId="2A59758F" w14:textId="2AFCE4B8" w:rsidR="008601BE" w:rsidRPr="00A76B2D" w:rsidRDefault="00DF16E3" w:rsidP="00173EE8">
      <w:pPr>
        <w:pStyle w:val="Style19"/>
        <w:widowControl/>
        <w:ind w:firstLine="720"/>
        <w:jc w:val="center"/>
        <w:rPr>
          <w:rStyle w:val="FontStyle139"/>
          <w:rFonts w:ascii="Times New Roman" w:hAnsi="Times New Roman" w:cs="Times New Roman"/>
          <w:sz w:val="24"/>
          <w:szCs w:val="24"/>
          <w:lang w:val="en-US" w:eastAsia="en-US"/>
        </w:rPr>
      </w:pPr>
      <w:r w:rsidRPr="00A76B2D">
        <w:rPr>
          <w:rStyle w:val="FontStyle139"/>
          <w:rFonts w:ascii="Times New Roman" w:hAnsi="Times New Roman" w:cs="Times New Roman"/>
          <w:sz w:val="24"/>
          <w:szCs w:val="24"/>
          <w:lang w:eastAsia="en-US"/>
        </w:rPr>
        <w:lastRenderedPageBreak/>
        <w:t>Таблица</w:t>
      </w:r>
      <w:r w:rsidR="008601BE" w:rsidRPr="00A76B2D">
        <w:rPr>
          <w:rStyle w:val="FontStyle139"/>
          <w:rFonts w:ascii="Times New Roman" w:hAnsi="Times New Roman" w:cs="Times New Roman"/>
          <w:sz w:val="24"/>
          <w:szCs w:val="24"/>
          <w:lang w:eastAsia="en-US"/>
        </w:rPr>
        <w:t xml:space="preserve"> 12 — </w:t>
      </w:r>
      <w:r w:rsidRPr="00A76B2D">
        <w:rPr>
          <w:rStyle w:val="FontStyle139"/>
          <w:rFonts w:ascii="Times New Roman" w:hAnsi="Times New Roman" w:cs="Times New Roman"/>
          <w:sz w:val="24"/>
          <w:szCs w:val="24"/>
          <w:lang w:eastAsia="en-US"/>
        </w:rPr>
        <w:t>Угол Габора</w:t>
      </w:r>
    </w:p>
    <w:p w14:paraId="50AAC8F3" w14:textId="10FF8578" w:rsidR="001630E1" w:rsidRPr="00A76B2D" w:rsidRDefault="001630E1" w:rsidP="00173EE8">
      <w:pPr>
        <w:pStyle w:val="Style19"/>
        <w:widowControl/>
        <w:ind w:firstLine="720"/>
        <w:jc w:val="center"/>
        <w:rPr>
          <w:rStyle w:val="FontStyle139"/>
          <w:rFonts w:ascii="Times New Roman" w:hAnsi="Times New Roman" w:cs="Times New Roman"/>
          <w:sz w:val="24"/>
          <w:szCs w:val="24"/>
          <w:lang w:val="en-US" w:eastAsia="en-US"/>
        </w:rPr>
      </w:pPr>
      <w:r w:rsidRPr="00A76B2D">
        <w:rPr>
          <w:rFonts w:ascii="Times New Roman" w:hAnsi="Times New Roman" w:cs="Times New Roman"/>
          <w:b/>
          <w:bCs/>
          <w:noProof/>
          <w:color w:val="000000"/>
        </w:rPr>
        <w:drawing>
          <wp:inline distT="0" distB="0" distL="0" distR="0" wp14:anchorId="3F516706" wp14:editId="23806DC3">
            <wp:extent cx="3778885" cy="282194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778885" cy="2821940"/>
                    </a:xfrm>
                    <a:prstGeom prst="rect">
                      <a:avLst/>
                    </a:prstGeom>
                    <a:noFill/>
                    <a:ln>
                      <a:noFill/>
                    </a:ln>
                  </pic:spPr>
                </pic:pic>
              </a:graphicData>
            </a:graphic>
          </wp:inline>
        </w:drawing>
      </w:r>
    </w:p>
    <w:p w14:paraId="1FC2CAFB" w14:textId="3E59903A" w:rsidR="008965F2" w:rsidRPr="00A76B2D" w:rsidRDefault="0052693E"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  </w:t>
      </w:r>
      <w:r w:rsidR="008965F2" w:rsidRPr="00A76B2D">
        <w:rPr>
          <w:rStyle w:val="FontStyle144"/>
          <w:rFonts w:ascii="Times New Roman" w:hAnsi="Times New Roman" w:cs="Times New Roman"/>
          <w:sz w:val="24"/>
          <w:szCs w:val="24"/>
          <w:lang w:eastAsia="en-US"/>
        </w:rPr>
        <w:t>— 1: должны быть записаны все модули Габора для всех указанных частот и направлений. См. таблицу 13 ниже с указанием порядка данных.</w:t>
      </w:r>
    </w:p>
    <w:p w14:paraId="0EF1CA7E" w14:textId="270FDA9B" w:rsidR="008965F2" w:rsidRPr="00A76B2D" w:rsidRDefault="0052693E" w:rsidP="00173EE8">
      <w:pPr>
        <w:pStyle w:val="Style37"/>
        <w:widowControl/>
        <w:ind w:firstLine="720"/>
        <w:jc w:val="both"/>
        <w:rPr>
          <w:rStyle w:val="FontStyle144"/>
          <w:rFonts w:ascii="Times New Roman" w:hAnsi="Times New Roman" w:cs="Times New Roman"/>
          <w:sz w:val="24"/>
          <w:szCs w:val="24"/>
          <w:lang w:eastAsia="en-US"/>
        </w:rPr>
      </w:pPr>
      <w:r>
        <w:rPr>
          <w:rStyle w:val="FontStyle144"/>
          <w:rFonts w:ascii="Times New Roman" w:hAnsi="Times New Roman" w:cs="Times New Roman"/>
          <w:sz w:val="24"/>
          <w:szCs w:val="24"/>
          <w:lang w:eastAsia="en-US"/>
        </w:rPr>
        <w:t xml:space="preserve">  </w:t>
      </w:r>
      <w:r w:rsidR="008965F2" w:rsidRPr="00A76B2D">
        <w:rPr>
          <w:rStyle w:val="FontStyle144"/>
          <w:rFonts w:ascii="Times New Roman" w:hAnsi="Times New Roman" w:cs="Times New Roman"/>
          <w:sz w:val="24"/>
          <w:szCs w:val="24"/>
          <w:lang w:eastAsia="en-US"/>
        </w:rPr>
        <w:t xml:space="preserve">— 2: должны быть записаны все модули Габора, </w:t>
      </w:r>
      <w:r w:rsidR="001630E1" w:rsidRPr="00A76B2D">
        <w:rPr>
          <w:rStyle w:val="FontStyle144"/>
          <w:rFonts w:ascii="Times New Roman" w:hAnsi="Times New Roman" w:cs="Times New Roman"/>
          <w:i/>
          <w:sz w:val="24"/>
          <w:szCs w:val="24"/>
          <w:lang w:eastAsia="en-US"/>
        </w:rPr>
        <w:t>α</w:t>
      </w:r>
      <w:r w:rsidR="008965F2" w:rsidRPr="00A76B2D">
        <w:rPr>
          <w:rStyle w:val="FontStyle144"/>
          <w:rFonts w:ascii="Times New Roman" w:hAnsi="Times New Roman" w:cs="Times New Roman"/>
          <w:sz w:val="24"/>
          <w:szCs w:val="24"/>
          <w:lang w:eastAsia="en-US"/>
        </w:rPr>
        <w:t xml:space="preserve">, и фаза, </w:t>
      </w:r>
      <w:r w:rsidR="001630E1" w:rsidRPr="00A76B2D">
        <w:rPr>
          <w:rStyle w:val="FontStyle144"/>
          <w:rFonts w:ascii="Times New Roman" w:hAnsi="Times New Roman" w:cs="Times New Roman"/>
          <w:i/>
          <w:sz w:val="24"/>
          <w:szCs w:val="24"/>
          <w:lang w:eastAsia="en-US"/>
        </w:rPr>
        <w:t>δ</w:t>
      </w:r>
      <w:r w:rsidR="008965F2" w:rsidRPr="00A76B2D">
        <w:rPr>
          <w:rStyle w:val="FontStyle144"/>
          <w:rFonts w:ascii="Times New Roman" w:hAnsi="Times New Roman" w:cs="Times New Roman"/>
          <w:sz w:val="24"/>
          <w:szCs w:val="24"/>
          <w:lang w:eastAsia="en-US"/>
        </w:rPr>
        <w:t>, для всех указанных частот и направлений. См. таблицу 13 ниже с указанием порядка данных.</w:t>
      </w:r>
    </w:p>
    <w:p w14:paraId="1F61AF0E" w14:textId="15EAD6FD" w:rsidR="008965F2" w:rsidRPr="00A76B2D" w:rsidRDefault="008965F2" w:rsidP="00173EE8">
      <w:pPr>
        <w:pStyle w:val="Style37"/>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К ячейке может быть применено несколько фильтров Габора согласно определениям в разделах 8.1.16 и 8.1.18, количество частот и количество направлений соответственно. Если имеется несколько фильтров Габора, информация в поле спектральных данных изображения отпечатка пальца будет содержать всю информацию для первой ячейки, за которой следует вся информация для следующей ячейки согласно описанию в таблице 13 ниже.</w:t>
      </w:r>
    </w:p>
    <w:p w14:paraId="5BBB44D2" w14:textId="77777777" w:rsidR="003D76D3" w:rsidRPr="00A76B2D" w:rsidRDefault="003D76D3" w:rsidP="00173EE8">
      <w:pPr>
        <w:pStyle w:val="Style28"/>
        <w:widowControl/>
        <w:ind w:firstLine="720"/>
        <w:jc w:val="both"/>
        <w:rPr>
          <w:rStyle w:val="FontStyle144"/>
          <w:rFonts w:ascii="Times New Roman" w:hAnsi="Times New Roman" w:cs="Times New Roman"/>
          <w:sz w:val="24"/>
          <w:szCs w:val="24"/>
          <w:lang w:eastAsia="en-US"/>
        </w:rPr>
      </w:pPr>
    </w:p>
    <w:p w14:paraId="3A4C2629" w14:textId="6C40E48E" w:rsidR="008601BE" w:rsidRPr="00A76B2D" w:rsidRDefault="008965F2" w:rsidP="00173EE8">
      <w:pPr>
        <w:pStyle w:val="Style19"/>
        <w:widowControl/>
        <w:ind w:firstLine="720"/>
        <w:jc w:val="center"/>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Талица</w:t>
      </w:r>
      <w:r w:rsidR="008601BE" w:rsidRPr="00A76B2D">
        <w:rPr>
          <w:rStyle w:val="FontStyle139"/>
          <w:rFonts w:ascii="Times New Roman" w:hAnsi="Times New Roman" w:cs="Times New Roman"/>
          <w:sz w:val="24"/>
          <w:szCs w:val="24"/>
          <w:lang w:eastAsia="en-US"/>
        </w:rPr>
        <w:t xml:space="preserve"> 13 — </w:t>
      </w:r>
      <w:r w:rsidRPr="00A76B2D">
        <w:rPr>
          <w:rStyle w:val="FontStyle139"/>
          <w:rFonts w:ascii="Times New Roman" w:hAnsi="Times New Roman" w:cs="Times New Roman"/>
          <w:sz w:val="24"/>
          <w:szCs w:val="24"/>
          <w:lang w:eastAsia="en-US"/>
        </w:rPr>
        <w:t>Упорядочение данных Габора</w:t>
      </w:r>
    </w:p>
    <w:tbl>
      <w:tblPr>
        <w:tblW w:w="9926" w:type="dxa"/>
        <w:tblInd w:w="40" w:type="dxa"/>
        <w:tblLayout w:type="fixed"/>
        <w:tblCellMar>
          <w:left w:w="40" w:type="dxa"/>
          <w:right w:w="40" w:type="dxa"/>
        </w:tblCellMar>
        <w:tblLook w:val="0000" w:firstRow="0" w:lastRow="0" w:firstColumn="0" w:lastColumn="0" w:noHBand="0" w:noVBand="0"/>
      </w:tblPr>
      <w:tblGrid>
        <w:gridCol w:w="1368"/>
        <w:gridCol w:w="1373"/>
        <w:gridCol w:w="355"/>
        <w:gridCol w:w="1526"/>
        <w:gridCol w:w="1373"/>
        <w:gridCol w:w="355"/>
        <w:gridCol w:w="1637"/>
        <w:gridCol w:w="1502"/>
        <w:gridCol w:w="437"/>
      </w:tblGrid>
      <w:tr w:rsidR="003D76D3" w:rsidRPr="00A76B2D" w14:paraId="272A28FA" w14:textId="77777777" w:rsidTr="001630E1">
        <w:trPr>
          <w:trHeight w:val="576"/>
        </w:trPr>
        <w:tc>
          <w:tcPr>
            <w:tcW w:w="1368" w:type="dxa"/>
            <w:tcBorders>
              <w:top w:val="single" w:sz="6" w:space="0" w:color="auto"/>
              <w:left w:val="single" w:sz="6" w:space="0" w:color="auto"/>
              <w:bottom w:val="nil"/>
              <w:right w:val="single" w:sz="6" w:space="0" w:color="auto"/>
            </w:tcBorders>
          </w:tcPr>
          <w:p w14:paraId="3ACE6CB8" w14:textId="3EEFDFCA" w:rsidR="003D76D3" w:rsidRPr="00A76B2D" w:rsidRDefault="001630E1" w:rsidP="00173EE8">
            <w:pPr>
              <w:pStyle w:val="Style5"/>
              <w:widowControl/>
              <w:ind w:firstLine="720"/>
              <w:jc w:val="center"/>
              <w:rPr>
                <w:rStyle w:val="FontStyle12"/>
                <w:rFonts w:ascii="Times New Roman" w:hAnsi="Times New Roman" w:cs="Times New Roman"/>
                <w:sz w:val="24"/>
                <w:szCs w:val="24"/>
                <w:lang w:eastAsia="en-US"/>
              </w:rPr>
            </w:pPr>
            <w:r w:rsidRPr="00A76B2D">
              <w:rPr>
                <w:rStyle w:val="FontStyle12"/>
                <w:rFonts w:ascii="Times New Roman" w:hAnsi="Times New Roman" w:cs="Times New Roman"/>
                <w:i/>
                <w:sz w:val="24"/>
                <w:szCs w:val="24"/>
                <w:lang w:val="en-US" w:eastAsia="en-US"/>
              </w:rPr>
              <w:t>n</w:t>
            </w:r>
            <w:r w:rsidR="003D76D3" w:rsidRPr="00A76B2D">
              <w:rPr>
                <w:rStyle w:val="FontStyle12"/>
                <w:rFonts w:ascii="Times New Roman" w:hAnsi="Times New Roman" w:cs="Times New Roman"/>
                <w:sz w:val="24"/>
                <w:szCs w:val="24"/>
                <w:lang w:eastAsia="en-US"/>
              </w:rPr>
              <w:t>-</w:t>
            </w:r>
            <w:r w:rsidR="008965F2" w:rsidRPr="00A76B2D">
              <w:rPr>
                <w:rStyle w:val="FontStyle12"/>
                <w:rFonts w:ascii="Times New Roman" w:hAnsi="Times New Roman" w:cs="Times New Roman"/>
                <w:sz w:val="24"/>
                <w:szCs w:val="24"/>
                <w:lang w:eastAsia="en-US"/>
              </w:rPr>
              <w:t>бит, полученных при применении</w:t>
            </w:r>
          </w:p>
        </w:tc>
        <w:tc>
          <w:tcPr>
            <w:tcW w:w="1373" w:type="dxa"/>
            <w:tcBorders>
              <w:top w:val="single" w:sz="6" w:space="0" w:color="auto"/>
              <w:left w:val="single" w:sz="6" w:space="0" w:color="auto"/>
              <w:bottom w:val="nil"/>
              <w:right w:val="single" w:sz="6" w:space="0" w:color="auto"/>
            </w:tcBorders>
          </w:tcPr>
          <w:p w14:paraId="1C2D90C8" w14:textId="409DF58C" w:rsidR="003D76D3" w:rsidRPr="00A76B2D" w:rsidRDefault="001630E1" w:rsidP="00173EE8">
            <w:pPr>
              <w:pStyle w:val="Style5"/>
              <w:widowControl/>
              <w:ind w:firstLine="720"/>
              <w:jc w:val="center"/>
              <w:rPr>
                <w:rStyle w:val="FontStyle12"/>
                <w:rFonts w:ascii="Times New Roman" w:hAnsi="Times New Roman" w:cs="Times New Roman"/>
                <w:sz w:val="24"/>
                <w:szCs w:val="24"/>
                <w:lang w:eastAsia="en-US"/>
              </w:rPr>
            </w:pPr>
            <w:r w:rsidRPr="00A76B2D">
              <w:rPr>
                <w:rStyle w:val="FontStyle12"/>
                <w:rFonts w:ascii="Times New Roman" w:hAnsi="Times New Roman" w:cs="Times New Roman"/>
                <w:i/>
                <w:sz w:val="24"/>
                <w:szCs w:val="24"/>
                <w:lang w:val="en-US" w:eastAsia="en-US"/>
              </w:rPr>
              <w:t>n</w:t>
            </w:r>
            <w:r w:rsidR="003D76D3" w:rsidRPr="00A76B2D">
              <w:rPr>
                <w:rStyle w:val="FontStyle12"/>
                <w:rFonts w:ascii="Times New Roman" w:hAnsi="Times New Roman" w:cs="Times New Roman"/>
                <w:sz w:val="24"/>
                <w:szCs w:val="24"/>
                <w:lang w:eastAsia="en-US"/>
              </w:rPr>
              <w:t>-</w:t>
            </w:r>
            <w:r w:rsidR="008965F2" w:rsidRPr="00A76B2D">
              <w:rPr>
                <w:rStyle w:val="FontStyle12"/>
                <w:rFonts w:ascii="Times New Roman" w:hAnsi="Times New Roman" w:cs="Times New Roman"/>
                <w:sz w:val="24"/>
                <w:szCs w:val="24"/>
                <w:lang w:eastAsia="en-US"/>
              </w:rPr>
              <w:t>бит, полученных при применении</w:t>
            </w:r>
          </w:p>
        </w:tc>
        <w:tc>
          <w:tcPr>
            <w:tcW w:w="355" w:type="dxa"/>
            <w:tcBorders>
              <w:top w:val="single" w:sz="6" w:space="0" w:color="auto"/>
              <w:left w:val="single" w:sz="6" w:space="0" w:color="auto"/>
              <w:bottom w:val="nil"/>
              <w:right w:val="single" w:sz="6" w:space="0" w:color="auto"/>
            </w:tcBorders>
          </w:tcPr>
          <w:p w14:paraId="1B181C81" w14:textId="77777777" w:rsidR="003D76D3" w:rsidRPr="00A76B2D" w:rsidRDefault="003D76D3" w:rsidP="00173EE8">
            <w:pPr>
              <w:pStyle w:val="Style1"/>
              <w:widowControl/>
              <w:ind w:firstLine="720"/>
              <w:jc w:val="center"/>
              <w:rPr>
                <w:rFonts w:ascii="Times New Roman" w:hAnsi="Times New Roman" w:cs="Times New Roman"/>
              </w:rPr>
            </w:pPr>
          </w:p>
        </w:tc>
        <w:tc>
          <w:tcPr>
            <w:tcW w:w="1526" w:type="dxa"/>
            <w:tcBorders>
              <w:top w:val="single" w:sz="6" w:space="0" w:color="auto"/>
              <w:left w:val="single" w:sz="6" w:space="0" w:color="auto"/>
              <w:bottom w:val="nil"/>
              <w:right w:val="single" w:sz="6" w:space="0" w:color="auto"/>
            </w:tcBorders>
          </w:tcPr>
          <w:p w14:paraId="070A3E29" w14:textId="76DDC89C" w:rsidR="003D76D3" w:rsidRPr="00A76B2D" w:rsidRDefault="001630E1" w:rsidP="00173EE8">
            <w:pPr>
              <w:pStyle w:val="Style5"/>
              <w:widowControl/>
              <w:ind w:firstLine="720"/>
              <w:jc w:val="center"/>
              <w:rPr>
                <w:rStyle w:val="FontStyle12"/>
                <w:rFonts w:ascii="Times New Roman" w:hAnsi="Times New Roman" w:cs="Times New Roman"/>
                <w:sz w:val="24"/>
                <w:szCs w:val="24"/>
                <w:lang w:eastAsia="en-US"/>
              </w:rPr>
            </w:pPr>
            <w:r w:rsidRPr="00A76B2D">
              <w:rPr>
                <w:rStyle w:val="FontStyle12"/>
                <w:rFonts w:ascii="Times New Roman" w:hAnsi="Times New Roman" w:cs="Times New Roman"/>
                <w:i/>
                <w:sz w:val="24"/>
                <w:szCs w:val="24"/>
                <w:lang w:val="en-US" w:eastAsia="en-US"/>
              </w:rPr>
              <w:t>n</w:t>
            </w:r>
            <w:r w:rsidR="003D76D3" w:rsidRPr="00A76B2D">
              <w:rPr>
                <w:rStyle w:val="FontStyle12"/>
                <w:rFonts w:ascii="Times New Roman" w:hAnsi="Times New Roman" w:cs="Times New Roman"/>
                <w:sz w:val="24"/>
                <w:szCs w:val="24"/>
                <w:lang w:eastAsia="en-US"/>
              </w:rPr>
              <w:t>-</w:t>
            </w:r>
            <w:r w:rsidR="008965F2" w:rsidRPr="00A76B2D">
              <w:rPr>
                <w:rStyle w:val="FontStyle12"/>
                <w:rFonts w:ascii="Times New Roman" w:hAnsi="Times New Roman" w:cs="Times New Roman"/>
                <w:sz w:val="24"/>
                <w:szCs w:val="24"/>
                <w:lang w:eastAsia="en-US"/>
              </w:rPr>
              <w:t>бит, полученных при применении</w:t>
            </w:r>
          </w:p>
        </w:tc>
        <w:tc>
          <w:tcPr>
            <w:tcW w:w="1373" w:type="dxa"/>
            <w:tcBorders>
              <w:top w:val="single" w:sz="6" w:space="0" w:color="auto"/>
              <w:left w:val="single" w:sz="6" w:space="0" w:color="auto"/>
              <w:bottom w:val="nil"/>
              <w:right w:val="single" w:sz="6" w:space="0" w:color="auto"/>
            </w:tcBorders>
          </w:tcPr>
          <w:p w14:paraId="2EFF4E56" w14:textId="7AAC76E8" w:rsidR="003D76D3" w:rsidRPr="00A76B2D" w:rsidRDefault="001630E1" w:rsidP="00173EE8">
            <w:pPr>
              <w:pStyle w:val="Style5"/>
              <w:widowControl/>
              <w:ind w:firstLine="720"/>
              <w:jc w:val="center"/>
              <w:rPr>
                <w:rStyle w:val="FontStyle12"/>
                <w:rFonts w:ascii="Times New Roman" w:hAnsi="Times New Roman" w:cs="Times New Roman"/>
                <w:sz w:val="24"/>
                <w:szCs w:val="24"/>
                <w:lang w:eastAsia="en-US"/>
              </w:rPr>
            </w:pPr>
            <w:r w:rsidRPr="00A76B2D">
              <w:rPr>
                <w:rStyle w:val="FontStyle12"/>
                <w:rFonts w:ascii="Times New Roman" w:hAnsi="Times New Roman" w:cs="Times New Roman"/>
                <w:i/>
                <w:sz w:val="24"/>
                <w:szCs w:val="24"/>
                <w:lang w:val="en-US" w:eastAsia="en-US"/>
              </w:rPr>
              <w:t>n</w:t>
            </w:r>
            <w:r w:rsidR="003D76D3" w:rsidRPr="00A76B2D">
              <w:rPr>
                <w:rStyle w:val="FontStyle12"/>
                <w:rFonts w:ascii="Times New Roman" w:hAnsi="Times New Roman" w:cs="Times New Roman"/>
                <w:sz w:val="24"/>
                <w:szCs w:val="24"/>
                <w:lang w:eastAsia="en-US"/>
              </w:rPr>
              <w:t>-</w:t>
            </w:r>
            <w:r w:rsidR="008965F2" w:rsidRPr="00A76B2D">
              <w:rPr>
                <w:rStyle w:val="FontStyle12"/>
                <w:rFonts w:ascii="Times New Roman" w:hAnsi="Times New Roman" w:cs="Times New Roman"/>
                <w:sz w:val="24"/>
                <w:szCs w:val="24"/>
                <w:lang w:eastAsia="en-US"/>
              </w:rPr>
              <w:t>бит, полученных при применении</w:t>
            </w:r>
          </w:p>
        </w:tc>
        <w:tc>
          <w:tcPr>
            <w:tcW w:w="355" w:type="dxa"/>
            <w:tcBorders>
              <w:top w:val="single" w:sz="6" w:space="0" w:color="auto"/>
              <w:left w:val="single" w:sz="6" w:space="0" w:color="auto"/>
              <w:bottom w:val="nil"/>
              <w:right w:val="single" w:sz="6" w:space="0" w:color="auto"/>
            </w:tcBorders>
          </w:tcPr>
          <w:p w14:paraId="136D0FDD" w14:textId="77777777" w:rsidR="003D76D3" w:rsidRPr="00A76B2D" w:rsidRDefault="003D76D3" w:rsidP="00173EE8">
            <w:pPr>
              <w:pStyle w:val="Style1"/>
              <w:widowControl/>
              <w:ind w:firstLine="720"/>
              <w:jc w:val="center"/>
              <w:rPr>
                <w:rFonts w:ascii="Times New Roman" w:hAnsi="Times New Roman" w:cs="Times New Roman"/>
              </w:rPr>
            </w:pPr>
          </w:p>
        </w:tc>
        <w:tc>
          <w:tcPr>
            <w:tcW w:w="1637" w:type="dxa"/>
            <w:tcBorders>
              <w:top w:val="single" w:sz="6" w:space="0" w:color="auto"/>
              <w:left w:val="single" w:sz="6" w:space="0" w:color="auto"/>
              <w:bottom w:val="nil"/>
              <w:right w:val="single" w:sz="6" w:space="0" w:color="auto"/>
            </w:tcBorders>
          </w:tcPr>
          <w:p w14:paraId="5A0643DC" w14:textId="1E93AEDD" w:rsidR="003D76D3" w:rsidRPr="00A76B2D" w:rsidRDefault="001630E1" w:rsidP="00173EE8">
            <w:pPr>
              <w:pStyle w:val="Style5"/>
              <w:widowControl/>
              <w:ind w:firstLine="720"/>
              <w:jc w:val="center"/>
              <w:rPr>
                <w:rStyle w:val="FontStyle12"/>
                <w:rFonts w:ascii="Times New Roman" w:hAnsi="Times New Roman" w:cs="Times New Roman"/>
                <w:sz w:val="24"/>
                <w:szCs w:val="24"/>
                <w:lang w:eastAsia="en-US"/>
              </w:rPr>
            </w:pPr>
            <w:r w:rsidRPr="00A76B2D">
              <w:rPr>
                <w:rStyle w:val="FontStyle12"/>
                <w:rFonts w:ascii="Times New Roman" w:hAnsi="Times New Roman" w:cs="Times New Roman"/>
                <w:i/>
                <w:sz w:val="24"/>
                <w:szCs w:val="24"/>
                <w:lang w:val="en-US" w:eastAsia="en-US"/>
              </w:rPr>
              <w:t>n</w:t>
            </w:r>
            <w:r w:rsidR="003D76D3" w:rsidRPr="00A76B2D">
              <w:rPr>
                <w:rStyle w:val="FontStyle12"/>
                <w:rFonts w:ascii="Times New Roman" w:hAnsi="Times New Roman" w:cs="Times New Roman"/>
                <w:sz w:val="24"/>
                <w:szCs w:val="24"/>
                <w:lang w:eastAsia="en-US"/>
              </w:rPr>
              <w:t>-</w:t>
            </w:r>
            <w:r w:rsidR="008965F2" w:rsidRPr="00A76B2D">
              <w:rPr>
                <w:rStyle w:val="FontStyle12"/>
                <w:rFonts w:ascii="Times New Roman" w:hAnsi="Times New Roman" w:cs="Times New Roman"/>
                <w:sz w:val="24"/>
                <w:szCs w:val="24"/>
                <w:lang w:eastAsia="en-US"/>
              </w:rPr>
              <w:t>бит, полученных при применении</w:t>
            </w:r>
          </w:p>
        </w:tc>
        <w:tc>
          <w:tcPr>
            <w:tcW w:w="1502" w:type="dxa"/>
            <w:tcBorders>
              <w:top w:val="single" w:sz="6" w:space="0" w:color="auto"/>
              <w:left w:val="single" w:sz="6" w:space="0" w:color="auto"/>
              <w:bottom w:val="nil"/>
              <w:right w:val="single" w:sz="6" w:space="0" w:color="auto"/>
            </w:tcBorders>
          </w:tcPr>
          <w:p w14:paraId="3D664010" w14:textId="1715A631" w:rsidR="003D76D3" w:rsidRPr="00A76B2D" w:rsidRDefault="001630E1" w:rsidP="00173EE8">
            <w:pPr>
              <w:pStyle w:val="Style3"/>
              <w:widowControl/>
              <w:ind w:firstLine="720"/>
              <w:jc w:val="center"/>
              <w:rPr>
                <w:rStyle w:val="FontStyle12"/>
                <w:rFonts w:ascii="Times New Roman" w:hAnsi="Times New Roman" w:cs="Times New Roman"/>
                <w:sz w:val="24"/>
                <w:szCs w:val="24"/>
                <w:lang w:eastAsia="en-US"/>
              </w:rPr>
            </w:pPr>
            <w:r w:rsidRPr="00A76B2D">
              <w:rPr>
                <w:rStyle w:val="FontStyle12"/>
                <w:rFonts w:ascii="Times New Roman" w:hAnsi="Times New Roman" w:cs="Times New Roman"/>
                <w:i/>
                <w:sz w:val="24"/>
                <w:szCs w:val="24"/>
                <w:lang w:val="en-US" w:eastAsia="en-US"/>
              </w:rPr>
              <w:t>n</w:t>
            </w:r>
            <w:r w:rsidR="003D76D3" w:rsidRPr="00A76B2D">
              <w:rPr>
                <w:rStyle w:val="FontStyle12"/>
                <w:rFonts w:ascii="Times New Roman" w:hAnsi="Times New Roman" w:cs="Times New Roman"/>
                <w:sz w:val="24"/>
                <w:szCs w:val="24"/>
                <w:lang w:eastAsia="en-US"/>
              </w:rPr>
              <w:t>-</w:t>
            </w:r>
            <w:r w:rsidR="008965F2" w:rsidRPr="00A76B2D">
              <w:rPr>
                <w:rStyle w:val="FontStyle12"/>
                <w:rFonts w:ascii="Times New Roman" w:hAnsi="Times New Roman" w:cs="Times New Roman"/>
                <w:sz w:val="24"/>
                <w:szCs w:val="24"/>
                <w:lang w:eastAsia="en-US"/>
              </w:rPr>
              <w:t>бит, полученных при применении</w:t>
            </w:r>
          </w:p>
        </w:tc>
        <w:tc>
          <w:tcPr>
            <w:tcW w:w="437" w:type="dxa"/>
            <w:tcBorders>
              <w:top w:val="single" w:sz="6" w:space="0" w:color="auto"/>
              <w:left w:val="single" w:sz="6" w:space="0" w:color="auto"/>
              <w:bottom w:val="nil"/>
              <w:right w:val="single" w:sz="6" w:space="0" w:color="auto"/>
            </w:tcBorders>
          </w:tcPr>
          <w:p w14:paraId="16B48A4B" w14:textId="77777777" w:rsidR="003D76D3" w:rsidRPr="00A76B2D" w:rsidRDefault="003D76D3" w:rsidP="00173EE8">
            <w:pPr>
              <w:pStyle w:val="Style1"/>
              <w:widowControl/>
              <w:ind w:firstLine="720"/>
              <w:rPr>
                <w:rFonts w:ascii="Times New Roman" w:hAnsi="Times New Roman" w:cs="Times New Roman"/>
              </w:rPr>
            </w:pPr>
          </w:p>
        </w:tc>
      </w:tr>
      <w:tr w:rsidR="003D76D3" w:rsidRPr="00A76B2D" w14:paraId="3414D68A" w14:textId="77777777" w:rsidTr="001630E1">
        <w:trPr>
          <w:trHeight w:val="350"/>
        </w:trPr>
        <w:tc>
          <w:tcPr>
            <w:tcW w:w="1368" w:type="dxa"/>
            <w:tcBorders>
              <w:top w:val="nil"/>
              <w:left w:val="single" w:sz="6" w:space="0" w:color="auto"/>
              <w:bottom w:val="nil"/>
              <w:right w:val="single" w:sz="6" w:space="0" w:color="auto"/>
            </w:tcBorders>
          </w:tcPr>
          <w:p w14:paraId="1772CE79" w14:textId="51AA9FFA" w:rsidR="003D76D3" w:rsidRPr="00A76B2D" w:rsidRDefault="001630E1" w:rsidP="00173EE8">
            <w:pPr>
              <w:pStyle w:val="Style2"/>
              <w:widowControl/>
              <w:ind w:firstLine="720"/>
              <w:jc w:val="center"/>
              <w:rPr>
                <w:rStyle w:val="FontStyle16"/>
                <w:rFonts w:ascii="Times New Roman" w:hAnsi="Times New Roman" w:cs="Times New Roman"/>
                <w:sz w:val="24"/>
                <w:szCs w:val="24"/>
                <w:vertAlign w:val="superscript"/>
                <w:lang w:eastAsia="en-US"/>
              </w:rPr>
            </w:pPr>
            <w:r w:rsidRPr="00A76B2D">
              <w:rPr>
                <w:rStyle w:val="FontStyle11"/>
                <w:rFonts w:ascii="Times New Roman" w:hAnsi="Times New Roman" w:cs="Times New Roman"/>
                <w:noProof/>
                <w:sz w:val="24"/>
                <w:szCs w:val="24"/>
                <w:vertAlign w:val="superscript"/>
              </w:rPr>
              <w:drawing>
                <wp:inline distT="0" distB="0" distL="0" distR="0" wp14:anchorId="19C82D70" wp14:editId="2F83DF94">
                  <wp:extent cx="830580" cy="274320"/>
                  <wp:effectExtent l="0" t="0" r="762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830580" cy="274320"/>
                          </a:xfrm>
                          <a:prstGeom prst="rect">
                            <a:avLst/>
                          </a:prstGeom>
                        </pic:spPr>
                      </pic:pic>
                    </a:graphicData>
                  </a:graphic>
                </wp:inline>
              </w:drawing>
            </w:r>
          </w:p>
        </w:tc>
        <w:tc>
          <w:tcPr>
            <w:tcW w:w="1373" w:type="dxa"/>
            <w:tcBorders>
              <w:top w:val="nil"/>
              <w:left w:val="single" w:sz="6" w:space="0" w:color="auto"/>
              <w:bottom w:val="nil"/>
              <w:right w:val="single" w:sz="6" w:space="0" w:color="auto"/>
            </w:tcBorders>
          </w:tcPr>
          <w:p w14:paraId="2A67AEA8" w14:textId="77DA09CF" w:rsidR="003D76D3" w:rsidRPr="00A76B2D" w:rsidRDefault="001630E1" w:rsidP="00173EE8">
            <w:pPr>
              <w:pStyle w:val="Style2"/>
              <w:widowControl/>
              <w:ind w:firstLine="720"/>
              <w:jc w:val="center"/>
              <w:rPr>
                <w:rStyle w:val="FontStyle16"/>
                <w:rFonts w:ascii="Times New Roman" w:hAnsi="Times New Roman" w:cs="Times New Roman"/>
                <w:sz w:val="24"/>
                <w:szCs w:val="24"/>
                <w:vertAlign w:val="superscript"/>
                <w:lang w:eastAsia="en-US"/>
              </w:rPr>
            </w:pPr>
            <w:r w:rsidRPr="00A76B2D">
              <w:rPr>
                <w:rStyle w:val="FontStyle11"/>
                <w:rFonts w:ascii="Times New Roman" w:hAnsi="Times New Roman" w:cs="Times New Roman"/>
                <w:noProof/>
                <w:sz w:val="24"/>
                <w:szCs w:val="24"/>
                <w:vertAlign w:val="superscript"/>
              </w:rPr>
              <w:drawing>
                <wp:inline distT="0" distB="0" distL="0" distR="0" wp14:anchorId="02B74037" wp14:editId="4B2734C1">
                  <wp:extent cx="830580" cy="274320"/>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830580" cy="274320"/>
                          </a:xfrm>
                          <a:prstGeom prst="rect">
                            <a:avLst/>
                          </a:prstGeom>
                        </pic:spPr>
                      </pic:pic>
                    </a:graphicData>
                  </a:graphic>
                </wp:inline>
              </w:drawing>
            </w:r>
          </w:p>
        </w:tc>
        <w:tc>
          <w:tcPr>
            <w:tcW w:w="355" w:type="dxa"/>
            <w:tcBorders>
              <w:top w:val="nil"/>
              <w:left w:val="single" w:sz="6" w:space="0" w:color="auto"/>
              <w:bottom w:val="nil"/>
              <w:right w:val="single" w:sz="6" w:space="0" w:color="auto"/>
            </w:tcBorders>
          </w:tcPr>
          <w:p w14:paraId="66A42D6F" w14:textId="5CAFE913" w:rsidR="003D76D3" w:rsidRPr="00A76B2D" w:rsidRDefault="001630E1" w:rsidP="00173EE8">
            <w:pPr>
              <w:pStyle w:val="Style1"/>
              <w:widowControl/>
              <w:ind w:firstLine="720"/>
              <w:jc w:val="center"/>
              <w:rPr>
                <w:rFonts w:ascii="Times New Roman" w:hAnsi="Times New Roman" w:cs="Times New Roman"/>
                <w:lang w:val="en-US"/>
              </w:rPr>
            </w:pPr>
            <w:r w:rsidRPr="00A76B2D">
              <w:rPr>
                <w:rFonts w:ascii="Times New Roman" w:hAnsi="Times New Roman" w:cs="Times New Roman"/>
                <w:lang w:val="en-US"/>
              </w:rPr>
              <w:t>…</w:t>
            </w:r>
          </w:p>
        </w:tc>
        <w:tc>
          <w:tcPr>
            <w:tcW w:w="1526" w:type="dxa"/>
            <w:tcBorders>
              <w:top w:val="nil"/>
              <w:left w:val="single" w:sz="6" w:space="0" w:color="auto"/>
              <w:bottom w:val="nil"/>
              <w:right w:val="single" w:sz="6" w:space="0" w:color="auto"/>
            </w:tcBorders>
          </w:tcPr>
          <w:p w14:paraId="436FE353" w14:textId="69F28587" w:rsidR="003D76D3" w:rsidRPr="00A76B2D" w:rsidRDefault="001630E1" w:rsidP="00173EE8">
            <w:pPr>
              <w:pStyle w:val="Style2"/>
              <w:widowControl/>
              <w:ind w:firstLine="720"/>
              <w:jc w:val="center"/>
              <w:rPr>
                <w:rStyle w:val="FontStyle16"/>
                <w:rFonts w:ascii="Times New Roman" w:hAnsi="Times New Roman" w:cs="Times New Roman"/>
                <w:sz w:val="24"/>
                <w:szCs w:val="24"/>
                <w:vertAlign w:val="superscript"/>
                <w:lang w:eastAsia="en-US"/>
              </w:rPr>
            </w:pPr>
            <w:r w:rsidRPr="00A76B2D">
              <w:rPr>
                <w:rStyle w:val="FontStyle11"/>
                <w:rFonts w:ascii="Times New Roman" w:hAnsi="Times New Roman" w:cs="Times New Roman"/>
                <w:noProof/>
                <w:sz w:val="24"/>
                <w:szCs w:val="24"/>
                <w:vertAlign w:val="superscript"/>
              </w:rPr>
              <w:drawing>
                <wp:inline distT="0" distB="0" distL="0" distR="0" wp14:anchorId="17F9771E" wp14:editId="585B8307">
                  <wp:extent cx="830580" cy="274320"/>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830580" cy="274320"/>
                          </a:xfrm>
                          <a:prstGeom prst="rect">
                            <a:avLst/>
                          </a:prstGeom>
                        </pic:spPr>
                      </pic:pic>
                    </a:graphicData>
                  </a:graphic>
                </wp:inline>
              </w:drawing>
            </w:r>
          </w:p>
        </w:tc>
        <w:tc>
          <w:tcPr>
            <w:tcW w:w="1373" w:type="dxa"/>
            <w:tcBorders>
              <w:top w:val="nil"/>
              <w:left w:val="single" w:sz="6" w:space="0" w:color="auto"/>
              <w:bottom w:val="nil"/>
              <w:right w:val="single" w:sz="6" w:space="0" w:color="auto"/>
            </w:tcBorders>
          </w:tcPr>
          <w:p w14:paraId="3670C57D" w14:textId="79DACEEA" w:rsidR="003D76D3" w:rsidRPr="00A76B2D" w:rsidRDefault="001630E1" w:rsidP="00173EE8">
            <w:pPr>
              <w:pStyle w:val="Style2"/>
              <w:widowControl/>
              <w:ind w:firstLine="720"/>
              <w:jc w:val="center"/>
              <w:rPr>
                <w:rStyle w:val="FontStyle16"/>
                <w:rFonts w:ascii="Times New Roman" w:hAnsi="Times New Roman" w:cs="Times New Roman"/>
                <w:sz w:val="24"/>
                <w:szCs w:val="24"/>
                <w:vertAlign w:val="superscript"/>
                <w:lang w:eastAsia="en-US"/>
              </w:rPr>
            </w:pPr>
            <w:r w:rsidRPr="00A76B2D">
              <w:rPr>
                <w:rStyle w:val="FontStyle11"/>
                <w:rFonts w:ascii="Times New Roman" w:hAnsi="Times New Roman" w:cs="Times New Roman"/>
                <w:noProof/>
                <w:sz w:val="24"/>
                <w:szCs w:val="24"/>
                <w:vertAlign w:val="superscript"/>
              </w:rPr>
              <w:drawing>
                <wp:inline distT="0" distB="0" distL="0" distR="0" wp14:anchorId="5A40D633" wp14:editId="046651A6">
                  <wp:extent cx="830580" cy="274320"/>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830580" cy="274320"/>
                          </a:xfrm>
                          <a:prstGeom prst="rect">
                            <a:avLst/>
                          </a:prstGeom>
                        </pic:spPr>
                      </pic:pic>
                    </a:graphicData>
                  </a:graphic>
                </wp:inline>
              </w:drawing>
            </w:r>
          </w:p>
        </w:tc>
        <w:tc>
          <w:tcPr>
            <w:tcW w:w="355" w:type="dxa"/>
            <w:tcBorders>
              <w:top w:val="nil"/>
              <w:left w:val="single" w:sz="6" w:space="0" w:color="auto"/>
              <w:bottom w:val="nil"/>
              <w:right w:val="single" w:sz="6" w:space="0" w:color="auto"/>
            </w:tcBorders>
          </w:tcPr>
          <w:p w14:paraId="1F551A30" w14:textId="1D78D306" w:rsidR="003D76D3" w:rsidRPr="00A76B2D" w:rsidRDefault="001630E1" w:rsidP="00173EE8">
            <w:pPr>
              <w:pStyle w:val="Style1"/>
              <w:widowControl/>
              <w:ind w:firstLine="720"/>
              <w:jc w:val="center"/>
              <w:rPr>
                <w:rFonts w:ascii="Times New Roman" w:hAnsi="Times New Roman" w:cs="Times New Roman"/>
                <w:lang w:val="en-US"/>
              </w:rPr>
            </w:pPr>
            <w:r w:rsidRPr="00A76B2D">
              <w:rPr>
                <w:rFonts w:ascii="Times New Roman" w:hAnsi="Times New Roman" w:cs="Times New Roman"/>
                <w:lang w:val="en-US"/>
              </w:rPr>
              <w:t>…</w:t>
            </w:r>
          </w:p>
        </w:tc>
        <w:tc>
          <w:tcPr>
            <w:tcW w:w="1637" w:type="dxa"/>
            <w:tcBorders>
              <w:top w:val="nil"/>
              <w:left w:val="single" w:sz="6" w:space="0" w:color="auto"/>
              <w:bottom w:val="nil"/>
              <w:right w:val="single" w:sz="6" w:space="0" w:color="auto"/>
            </w:tcBorders>
          </w:tcPr>
          <w:p w14:paraId="1EDA6BBF" w14:textId="481FDD0A" w:rsidR="003D76D3" w:rsidRPr="00A76B2D" w:rsidRDefault="001630E1" w:rsidP="00173EE8">
            <w:pPr>
              <w:pStyle w:val="Style2"/>
              <w:widowControl/>
              <w:ind w:firstLine="720"/>
              <w:jc w:val="center"/>
              <w:rPr>
                <w:rStyle w:val="FontStyle16"/>
                <w:rFonts w:ascii="Times New Roman" w:hAnsi="Times New Roman" w:cs="Times New Roman"/>
                <w:sz w:val="24"/>
                <w:szCs w:val="24"/>
                <w:vertAlign w:val="superscript"/>
                <w:lang w:eastAsia="en-US"/>
              </w:rPr>
            </w:pPr>
            <w:r w:rsidRPr="00A76B2D">
              <w:rPr>
                <w:rStyle w:val="FontStyle11"/>
                <w:rFonts w:ascii="Times New Roman" w:hAnsi="Times New Roman" w:cs="Times New Roman"/>
                <w:noProof/>
                <w:sz w:val="24"/>
                <w:szCs w:val="24"/>
                <w:vertAlign w:val="superscript"/>
              </w:rPr>
              <w:drawing>
                <wp:inline distT="0" distB="0" distL="0" distR="0" wp14:anchorId="096FB3DC" wp14:editId="1D53AFA1">
                  <wp:extent cx="830580" cy="274320"/>
                  <wp:effectExtent l="0" t="0" r="762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830580" cy="274320"/>
                          </a:xfrm>
                          <a:prstGeom prst="rect">
                            <a:avLst/>
                          </a:prstGeom>
                        </pic:spPr>
                      </pic:pic>
                    </a:graphicData>
                  </a:graphic>
                </wp:inline>
              </w:drawing>
            </w:r>
          </w:p>
        </w:tc>
        <w:tc>
          <w:tcPr>
            <w:tcW w:w="1502" w:type="dxa"/>
            <w:tcBorders>
              <w:top w:val="nil"/>
              <w:left w:val="single" w:sz="6" w:space="0" w:color="auto"/>
              <w:bottom w:val="nil"/>
              <w:right w:val="single" w:sz="6" w:space="0" w:color="auto"/>
            </w:tcBorders>
          </w:tcPr>
          <w:p w14:paraId="3C643CBA" w14:textId="583CD00D" w:rsidR="003D76D3" w:rsidRPr="00A76B2D" w:rsidRDefault="001630E1" w:rsidP="00173EE8">
            <w:pPr>
              <w:pStyle w:val="Style2"/>
              <w:widowControl/>
              <w:ind w:firstLine="720"/>
              <w:jc w:val="center"/>
              <w:rPr>
                <w:rStyle w:val="FontStyle16"/>
                <w:rFonts w:ascii="Times New Roman" w:hAnsi="Times New Roman" w:cs="Times New Roman"/>
                <w:sz w:val="24"/>
                <w:szCs w:val="24"/>
                <w:vertAlign w:val="superscript"/>
                <w:lang w:eastAsia="en-US"/>
              </w:rPr>
            </w:pPr>
            <w:r w:rsidRPr="00A76B2D">
              <w:rPr>
                <w:rStyle w:val="FontStyle11"/>
                <w:rFonts w:ascii="Times New Roman" w:hAnsi="Times New Roman" w:cs="Times New Roman"/>
                <w:noProof/>
                <w:sz w:val="24"/>
                <w:szCs w:val="24"/>
                <w:vertAlign w:val="superscript"/>
              </w:rPr>
              <w:drawing>
                <wp:inline distT="0" distB="0" distL="0" distR="0" wp14:anchorId="300672E4" wp14:editId="02726B73">
                  <wp:extent cx="830580" cy="274320"/>
                  <wp:effectExtent l="0" t="0" r="762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830580" cy="274320"/>
                          </a:xfrm>
                          <a:prstGeom prst="rect">
                            <a:avLst/>
                          </a:prstGeom>
                        </pic:spPr>
                      </pic:pic>
                    </a:graphicData>
                  </a:graphic>
                </wp:inline>
              </w:drawing>
            </w:r>
          </w:p>
        </w:tc>
        <w:tc>
          <w:tcPr>
            <w:tcW w:w="437" w:type="dxa"/>
            <w:tcBorders>
              <w:top w:val="nil"/>
              <w:left w:val="single" w:sz="6" w:space="0" w:color="auto"/>
              <w:bottom w:val="nil"/>
              <w:right w:val="single" w:sz="6" w:space="0" w:color="auto"/>
            </w:tcBorders>
          </w:tcPr>
          <w:p w14:paraId="6C7A8A34" w14:textId="75FE9B4C" w:rsidR="003D76D3" w:rsidRPr="00A76B2D" w:rsidRDefault="001630E1" w:rsidP="00173EE8">
            <w:pPr>
              <w:pStyle w:val="Style1"/>
              <w:widowControl/>
              <w:ind w:firstLine="720"/>
              <w:rPr>
                <w:rFonts w:ascii="Times New Roman" w:hAnsi="Times New Roman" w:cs="Times New Roman"/>
                <w:lang w:val="en-US"/>
              </w:rPr>
            </w:pPr>
            <w:r w:rsidRPr="00A76B2D">
              <w:rPr>
                <w:rFonts w:ascii="Times New Roman" w:hAnsi="Times New Roman" w:cs="Times New Roman"/>
                <w:lang w:val="en-US"/>
              </w:rPr>
              <w:t>…</w:t>
            </w:r>
          </w:p>
        </w:tc>
      </w:tr>
      <w:tr w:rsidR="003D76D3" w:rsidRPr="00A76B2D" w14:paraId="34DE43C9" w14:textId="77777777" w:rsidTr="001630E1">
        <w:trPr>
          <w:trHeight w:val="326"/>
        </w:trPr>
        <w:tc>
          <w:tcPr>
            <w:tcW w:w="1368" w:type="dxa"/>
            <w:tcBorders>
              <w:top w:val="nil"/>
              <w:left w:val="single" w:sz="6" w:space="0" w:color="auto"/>
              <w:bottom w:val="single" w:sz="6" w:space="0" w:color="auto"/>
              <w:right w:val="single" w:sz="6" w:space="0" w:color="auto"/>
            </w:tcBorders>
          </w:tcPr>
          <w:p w14:paraId="1E774A78" w14:textId="59D43B86" w:rsidR="003D76D3" w:rsidRPr="00A76B2D" w:rsidRDefault="008965F2" w:rsidP="00173EE8">
            <w:pPr>
              <w:pStyle w:val="Style5"/>
              <w:widowControl/>
              <w:ind w:firstLine="720"/>
              <w:jc w:val="center"/>
              <w:rPr>
                <w:rStyle w:val="FontStyle12"/>
                <w:rFonts w:ascii="Times New Roman" w:hAnsi="Times New Roman" w:cs="Times New Roman"/>
                <w:sz w:val="24"/>
                <w:szCs w:val="24"/>
                <w:lang w:eastAsia="en-US"/>
              </w:rPr>
            </w:pPr>
            <w:r w:rsidRPr="00A76B2D">
              <w:rPr>
                <w:rStyle w:val="FontStyle12"/>
                <w:rFonts w:ascii="Times New Roman" w:hAnsi="Times New Roman" w:cs="Times New Roman"/>
                <w:sz w:val="24"/>
                <w:szCs w:val="24"/>
                <w:lang w:eastAsia="en-US"/>
              </w:rPr>
              <w:t>в первой ячейке</w:t>
            </w:r>
          </w:p>
        </w:tc>
        <w:tc>
          <w:tcPr>
            <w:tcW w:w="1373" w:type="dxa"/>
            <w:tcBorders>
              <w:top w:val="nil"/>
              <w:left w:val="single" w:sz="6" w:space="0" w:color="auto"/>
              <w:bottom w:val="single" w:sz="6" w:space="0" w:color="auto"/>
              <w:right w:val="single" w:sz="6" w:space="0" w:color="auto"/>
            </w:tcBorders>
          </w:tcPr>
          <w:p w14:paraId="6170AB5E" w14:textId="618284F7" w:rsidR="003D76D3" w:rsidRPr="00A76B2D" w:rsidRDefault="008965F2" w:rsidP="00173EE8">
            <w:pPr>
              <w:pStyle w:val="Style5"/>
              <w:widowControl/>
              <w:ind w:firstLine="720"/>
              <w:jc w:val="center"/>
              <w:rPr>
                <w:rStyle w:val="FontStyle12"/>
                <w:rFonts w:ascii="Times New Roman" w:hAnsi="Times New Roman" w:cs="Times New Roman"/>
                <w:sz w:val="24"/>
                <w:szCs w:val="24"/>
                <w:lang w:eastAsia="en-US"/>
              </w:rPr>
            </w:pPr>
            <w:r w:rsidRPr="00A76B2D">
              <w:rPr>
                <w:rStyle w:val="FontStyle12"/>
                <w:rFonts w:ascii="Times New Roman" w:hAnsi="Times New Roman" w:cs="Times New Roman"/>
                <w:sz w:val="24"/>
                <w:szCs w:val="24"/>
                <w:lang w:eastAsia="en-US"/>
              </w:rPr>
              <w:t>в первой ячейке</w:t>
            </w:r>
          </w:p>
        </w:tc>
        <w:tc>
          <w:tcPr>
            <w:tcW w:w="355" w:type="dxa"/>
            <w:tcBorders>
              <w:top w:val="nil"/>
              <w:left w:val="single" w:sz="6" w:space="0" w:color="auto"/>
              <w:bottom w:val="single" w:sz="6" w:space="0" w:color="auto"/>
              <w:right w:val="single" w:sz="6" w:space="0" w:color="auto"/>
            </w:tcBorders>
          </w:tcPr>
          <w:p w14:paraId="3A6B23D1" w14:textId="77777777" w:rsidR="003D76D3" w:rsidRPr="00A76B2D" w:rsidRDefault="003D76D3" w:rsidP="00173EE8">
            <w:pPr>
              <w:pStyle w:val="Style1"/>
              <w:widowControl/>
              <w:ind w:firstLine="720"/>
              <w:jc w:val="center"/>
              <w:rPr>
                <w:rFonts w:ascii="Times New Roman" w:hAnsi="Times New Roman" w:cs="Times New Roman"/>
              </w:rPr>
            </w:pPr>
          </w:p>
        </w:tc>
        <w:tc>
          <w:tcPr>
            <w:tcW w:w="1526" w:type="dxa"/>
            <w:tcBorders>
              <w:top w:val="nil"/>
              <w:left w:val="single" w:sz="6" w:space="0" w:color="auto"/>
              <w:bottom w:val="single" w:sz="6" w:space="0" w:color="auto"/>
              <w:right w:val="single" w:sz="6" w:space="0" w:color="auto"/>
            </w:tcBorders>
          </w:tcPr>
          <w:p w14:paraId="3B49EDA1" w14:textId="4DB03508" w:rsidR="003D76D3" w:rsidRPr="00A76B2D" w:rsidRDefault="008965F2" w:rsidP="00173EE8">
            <w:pPr>
              <w:pStyle w:val="Style5"/>
              <w:widowControl/>
              <w:ind w:firstLine="720"/>
              <w:jc w:val="center"/>
              <w:rPr>
                <w:rStyle w:val="FontStyle12"/>
                <w:rFonts w:ascii="Times New Roman" w:hAnsi="Times New Roman" w:cs="Times New Roman"/>
                <w:sz w:val="24"/>
                <w:szCs w:val="24"/>
                <w:lang w:eastAsia="en-US"/>
              </w:rPr>
            </w:pPr>
            <w:r w:rsidRPr="00A76B2D">
              <w:rPr>
                <w:rStyle w:val="FontStyle12"/>
                <w:rFonts w:ascii="Times New Roman" w:hAnsi="Times New Roman" w:cs="Times New Roman"/>
                <w:sz w:val="24"/>
                <w:szCs w:val="24"/>
                <w:lang w:eastAsia="en-US"/>
              </w:rPr>
              <w:t>в первой ячейке</w:t>
            </w:r>
          </w:p>
        </w:tc>
        <w:tc>
          <w:tcPr>
            <w:tcW w:w="1373" w:type="dxa"/>
            <w:tcBorders>
              <w:top w:val="nil"/>
              <w:left w:val="single" w:sz="6" w:space="0" w:color="auto"/>
              <w:bottom w:val="single" w:sz="6" w:space="0" w:color="auto"/>
              <w:right w:val="single" w:sz="6" w:space="0" w:color="auto"/>
            </w:tcBorders>
          </w:tcPr>
          <w:p w14:paraId="1E2E1820" w14:textId="299FC65E" w:rsidR="003D76D3" w:rsidRPr="00A76B2D" w:rsidRDefault="008965F2" w:rsidP="00173EE8">
            <w:pPr>
              <w:pStyle w:val="Style5"/>
              <w:widowControl/>
              <w:ind w:firstLine="720"/>
              <w:jc w:val="center"/>
              <w:rPr>
                <w:rStyle w:val="FontStyle12"/>
                <w:rFonts w:ascii="Times New Roman" w:hAnsi="Times New Roman" w:cs="Times New Roman"/>
                <w:sz w:val="24"/>
                <w:szCs w:val="24"/>
                <w:lang w:eastAsia="en-US"/>
              </w:rPr>
            </w:pPr>
            <w:r w:rsidRPr="00A76B2D">
              <w:rPr>
                <w:rStyle w:val="FontStyle12"/>
                <w:rFonts w:ascii="Times New Roman" w:hAnsi="Times New Roman" w:cs="Times New Roman"/>
                <w:sz w:val="24"/>
                <w:szCs w:val="24"/>
                <w:lang w:eastAsia="en-US"/>
              </w:rPr>
              <w:t>в первой ячейке</w:t>
            </w:r>
          </w:p>
        </w:tc>
        <w:tc>
          <w:tcPr>
            <w:tcW w:w="355" w:type="dxa"/>
            <w:tcBorders>
              <w:top w:val="nil"/>
              <w:left w:val="single" w:sz="6" w:space="0" w:color="auto"/>
              <w:bottom w:val="single" w:sz="6" w:space="0" w:color="auto"/>
              <w:right w:val="single" w:sz="6" w:space="0" w:color="auto"/>
            </w:tcBorders>
          </w:tcPr>
          <w:p w14:paraId="696046E9" w14:textId="77777777" w:rsidR="003D76D3" w:rsidRPr="00A76B2D" w:rsidRDefault="003D76D3" w:rsidP="00173EE8">
            <w:pPr>
              <w:pStyle w:val="Style1"/>
              <w:widowControl/>
              <w:ind w:firstLine="720"/>
              <w:jc w:val="center"/>
              <w:rPr>
                <w:rFonts w:ascii="Times New Roman" w:hAnsi="Times New Roman" w:cs="Times New Roman"/>
              </w:rPr>
            </w:pPr>
          </w:p>
        </w:tc>
        <w:tc>
          <w:tcPr>
            <w:tcW w:w="1637" w:type="dxa"/>
            <w:tcBorders>
              <w:top w:val="nil"/>
              <w:left w:val="single" w:sz="6" w:space="0" w:color="auto"/>
              <w:bottom w:val="single" w:sz="6" w:space="0" w:color="auto"/>
              <w:right w:val="single" w:sz="6" w:space="0" w:color="auto"/>
            </w:tcBorders>
          </w:tcPr>
          <w:p w14:paraId="2D8D36D5" w14:textId="4D503009" w:rsidR="003D76D3" w:rsidRPr="00A76B2D" w:rsidRDefault="008965F2" w:rsidP="00173EE8">
            <w:pPr>
              <w:pStyle w:val="Style5"/>
              <w:widowControl/>
              <w:ind w:firstLine="720"/>
              <w:jc w:val="center"/>
              <w:rPr>
                <w:rStyle w:val="FontStyle12"/>
                <w:rFonts w:ascii="Times New Roman" w:hAnsi="Times New Roman" w:cs="Times New Roman"/>
                <w:sz w:val="24"/>
                <w:szCs w:val="24"/>
                <w:lang w:eastAsia="en-US"/>
              </w:rPr>
            </w:pPr>
            <w:r w:rsidRPr="00A76B2D">
              <w:rPr>
                <w:rStyle w:val="FontStyle12"/>
                <w:rFonts w:ascii="Times New Roman" w:hAnsi="Times New Roman" w:cs="Times New Roman"/>
                <w:sz w:val="24"/>
                <w:szCs w:val="24"/>
                <w:lang w:eastAsia="en-US"/>
              </w:rPr>
              <w:t>в первой ячейке</w:t>
            </w:r>
          </w:p>
        </w:tc>
        <w:tc>
          <w:tcPr>
            <w:tcW w:w="1502" w:type="dxa"/>
            <w:tcBorders>
              <w:top w:val="nil"/>
              <w:left w:val="single" w:sz="6" w:space="0" w:color="auto"/>
              <w:bottom w:val="single" w:sz="6" w:space="0" w:color="auto"/>
              <w:right w:val="single" w:sz="6" w:space="0" w:color="auto"/>
            </w:tcBorders>
          </w:tcPr>
          <w:p w14:paraId="1D7D4938" w14:textId="1445D322" w:rsidR="003D76D3" w:rsidRPr="00A76B2D" w:rsidRDefault="008965F2" w:rsidP="00173EE8">
            <w:pPr>
              <w:pStyle w:val="Style5"/>
              <w:widowControl/>
              <w:ind w:firstLine="720"/>
              <w:jc w:val="center"/>
              <w:rPr>
                <w:rStyle w:val="FontStyle12"/>
                <w:rFonts w:ascii="Times New Roman" w:hAnsi="Times New Roman" w:cs="Times New Roman"/>
                <w:sz w:val="24"/>
                <w:szCs w:val="24"/>
                <w:lang w:eastAsia="en-US"/>
              </w:rPr>
            </w:pPr>
            <w:r w:rsidRPr="00A76B2D">
              <w:rPr>
                <w:rStyle w:val="FontStyle12"/>
                <w:rFonts w:ascii="Times New Roman" w:hAnsi="Times New Roman" w:cs="Times New Roman"/>
                <w:sz w:val="24"/>
                <w:szCs w:val="24"/>
                <w:lang w:eastAsia="en-US"/>
              </w:rPr>
              <w:t>Во второй ячейке</w:t>
            </w:r>
          </w:p>
        </w:tc>
        <w:tc>
          <w:tcPr>
            <w:tcW w:w="437" w:type="dxa"/>
            <w:tcBorders>
              <w:top w:val="nil"/>
              <w:left w:val="single" w:sz="6" w:space="0" w:color="auto"/>
              <w:bottom w:val="single" w:sz="6" w:space="0" w:color="auto"/>
              <w:right w:val="single" w:sz="6" w:space="0" w:color="auto"/>
            </w:tcBorders>
          </w:tcPr>
          <w:p w14:paraId="6A6EB9E4" w14:textId="77777777" w:rsidR="003D76D3" w:rsidRPr="00A76B2D" w:rsidRDefault="003D76D3" w:rsidP="00173EE8">
            <w:pPr>
              <w:pStyle w:val="Style1"/>
              <w:widowControl/>
              <w:ind w:firstLine="720"/>
              <w:rPr>
                <w:rFonts w:ascii="Times New Roman" w:hAnsi="Times New Roman" w:cs="Times New Roman"/>
              </w:rPr>
            </w:pPr>
          </w:p>
        </w:tc>
      </w:tr>
    </w:tbl>
    <w:p w14:paraId="4DDB3555" w14:textId="77777777" w:rsidR="003D76D3" w:rsidRPr="00A76B2D" w:rsidRDefault="003D76D3" w:rsidP="00173EE8">
      <w:pPr>
        <w:pStyle w:val="Style28"/>
        <w:widowControl/>
        <w:ind w:firstLine="720"/>
        <w:jc w:val="both"/>
        <w:rPr>
          <w:rStyle w:val="FontStyle144"/>
          <w:rFonts w:ascii="Times New Roman" w:hAnsi="Times New Roman" w:cs="Times New Roman"/>
          <w:sz w:val="24"/>
          <w:szCs w:val="24"/>
          <w:lang w:eastAsia="en-US"/>
        </w:rPr>
      </w:pPr>
    </w:p>
    <w:p w14:paraId="0E454DA3" w14:textId="515626A9" w:rsidR="008965F2" w:rsidRPr="00A76B2D" w:rsidRDefault="008965F2"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Где количество битов, </w:t>
      </w:r>
      <w:r w:rsidR="001630E1" w:rsidRPr="00A76B2D">
        <w:rPr>
          <w:rStyle w:val="FontStyle144"/>
          <w:rFonts w:ascii="Times New Roman" w:hAnsi="Times New Roman" w:cs="Times New Roman"/>
          <w:i/>
          <w:sz w:val="24"/>
          <w:szCs w:val="24"/>
          <w:lang w:val="en-US" w:eastAsia="en-US"/>
        </w:rPr>
        <w:t>n</w:t>
      </w:r>
      <w:r w:rsidRPr="00A76B2D">
        <w:rPr>
          <w:rStyle w:val="FontStyle144"/>
          <w:rFonts w:ascii="Times New Roman" w:hAnsi="Times New Roman" w:cs="Times New Roman"/>
          <w:sz w:val="24"/>
          <w:szCs w:val="24"/>
          <w:lang w:eastAsia="en-US"/>
        </w:rPr>
        <w:t>, необходимых для хранения спектральных составляющих, будет варьироваться в зависимости от глубины цвета, указанной для этих параметров.</w:t>
      </w:r>
    </w:p>
    <w:p w14:paraId="44C13F50" w14:textId="1D26415C" w:rsidR="008601BE" w:rsidRPr="00A76B2D" w:rsidRDefault="008601BE" w:rsidP="00173EE8">
      <w:pPr>
        <w:pStyle w:val="Style19"/>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8.2.2.3</w:t>
      </w:r>
      <w:r w:rsidR="00AC39CC" w:rsidRPr="00A76B2D">
        <w:rPr>
          <w:rStyle w:val="FontStyle139"/>
          <w:rFonts w:ascii="Times New Roman" w:hAnsi="Times New Roman" w:cs="Times New Roman"/>
          <w:sz w:val="24"/>
          <w:szCs w:val="24"/>
          <w:lang w:eastAsia="en-US"/>
        </w:rPr>
        <w:t xml:space="preserve"> </w:t>
      </w:r>
      <w:r w:rsidR="008965F2" w:rsidRPr="00A76B2D">
        <w:rPr>
          <w:rStyle w:val="FontStyle139"/>
          <w:rFonts w:ascii="Times New Roman" w:hAnsi="Times New Roman" w:cs="Times New Roman"/>
          <w:sz w:val="24"/>
          <w:szCs w:val="24"/>
          <w:lang w:eastAsia="en-US"/>
        </w:rPr>
        <w:t>Данные по качеству ячеек</w:t>
      </w:r>
    </w:p>
    <w:p w14:paraId="4B2299EB" w14:textId="5D40AD03" w:rsidR="00097E9B" w:rsidRPr="00A76B2D" w:rsidRDefault="00097E9B"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Данные о качестве ячеек должны следовать за спектральными данными изображения отпечатка пальца и должны храниться в упакованном формате с данными, соответствующими верхней левой группе ячеек, сохраненной первой, за которой следует группа ячеек справа от этой первой группы ячеек, и так далее до тех пор, пока не будут сохранены данные последней группы ячеек первой строки, а затем последующих строк. Если размер (в битах) полных закодированных данных качества ячейки не делится на 8, дополняют конец данных нулями до тех пор, пока размер не будет делиться на 8.</w:t>
      </w:r>
    </w:p>
    <w:p w14:paraId="46AC2801" w14:textId="73DB1863" w:rsidR="00097E9B" w:rsidRPr="00A76B2D" w:rsidRDefault="00097E9B"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lastRenderedPageBreak/>
        <w:t xml:space="preserve">Пусть </w:t>
      </w:r>
      <w:r w:rsidRPr="00A76B2D">
        <w:rPr>
          <w:rStyle w:val="FontStyle144"/>
          <w:rFonts w:ascii="Times New Roman" w:hAnsi="Times New Roman" w:cs="Times New Roman"/>
          <w:i/>
          <w:sz w:val="24"/>
          <w:szCs w:val="24"/>
          <w:lang w:eastAsia="en-US"/>
        </w:rPr>
        <w:t xml:space="preserve">g </w:t>
      </w:r>
      <w:r w:rsidRPr="00A76B2D">
        <w:rPr>
          <w:rStyle w:val="FontStyle144"/>
          <w:rFonts w:ascii="Times New Roman" w:hAnsi="Times New Roman" w:cs="Times New Roman"/>
          <w:sz w:val="24"/>
          <w:szCs w:val="24"/>
          <w:lang w:eastAsia="en-US"/>
        </w:rPr>
        <w:t xml:space="preserve">представляет зернистость группы ячеек, а </w:t>
      </w:r>
      <w:r w:rsidR="001630E1" w:rsidRPr="00A76B2D">
        <w:rPr>
          <w:rStyle w:val="FontStyle144"/>
          <w:rFonts w:ascii="Times New Roman" w:hAnsi="Times New Roman" w:cs="Times New Roman"/>
          <w:i/>
          <w:sz w:val="24"/>
          <w:szCs w:val="24"/>
          <w:lang w:val="en-US" w:eastAsia="en-US"/>
        </w:rPr>
        <w:t>n</w:t>
      </w:r>
      <w:r w:rsidRPr="00A76B2D">
        <w:rPr>
          <w:rStyle w:val="FontStyle144"/>
          <w:rFonts w:ascii="Times New Roman" w:hAnsi="Times New Roman" w:cs="Times New Roman"/>
          <w:sz w:val="24"/>
          <w:szCs w:val="24"/>
          <w:lang w:eastAsia="en-US"/>
        </w:rPr>
        <w:t xml:space="preserve"> представляет глубину цвета показателя качества для каждой группы ячеек. Тогда длина </w:t>
      </w:r>
      <w:proofErr w:type="spellStart"/>
      <w:r w:rsidRPr="00A76B2D">
        <w:rPr>
          <w:rStyle w:val="FontStyle144"/>
          <w:rFonts w:ascii="Times New Roman" w:hAnsi="Times New Roman" w:cs="Times New Roman"/>
          <w:sz w:val="24"/>
          <w:szCs w:val="24"/>
          <w:lang w:eastAsia="en-US"/>
        </w:rPr>
        <w:t>lqd</w:t>
      </w:r>
      <w:proofErr w:type="spellEnd"/>
      <w:r w:rsidRPr="00A76B2D">
        <w:rPr>
          <w:rStyle w:val="FontStyle144"/>
          <w:rFonts w:ascii="Times New Roman" w:hAnsi="Times New Roman" w:cs="Times New Roman"/>
          <w:sz w:val="24"/>
          <w:szCs w:val="24"/>
          <w:lang w:eastAsia="en-US"/>
        </w:rPr>
        <w:t xml:space="preserve"> (в байтах) данных по качеству (включая заполнение) может быть рассчитана следующим образом:</w:t>
      </w:r>
    </w:p>
    <w:p w14:paraId="747058AF" w14:textId="5AC9CECD" w:rsidR="003D76D3" w:rsidRPr="00A76B2D" w:rsidRDefault="008601BE" w:rsidP="00173EE8">
      <w:pPr>
        <w:pStyle w:val="Style21"/>
        <w:widowControl/>
        <w:ind w:firstLine="720"/>
        <w:jc w:val="both"/>
        <w:rPr>
          <w:rStyle w:val="FontStyle138"/>
          <w:sz w:val="24"/>
          <w:szCs w:val="24"/>
          <w:lang w:eastAsia="en-US"/>
        </w:rPr>
      </w:pPr>
      <w:r w:rsidRPr="00A76B2D">
        <w:rPr>
          <w:rStyle w:val="FontStyle137"/>
          <w:spacing w:val="0"/>
          <w:sz w:val="24"/>
          <w:szCs w:val="24"/>
          <w:lang w:eastAsia="en-US"/>
        </w:rPr>
        <w:t xml:space="preserve">a </w:t>
      </w:r>
      <w:r w:rsidRPr="00A76B2D">
        <w:rPr>
          <w:rStyle w:val="FontStyle136"/>
          <w:rFonts w:ascii="Times New Roman" w:hAnsi="Times New Roman" w:cs="Times New Roman"/>
          <w:spacing w:val="0"/>
          <w:sz w:val="24"/>
          <w:szCs w:val="24"/>
          <w:lang w:eastAsia="en-US"/>
        </w:rPr>
        <w:t xml:space="preserve">= </w:t>
      </w:r>
      <w:proofErr w:type="gramStart"/>
      <w:r w:rsidR="00AB1914">
        <w:rPr>
          <w:rFonts w:ascii="Cambria Math" w:hAnsi="Cambria Math" w:cs="Cambria Math"/>
        </w:rPr>
        <w:t>⎣</w:t>
      </w:r>
      <w:r w:rsidRPr="00A76B2D">
        <w:rPr>
          <w:rStyle w:val="FontStyle138"/>
          <w:sz w:val="24"/>
          <w:szCs w:val="24"/>
          <w:lang w:eastAsia="en-US"/>
        </w:rPr>
        <w:t>(</w:t>
      </w:r>
      <w:proofErr w:type="gramEnd"/>
      <w:r w:rsidR="00097E9B" w:rsidRPr="00A76B2D">
        <w:rPr>
          <w:rStyle w:val="FontStyle138"/>
          <w:sz w:val="24"/>
          <w:szCs w:val="24"/>
          <w:lang w:eastAsia="en-US"/>
        </w:rPr>
        <w:t>число ячеек в</w:t>
      </w:r>
      <w:r w:rsidRPr="00A76B2D">
        <w:rPr>
          <w:rStyle w:val="FontStyle138"/>
          <w:sz w:val="24"/>
          <w:szCs w:val="24"/>
          <w:lang w:eastAsia="en-US"/>
        </w:rPr>
        <w:t xml:space="preserve"> </w:t>
      </w:r>
      <w:r w:rsidRPr="00A76B2D">
        <w:rPr>
          <w:rStyle w:val="FontStyle137"/>
          <w:spacing w:val="0"/>
          <w:sz w:val="24"/>
          <w:szCs w:val="24"/>
          <w:lang w:eastAsia="en-US"/>
        </w:rPr>
        <w:t xml:space="preserve">x </w:t>
      </w:r>
      <w:r w:rsidRPr="00A76B2D">
        <w:rPr>
          <w:rStyle w:val="FontStyle138"/>
          <w:sz w:val="24"/>
          <w:szCs w:val="24"/>
          <w:lang w:eastAsia="en-US"/>
        </w:rPr>
        <w:t xml:space="preserve">- </w:t>
      </w:r>
      <w:r w:rsidR="00097E9B" w:rsidRPr="00A76B2D">
        <w:rPr>
          <w:rStyle w:val="FontStyle138"/>
          <w:sz w:val="24"/>
          <w:szCs w:val="24"/>
          <w:lang w:eastAsia="en-US"/>
        </w:rPr>
        <w:t>направлении</w:t>
      </w:r>
      <w:r w:rsidRPr="00A76B2D">
        <w:rPr>
          <w:rStyle w:val="FontStyle138"/>
          <w:sz w:val="24"/>
          <w:szCs w:val="24"/>
          <w:lang w:eastAsia="en-US"/>
        </w:rPr>
        <w:t>)</w:t>
      </w:r>
      <w:r w:rsidR="001630E1" w:rsidRPr="00A76B2D">
        <w:rPr>
          <w:rStyle w:val="FontStyle138"/>
          <w:sz w:val="24"/>
          <w:szCs w:val="24"/>
          <w:lang w:eastAsia="en-US"/>
        </w:rPr>
        <w:t>/</w:t>
      </w:r>
      <w:r w:rsidRPr="00A76B2D">
        <w:rPr>
          <w:rStyle w:val="FontStyle137"/>
          <w:i w:val="0"/>
          <w:spacing w:val="0"/>
          <w:sz w:val="24"/>
          <w:szCs w:val="24"/>
          <w:lang w:eastAsia="en-US"/>
        </w:rPr>
        <w:t>g</w:t>
      </w:r>
      <w:r w:rsidR="00AB1914" w:rsidRPr="00AB1914">
        <w:rPr>
          <w:rStyle w:val="FontStyle144"/>
          <w:rFonts w:ascii="Cambria Math" w:hAnsi="Cambria Math" w:cs="Cambria Math"/>
          <w:sz w:val="24"/>
          <w:szCs w:val="24"/>
          <w:lang w:eastAsia="en-US"/>
        </w:rPr>
        <w:t>⎦</w:t>
      </w:r>
      <w:r w:rsidR="00AB1914" w:rsidRPr="00AB1914">
        <w:rPr>
          <w:rStyle w:val="FontStyle144"/>
          <w:rFonts w:ascii="Times New Roman" w:hAnsi="Times New Roman" w:cs="Times New Roman"/>
          <w:sz w:val="24"/>
          <w:szCs w:val="24"/>
          <w:lang w:eastAsia="en-US"/>
        </w:rPr>
        <w:t>×</w:t>
      </w:r>
      <w:r w:rsidR="00AB1914">
        <w:rPr>
          <w:rFonts w:ascii="Cambria Math" w:hAnsi="Cambria Math" w:cs="Cambria Math"/>
        </w:rPr>
        <w:t>⎣</w:t>
      </w:r>
      <w:r w:rsidRPr="00A76B2D">
        <w:rPr>
          <w:rStyle w:val="FontStyle138"/>
          <w:sz w:val="24"/>
          <w:szCs w:val="24"/>
          <w:lang w:eastAsia="en-US"/>
        </w:rPr>
        <w:t>(</w:t>
      </w:r>
      <w:r w:rsidR="00097E9B" w:rsidRPr="00A76B2D">
        <w:rPr>
          <w:rStyle w:val="FontStyle138"/>
          <w:sz w:val="24"/>
          <w:szCs w:val="24"/>
          <w:lang w:eastAsia="en-US"/>
        </w:rPr>
        <w:t>число ячеек в</w:t>
      </w:r>
      <w:r w:rsidRPr="00A76B2D">
        <w:rPr>
          <w:rStyle w:val="FontStyle138"/>
          <w:sz w:val="24"/>
          <w:szCs w:val="24"/>
          <w:lang w:eastAsia="en-US"/>
        </w:rPr>
        <w:t xml:space="preserve"> </w:t>
      </w:r>
      <w:r w:rsidRPr="00A76B2D">
        <w:rPr>
          <w:rStyle w:val="FontStyle137"/>
          <w:spacing w:val="0"/>
          <w:sz w:val="24"/>
          <w:szCs w:val="24"/>
          <w:lang w:eastAsia="en-US"/>
        </w:rPr>
        <w:t xml:space="preserve">y </w:t>
      </w:r>
      <w:r w:rsidRPr="00A76B2D">
        <w:rPr>
          <w:rStyle w:val="FontStyle138"/>
          <w:sz w:val="24"/>
          <w:szCs w:val="24"/>
          <w:lang w:eastAsia="en-US"/>
        </w:rPr>
        <w:t xml:space="preserve">- </w:t>
      </w:r>
      <w:r w:rsidR="00097E9B" w:rsidRPr="00A76B2D">
        <w:rPr>
          <w:rStyle w:val="FontStyle138"/>
          <w:sz w:val="24"/>
          <w:szCs w:val="24"/>
          <w:lang w:eastAsia="en-US"/>
        </w:rPr>
        <w:t>направлении</w:t>
      </w:r>
      <w:r w:rsidRPr="00A76B2D">
        <w:rPr>
          <w:rStyle w:val="FontStyle133"/>
          <w:sz w:val="24"/>
          <w:szCs w:val="24"/>
          <w:lang w:eastAsia="en-US"/>
        </w:rPr>
        <w:t>)/</w:t>
      </w:r>
      <w:r w:rsidRPr="00A76B2D">
        <w:rPr>
          <w:rStyle w:val="FontStyle133"/>
          <w:i/>
          <w:sz w:val="24"/>
          <w:szCs w:val="24"/>
          <w:lang w:eastAsia="en-US"/>
        </w:rPr>
        <w:t>g</w:t>
      </w:r>
      <w:r w:rsidRPr="00A76B2D">
        <w:rPr>
          <w:rStyle w:val="FontStyle133"/>
          <w:sz w:val="24"/>
          <w:szCs w:val="24"/>
          <w:lang w:eastAsia="en-US"/>
        </w:rPr>
        <w:t xml:space="preserve"> </w:t>
      </w:r>
      <w:r w:rsidR="00AB1914" w:rsidRPr="00AB1914">
        <w:rPr>
          <w:rStyle w:val="FontStyle144"/>
          <w:rFonts w:ascii="Cambria Math" w:hAnsi="Cambria Math" w:cs="Cambria Math"/>
          <w:sz w:val="24"/>
          <w:szCs w:val="24"/>
          <w:lang w:eastAsia="en-US"/>
        </w:rPr>
        <w:t>⎦</w:t>
      </w:r>
      <w:r w:rsidRPr="00A76B2D">
        <w:rPr>
          <w:rStyle w:val="FontStyle133"/>
          <w:sz w:val="24"/>
          <w:szCs w:val="24"/>
          <w:lang w:eastAsia="en-US"/>
        </w:rPr>
        <w:t xml:space="preserve"> </w:t>
      </w:r>
      <w:r w:rsidR="00AB1914" w:rsidRPr="00AB1914">
        <w:rPr>
          <w:rStyle w:val="FontStyle144"/>
          <w:rFonts w:ascii="Times New Roman" w:hAnsi="Times New Roman" w:cs="Times New Roman"/>
          <w:sz w:val="24"/>
          <w:szCs w:val="24"/>
          <w:lang w:eastAsia="en-US"/>
        </w:rPr>
        <w:t>×</w:t>
      </w:r>
      <w:r w:rsidRPr="00A76B2D">
        <w:rPr>
          <w:rStyle w:val="FontStyle136"/>
          <w:rFonts w:ascii="Times New Roman" w:hAnsi="Times New Roman" w:cs="Times New Roman"/>
          <w:spacing w:val="0"/>
          <w:sz w:val="24"/>
          <w:szCs w:val="24"/>
          <w:lang w:eastAsia="en-US"/>
        </w:rPr>
        <w:t xml:space="preserve"> </w:t>
      </w:r>
      <w:r w:rsidR="001630E1" w:rsidRPr="00A76B2D">
        <w:rPr>
          <w:rStyle w:val="FontStyle133"/>
          <w:i/>
          <w:sz w:val="24"/>
          <w:szCs w:val="24"/>
          <w:lang w:val="en-US" w:eastAsia="en-US"/>
        </w:rPr>
        <w:t>n</w:t>
      </w:r>
      <w:r w:rsidRPr="00A76B2D">
        <w:rPr>
          <w:rStyle w:val="FontStyle133"/>
          <w:sz w:val="24"/>
          <w:szCs w:val="24"/>
          <w:lang w:eastAsia="en-US"/>
        </w:rPr>
        <w:t xml:space="preserve"> </w:t>
      </w:r>
      <w:r w:rsidR="00097E9B" w:rsidRPr="00A76B2D">
        <w:rPr>
          <w:rStyle w:val="FontStyle138"/>
          <w:sz w:val="24"/>
          <w:szCs w:val="24"/>
          <w:lang w:eastAsia="en-US"/>
        </w:rPr>
        <w:t>битов</w:t>
      </w:r>
      <w:r w:rsidRPr="00A76B2D">
        <w:rPr>
          <w:rStyle w:val="FontStyle138"/>
          <w:sz w:val="24"/>
          <w:szCs w:val="24"/>
          <w:lang w:eastAsia="en-US"/>
        </w:rPr>
        <w:t xml:space="preserve"> </w:t>
      </w:r>
    </w:p>
    <w:p w14:paraId="15072E42" w14:textId="34551843" w:rsidR="008601BE" w:rsidRPr="00A76B2D" w:rsidRDefault="008601BE" w:rsidP="00173EE8">
      <w:pPr>
        <w:pStyle w:val="Style21"/>
        <w:widowControl/>
        <w:ind w:firstLine="720"/>
        <w:jc w:val="both"/>
        <w:rPr>
          <w:rStyle w:val="FontStyle138"/>
          <w:sz w:val="24"/>
          <w:szCs w:val="24"/>
          <w:lang w:eastAsia="en-US"/>
        </w:rPr>
      </w:pPr>
      <w:r w:rsidRPr="00A76B2D">
        <w:rPr>
          <w:rStyle w:val="FontStyle137"/>
          <w:spacing w:val="0"/>
          <w:sz w:val="24"/>
          <w:szCs w:val="24"/>
          <w:lang w:eastAsia="en-US"/>
        </w:rPr>
        <w:t xml:space="preserve">b </w:t>
      </w:r>
      <w:r w:rsidRPr="00A76B2D">
        <w:rPr>
          <w:rStyle w:val="FontStyle136"/>
          <w:rFonts w:ascii="Times New Roman" w:hAnsi="Times New Roman" w:cs="Times New Roman"/>
          <w:spacing w:val="0"/>
          <w:sz w:val="24"/>
          <w:szCs w:val="24"/>
          <w:lang w:eastAsia="en-US"/>
        </w:rPr>
        <w:t xml:space="preserve">= </w:t>
      </w:r>
      <w:proofErr w:type="gramStart"/>
      <w:r w:rsidRPr="00A76B2D">
        <w:rPr>
          <w:rStyle w:val="FontStyle133"/>
          <w:i/>
          <w:sz w:val="24"/>
          <w:szCs w:val="24"/>
          <w:lang w:eastAsia="en-US"/>
        </w:rPr>
        <w:t>a</w:t>
      </w:r>
      <w:r w:rsidRPr="00A76B2D">
        <w:rPr>
          <w:rStyle w:val="FontStyle138"/>
          <w:sz w:val="24"/>
          <w:szCs w:val="24"/>
          <w:lang w:eastAsia="en-US"/>
        </w:rPr>
        <w:t>(</w:t>
      </w:r>
      <w:proofErr w:type="gramEnd"/>
      <w:r w:rsidR="00097E9B" w:rsidRPr="00A76B2D">
        <w:rPr>
          <w:rStyle w:val="FontStyle138"/>
          <w:sz w:val="24"/>
          <w:szCs w:val="24"/>
          <w:lang w:eastAsia="en-US"/>
        </w:rPr>
        <w:t>остаток от деления на</w:t>
      </w:r>
      <w:r w:rsidRPr="00A76B2D">
        <w:rPr>
          <w:rStyle w:val="FontStyle138"/>
          <w:sz w:val="24"/>
          <w:szCs w:val="24"/>
          <w:lang w:eastAsia="en-US"/>
        </w:rPr>
        <w:t xml:space="preserve"> 8)</w:t>
      </w:r>
    </w:p>
    <w:p w14:paraId="58BDB977" w14:textId="26422734" w:rsidR="001630E1" w:rsidRPr="00A76B2D" w:rsidRDefault="00097E9B" w:rsidP="00173EE8">
      <w:pPr>
        <w:pStyle w:val="Style13"/>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если</w:t>
      </w:r>
      <w:r w:rsidR="008601BE" w:rsidRPr="00A76B2D">
        <w:rPr>
          <w:rStyle w:val="FontStyle144"/>
          <w:rFonts w:ascii="Times New Roman" w:hAnsi="Times New Roman" w:cs="Times New Roman"/>
          <w:sz w:val="24"/>
          <w:szCs w:val="24"/>
          <w:lang w:eastAsia="en-US"/>
        </w:rPr>
        <w:t xml:space="preserve"> </w:t>
      </w:r>
      <w:r w:rsidR="008601BE" w:rsidRPr="00A76B2D">
        <w:rPr>
          <w:rStyle w:val="FontStyle137"/>
          <w:spacing w:val="0"/>
          <w:sz w:val="24"/>
          <w:szCs w:val="24"/>
          <w:lang w:eastAsia="en-US"/>
        </w:rPr>
        <w:t xml:space="preserve">b </w:t>
      </w:r>
      <w:r w:rsidR="008601BE" w:rsidRPr="00A76B2D">
        <w:rPr>
          <w:rStyle w:val="FontStyle136"/>
          <w:rFonts w:ascii="Times New Roman" w:hAnsi="Times New Roman" w:cs="Times New Roman"/>
          <w:spacing w:val="0"/>
          <w:sz w:val="24"/>
          <w:szCs w:val="24"/>
          <w:lang w:eastAsia="en-US"/>
        </w:rPr>
        <w:t xml:space="preserve">= </w:t>
      </w:r>
      <w:r w:rsidR="008601BE" w:rsidRPr="00A76B2D">
        <w:rPr>
          <w:rStyle w:val="FontStyle138"/>
          <w:sz w:val="24"/>
          <w:szCs w:val="24"/>
          <w:lang w:eastAsia="en-US"/>
        </w:rPr>
        <w:t>0</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то</w:t>
      </w:r>
      <w:r w:rsidR="008601BE" w:rsidRPr="00A76B2D">
        <w:rPr>
          <w:rStyle w:val="FontStyle144"/>
          <w:rFonts w:ascii="Times New Roman" w:hAnsi="Times New Roman" w:cs="Times New Roman"/>
          <w:sz w:val="24"/>
          <w:szCs w:val="24"/>
          <w:lang w:eastAsia="en-US"/>
        </w:rPr>
        <w:t xml:space="preserve"> </w:t>
      </w:r>
      <w:proofErr w:type="spellStart"/>
      <w:r w:rsidR="008601BE" w:rsidRPr="00A76B2D">
        <w:rPr>
          <w:rStyle w:val="FontStyle138"/>
          <w:sz w:val="24"/>
          <w:szCs w:val="24"/>
          <w:lang w:eastAsia="en-US"/>
        </w:rPr>
        <w:t>lqd</w:t>
      </w:r>
      <w:proofErr w:type="spellEnd"/>
      <w:r w:rsidR="008601BE" w:rsidRPr="00A76B2D">
        <w:rPr>
          <w:rStyle w:val="FontStyle138"/>
          <w:sz w:val="24"/>
          <w:szCs w:val="24"/>
          <w:lang w:eastAsia="en-US"/>
        </w:rPr>
        <w:t xml:space="preserve"> </w:t>
      </w:r>
      <w:r w:rsidR="008601BE" w:rsidRPr="00A76B2D">
        <w:rPr>
          <w:rStyle w:val="FontStyle136"/>
          <w:rFonts w:ascii="Times New Roman" w:hAnsi="Times New Roman" w:cs="Times New Roman"/>
          <w:spacing w:val="0"/>
          <w:sz w:val="24"/>
          <w:szCs w:val="24"/>
          <w:lang w:eastAsia="en-US"/>
        </w:rPr>
        <w:t xml:space="preserve">= </w:t>
      </w:r>
      <w:r w:rsidR="008601BE" w:rsidRPr="00A76B2D">
        <w:rPr>
          <w:rStyle w:val="FontStyle137"/>
          <w:spacing w:val="0"/>
          <w:sz w:val="24"/>
          <w:szCs w:val="24"/>
          <w:lang w:eastAsia="en-US"/>
        </w:rPr>
        <w:t>a/</w:t>
      </w:r>
      <w:r w:rsidR="008601BE" w:rsidRPr="00A76B2D">
        <w:rPr>
          <w:rStyle w:val="FontStyle138"/>
          <w:sz w:val="24"/>
          <w:szCs w:val="24"/>
          <w:lang w:eastAsia="en-US"/>
        </w:rPr>
        <w:t xml:space="preserve">8 </w:t>
      </w:r>
      <w:r w:rsidRPr="00A76B2D">
        <w:rPr>
          <w:rStyle w:val="FontStyle144"/>
          <w:rFonts w:ascii="Times New Roman" w:hAnsi="Times New Roman" w:cs="Times New Roman"/>
          <w:sz w:val="24"/>
          <w:szCs w:val="24"/>
          <w:lang w:eastAsia="en-US"/>
        </w:rPr>
        <w:t>байтов</w:t>
      </w:r>
      <w:r w:rsidR="008601BE" w:rsidRPr="00A76B2D">
        <w:rPr>
          <w:rStyle w:val="FontStyle144"/>
          <w:rFonts w:ascii="Times New Roman" w:hAnsi="Times New Roman" w:cs="Times New Roman"/>
          <w:sz w:val="24"/>
          <w:szCs w:val="24"/>
          <w:lang w:eastAsia="en-US"/>
        </w:rPr>
        <w:t xml:space="preserve"> </w:t>
      </w:r>
    </w:p>
    <w:p w14:paraId="21094DF2" w14:textId="3CED6A67" w:rsidR="001630E1" w:rsidRPr="00A76B2D" w:rsidRDefault="00097E9B" w:rsidP="00173EE8">
      <w:pPr>
        <w:pStyle w:val="Style13"/>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если</w:t>
      </w:r>
      <w:r w:rsidR="008601BE" w:rsidRPr="00A76B2D">
        <w:rPr>
          <w:rStyle w:val="FontStyle144"/>
          <w:rFonts w:ascii="Times New Roman" w:hAnsi="Times New Roman" w:cs="Times New Roman"/>
          <w:sz w:val="24"/>
          <w:szCs w:val="24"/>
          <w:lang w:eastAsia="en-US"/>
        </w:rPr>
        <w:t xml:space="preserve"> </w:t>
      </w:r>
      <w:r w:rsidR="008601BE" w:rsidRPr="00A76B2D">
        <w:rPr>
          <w:rStyle w:val="FontStyle137"/>
          <w:spacing w:val="0"/>
          <w:sz w:val="24"/>
          <w:szCs w:val="24"/>
          <w:lang w:eastAsia="en-US"/>
        </w:rPr>
        <w:t xml:space="preserve">b </w:t>
      </w:r>
      <w:r w:rsidR="001630E1" w:rsidRPr="00A76B2D">
        <w:rPr>
          <w:rStyle w:val="FontStyle136"/>
          <w:rFonts w:ascii="Times New Roman" w:hAnsi="Times New Roman" w:cs="Times New Roman"/>
          <w:spacing w:val="0"/>
          <w:sz w:val="24"/>
          <w:szCs w:val="24"/>
          <w:lang w:eastAsia="en-US"/>
        </w:rPr>
        <w:t>≠</w:t>
      </w:r>
      <w:r w:rsidR="008601BE" w:rsidRPr="00A76B2D">
        <w:rPr>
          <w:rStyle w:val="FontStyle136"/>
          <w:rFonts w:ascii="Times New Roman" w:hAnsi="Times New Roman" w:cs="Times New Roman"/>
          <w:spacing w:val="0"/>
          <w:sz w:val="24"/>
          <w:szCs w:val="24"/>
          <w:lang w:eastAsia="en-US"/>
        </w:rPr>
        <w:t xml:space="preserve"> </w:t>
      </w:r>
      <w:proofErr w:type="gramStart"/>
      <w:r w:rsidR="008601BE" w:rsidRPr="00A76B2D">
        <w:rPr>
          <w:rStyle w:val="FontStyle138"/>
          <w:sz w:val="24"/>
          <w:szCs w:val="24"/>
          <w:lang w:eastAsia="en-US"/>
        </w:rPr>
        <w:t xml:space="preserve">0 </w:t>
      </w:r>
      <w:r w:rsidR="008601BE" w:rsidRPr="00A76B2D">
        <w:rPr>
          <w:rStyle w:val="FontStyle144"/>
          <w:rFonts w:ascii="Times New Roman" w:hAnsi="Times New Roman" w:cs="Times New Roman"/>
          <w:sz w:val="24"/>
          <w:szCs w:val="24"/>
          <w:lang w:eastAsia="en-US"/>
        </w:rPr>
        <w:t>,</w:t>
      </w:r>
      <w:proofErr w:type="gramEnd"/>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то</w:t>
      </w:r>
      <w:r w:rsidR="008601BE" w:rsidRPr="00A76B2D">
        <w:rPr>
          <w:rStyle w:val="FontStyle144"/>
          <w:rFonts w:ascii="Times New Roman" w:hAnsi="Times New Roman" w:cs="Times New Roman"/>
          <w:sz w:val="24"/>
          <w:szCs w:val="24"/>
          <w:lang w:eastAsia="en-US"/>
        </w:rPr>
        <w:t xml:space="preserve"> </w:t>
      </w:r>
      <w:proofErr w:type="spellStart"/>
      <w:r w:rsidR="008601BE" w:rsidRPr="00A76B2D">
        <w:rPr>
          <w:rStyle w:val="FontStyle138"/>
          <w:sz w:val="24"/>
          <w:szCs w:val="24"/>
          <w:lang w:eastAsia="en-US"/>
        </w:rPr>
        <w:t>lqd</w:t>
      </w:r>
      <w:proofErr w:type="spellEnd"/>
      <w:r w:rsidR="008601BE" w:rsidRPr="00A76B2D">
        <w:rPr>
          <w:rStyle w:val="FontStyle138"/>
          <w:sz w:val="24"/>
          <w:szCs w:val="24"/>
          <w:lang w:eastAsia="en-US"/>
        </w:rPr>
        <w:t xml:space="preserve"> </w:t>
      </w:r>
      <w:r w:rsidR="008601BE" w:rsidRPr="00A76B2D">
        <w:rPr>
          <w:rStyle w:val="FontStyle136"/>
          <w:rFonts w:ascii="Times New Roman" w:hAnsi="Times New Roman" w:cs="Times New Roman"/>
          <w:spacing w:val="0"/>
          <w:sz w:val="24"/>
          <w:szCs w:val="24"/>
          <w:lang w:eastAsia="en-US"/>
        </w:rPr>
        <w:t xml:space="preserve">= </w:t>
      </w:r>
      <w:r w:rsidR="008601BE" w:rsidRPr="00A76B2D">
        <w:rPr>
          <w:rStyle w:val="FontStyle133"/>
          <w:sz w:val="24"/>
          <w:szCs w:val="24"/>
          <w:lang w:eastAsia="en-US"/>
        </w:rPr>
        <w:t>(a</w:t>
      </w:r>
      <w:r w:rsidR="008601BE" w:rsidRPr="00A76B2D">
        <w:rPr>
          <w:rStyle w:val="FontStyle136"/>
          <w:rFonts w:ascii="Times New Roman" w:hAnsi="Times New Roman" w:cs="Times New Roman"/>
          <w:spacing w:val="0"/>
          <w:sz w:val="24"/>
          <w:szCs w:val="24"/>
          <w:lang w:eastAsia="en-US"/>
        </w:rPr>
        <w:t>+</w:t>
      </w:r>
      <w:r w:rsidR="008601BE" w:rsidRPr="00A76B2D">
        <w:rPr>
          <w:rStyle w:val="FontStyle138"/>
          <w:sz w:val="24"/>
          <w:szCs w:val="24"/>
          <w:lang w:eastAsia="en-US"/>
        </w:rPr>
        <w:t>(8</w:t>
      </w:r>
      <w:r w:rsidR="008601BE" w:rsidRPr="00A76B2D">
        <w:rPr>
          <w:rStyle w:val="FontStyle136"/>
          <w:rFonts w:ascii="Times New Roman" w:hAnsi="Times New Roman" w:cs="Times New Roman"/>
          <w:spacing w:val="0"/>
          <w:sz w:val="24"/>
          <w:szCs w:val="24"/>
          <w:lang w:eastAsia="en-US"/>
        </w:rPr>
        <w:t>-</w:t>
      </w:r>
      <w:r w:rsidR="008601BE" w:rsidRPr="00A76B2D">
        <w:rPr>
          <w:rStyle w:val="FontStyle133"/>
          <w:i/>
          <w:sz w:val="24"/>
          <w:szCs w:val="24"/>
          <w:lang w:eastAsia="en-US"/>
        </w:rPr>
        <w:t>b</w:t>
      </w:r>
      <w:r w:rsidR="008601BE" w:rsidRPr="00A76B2D">
        <w:rPr>
          <w:rStyle w:val="FontStyle133"/>
          <w:sz w:val="24"/>
          <w:szCs w:val="24"/>
          <w:lang w:eastAsia="en-US"/>
        </w:rPr>
        <w:t>))/</w:t>
      </w:r>
      <w:r w:rsidR="008601BE" w:rsidRPr="00A76B2D">
        <w:rPr>
          <w:rStyle w:val="FontStyle138"/>
          <w:sz w:val="24"/>
          <w:szCs w:val="24"/>
          <w:lang w:eastAsia="en-US"/>
        </w:rPr>
        <w:t xml:space="preserve">8 </w:t>
      </w:r>
      <w:r w:rsidRPr="00A76B2D">
        <w:rPr>
          <w:rStyle w:val="FontStyle144"/>
          <w:rFonts w:ascii="Times New Roman" w:hAnsi="Times New Roman" w:cs="Times New Roman"/>
          <w:sz w:val="24"/>
          <w:szCs w:val="24"/>
          <w:lang w:eastAsia="en-US"/>
        </w:rPr>
        <w:t>байтов</w:t>
      </w:r>
      <w:r w:rsidR="008601BE" w:rsidRPr="00A76B2D">
        <w:rPr>
          <w:rStyle w:val="FontStyle144"/>
          <w:rFonts w:ascii="Times New Roman" w:hAnsi="Times New Roman" w:cs="Times New Roman"/>
          <w:sz w:val="24"/>
          <w:szCs w:val="24"/>
          <w:lang w:eastAsia="en-US"/>
        </w:rPr>
        <w:t xml:space="preserve"> </w:t>
      </w:r>
    </w:p>
    <w:p w14:paraId="4F86570B" w14:textId="7CFFF2C9" w:rsidR="008601BE" w:rsidRPr="00A76B2D" w:rsidRDefault="00097E9B" w:rsidP="00173EE8">
      <w:pPr>
        <w:pStyle w:val="Style13"/>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Диапазон</w:t>
      </w:r>
      <w:r w:rsidR="008601BE" w:rsidRPr="00A76B2D">
        <w:rPr>
          <w:rStyle w:val="FontStyle144"/>
          <w:rFonts w:ascii="Times New Roman" w:hAnsi="Times New Roman" w:cs="Times New Roman"/>
          <w:sz w:val="24"/>
          <w:szCs w:val="24"/>
          <w:lang w:eastAsia="en-US"/>
        </w:rPr>
        <w:t xml:space="preserve"> </w:t>
      </w:r>
      <w:r w:rsidR="004C41E6" w:rsidRPr="00A76B2D">
        <w:rPr>
          <w:rStyle w:val="FontStyle144"/>
          <w:rFonts w:ascii="Times New Roman" w:hAnsi="Times New Roman" w:cs="Times New Roman"/>
          <w:sz w:val="24"/>
          <w:szCs w:val="24"/>
          <w:lang w:eastAsia="en-US"/>
        </w:rPr>
        <w:t>показател</w:t>
      </w:r>
      <w:r w:rsidRPr="00A76B2D">
        <w:rPr>
          <w:rStyle w:val="FontStyle144"/>
          <w:rFonts w:ascii="Times New Roman" w:hAnsi="Times New Roman" w:cs="Times New Roman"/>
          <w:sz w:val="24"/>
          <w:szCs w:val="24"/>
          <w:lang w:eastAsia="en-US"/>
        </w:rPr>
        <w:t>я</w:t>
      </w:r>
      <w:r w:rsidR="004C41E6" w:rsidRPr="00A76B2D">
        <w:rPr>
          <w:rStyle w:val="FontStyle144"/>
          <w:rFonts w:ascii="Times New Roman" w:hAnsi="Times New Roman" w:cs="Times New Roman"/>
          <w:sz w:val="24"/>
          <w:szCs w:val="24"/>
          <w:lang w:eastAsia="en-US"/>
        </w:rPr>
        <w:t xml:space="preserve"> качества</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для каждой группы ячеек</w:t>
      </w:r>
      <w:r w:rsidR="008601BE"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должен быть следующим</w:t>
      </w:r>
      <w:r w:rsidR="008601BE" w:rsidRPr="00A76B2D">
        <w:rPr>
          <w:rStyle w:val="FontStyle144"/>
          <w:rFonts w:ascii="Times New Roman" w:hAnsi="Times New Roman" w:cs="Times New Roman"/>
          <w:sz w:val="24"/>
          <w:szCs w:val="24"/>
          <w:lang w:eastAsia="en-US"/>
        </w:rPr>
        <w:t>:</w:t>
      </w:r>
    </w:p>
    <w:p w14:paraId="1AAB40F0" w14:textId="77777777" w:rsidR="00AB1914" w:rsidRPr="00283CC6" w:rsidRDefault="00AB1914" w:rsidP="00173EE8">
      <w:pPr>
        <w:pStyle w:val="Style13"/>
        <w:widowControl/>
        <w:ind w:firstLine="720"/>
        <w:jc w:val="both"/>
        <w:rPr>
          <w:rStyle w:val="FontStyle144"/>
          <w:rFonts w:ascii="Times New Roman" w:hAnsi="Times New Roman" w:cs="Times New Roman"/>
          <w:sz w:val="24"/>
          <w:szCs w:val="24"/>
          <w:lang w:eastAsia="en-US"/>
        </w:rPr>
      </w:pPr>
    </w:p>
    <w:p w14:paraId="1E36F2F6" w14:textId="3FB794CB" w:rsidR="008601BE" w:rsidRPr="00A76B2D" w:rsidRDefault="00097E9B" w:rsidP="0052693E">
      <w:pPr>
        <w:pStyle w:val="Style19"/>
        <w:widowControl/>
        <w:jc w:val="center"/>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Таблица</w:t>
      </w:r>
      <w:r w:rsidR="008601BE" w:rsidRPr="00A76B2D">
        <w:rPr>
          <w:rStyle w:val="FontStyle139"/>
          <w:rFonts w:ascii="Times New Roman" w:hAnsi="Times New Roman" w:cs="Times New Roman"/>
          <w:sz w:val="24"/>
          <w:szCs w:val="24"/>
          <w:lang w:eastAsia="en-US"/>
        </w:rPr>
        <w:t xml:space="preserve"> 14 </w:t>
      </w:r>
      <w:r w:rsidR="008601BE" w:rsidRPr="00A76B2D">
        <w:rPr>
          <w:rStyle w:val="FontStyle117"/>
          <w:rFonts w:ascii="Times New Roman" w:hAnsi="Times New Roman" w:cs="Times New Roman"/>
          <w:sz w:val="24"/>
          <w:szCs w:val="24"/>
          <w:lang w:eastAsia="en-US"/>
        </w:rPr>
        <w:t xml:space="preserve">— </w:t>
      </w:r>
      <w:r w:rsidR="008601BE" w:rsidRPr="0052693E">
        <w:rPr>
          <w:rStyle w:val="FontStyle116"/>
          <w:i/>
          <w:iCs/>
          <w:sz w:val="24"/>
          <w:szCs w:val="24"/>
          <w:lang w:eastAsia="en-US"/>
        </w:rPr>
        <w:t>n</w:t>
      </w:r>
      <w:r w:rsidR="008601BE" w:rsidRPr="00A76B2D">
        <w:rPr>
          <w:rStyle w:val="FontStyle139"/>
          <w:rFonts w:ascii="Times New Roman" w:hAnsi="Times New Roman" w:cs="Times New Roman"/>
          <w:sz w:val="24"/>
          <w:szCs w:val="24"/>
          <w:lang w:eastAsia="en-US"/>
        </w:rPr>
        <w:t>-</w:t>
      </w:r>
      <w:r w:rsidRPr="00A76B2D">
        <w:rPr>
          <w:rStyle w:val="FontStyle139"/>
          <w:rFonts w:ascii="Times New Roman" w:hAnsi="Times New Roman" w:cs="Times New Roman"/>
          <w:sz w:val="24"/>
          <w:szCs w:val="24"/>
          <w:lang w:eastAsia="en-US"/>
        </w:rPr>
        <w:t>битовое представление для</w:t>
      </w:r>
      <w:r w:rsidR="008601BE" w:rsidRPr="00A76B2D">
        <w:rPr>
          <w:rStyle w:val="FontStyle139"/>
          <w:rFonts w:ascii="Times New Roman" w:hAnsi="Times New Roman" w:cs="Times New Roman"/>
          <w:sz w:val="24"/>
          <w:szCs w:val="24"/>
          <w:lang w:eastAsia="en-US"/>
        </w:rPr>
        <w:t xml:space="preserve"> </w:t>
      </w:r>
      <w:r w:rsidR="004C41E6" w:rsidRPr="00A76B2D">
        <w:rPr>
          <w:rStyle w:val="FontStyle139"/>
          <w:rFonts w:ascii="Times New Roman" w:hAnsi="Times New Roman" w:cs="Times New Roman"/>
          <w:sz w:val="24"/>
          <w:szCs w:val="24"/>
          <w:lang w:eastAsia="en-US"/>
        </w:rPr>
        <w:t>показател</w:t>
      </w:r>
      <w:r w:rsidRPr="00A76B2D">
        <w:rPr>
          <w:rStyle w:val="FontStyle139"/>
          <w:rFonts w:ascii="Times New Roman" w:hAnsi="Times New Roman" w:cs="Times New Roman"/>
          <w:sz w:val="24"/>
          <w:szCs w:val="24"/>
          <w:lang w:eastAsia="en-US"/>
        </w:rPr>
        <w:t>я</w:t>
      </w:r>
      <w:r w:rsidR="004C41E6" w:rsidRPr="00A76B2D">
        <w:rPr>
          <w:rStyle w:val="FontStyle139"/>
          <w:rFonts w:ascii="Times New Roman" w:hAnsi="Times New Roman" w:cs="Times New Roman"/>
          <w:sz w:val="24"/>
          <w:szCs w:val="24"/>
          <w:lang w:eastAsia="en-US"/>
        </w:rPr>
        <w:t xml:space="preserve"> качества</w:t>
      </w:r>
      <w:r w:rsidR="008601BE" w:rsidRPr="00A76B2D">
        <w:rPr>
          <w:rStyle w:val="FontStyle139"/>
          <w:rFonts w:ascii="Times New Roman" w:hAnsi="Times New Roman" w:cs="Times New Roman"/>
          <w:sz w:val="24"/>
          <w:szCs w:val="24"/>
          <w:lang w:eastAsia="en-US"/>
        </w:rPr>
        <w:t xml:space="preserve"> </w:t>
      </w:r>
      <w:r w:rsidRPr="00A76B2D">
        <w:rPr>
          <w:rStyle w:val="FontStyle139"/>
          <w:rFonts w:ascii="Times New Roman" w:hAnsi="Times New Roman" w:cs="Times New Roman"/>
          <w:sz w:val="24"/>
          <w:szCs w:val="24"/>
          <w:lang w:eastAsia="en-US"/>
        </w:rPr>
        <w:t>каждой группы ячеек</w:t>
      </w:r>
    </w:p>
    <w:tbl>
      <w:tblPr>
        <w:tblW w:w="0" w:type="auto"/>
        <w:jc w:val="center"/>
        <w:tblLayout w:type="fixed"/>
        <w:tblCellMar>
          <w:left w:w="40" w:type="dxa"/>
          <w:right w:w="40" w:type="dxa"/>
        </w:tblCellMar>
        <w:tblLook w:val="0000" w:firstRow="0" w:lastRow="0" w:firstColumn="0" w:lastColumn="0" w:noHBand="0" w:noVBand="0"/>
      </w:tblPr>
      <w:tblGrid>
        <w:gridCol w:w="3310"/>
        <w:gridCol w:w="1637"/>
        <w:gridCol w:w="1958"/>
      </w:tblGrid>
      <w:tr w:rsidR="008601BE" w:rsidRPr="00A76B2D" w14:paraId="49CF3C8C" w14:textId="77777777" w:rsidTr="0052693E">
        <w:trPr>
          <w:trHeight w:val="552"/>
          <w:jc w:val="center"/>
        </w:trPr>
        <w:tc>
          <w:tcPr>
            <w:tcW w:w="3310" w:type="dxa"/>
            <w:tcBorders>
              <w:top w:val="single" w:sz="6" w:space="0" w:color="auto"/>
              <w:left w:val="single" w:sz="6" w:space="0" w:color="auto"/>
              <w:bottom w:val="single" w:sz="6" w:space="0" w:color="auto"/>
              <w:right w:val="single" w:sz="6" w:space="0" w:color="auto"/>
            </w:tcBorders>
            <w:vAlign w:val="center"/>
          </w:tcPr>
          <w:p w14:paraId="3D1378E5" w14:textId="10FD1DCF" w:rsidR="008601BE" w:rsidRPr="00A76B2D" w:rsidRDefault="00097E9B" w:rsidP="0052693E">
            <w:pPr>
              <w:pStyle w:val="Style46"/>
              <w:widowControl/>
              <w:jc w:val="center"/>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Если</w:t>
            </w:r>
            <w:r w:rsidR="008601BE" w:rsidRPr="00A76B2D">
              <w:rPr>
                <w:rStyle w:val="FontStyle141"/>
                <w:rFonts w:ascii="Times New Roman" w:hAnsi="Times New Roman" w:cs="Times New Roman"/>
                <w:sz w:val="24"/>
                <w:szCs w:val="24"/>
                <w:lang w:eastAsia="en-US"/>
              </w:rPr>
              <w:t xml:space="preserve"> </w:t>
            </w:r>
            <w:r w:rsidR="004C41E6" w:rsidRPr="00A76B2D">
              <w:rPr>
                <w:rStyle w:val="FontStyle141"/>
                <w:rFonts w:ascii="Times New Roman" w:hAnsi="Times New Roman" w:cs="Times New Roman"/>
                <w:sz w:val="24"/>
                <w:szCs w:val="24"/>
                <w:lang w:eastAsia="en-US"/>
              </w:rPr>
              <w:t>показатель качества</w:t>
            </w:r>
            <w:r w:rsidR="008601BE" w:rsidRPr="00A76B2D">
              <w:rPr>
                <w:rStyle w:val="FontStyle141"/>
                <w:rFonts w:ascii="Times New Roman" w:hAnsi="Times New Roman" w:cs="Times New Roman"/>
                <w:sz w:val="24"/>
                <w:szCs w:val="24"/>
                <w:lang w:eastAsia="en-US"/>
              </w:rPr>
              <w:t xml:space="preserve"> </w:t>
            </w:r>
            <w:r w:rsidRPr="00A76B2D">
              <w:rPr>
                <w:rStyle w:val="FontStyle141"/>
                <w:rFonts w:ascii="Times New Roman" w:hAnsi="Times New Roman" w:cs="Times New Roman"/>
                <w:sz w:val="24"/>
                <w:szCs w:val="24"/>
                <w:lang w:eastAsia="en-US"/>
              </w:rPr>
              <w:t>находится в диапазоне</w:t>
            </w:r>
            <w:r w:rsidR="008601BE" w:rsidRPr="00A76B2D">
              <w:rPr>
                <w:rStyle w:val="FontStyle141"/>
                <w:rFonts w:ascii="Times New Roman" w:hAnsi="Times New Roman" w:cs="Times New Roman"/>
                <w:sz w:val="24"/>
                <w:szCs w:val="24"/>
                <w:lang w:eastAsia="en-US"/>
              </w:rPr>
              <w:t>:</w:t>
            </w:r>
          </w:p>
        </w:tc>
        <w:tc>
          <w:tcPr>
            <w:tcW w:w="1637" w:type="dxa"/>
            <w:tcBorders>
              <w:top w:val="single" w:sz="6" w:space="0" w:color="auto"/>
              <w:left w:val="single" w:sz="6" w:space="0" w:color="auto"/>
              <w:bottom w:val="single" w:sz="6" w:space="0" w:color="auto"/>
              <w:right w:val="single" w:sz="6" w:space="0" w:color="auto"/>
            </w:tcBorders>
            <w:vAlign w:val="center"/>
          </w:tcPr>
          <w:p w14:paraId="2F11C581" w14:textId="23D580D1" w:rsidR="008601BE" w:rsidRPr="00A76B2D" w:rsidRDefault="00097E9B" w:rsidP="0052693E">
            <w:pPr>
              <w:pStyle w:val="Style46"/>
              <w:widowControl/>
              <w:jc w:val="center"/>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Сохранить как</w:t>
            </w:r>
            <w:r w:rsidR="008601BE" w:rsidRPr="00A76B2D">
              <w:rPr>
                <w:rStyle w:val="FontStyle141"/>
                <w:rFonts w:ascii="Times New Roman" w:hAnsi="Times New Roman" w:cs="Times New Roman"/>
                <w:sz w:val="24"/>
                <w:szCs w:val="24"/>
                <w:lang w:eastAsia="en-US"/>
              </w:rPr>
              <w:t xml:space="preserve"> </w:t>
            </w:r>
            <w:r w:rsidR="008601BE" w:rsidRPr="00A76B2D">
              <w:rPr>
                <w:rStyle w:val="FontStyle118"/>
                <w:rFonts w:ascii="Times New Roman" w:hAnsi="Times New Roman" w:cs="Times New Roman"/>
                <w:sz w:val="24"/>
                <w:szCs w:val="24"/>
                <w:lang w:eastAsia="en-US"/>
              </w:rPr>
              <w:t>n</w:t>
            </w:r>
            <w:r w:rsidR="008601BE" w:rsidRPr="00A76B2D">
              <w:rPr>
                <w:rStyle w:val="FontStyle141"/>
                <w:rFonts w:ascii="Times New Roman" w:hAnsi="Times New Roman" w:cs="Times New Roman"/>
                <w:sz w:val="24"/>
                <w:szCs w:val="24"/>
                <w:lang w:eastAsia="en-US"/>
              </w:rPr>
              <w:t>-</w:t>
            </w:r>
            <w:r w:rsidRPr="00A76B2D">
              <w:rPr>
                <w:rStyle w:val="FontStyle141"/>
                <w:rFonts w:ascii="Times New Roman" w:hAnsi="Times New Roman" w:cs="Times New Roman"/>
                <w:sz w:val="24"/>
                <w:szCs w:val="24"/>
                <w:lang w:eastAsia="en-US"/>
              </w:rPr>
              <w:t>битовое значение</w:t>
            </w:r>
            <w:r w:rsidR="008601BE" w:rsidRPr="00A76B2D">
              <w:rPr>
                <w:rStyle w:val="FontStyle141"/>
                <w:rFonts w:ascii="Times New Roman" w:hAnsi="Times New Roman" w:cs="Times New Roman"/>
                <w:sz w:val="24"/>
                <w:szCs w:val="24"/>
                <w:lang w:eastAsia="en-US"/>
              </w:rPr>
              <w:t>:</w:t>
            </w:r>
          </w:p>
        </w:tc>
        <w:tc>
          <w:tcPr>
            <w:tcW w:w="1958" w:type="dxa"/>
            <w:tcBorders>
              <w:top w:val="single" w:sz="6" w:space="0" w:color="auto"/>
              <w:left w:val="single" w:sz="6" w:space="0" w:color="auto"/>
              <w:bottom w:val="single" w:sz="6" w:space="0" w:color="auto"/>
              <w:right w:val="single" w:sz="6" w:space="0" w:color="auto"/>
            </w:tcBorders>
            <w:vAlign w:val="center"/>
          </w:tcPr>
          <w:p w14:paraId="57D2B74F" w14:textId="43D405AB" w:rsidR="008601BE" w:rsidRPr="00A76B2D" w:rsidRDefault="00097E9B" w:rsidP="0052693E">
            <w:pPr>
              <w:pStyle w:val="Style46"/>
              <w:widowControl/>
              <w:jc w:val="center"/>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Считывать</w:t>
            </w:r>
            <w:r w:rsidR="008601BE" w:rsidRPr="00A76B2D">
              <w:rPr>
                <w:rStyle w:val="FontStyle141"/>
                <w:rFonts w:ascii="Times New Roman" w:hAnsi="Times New Roman" w:cs="Times New Roman"/>
                <w:sz w:val="24"/>
                <w:szCs w:val="24"/>
                <w:lang w:eastAsia="en-US"/>
              </w:rPr>
              <w:t xml:space="preserve"> </w:t>
            </w:r>
            <w:r w:rsidR="004C41E6" w:rsidRPr="00A76B2D">
              <w:rPr>
                <w:rStyle w:val="FontStyle141"/>
                <w:rFonts w:ascii="Times New Roman" w:hAnsi="Times New Roman" w:cs="Times New Roman"/>
                <w:sz w:val="24"/>
                <w:szCs w:val="24"/>
                <w:lang w:eastAsia="en-US"/>
              </w:rPr>
              <w:t>показатель качества</w:t>
            </w:r>
            <w:r w:rsidR="008601BE" w:rsidRPr="00A76B2D">
              <w:rPr>
                <w:rStyle w:val="FontStyle141"/>
                <w:rFonts w:ascii="Times New Roman" w:hAnsi="Times New Roman" w:cs="Times New Roman"/>
                <w:sz w:val="24"/>
                <w:szCs w:val="24"/>
                <w:lang w:eastAsia="en-US"/>
              </w:rPr>
              <w:t xml:space="preserve"> </w:t>
            </w:r>
            <w:r w:rsidRPr="00A76B2D">
              <w:rPr>
                <w:rStyle w:val="FontStyle141"/>
                <w:rFonts w:ascii="Times New Roman" w:hAnsi="Times New Roman" w:cs="Times New Roman"/>
                <w:sz w:val="24"/>
                <w:szCs w:val="24"/>
                <w:lang w:eastAsia="en-US"/>
              </w:rPr>
              <w:t>как</w:t>
            </w:r>
            <w:r w:rsidR="008601BE" w:rsidRPr="00A76B2D">
              <w:rPr>
                <w:rStyle w:val="FontStyle141"/>
                <w:rFonts w:ascii="Times New Roman" w:hAnsi="Times New Roman" w:cs="Times New Roman"/>
                <w:sz w:val="24"/>
                <w:szCs w:val="24"/>
                <w:lang w:eastAsia="en-US"/>
              </w:rPr>
              <w:t>:</w:t>
            </w:r>
          </w:p>
        </w:tc>
      </w:tr>
      <w:tr w:rsidR="008601BE" w:rsidRPr="00A76B2D" w14:paraId="43DA5920" w14:textId="77777777" w:rsidTr="0052693E">
        <w:trPr>
          <w:trHeight w:val="379"/>
          <w:jc w:val="center"/>
        </w:trPr>
        <w:tc>
          <w:tcPr>
            <w:tcW w:w="3310" w:type="dxa"/>
            <w:tcBorders>
              <w:top w:val="single" w:sz="6" w:space="0" w:color="auto"/>
              <w:left w:val="single" w:sz="6" w:space="0" w:color="auto"/>
              <w:bottom w:val="single" w:sz="6" w:space="0" w:color="auto"/>
              <w:right w:val="single" w:sz="6" w:space="0" w:color="auto"/>
            </w:tcBorders>
          </w:tcPr>
          <w:p w14:paraId="2E52A173" w14:textId="77777777" w:rsidR="008601BE" w:rsidRPr="00A76B2D" w:rsidRDefault="008601BE" w:rsidP="0052693E">
            <w:pPr>
              <w:pStyle w:val="Style87"/>
              <w:widowControl/>
              <w:jc w:val="center"/>
              <w:rPr>
                <w:rStyle w:val="FontStyle115"/>
                <w:rFonts w:ascii="Times New Roman" w:hAnsi="Times New Roman" w:cs="Times New Roman"/>
                <w:spacing w:val="0"/>
                <w:sz w:val="24"/>
                <w:szCs w:val="24"/>
                <w:lang w:eastAsia="en-US"/>
              </w:rPr>
            </w:pPr>
            <w:r w:rsidRPr="00A76B2D">
              <w:rPr>
                <w:rStyle w:val="FontStyle115"/>
                <w:rFonts w:ascii="Times New Roman" w:hAnsi="Times New Roman" w:cs="Times New Roman"/>
                <w:spacing w:val="0"/>
                <w:sz w:val="24"/>
                <w:szCs w:val="24"/>
                <w:lang w:eastAsia="en-US"/>
              </w:rPr>
              <w:t>[0,1)</w:t>
            </w:r>
          </w:p>
        </w:tc>
        <w:tc>
          <w:tcPr>
            <w:tcW w:w="1637" w:type="dxa"/>
            <w:tcBorders>
              <w:top w:val="single" w:sz="6" w:space="0" w:color="auto"/>
              <w:left w:val="single" w:sz="6" w:space="0" w:color="auto"/>
              <w:bottom w:val="single" w:sz="6" w:space="0" w:color="auto"/>
              <w:right w:val="single" w:sz="6" w:space="0" w:color="auto"/>
            </w:tcBorders>
          </w:tcPr>
          <w:p w14:paraId="33088368" w14:textId="77777777" w:rsidR="008601BE" w:rsidRPr="00A76B2D" w:rsidRDefault="008601BE" w:rsidP="0052693E">
            <w:pPr>
              <w:pStyle w:val="Style87"/>
              <w:widowControl/>
              <w:jc w:val="center"/>
              <w:rPr>
                <w:rStyle w:val="FontStyle115"/>
                <w:rFonts w:ascii="Times New Roman" w:hAnsi="Times New Roman" w:cs="Times New Roman"/>
                <w:spacing w:val="0"/>
                <w:sz w:val="24"/>
                <w:szCs w:val="24"/>
                <w:lang w:eastAsia="en-US"/>
              </w:rPr>
            </w:pPr>
            <w:r w:rsidRPr="00A76B2D">
              <w:rPr>
                <w:rStyle w:val="FontStyle115"/>
                <w:rFonts w:ascii="Times New Roman" w:hAnsi="Times New Roman" w:cs="Times New Roman"/>
                <w:spacing w:val="0"/>
                <w:sz w:val="24"/>
                <w:szCs w:val="24"/>
                <w:lang w:eastAsia="en-US"/>
              </w:rPr>
              <w:t>0...000</w:t>
            </w:r>
          </w:p>
        </w:tc>
        <w:tc>
          <w:tcPr>
            <w:tcW w:w="1958" w:type="dxa"/>
            <w:tcBorders>
              <w:top w:val="single" w:sz="6" w:space="0" w:color="auto"/>
              <w:left w:val="single" w:sz="6" w:space="0" w:color="auto"/>
              <w:bottom w:val="single" w:sz="6" w:space="0" w:color="auto"/>
              <w:right w:val="single" w:sz="6" w:space="0" w:color="auto"/>
            </w:tcBorders>
          </w:tcPr>
          <w:p w14:paraId="68A60352" w14:textId="77777777" w:rsidR="008601BE" w:rsidRPr="00A76B2D" w:rsidRDefault="008601BE" w:rsidP="0052693E">
            <w:pPr>
              <w:pStyle w:val="Style87"/>
              <w:widowControl/>
              <w:jc w:val="center"/>
              <w:rPr>
                <w:rStyle w:val="FontStyle115"/>
                <w:rFonts w:ascii="Times New Roman" w:hAnsi="Times New Roman" w:cs="Times New Roman"/>
                <w:spacing w:val="0"/>
                <w:sz w:val="24"/>
                <w:szCs w:val="24"/>
                <w:lang w:eastAsia="en-US"/>
              </w:rPr>
            </w:pPr>
            <w:r w:rsidRPr="00A76B2D">
              <w:rPr>
                <w:rStyle w:val="FontStyle115"/>
                <w:rFonts w:ascii="Times New Roman" w:hAnsi="Times New Roman" w:cs="Times New Roman"/>
                <w:spacing w:val="0"/>
                <w:sz w:val="24"/>
                <w:szCs w:val="24"/>
                <w:lang w:eastAsia="en-US"/>
              </w:rPr>
              <w:t>0</w:t>
            </w:r>
          </w:p>
        </w:tc>
      </w:tr>
      <w:tr w:rsidR="008601BE" w:rsidRPr="00A76B2D" w14:paraId="196B5A66" w14:textId="77777777" w:rsidTr="0052693E">
        <w:trPr>
          <w:trHeight w:val="374"/>
          <w:jc w:val="center"/>
        </w:trPr>
        <w:tc>
          <w:tcPr>
            <w:tcW w:w="3310" w:type="dxa"/>
            <w:tcBorders>
              <w:top w:val="single" w:sz="6" w:space="0" w:color="auto"/>
              <w:left w:val="single" w:sz="6" w:space="0" w:color="auto"/>
              <w:bottom w:val="single" w:sz="6" w:space="0" w:color="auto"/>
              <w:right w:val="single" w:sz="6" w:space="0" w:color="auto"/>
            </w:tcBorders>
          </w:tcPr>
          <w:p w14:paraId="2A99EF87" w14:textId="77777777" w:rsidR="008601BE" w:rsidRPr="00A76B2D" w:rsidRDefault="008601BE" w:rsidP="0052693E">
            <w:pPr>
              <w:pStyle w:val="Style87"/>
              <w:widowControl/>
              <w:jc w:val="center"/>
              <w:rPr>
                <w:rStyle w:val="FontStyle115"/>
                <w:rFonts w:ascii="Times New Roman" w:hAnsi="Times New Roman" w:cs="Times New Roman"/>
                <w:spacing w:val="0"/>
                <w:sz w:val="24"/>
                <w:szCs w:val="24"/>
                <w:lang w:eastAsia="en-US"/>
              </w:rPr>
            </w:pPr>
            <w:r w:rsidRPr="00A76B2D">
              <w:rPr>
                <w:rStyle w:val="FontStyle115"/>
                <w:rFonts w:ascii="Times New Roman" w:hAnsi="Times New Roman" w:cs="Times New Roman"/>
                <w:spacing w:val="0"/>
                <w:sz w:val="24"/>
                <w:szCs w:val="24"/>
                <w:lang w:eastAsia="en-US"/>
              </w:rPr>
              <w:t>[1,2)</w:t>
            </w:r>
          </w:p>
        </w:tc>
        <w:tc>
          <w:tcPr>
            <w:tcW w:w="1637" w:type="dxa"/>
            <w:tcBorders>
              <w:top w:val="single" w:sz="6" w:space="0" w:color="auto"/>
              <w:left w:val="single" w:sz="6" w:space="0" w:color="auto"/>
              <w:bottom w:val="single" w:sz="6" w:space="0" w:color="auto"/>
              <w:right w:val="single" w:sz="6" w:space="0" w:color="auto"/>
            </w:tcBorders>
          </w:tcPr>
          <w:p w14:paraId="6E86CBC8" w14:textId="77777777" w:rsidR="008601BE" w:rsidRPr="00A76B2D" w:rsidRDefault="008601BE" w:rsidP="0052693E">
            <w:pPr>
              <w:pStyle w:val="Style87"/>
              <w:widowControl/>
              <w:jc w:val="center"/>
              <w:rPr>
                <w:rStyle w:val="FontStyle115"/>
                <w:rFonts w:ascii="Times New Roman" w:hAnsi="Times New Roman" w:cs="Times New Roman"/>
                <w:spacing w:val="0"/>
                <w:sz w:val="24"/>
                <w:szCs w:val="24"/>
                <w:lang w:eastAsia="en-US"/>
              </w:rPr>
            </w:pPr>
            <w:r w:rsidRPr="00A76B2D">
              <w:rPr>
                <w:rStyle w:val="FontStyle115"/>
                <w:rFonts w:ascii="Times New Roman" w:hAnsi="Times New Roman" w:cs="Times New Roman"/>
                <w:spacing w:val="0"/>
                <w:sz w:val="24"/>
                <w:szCs w:val="24"/>
                <w:lang w:eastAsia="en-US"/>
              </w:rPr>
              <w:t>0...001</w:t>
            </w:r>
          </w:p>
        </w:tc>
        <w:tc>
          <w:tcPr>
            <w:tcW w:w="1958" w:type="dxa"/>
            <w:tcBorders>
              <w:top w:val="single" w:sz="6" w:space="0" w:color="auto"/>
              <w:left w:val="single" w:sz="6" w:space="0" w:color="auto"/>
              <w:bottom w:val="single" w:sz="6" w:space="0" w:color="auto"/>
              <w:right w:val="single" w:sz="6" w:space="0" w:color="auto"/>
            </w:tcBorders>
          </w:tcPr>
          <w:p w14:paraId="4444AB45" w14:textId="77777777" w:rsidR="008601BE" w:rsidRPr="00A76B2D" w:rsidRDefault="008601BE" w:rsidP="0052693E">
            <w:pPr>
              <w:pStyle w:val="Style87"/>
              <w:widowControl/>
              <w:jc w:val="center"/>
              <w:rPr>
                <w:rStyle w:val="FontStyle115"/>
                <w:rFonts w:ascii="Times New Roman" w:hAnsi="Times New Roman" w:cs="Times New Roman"/>
                <w:spacing w:val="0"/>
                <w:sz w:val="24"/>
                <w:szCs w:val="24"/>
                <w:lang w:eastAsia="en-US"/>
              </w:rPr>
            </w:pPr>
            <w:r w:rsidRPr="00A76B2D">
              <w:rPr>
                <w:rStyle w:val="FontStyle115"/>
                <w:rFonts w:ascii="Times New Roman" w:hAnsi="Times New Roman" w:cs="Times New Roman"/>
                <w:spacing w:val="0"/>
                <w:sz w:val="24"/>
                <w:szCs w:val="24"/>
                <w:lang w:eastAsia="en-US"/>
              </w:rPr>
              <w:t>1</w:t>
            </w:r>
          </w:p>
        </w:tc>
      </w:tr>
      <w:tr w:rsidR="008601BE" w:rsidRPr="00A76B2D" w14:paraId="5F0CAAC3" w14:textId="77777777" w:rsidTr="0052693E">
        <w:trPr>
          <w:trHeight w:val="370"/>
          <w:jc w:val="center"/>
        </w:trPr>
        <w:tc>
          <w:tcPr>
            <w:tcW w:w="3310" w:type="dxa"/>
            <w:tcBorders>
              <w:top w:val="single" w:sz="6" w:space="0" w:color="auto"/>
              <w:left w:val="single" w:sz="6" w:space="0" w:color="auto"/>
              <w:bottom w:val="single" w:sz="6" w:space="0" w:color="auto"/>
              <w:right w:val="single" w:sz="6" w:space="0" w:color="auto"/>
            </w:tcBorders>
          </w:tcPr>
          <w:p w14:paraId="4677B6D9" w14:textId="77777777" w:rsidR="008601BE" w:rsidRPr="00A76B2D" w:rsidRDefault="008601BE" w:rsidP="0052693E">
            <w:pPr>
              <w:pStyle w:val="Style60"/>
              <w:widowControl/>
              <w:jc w:val="center"/>
              <w:rPr>
                <w:rStyle w:val="FontStyle138"/>
                <w:sz w:val="24"/>
                <w:szCs w:val="24"/>
                <w:lang w:eastAsia="en-US"/>
              </w:rPr>
            </w:pPr>
            <w:r w:rsidRPr="00A76B2D">
              <w:rPr>
                <w:rStyle w:val="FontStyle138"/>
                <w:sz w:val="24"/>
                <w:szCs w:val="24"/>
                <w:lang w:eastAsia="en-US"/>
              </w:rPr>
              <w:t>[2,3)</w:t>
            </w:r>
          </w:p>
        </w:tc>
        <w:tc>
          <w:tcPr>
            <w:tcW w:w="1637" w:type="dxa"/>
            <w:tcBorders>
              <w:top w:val="single" w:sz="6" w:space="0" w:color="auto"/>
              <w:left w:val="single" w:sz="6" w:space="0" w:color="auto"/>
              <w:bottom w:val="single" w:sz="6" w:space="0" w:color="auto"/>
              <w:right w:val="single" w:sz="6" w:space="0" w:color="auto"/>
            </w:tcBorders>
          </w:tcPr>
          <w:p w14:paraId="79AE7AB8" w14:textId="77777777" w:rsidR="008601BE" w:rsidRPr="00A76B2D" w:rsidRDefault="008601BE" w:rsidP="0052693E">
            <w:pPr>
              <w:pStyle w:val="Style87"/>
              <w:widowControl/>
              <w:jc w:val="center"/>
              <w:rPr>
                <w:rStyle w:val="FontStyle115"/>
                <w:rFonts w:ascii="Times New Roman" w:hAnsi="Times New Roman" w:cs="Times New Roman"/>
                <w:spacing w:val="0"/>
                <w:sz w:val="24"/>
                <w:szCs w:val="24"/>
                <w:lang w:eastAsia="en-US"/>
              </w:rPr>
            </w:pPr>
            <w:r w:rsidRPr="00A76B2D">
              <w:rPr>
                <w:rStyle w:val="FontStyle115"/>
                <w:rFonts w:ascii="Times New Roman" w:hAnsi="Times New Roman" w:cs="Times New Roman"/>
                <w:spacing w:val="0"/>
                <w:sz w:val="24"/>
                <w:szCs w:val="24"/>
                <w:lang w:eastAsia="en-US"/>
              </w:rPr>
              <w:t>0...010</w:t>
            </w:r>
          </w:p>
        </w:tc>
        <w:tc>
          <w:tcPr>
            <w:tcW w:w="1958" w:type="dxa"/>
            <w:tcBorders>
              <w:top w:val="single" w:sz="6" w:space="0" w:color="auto"/>
              <w:left w:val="single" w:sz="6" w:space="0" w:color="auto"/>
              <w:bottom w:val="single" w:sz="6" w:space="0" w:color="auto"/>
              <w:right w:val="single" w:sz="6" w:space="0" w:color="auto"/>
            </w:tcBorders>
          </w:tcPr>
          <w:p w14:paraId="35A6E785" w14:textId="77777777" w:rsidR="008601BE" w:rsidRPr="00A76B2D" w:rsidRDefault="008601BE" w:rsidP="0052693E">
            <w:pPr>
              <w:pStyle w:val="Style87"/>
              <w:widowControl/>
              <w:jc w:val="center"/>
              <w:rPr>
                <w:rStyle w:val="FontStyle115"/>
                <w:rFonts w:ascii="Times New Roman" w:hAnsi="Times New Roman" w:cs="Times New Roman"/>
                <w:spacing w:val="0"/>
                <w:sz w:val="24"/>
                <w:szCs w:val="24"/>
                <w:lang w:eastAsia="en-US"/>
              </w:rPr>
            </w:pPr>
            <w:r w:rsidRPr="00A76B2D">
              <w:rPr>
                <w:rStyle w:val="FontStyle115"/>
                <w:rFonts w:ascii="Times New Roman" w:hAnsi="Times New Roman" w:cs="Times New Roman"/>
                <w:spacing w:val="0"/>
                <w:sz w:val="24"/>
                <w:szCs w:val="24"/>
                <w:lang w:eastAsia="en-US"/>
              </w:rPr>
              <w:t>2</w:t>
            </w:r>
          </w:p>
        </w:tc>
      </w:tr>
      <w:tr w:rsidR="008601BE" w:rsidRPr="00A76B2D" w14:paraId="28697107" w14:textId="77777777" w:rsidTr="0052693E">
        <w:trPr>
          <w:trHeight w:val="283"/>
          <w:jc w:val="center"/>
        </w:trPr>
        <w:tc>
          <w:tcPr>
            <w:tcW w:w="3310" w:type="dxa"/>
            <w:tcBorders>
              <w:top w:val="single" w:sz="6" w:space="0" w:color="auto"/>
              <w:left w:val="single" w:sz="6" w:space="0" w:color="auto"/>
              <w:bottom w:val="single" w:sz="6" w:space="0" w:color="auto"/>
              <w:right w:val="single" w:sz="6" w:space="0" w:color="auto"/>
            </w:tcBorders>
          </w:tcPr>
          <w:p w14:paraId="03FFE5B1" w14:textId="3564F059" w:rsidR="008601BE" w:rsidRPr="00A76B2D" w:rsidRDefault="001630E1" w:rsidP="0052693E">
            <w:pPr>
              <w:pStyle w:val="Style86"/>
              <w:widowControl/>
              <w:jc w:val="center"/>
              <w:rPr>
                <w:rFonts w:ascii="Times New Roman" w:hAnsi="Times New Roman" w:cs="Times New Roman"/>
                <w:lang w:val="en-US"/>
              </w:rPr>
            </w:pPr>
            <w:r w:rsidRPr="00A76B2D">
              <w:rPr>
                <w:rFonts w:ascii="Times New Roman" w:hAnsi="Times New Roman" w:cs="Times New Roman"/>
                <w:lang w:val="en-US"/>
              </w:rPr>
              <w:t>…</w:t>
            </w:r>
          </w:p>
        </w:tc>
        <w:tc>
          <w:tcPr>
            <w:tcW w:w="1637" w:type="dxa"/>
            <w:tcBorders>
              <w:top w:val="single" w:sz="6" w:space="0" w:color="auto"/>
              <w:left w:val="single" w:sz="6" w:space="0" w:color="auto"/>
              <w:bottom w:val="single" w:sz="6" w:space="0" w:color="auto"/>
              <w:right w:val="single" w:sz="6" w:space="0" w:color="auto"/>
            </w:tcBorders>
          </w:tcPr>
          <w:p w14:paraId="0B1B6B88" w14:textId="6BBFC3D5" w:rsidR="008601BE" w:rsidRPr="00A76B2D" w:rsidRDefault="005B5D17" w:rsidP="0052693E">
            <w:pPr>
              <w:pStyle w:val="Style86"/>
              <w:widowControl/>
              <w:jc w:val="center"/>
              <w:rPr>
                <w:rFonts w:ascii="Times New Roman" w:hAnsi="Times New Roman" w:cs="Times New Roman"/>
                <w:lang w:val="en-US"/>
              </w:rPr>
            </w:pPr>
            <w:r w:rsidRPr="00A76B2D">
              <w:rPr>
                <w:rFonts w:ascii="Times New Roman" w:hAnsi="Times New Roman" w:cs="Times New Roman"/>
                <w:lang w:val="en-US"/>
              </w:rPr>
              <w:t>…</w:t>
            </w:r>
          </w:p>
        </w:tc>
        <w:tc>
          <w:tcPr>
            <w:tcW w:w="1958" w:type="dxa"/>
            <w:tcBorders>
              <w:top w:val="single" w:sz="6" w:space="0" w:color="auto"/>
              <w:left w:val="single" w:sz="6" w:space="0" w:color="auto"/>
              <w:bottom w:val="single" w:sz="6" w:space="0" w:color="auto"/>
              <w:right w:val="single" w:sz="6" w:space="0" w:color="auto"/>
            </w:tcBorders>
          </w:tcPr>
          <w:p w14:paraId="35F8E4AC" w14:textId="3F9342C8" w:rsidR="008601BE" w:rsidRPr="00A76B2D" w:rsidRDefault="005B5D17" w:rsidP="0052693E">
            <w:pPr>
              <w:pStyle w:val="Style86"/>
              <w:widowControl/>
              <w:jc w:val="center"/>
              <w:rPr>
                <w:rFonts w:ascii="Times New Roman" w:hAnsi="Times New Roman" w:cs="Times New Roman"/>
                <w:lang w:val="en-US"/>
              </w:rPr>
            </w:pPr>
            <w:r w:rsidRPr="00A76B2D">
              <w:rPr>
                <w:rFonts w:ascii="Times New Roman" w:hAnsi="Times New Roman" w:cs="Times New Roman"/>
                <w:lang w:val="en-US"/>
              </w:rPr>
              <w:t>…</w:t>
            </w:r>
          </w:p>
        </w:tc>
      </w:tr>
      <w:tr w:rsidR="008601BE" w:rsidRPr="00A76B2D" w14:paraId="64778718" w14:textId="77777777" w:rsidTr="0052693E">
        <w:trPr>
          <w:trHeight w:val="408"/>
          <w:jc w:val="center"/>
        </w:trPr>
        <w:tc>
          <w:tcPr>
            <w:tcW w:w="3310" w:type="dxa"/>
            <w:tcBorders>
              <w:top w:val="single" w:sz="6" w:space="0" w:color="auto"/>
              <w:left w:val="single" w:sz="6" w:space="0" w:color="auto"/>
              <w:bottom w:val="single" w:sz="6" w:space="0" w:color="auto"/>
              <w:right w:val="single" w:sz="6" w:space="0" w:color="auto"/>
            </w:tcBorders>
          </w:tcPr>
          <w:p w14:paraId="7021EB83" w14:textId="631CAC78" w:rsidR="008601BE" w:rsidRPr="00A76B2D" w:rsidRDefault="0052693E" w:rsidP="0052693E">
            <w:pPr>
              <w:pStyle w:val="Style87"/>
              <w:widowControl/>
              <w:jc w:val="center"/>
              <w:rPr>
                <w:rStyle w:val="FontStyle115"/>
                <w:rFonts w:ascii="Times New Roman" w:hAnsi="Times New Roman" w:cs="Times New Roman"/>
                <w:spacing w:val="0"/>
                <w:sz w:val="24"/>
                <w:szCs w:val="24"/>
                <w:lang w:eastAsia="en-US"/>
              </w:rPr>
            </w:pPr>
            <w:r w:rsidRPr="00A76B2D">
              <w:rPr>
                <w:rStyle w:val="FontStyle138"/>
                <w:sz w:val="24"/>
                <w:szCs w:val="24"/>
                <w:lang w:eastAsia="en-US"/>
              </w:rPr>
              <w:t>[</w:t>
            </w:r>
            <w:r w:rsidR="005B5D17" w:rsidRPr="00A76B2D">
              <w:rPr>
                <w:rFonts w:ascii="Times New Roman" w:hAnsi="Times New Roman" w:cs="Times New Roman"/>
              </w:rPr>
              <w:t>2</w:t>
            </w:r>
            <w:r>
              <w:rPr>
                <w:rFonts w:ascii="Times New Roman" w:hAnsi="Times New Roman" w:cs="Times New Roman"/>
                <w:vertAlign w:val="superscript"/>
                <w:lang w:val="en-US"/>
              </w:rPr>
              <w:t>n</w:t>
            </w:r>
            <w:r w:rsidR="005B5D17" w:rsidRPr="00A76B2D">
              <w:rPr>
                <w:rFonts w:ascii="Times New Roman" w:hAnsi="Times New Roman" w:cs="Times New Roman"/>
              </w:rPr>
              <w:t>−2,2</w:t>
            </w:r>
            <w:r>
              <w:rPr>
                <w:rFonts w:ascii="Times New Roman" w:hAnsi="Times New Roman" w:cs="Times New Roman"/>
                <w:vertAlign w:val="superscript"/>
                <w:lang w:val="en-US"/>
              </w:rPr>
              <w:t>n</w:t>
            </w:r>
            <w:r w:rsidR="005B5D17" w:rsidRPr="00A76B2D">
              <w:rPr>
                <w:rFonts w:ascii="Times New Roman" w:hAnsi="Times New Roman" w:cs="Times New Roman"/>
              </w:rPr>
              <w:t>−1)</w:t>
            </w:r>
          </w:p>
        </w:tc>
        <w:tc>
          <w:tcPr>
            <w:tcW w:w="1637" w:type="dxa"/>
            <w:tcBorders>
              <w:top w:val="single" w:sz="6" w:space="0" w:color="auto"/>
              <w:left w:val="single" w:sz="6" w:space="0" w:color="auto"/>
              <w:bottom w:val="single" w:sz="6" w:space="0" w:color="auto"/>
              <w:right w:val="single" w:sz="6" w:space="0" w:color="auto"/>
            </w:tcBorders>
          </w:tcPr>
          <w:p w14:paraId="6054F5DA" w14:textId="77777777" w:rsidR="008601BE" w:rsidRPr="00A76B2D" w:rsidRDefault="008601BE" w:rsidP="0052693E">
            <w:pPr>
              <w:pStyle w:val="Style87"/>
              <w:widowControl/>
              <w:jc w:val="center"/>
              <w:rPr>
                <w:rStyle w:val="FontStyle115"/>
                <w:rFonts w:ascii="Times New Roman" w:hAnsi="Times New Roman" w:cs="Times New Roman"/>
                <w:spacing w:val="0"/>
                <w:sz w:val="24"/>
                <w:szCs w:val="24"/>
                <w:lang w:eastAsia="en-US"/>
              </w:rPr>
            </w:pPr>
            <w:r w:rsidRPr="00A76B2D">
              <w:rPr>
                <w:rStyle w:val="FontStyle115"/>
                <w:rFonts w:ascii="Times New Roman" w:hAnsi="Times New Roman" w:cs="Times New Roman"/>
                <w:spacing w:val="0"/>
                <w:sz w:val="24"/>
                <w:szCs w:val="24"/>
                <w:lang w:eastAsia="en-US"/>
              </w:rPr>
              <w:t>1...110</w:t>
            </w:r>
          </w:p>
        </w:tc>
        <w:tc>
          <w:tcPr>
            <w:tcW w:w="1958" w:type="dxa"/>
            <w:tcBorders>
              <w:top w:val="single" w:sz="6" w:space="0" w:color="auto"/>
              <w:left w:val="single" w:sz="6" w:space="0" w:color="auto"/>
              <w:bottom w:val="single" w:sz="6" w:space="0" w:color="auto"/>
              <w:right w:val="single" w:sz="6" w:space="0" w:color="auto"/>
            </w:tcBorders>
          </w:tcPr>
          <w:p w14:paraId="36689060" w14:textId="267B5441" w:rsidR="008601BE" w:rsidRPr="00A76B2D" w:rsidRDefault="008601BE" w:rsidP="0052693E">
            <w:pPr>
              <w:pStyle w:val="Style87"/>
              <w:widowControl/>
              <w:jc w:val="center"/>
              <w:rPr>
                <w:rStyle w:val="FontStyle115"/>
                <w:rFonts w:ascii="Times New Roman" w:hAnsi="Times New Roman" w:cs="Times New Roman"/>
                <w:spacing w:val="0"/>
                <w:sz w:val="24"/>
                <w:szCs w:val="24"/>
                <w:lang w:eastAsia="en-US"/>
              </w:rPr>
            </w:pPr>
            <w:r w:rsidRPr="00A76B2D">
              <w:rPr>
                <w:rStyle w:val="FontStyle115"/>
                <w:rFonts w:ascii="Times New Roman" w:hAnsi="Times New Roman" w:cs="Times New Roman"/>
                <w:spacing w:val="0"/>
                <w:sz w:val="24"/>
                <w:szCs w:val="24"/>
                <w:lang w:eastAsia="en-US"/>
              </w:rPr>
              <w:t>2</w:t>
            </w:r>
            <w:r w:rsidR="0052693E">
              <w:rPr>
                <w:rStyle w:val="FontStyle115"/>
                <w:rFonts w:ascii="Times New Roman" w:hAnsi="Times New Roman" w:cs="Times New Roman"/>
                <w:spacing w:val="0"/>
                <w:sz w:val="24"/>
                <w:szCs w:val="24"/>
                <w:vertAlign w:val="superscript"/>
                <w:lang w:val="en-US" w:eastAsia="en-US"/>
              </w:rPr>
              <w:t>n</w:t>
            </w:r>
            <w:r w:rsidRPr="00A76B2D">
              <w:rPr>
                <w:rStyle w:val="FontStyle115"/>
                <w:rFonts w:ascii="Times New Roman" w:hAnsi="Times New Roman" w:cs="Times New Roman"/>
                <w:spacing w:val="0"/>
                <w:sz w:val="24"/>
                <w:szCs w:val="24"/>
                <w:lang w:eastAsia="en-US"/>
              </w:rPr>
              <w:t>-2</w:t>
            </w:r>
          </w:p>
        </w:tc>
      </w:tr>
      <w:tr w:rsidR="008601BE" w:rsidRPr="00A76B2D" w14:paraId="68CCB86C" w14:textId="77777777" w:rsidTr="0052693E">
        <w:trPr>
          <w:trHeight w:val="437"/>
          <w:jc w:val="center"/>
        </w:trPr>
        <w:tc>
          <w:tcPr>
            <w:tcW w:w="3310" w:type="dxa"/>
            <w:tcBorders>
              <w:top w:val="single" w:sz="6" w:space="0" w:color="auto"/>
              <w:left w:val="single" w:sz="6" w:space="0" w:color="auto"/>
              <w:bottom w:val="single" w:sz="6" w:space="0" w:color="auto"/>
              <w:right w:val="single" w:sz="6" w:space="0" w:color="auto"/>
            </w:tcBorders>
          </w:tcPr>
          <w:p w14:paraId="588683DA" w14:textId="1FD6D30F" w:rsidR="008601BE" w:rsidRPr="00A76B2D" w:rsidRDefault="0052693E" w:rsidP="0052693E">
            <w:pPr>
              <w:pStyle w:val="Style87"/>
              <w:widowControl/>
              <w:jc w:val="center"/>
              <w:rPr>
                <w:rStyle w:val="FontStyle115"/>
                <w:rFonts w:ascii="Times New Roman" w:hAnsi="Times New Roman" w:cs="Times New Roman"/>
                <w:spacing w:val="0"/>
                <w:sz w:val="24"/>
                <w:szCs w:val="24"/>
                <w:lang w:eastAsia="en-US"/>
              </w:rPr>
            </w:pPr>
            <w:r w:rsidRPr="00A76B2D">
              <w:rPr>
                <w:rStyle w:val="FontStyle138"/>
                <w:sz w:val="24"/>
                <w:szCs w:val="24"/>
                <w:lang w:eastAsia="en-US"/>
              </w:rPr>
              <w:t>[</w:t>
            </w:r>
            <w:r w:rsidR="005B5D17" w:rsidRPr="00A76B2D">
              <w:rPr>
                <w:rFonts w:ascii="Times New Roman" w:hAnsi="Times New Roman" w:cs="Times New Roman"/>
              </w:rPr>
              <w:t>2</w:t>
            </w:r>
            <w:r>
              <w:rPr>
                <w:rFonts w:ascii="Times New Roman" w:hAnsi="Times New Roman" w:cs="Times New Roman"/>
                <w:vertAlign w:val="superscript"/>
                <w:lang w:val="en-US"/>
              </w:rPr>
              <w:t>n</w:t>
            </w:r>
            <w:r w:rsidR="005B5D17" w:rsidRPr="00A76B2D">
              <w:rPr>
                <w:rFonts w:ascii="Times New Roman" w:hAnsi="Times New Roman" w:cs="Times New Roman"/>
              </w:rPr>
              <w:t>−</w:t>
            </w:r>
            <w:r w:rsidR="005B5D17" w:rsidRPr="00A76B2D">
              <w:rPr>
                <w:rFonts w:ascii="Times New Roman" w:hAnsi="Times New Roman" w:cs="Times New Roman"/>
                <w:lang w:val="en-US"/>
              </w:rPr>
              <w:t>1</w:t>
            </w:r>
            <w:r w:rsidR="005B5D17" w:rsidRPr="00A76B2D">
              <w:rPr>
                <w:rFonts w:ascii="Times New Roman" w:hAnsi="Times New Roman" w:cs="Times New Roman"/>
              </w:rPr>
              <w:t>,2</w:t>
            </w:r>
            <w:r>
              <w:rPr>
                <w:rFonts w:ascii="Times New Roman" w:hAnsi="Times New Roman" w:cs="Times New Roman"/>
                <w:vertAlign w:val="superscript"/>
                <w:lang w:val="en-US"/>
              </w:rPr>
              <w:t>n</w:t>
            </w:r>
            <w:r w:rsidR="005B5D17" w:rsidRPr="00A76B2D">
              <w:rPr>
                <w:rFonts w:ascii="Times New Roman" w:hAnsi="Times New Roman" w:cs="Times New Roman"/>
              </w:rPr>
              <w:t>)</w:t>
            </w:r>
          </w:p>
        </w:tc>
        <w:tc>
          <w:tcPr>
            <w:tcW w:w="1637" w:type="dxa"/>
            <w:tcBorders>
              <w:top w:val="single" w:sz="6" w:space="0" w:color="auto"/>
              <w:left w:val="single" w:sz="6" w:space="0" w:color="auto"/>
              <w:bottom w:val="single" w:sz="6" w:space="0" w:color="auto"/>
              <w:right w:val="single" w:sz="6" w:space="0" w:color="auto"/>
            </w:tcBorders>
          </w:tcPr>
          <w:p w14:paraId="3B7D1DC2" w14:textId="5C8B9484" w:rsidR="008601BE" w:rsidRPr="00A76B2D" w:rsidRDefault="005B5D17" w:rsidP="0052693E">
            <w:pPr>
              <w:pStyle w:val="Style86"/>
              <w:widowControl/>
              <w:jc w:val="center"/>
              <w:rPr>
                <w:rFonts w:ascii="Times New Roman" w:hAnsi="Times New Roman" w:cs="Times New Roman"/>
                <w:lang w:val="en-US"/>
              </w:rPr>
            </w:pPr>
            <w:r w:rsidRPr="00A76B2D">
              <w:rPr>
                <w:rStyle w:val="FontStyle115"/>
                <w:rFonts w:ascii="Times New Roman" w:hAnsi="Times New Roman" w:cs="Times New Roman"/>
                <w:spacing w:val="0"/>
                <w:sz w:val="24"/>
                <w:szCs w:val="24"/>
                <w:lang w:eastAsia="en-US"/>
              </w:rPr>
              <w:t>1...11</w:t>
            </w:r>
            <w:r w:rsidRPr="00A76B2D">
              <w:rPr>
                <w:rStyle w:val="FontStyle115"/>
                <w:rFonts w:ascii="Times New Roman" w:hAnsi="Times New Roman" w:cs="Times New Roman"/>
                <w:spacing w:val="0"/>
                <w:sz w:val="24"/>
                <w:szCs w:val="24"/>
                <w:lang w:val="en-US" w:eastAsia="en-US"/>
              </w:rPr>
              <w:t>1</w:t>
            </w:r>
          </w:p>
        </w:tc>
        <w:tc>
          <w:tcPr>
            <w:tcW w:w="1958" w:type="dxa"/>
            <w:tcBorders>
              <w:top w:val="single" w:sz="6" w:space="0" w:color="auto"/>
              <w:left w:val="single" w:sz="6" w:space="0" w:color="auto"/>
              <w:bottom w:val="single" w:sz="6" w:space="0" w:color="auto"/>
              <w:right w:val="single" w:sz="6" w:space="0" w:color="auto"/>
            </w:tcBorders>
          </w:tcPr>
          <w:p w14:paraId="49EB73F7" w14:textId="3080E19E" w:rsidR="008601BE" w:rsidRPr="00A76B2D" w:rsidRDefault="008601BE" w:rsidP="0052693E">
            <w:pPr>
              <w:pStyle w:val="Style87"/>
              <w:widowControl/>
              <w:jc w:val="center"/>
              <w:rPr>
                <w:rStyle w:val="FontStyle115"/>
                <w:rFonts w:ascii="Times New Roman" w:hAnsi="Times New Roman" w:cs="Times New Roman"/>
                <w:spacing w:val="0"/>
                <w:sz w:val="24"/>
                <w:szCs w:val="24"/>
                <w:lang w:eastAsia="en-US"/>
              </w:rPr>
            </w:pPr>
            <w:r w:rsidRPr="00A76B2D">
              <w:rPr>
                <w:rStyle w:val="FontStyle115"/>
                <w:rFonts w:ascii="Times New Roman" w:hAnsi="Times New Roman" w:cs="Times New Roman"/>
                <w:spacing w:val="0"/>
                <w:sz w:val="24"/>
                <w:szCs w:val="24"/>
                <w:lang w:eastAsia="en-US"/>
              </w:rPr>
              <w:t>2</w:t>
            </w:r>
            <w:r w:rsidR="0052693E">
              <w:rPr>
                <w:rStyle w:val="FontStyle115"/>
                <w:rFonts w:ascii="Times New Roman" w:hAnsi="Times New Roman" w:cs="Times New Roman"/>
                <w:spacing w:val="0"/>
                <w:sz w:val="24"/>
                <w:szCs w:val="24"/>
                <w:vertAlign w:val="superscript"/>
                <w:lang w:val="en-US" w:eastAsia="en-US"/>
              </w:rPr>
              <w:t>n</w:t>
            </w:r>
            <w:r w:rsidRPr="00A76B2D">
              <w:rPr>
                <w:rStyle w:val="FontStyle115"/>
                <w:rFonts w:ascii="Times New Roman" w:hAnsi="Times New Roman" w:cs="Times New Roman"/>
                <w:spacing w:val="0"/>
                <w:sz w:val="24"/>
                <w:szCs w:val="24"/>
                <w:lang w:eastAsia="en-US"/>
              </w:rPr>
              <w:t>-1</w:t>
            </w:r>
          </w:p>
        </w:tc>
      </w:tr>
    </w:tbl>
    <w:p w14:paraId="10CC0471" w14:textId="77777777" w:rsidR="003D76D3" w:rsidRPr="00A76B2D" w:rsidRDefault="003D76D3" w:rsidP="00173EE8">
      <w:pPr>
        <w:pStyle w:val="Style19"/>
        <w:widowControl/>
        <w:ind w:firstLine="720"/>
        <w:jc w:val="both"/>
        <w:rPr>
          <w:rStyle w:val="FontStyle139"/>
          <w:rFonts w:ascii="Times New Roman" w:hAnsi="Times New Roman" w:cs="Times New Roman"/>
          <w:sz w:val="24"/>
          <w:szCs w:val="24"/>
          <w:lang w:eastAsia="en-US"/>
        </w:rPr>
      </w:pPr>
    </w:p>
    <w:p w14:paraId="7DD32A87" w14:textId="59A3A594" w:rsidR="008601BE" w:rsidRPr="00A76B2D" w:rsidRDefault="008601BE" w:rsidP="00173EE8">
      <w:pPr>
        <w:pStyle w:val="Style19"/>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8.2.3 </w:t>
      </w:r>
      <w:r w:rsidR="00FD737A" w:rsidRPr="00A76B2D">
        <w:rPr>
          <w:rStyle w:val="FontStyle139"/>
          <w:rFonts w:ascii="Times New Roman" w:hAnsi="Times New Roman" w:cs="Times New Roman"/>
          <w:sz w:val="24"/>
          <w:szCs w:val="24"/>
          <w:lang w:eastAsia="en-US"/>
        </w:rPr>
        <w:t>Блок расширенных данных</w:t>
      </w:r>
    </w:p>
    <w:p w14:paraId="3544209D" w14:textId="701AE8BA" w:rsidR="00B40F2F" w:rsidRPr="00A76B2D" w:rsidRDefault="00FD737A"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Блок расширенных данных</w:t>
      </w:r>
      <w:r w:rsidR="00B40F2F" w:rsidRPr="00A76B2D">
        <w:rPr>
          <w:rStyle w:val="FontStyle144"/>
          <w:rFonts w:ascii="Times New Roman" w:hAnsi="Times New Roman" w:cs="Times New Roman"/>
          <w:sz w:val="24"/>
          <w:szCs w:val="24"/>
          <w:lang w:eastAsia="en-US"/>
        </w:rPr>
        <w:t xml:space="preserve"> записи спектральных данных изображения отпечатка пальца открыт для размещения дополнительных данных, которые могут быть использованы согласующим оборудованием. Размер этого раздела должен быть как можно меньше, увеличивая данные, хранящиеся в стандартном разделе изображения отпечатка пальца. Расширенные данные для каждой проекции пальца должны следовать непосредственно за стандартным блоком спектральных данных изображения отпечатка пальца для этой проекции пальца и начинаться с поля длины </w:t>
      </w:r>
      <w:r w:rsidRPr="00A76B2D">
        <w:rPr>
          <w:rStyle w:val="FontStyle144"/>
          <w:rFonts w:ascii="Times New Roman" w:hAnsi="Times New Roman" w:cs="Times New Roman"/>
          <w:sz w:val="24"/>
          <w:szCs w:val="24"/>
          <w:lang w:eastAsia="en-US"/>
        </w:rPr>
        <w:t>блока расширенных данных</w:t>
      </w:r>
      <w:r w:rsidR="00B40F2F" w:rsidRPr="00A76B2D">
        <w:rPr>
          <w:rStyle w:val="FontStyle144"/>
          <w:rFonts w:ascii="Times New Roman" w:hAnsi="Times New Roman" w:cs="Times New Roman"/>
          <w:sz w:val="24"/>
          <w:szCs w:val="24"/>
          <w:lang w:eastAsia="en-US"/>
        </w:rPr>
        <w:t xml:space="preserve">. Для каждого пальца может присутствовать более одной области расширенных данных, и поле длины </w:t>
      </w:r>
      <w:r w:rsidRPr="00A76B2D">
        <w:rPr>
          <w:rStyle w:val="FontStyle144"/>
          <w:rFonts w:ascii="Times New Roman" w:hAnsi="Times New Roman" w:cs="Times New Roman"/>
          <w:sz w:val="24"/>
          <w:szCs w:val="24"/>
          <w:lang w:eastAsia="en-US"/>
        </w:rPr>
        <w:t xml:space="preserve">блока расширенных данных </w:t>
      </w:r>
      <w:r w:rsidR="00B40F2F" w:rsidRPr="00A76B2D">
        <w:rPr>
          <w:rStyle w:val="FontStyle144"/>
          <w:rFonts w:ascii="Times New Roman" w:hAnsi="Times New Roman" w:cs="Times New Roman"/>
          <w:sz w:val="24"/>
          <w:szCs w:val="24"/>
          <w:lang w:eastAsia="en-US"/>
        </w:rPr>
        <w:t xml:space="preserve">будет представлять собой сумму длин каждого </w:t>
      </w:r>
      <w:r w:rsidRPr="00A76B2D">
        <w:rPr>
          <w:rStyle w:val="FontStyle144"/>
          <w:rFonts w:ascii="Times New Roman" w:hAnsi="Times New Roman" w:cs="Times New Roman"/>
          <w:sz w:val="24"/>
          <w:szCs w:val="24"/>
          <w:lang w:eastAsia="en-US"/>
        </w:rPr>
        <w:t xml:space="preserve">сегмента </w:t>
      </w:r>
      <w:r w:rsidR="00B40F2F" w:rsidRPr="00A76B2D">
        <w:rPr>
          <w:rStyle w:val="FontStyle144"/>
          <w:rFonts w:ascii="Times New Roman" w:hAnsi="Times New Roman" w:cs="Times New Roman"/>
          <w:sz w:val="24"/>
          <w:szCs w:val="24"/>
          <w:lang w:eastAsia="en-US"/>
        </w:rPr>
        <w:t>расширенн</w:t>
      </w:r>
      <w:r w:rsidRPr="00A76B2D">
        <w:rPr>
          <w:rStyle w:val="FontStyle144"/>
          <w:rFonts w:ascii="Times New Roman" w:hAnsi="Times New Roman" w:cs="Times New Roman"/>
          <w:sz w:val="24"/>
          <w:szCs w:val="24"/>
          <w:lang w:eastAsia="en-US"/>
        </w:rPr>
        <w:t>ых</w:t>
      </w:r>
      <w:r w:rsidR="00B40F2F" w:rsidRPr="00A76B2D">
        <w:rPr>
          <w:rStyle w:val="FontStyle144"/>
          <w:rFonts w:ascii="Times New Roman" w:hAnsi="Times New Roman" w:cs="Times New Roman"/>
          <w:sz w:val="24"/>
          <w:szCs w:val="24"/>
          <w:lang w:eastAsia="en-US"/>
        </w:rPr>
        <w:t xml:space="preserve"> данных. Длина блока данных используется как сигнал о существовании расширенных данных, в то время как отдельные поля длины расширенных данных используются в качестве индексов для анализа расширенных данных. Следует обратить внимание, что область расширенных данных не может использоваться отдельно, без стандартной части спектральной записи изображения отпечатка пальца.</w:t>
      </w:r>
    </w:p>
    <w:p w14:paraId="6D5C58C0" w14:textId="77777777" w:rsidR="003D76D3" w:rsidRPr="00A76B2D" w:rsidRDefault="003D76D3" w:rsidP="00173EE8">
      <w:pPr>
        <w:pStyle w:val="Style19"/>
        <w:widowControl/>
        <w:ind w:firstLine="720"/>
        <w:jc w:val="both"/>
        <w:rPr>
          <w:rStyle w:val="FontStyle139"/>
          <w:rFonts w:ascii="Times New Roman" w:hAnsi="Times New Roman" w:cs="Times New Roman"/>
          <w:sz w:val="24"/>
          <w:szCs w:val="24"/>
          <w:lang w:eastAsia="en-US"/>
        </w:rPr>
      </w:pPr>
    </w:p>
    <w:p w14:paraId="0AC5AA40" w14:textId="02AA6BE4" w:rsidR="008601BE" w:rsidRPr="00A76B2D" w:rsidRDefault="00B40F2F" w:rsidP="00173EE8">
      <w:pPr>
        <w:pStyle w:val="Style19"/>
        <w:widowControl/>
        <w:ind w:firstLine="720"/>
        <w:jc w:val="center"/>
        <w:rPr>
          <w:rStyle w:val="FontStyle139"/>
          <w:rFonts w:ascii="Times New Roman" w:hAnsi="Times New Roman" w:cs="Times New Roman"/>
          <w:sz w:val="24"/>
          <w:szCs w:val="24"/>
          <w:lang w:val="en-US" w:eastAsia="en-US"/>
        </w:rPr>
      </w:pPr>
      <w:r w:rsidRPr="00A76B2D">
        <w:rPr>
          <w:rStyle w:val="FontStyle139"/>
          <w:rFonts w:ascii="Times New Roman" w:hAnsi="Times New Roman" w:cs="Times New Roman"/>
          <w:sz w:val="24"/>
          <w:szCs w:val="24"/>
          <w:lang w:eastAsia="en-US"/>
        </w:rPr>
        <w:t>Таблица</w:t>
      </w:r>
      <w:r w:rsidR="008601BE" w:rsidRPr="00A76B2D">
        <w:rPr>
          <w:rStyle w:val="FontStyle139"/>
          <w:rFonts w:ascii="Times New Roman" w:hAnsi="Times New Roman" w:cs="Times New Roman"/>
          <w:sz w:val="24"/>
          <w:szCs w:val="24"/>
          <w:lang w:eastAsia="en-US"/>
        </w:rPr>
        <w:t xml:space="preserve"> 15 — </w:t>
      </w:r>
      <w:r w:rsidR="00FD737A" w:rsidRPr="00A76B2D">
        <w:rPr>
          <w:rStyle w:val="FontStyle139"/>
          <w:rFonts w:ascii="Times New Roman" w:hAnsi="Times New Roman" w:cs="Times New Roman"/>
          <w:sz w:val="24"/>
          <w:szCs w:val="24"/>
          <w:lang w:eastAsia="en-US"/>
        </w:rPr>
        <w:t>Блок расширенных данных</w:t>
      </w:r>
    </w:p>
    <w:p w14:paraId="6A6A40F7" w14:textId="18CA3B69" w:rsidR="005B5D17" w:rsidRPr="00A76B2D" w:rsidRDefault="005B5D17" w:rsidP="00173EE8">
      <w:pPr>
        <w:pStyle w:val="Style19"/>
        <w:widowControl/>
        <w:ind w:firstLine="720"/>
        <w:jc w:val="center"/>
        <w:rPr>
          <w:rStyle w:val="FontStyle139"/>
          <w:rFonts w:ascii="Times New Roman" w:hAnsi="Times New Roman" w:cs="Times New Roman"/>
          <w:sz w:val="24"/>
          <w:szCs w:val="24"/>
          <w:lang w:val="en-US" w:eastAsia="en-US"/>
        </w:rPr>
      </w:pPr>
      <w:r w:rsidRPr="00A76B2D">
        <w:rPr>
          <w:rFonts w:ascii="Times New Roman" w:hAnsi="Times New Roman" w:cs="Times New Roman"/>
          <w:b/>
          <w:bCs/>
          <w:noProof/>
          <w:color w:val="000000"/>
        </w:rPr>
        <w:drawing>
          <wp:inline distT="0" distB="0" distL="0" distR="0" wp14:anchorId="7B85118D" wp14:editId="504F99C0">
            <wp:extent cx="5389245" cy="1562100"/>
            <wp:effectExtent l="0" t="0" r="190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89245" cy="1562100"/>
                    </a:xfrm>
                    <a:prstGeom prst="rect">
                      <a:avLst/>
                    </a:prstGeom>
                    <a:noFill/>
                    <a:ln>
                      <a:noFill/>
                    </a:ln>
                  </pic:spPr>
                </pic:pic>
              </a:graphicData>
            </a:graphic>
          </wp:inline>
        </w:drawing>
      </w:r>
    </w:p>
    <w:p w14:paraId="2155EAC3" w14:textId="77777777" w:rsidR="005B5D17" w:rsidRPr="00A76B2D" w:rsidRDefault="005B5D17" w:rsidP="00173EE8">
      <w:pPr>
        <w:pStyle w:val="Style19"/>
        <w:widowControl/>
        <w:ind w:firstLine="720"/>
        <w:jc w:val="both"/>
        <w:rPr>
          <w:rStyle w:val="FontStyle139"/>
          <w:rFonts w:ascii="Times New Roman" w:hAnsi="Times New Roman" w:cs="Times New Roman"/>
          <w:sz w:val="24"/>
          <w:szCs w:val="24"/>
          <w:lang w:val="en-US" w:eastAsia="en-US"/>
        </w:rPr>
      </w:pPr>
    </w:p>
    <w:p w14:paraId="791F8994" w14:textId="64F7F492" w:rsidR="008601BE" w:rsidRPr="00A76B2D" w:rsidRDefault="008601BE" w:rsidP="00173EE8">
      <w:pPr>
        <w:pStyle w:val="Style19"/>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lastRenderedPageBreak/>
        <w:t>8.2.3.1</w:t>
      </w:r>
      <w:r w:rsidR="00AC39CC" w:rsidRPr="00A76B2D">
        <w:rPr>
          <w:rStyle w:val="FontStyle139"/>
          <w:rFonts w:ascii="Times New Roman" w:hAnsi="Times New Roman" w:cs="Times New Roman"/>
          <w:sz w:val="24"/>
          <w:szCs w:val="24"/>
          <w:lang w:eastAsia="en-US"/>
        </w:rPr>
        <w:t xml:space="preserve"> </w:t>
      </w:r>
      <w:r w:rsidR="00B40F2F" w:rsidRPr="00A76B2D">
        <w:rPr>
          <w:rStyle w:val="FontStyle139"/>
          <w:rFonts w:ascii="Times New Roman" w:hAnsi="Times New Roman" w:cs="Times New Roman"/>
          <w:sz w:val="24"/>
          <w:szCs w:val="24"/>
          <w:lang w:eastAsia="en-US"/>
        </w:rPr>
        <w:t xml:space="preserve">Длина </w:t>
      </w:r>
      <w:r w:rsidR="00FD737A" w:rsidRPr="00A76B2D">
        <w:rPr>
          <w:rStyle w:val="FontStyle139"/>
          <w:rFonts w:ascii="Times New Roman" w:hAnsi="Times New Roman" w:cs="Times New Roman"/>
          <w:sz w:val="24"/>
          <w:szCs w:val="24"/>
          <w:lang w:eastAsia="en-US"/>
        </w:rPr>
        <w:t xml:space="preserve">блока </w:t>
      </w:r>
      <w:r w:rsidR="00B40F2F" w:rsidRPr="00A76B2D">
        <w:rPr>
          <w:rStyle w:val="FontStyle139"/>
          <w:rFonts w:ascii="Times New Roman" w:hAnsi="Times New Roman" w:cs="Times New Roman"/>
          <w:sz w:val="24"/>
          <w:szCs w:val="24"/>
          <w:lang w:eastAsia="en-US"/>
        </w:rPr>
        <w:t>р</w:t>
      </w:r>
      <w:r w:rsidR="00B81D14" w:rsidRPr="00A76B2D">
        <w:rPr>
          <w:rStyle w:val="FontStyle139"/>
          <w:rFonts w:ascii="Times New Roman" w:hAnsi="Times New Roman" w:cs="Times New Roman"/>
          <w:sz w:val="24"/>
          <w:szCs w:val="24"/>
          <w:lang w:eastAsia="en-US"/>
        </w:rPr>
        <w:t>асширенн</w:t>
      </w:r>
      <w:r w:rsidR="00FD737A" w:rsidRPr="00A76B2D">
        <w:rPr>
          <w:rStyle w:val="FontStyle139"/>
          <w:rFonts w:ascii="Times New Roman" w:hAnsi="Times New Roman" w:cs="Times New Roman"/>
          <w:sz w:val="24"/>
          <w:szCs w:val="24"/>
          <w:lang w:eastAsia="en-US"/>
        </w:rPr>
        <w:t xml:space="preserve">ых </w:t>
      </w:r>
      <w:r w:rsidR="00B81D14" w:rsidRPr="00A76B2D">
        <w:rPr>
          <w:rStyle w:val="FontStyle139"/>
          <w:rFonts w:ascii="Times New Roman" w:hAnsi="Times New Roman" w:cs="Times New Roman"/>
          <w:sz w:val="24"/>
          <w:szCs w:val="24"/>
          <w:lang w:eastAsia="en-US"/>
        </w:rPr>
        <w:t>данных</w:t>
      </w:r>
    </w:p>
    <w:p w14:paraId="57029671" w14:textId="2B569F52" w:rsidR="00626B4D" w:rsidRPr="00A76B2D" w:rsidRDefault="00626B4D"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Все записи спектральных данных изображения отпечатка пальца должны содержать длину </w:t>
      </w:r>
      <w:r w:rsidR="00FD737A" w:rsidRPr="00A76B2D">
        <w:rPr>
          <w:rStyle w:val="FontStyle144"/>
          <w:rFonts w:ascii="Times New Roman" w:hAnsi="Times New Roman" w:cs="Times New Roman"/>
          <w:sz w:val="24"/>
          <w:szCs w:val="24"/>
          <w:lang w:eastAsia="en-US"/>
        </w:rPr>
        <w:t>блока расширенных данных</w:t>
      </w:r>
      <w:r w:rsidRPr="00A76B2D">
        <w:rPr>
          <w:rStyle w:val="FontStyle144"/>
          <w:rFonts w:ascii="Times New Roman" w:hAnsi="Times New Roman" w:cs="Times New Roman"/>
          <w:sz w:val="24"/>
          <w:szCs w:val="24"/>
          <w:lang w:eastAsia="en-US"/>
        </w:rPr>
        <w:t>. Это поле должно быть записано с использованием двух байтов и будет означать наличие расширенных данных. Значение, состоящее из всех нулей (0x0000 в шестнадцатеричном формате), будет указывать на отсутствие расширенных данных и на то, что файл завершится или продолжится со следующей проекции пальца. Ненулевое значение будет указывать длину всех расширенных данных (в байтах), начиная со следующего байта. Затем за длиной блока следует код типа области расширенных данных (8.2.3.2), поле длины области расширенных данных (8.2.3.3) и область расширенных данных (8.2.3.4).</w:t>
      </w:r>
    </w:p>
    <w:p w14:paraId="496F1BC1" w14:textId="515818A7" w:rsidR="008601BE" w:rsidRPr="00A76B2D" w:rsidRDefault="008601BE" w:rsidP="00173EE8">
      <w:pPr>
        <w:pStyle w:val="Style19"/>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8.2.3.2</w:t>
      </w:r>
      <w:r w:rsidR="00AC39CC" w:rsidRPr="00A76B2D">
        <w:rPr>
          <w:rStyle w:val="FontStyle139"/>
          <w:rFonts w:ascii="Times New Roman" w:hAnsi="Times New Roman" w:cs="Times New Roman"/>
          <w:sz w:val="24"/>
          <w:szCs w:val="24"/>
          <w:lang w:eastAsia="en-US"/>
        </w:rPr>
        <w:t xml:space="preserve"> </w:t>
      </w:r>
      <w:r w:rsidR="00626B4D" w:rsidRPr="00A76B2D">
        <w:rPr>
          <w:rStyle w:val="FontStyle139"/>
          <w:rFonts w:ascii="Times New Roman" w:hAnsi="Times New Roman" w:cs="Times New Roman"/>
          <w:sz w:val="24"/>
          <w:szCs w:val="24"/>
          <w:lang w:eastAsia="en-US"/>
        </w:rPr>
        <w:t>Код типа области расширенных данных</w:t>
      </w:r>
    </w:p>
    <w:p w14:paraId="17C622E6" w14:textId="38723CA6" w:rsidR="000344D5" w:rsidRPr="00A76B2D" w:rsidRDefault="000344D5"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Код типа области расширенных данных должен быть записан с использованием двух байтов и должен отличать формат области расширенных данных (</w:t>
      </w:r>
      <w:r w:rsidR="00F64E99" w:rsidRPr="00A76B2D">
        <w:rPr>
          <w:rStyle w:val="FontStyle144"/>
          <w:rFonts w:ascii="Times New Roman" w:hAnsi="Times New Roman" w:cs="Times New Roman"/>
          <w:sz w:val="24"/>
          <w:szCs w:val="24"/>
          <w:lang w:eastAsia="en-US"/>
        </w:rPr>
        <w:t>согласно о</w:t>
      </w:r>
      <w:r w:rsidRPr="00A76B2D">
        <w:rPr>
          <w:rStyle w:val="FontStyle144"/>
          <w:rFonts w:ascii="Times New Roman" w:hAnsi="Times New Roman" w:cs="Times New Roman"/>
          <w:sz w:val="24"/>
          <w:szCs w:val="24"/>
          <w:lang w:eastAsia="en-US"/>
        </w:rPr>
        <w:t>пределен</w:t>
      </w:r>
      <w:r w:rsidR="00F64E99" w:rsidRPr="00A76B2D">
        <w:rPr>
          <w:rStyle w:val="FontStyle144"/>
          <w:rFonts w:ascii="Times New Roman" w:hAnsi="Times New Roman" w:cs="Times New Roman"/>
          <w:sz w:val="24"/>
          <w:szCs w:val="24"/>
          <w:lang w:eastAsia="en-US"/>
        </w:rPr>
        <w:t>ию</w:t>
      </w:r>
      <w:r w:rsidRPr="00A76B2D">
        <w:rPr>
          <w:rStyle w:val="FontStyle144"/>
          <w:rFonts w:ascii="Times New Roman" w:hAnsi="Times New Roman" w:cs="Times New Roman"/>
          <w:sz w:val="24"/>
          <w:szCs w:val="24"/>
          <w:lang w:eastAsia="en-US"/>
        </w:rPr>
        <w:t xml:space="preserve"> </w:t>
      </w:r>
      <w:r w:rsidR="00F64E99" w:rsidRPr="00A76B2D">
        <w:rPr>
          <w:rStyle w:val="FontStyle144"/>
          <w:rFonts w:ascii="Times New Roman" w:hAnsi="Times New Roman" w:cs="Times New Roman"/>
          <w:sz w:val="24"/>
          <w:szCs w:val="24"/>
          <w:lang w:eastAsia="en-US"/>
        </w:rPr>
        <w:t>поставщика</w:t>
      </w:r>
      <w:r w:rsidRPr="00A76B2D">
        <w:rPr>
          <w:rStyle w:val="FontStyle144"/>
          <w:rFonts w:ascii="Times New Roman" w:hAnsi="Times New Roman" w:cs="Times New Roman"/>
          <w:sz w:val="24"/>
          <w:szCs w:val="24"/>
          <w:lang w:eastAsia="en-US"/>
        </w:rPr>
        <w:t>, указанн</w:t>
      </w:r>
      <w:r w:rsidR="00F64E99" w:rsidRPr="00A76B2D">
        <w:rPr>
          <w:rStyle w:val="FontStyle144"/>
          <w:rFonts w:ascii="Times New Roman" w:hAnsi="Times New Roman" w:cs="Times New Roman"/>
          <w:sz w:val="24"/>
          <w:szCs w:val="24"/>
          <w:lang w:eastAsia="en-US"/>
        </w:rPr>
        <w:t>ого</w:t>
      </w:r>
      <w:r w:rsidRPr="00A76B2D">
        <w:rPr>
          <w:rStyle w:val="FontStyle144"/>
          <w:rFonts w:ascii="Times New Roman" w:hAnsi="Times New Roman" w:cs="Times New Roman"/>
          <w:sz w:val="24"/>
          <w:szCs w:val="24"/>
          <w:lang w:eastAsia="en-US"/>
        </w:rPr>
        <w:t xml:space="preserve"> </w:t>
      </w:r>
      <w:proofErr w:type="spellStart"/>
      <w:r w:rsidRPr="00A76B2D">
        <w:rPr>
          <w:rStyle w:val="FontStyle144"/>
          <w:rFonts w:ascii="Times New Roman" w:hAnsi="Times New Roman" w:cs="Times New Roman"/>
          <w:sz w:val="24"/>
          <w:szCs w:val="24"/>
          <w:lang w:eastAsia="en-US"/>
        </w:rPr>
        <w:t>CBEFF_BDB_product_owner</w:t>
      </w:r>
      <w:proofErr w:type="spellEnd"/>
      <w:r w:rsidRPr="00A76B2D">
        <w:rPr>
          <w:rStyle w:val="FontStyle144"/>
          <w:rFonts w:ascii="Times New Roman" w:hAnsi="Times New Roman" w:cs="Times New Roman"/>
          <w:sz w:val="24"/>
          <w:szCs w:val="24"/>
          <w:lang w:eastAsia="en-US"/>
        </w:rPr>
        <w:t xml:space="preserve"> и </w:t>
      </w:r>
      <w:proofErr w:type="spellStart"/>
      <w:r w:rsidRPr="00A76B2D">
        <w:rPr>
          <w:rStyle w:val="FontStyle144"/>
          <w:rFonts w:ascii="Times New Roman" w:hAnsi="Times New Roman" w:cs="Times New Roman"/>
          <w:sz w:val="24"/>
          <w:szCs w:val="24"/>
          <w:lang w:eastAsia="en-US"/>
        </w:rPr>
        <w:t>CBEFF_BDB_product_type</w:t>
      </w:r>
      <w:proofErr w:type="spellEnd"/>
      <w:r w:rsidRPr="00A76B2D">
        <w:rPr>
          <w:rStyle w:val="FontStyle144"/>
          <w:rFonts w:ascii="Times New Roman" w:hAnsi="Times New Roman" w:cs="Times New Roman"/>
          <w:sz w:val="24"/>
          <w:szCs w:val="24"/>
          <w:lang w:eastAsia="en-US"/>
        </w:rPr>
        <w:t xml:space="preserve"> в заголовке ISO/IEC 19785-1). Нулевое значение в обоих байтах является зарезервированным значением и не должно использоваться. Нулевое значение в первом байте, за которым следует ненулевое значение во втором байте, должно указывать на то, что раздел расширенных данных имеет формат, определенный в </w:t>
      </w:r>
      <w:r w:rsidR="00D93EE0">
        <w:rPr>
          <w:rStyle w:val="FontStyle144"/>
          <w:rFonts w:ascii="Times New Roman" w:hAnsi="Times New Roman" w:cs="Times New Roman"/>
          <w:sz w:val="24"/>
          <w:szCs w:val="24"/>
          <w:lang w:eastAsia="en-US"/>
        </w:rPr>
        <w:t>настоящем стандарте</w:t>
      </w:r>
      <w:r w:rsidRPr="00A76B2D">
        <w:rPr>
          <w:rStyle w:val="FontStyle144"/>
          <w:rFonts w:ascii="Times New Roman" w:hAnsi="Times New Roman" w:cs="Times New Roman"/>
          <w:sz w:val="24"/>
          <w:szCs w:val="24"/>
          <w:lang w:eastAsia="en-US"/>
        </w:rPr>
        <w:t xml:space="preserve">. Ненулевое значение в первом байте должно указывать формат, определенный </w:t>
      </w:r>
      <w:r w:rsidR="00F64E99" w:rsidRPr="00A76B2D">
        <w:rPr>
          <w:rStyle w:val="FontStyle144"/>
          <w:rFonts w:ascii="Times New Roman" w:hAnsi="Times New Roman" w:cs="Times New Roman"/>
          <w:sz w:val="24"/>
          <w:szCs w:val="24"/>
          <w:lang w:eastAsia="en-US"/>
        </w:rPr>
        <w:t>поставщиком</w:t>
      </w:r>
      <w:r w:rsidRPr="00A76B2D">
        <w:rPr>
          <w:rStyle w:val="FontStyle144"/>
          <w:rFonts w:ascii="Times New Roman" w:hAnsi="Times New Roman" w:cs="Times New Roman"/>
          <w:sz w:val="24"/>
          <w:szCs w:val="24"/>
          <w:lang w:eastAsia="en-US"/>
        </w:rPr>
        <w:t xml:space="preserve">, с кодом, поддерживаемым </w:t>
      </w:r>
      <w:r w:rsidR="00F64E99" w:rsidRPr="00A76B2D">
        <w:rPr>
          <w:rStyle w:val="FontStyle144"/>
          <w:rFonts w:ascii="Times New Roman" w:hAnsi="Times New Roman" w:cs="Times New Roman"/>
          <w:sz w:val="24"/>
          <w:szCs w:val="24"/>
          <w:lang w:eastAsia="en-US"/>
        </w:rPr>
        <w:t>поставщиком</w:t>
      </w:r>
      <w:r w:rsidRPr="00A76B2D">
        <w:rPr>
          <w:rStyle w:val="FontStyle144"/>
          <w:rFonts w:ascii="Times New Roman" w:hAnsi="Times New Roman" w:cs="Times New Roman"/>
          <w:sz w:val="24"/>
          <w:szCs w:val="24"/>
          <w:lang w:eastAsia="en-US"/>
        </w:rPr>
        <w:t>. В таблице 16 приведена сводка кодов типов областей расширенных данных. Если длина блока расширенных данных (8.2.3.1) для проекции пальца равна нулю, что указывает на отсутствие расширенных данных, это поле не должно присутствовать.</w:t>
      </w:r>
    </w:p>
    <w:p w14:paraId="52EC66D8" w14:textId="77777777" w:rsidR="00866DC2" w:rsidRPr="00A76B2D" w:rsidRDefault="00866DC2" w:rsidP="00173EE8">
      <w:pPr>
        <w:pStyle w:val="Style28"/>
        <w:widowControl/>
        <w:ind w:firstLine="720"/>
        <w:jc w:val="both"/>
        <w:rPr>
          <w:rStyle w:val="FontStyle144"/>
          <w:rFonts w:ascii="Times New Roman" w:hAnsi="Times New Roman" w:cs="Times New Roman"/>
          <w:sz w:val="24"/>
          <w:szCs w:val="24"/>
          <w:lang w:eastAsia="en-US"/>
        </w:rPr>
      </w:pPr>
    </w:p>
    <w:p w14:paraId="5E12FC5E" w14:textId="5C656E35" w:rsidR="000344D5" w:rsidRPr="00FA6890" w:rsidRDefault="00727CDF" w:rsidP="00173EE8">
      <w:pPr>
        <w:pStyle w:val="Style28"/>
        <w:widowControl/>
        <w:ind w:firstLine="720"/>
        <w:jc w:val="both"/>
        <w:rPr>
          <w:rStyle w:val="FontStyle144"/>
          <w:rFonts w:ascii="Times New Roman" w:hAnsi="Times New Roman" w:cs="Times New Roman"/>
          <w:sz w:val="20"/>
          <w:szCs w:val="20"/>
          <w:lang w:eastAsia="en-US"/>
        </w:rPr>
      </w:pPr>
      <w:r w:rsidRPr="00FA6890">
        <w:rPr>
          <w:rStyle w:val="FontStyle144"/>
          <w:rFonts w:ascii="Times New Roman" w:hAnsi="Times New Roman" w:cs="Times New Roman"/>
          <w:sz w:val="20"/>
          <w:szCs w:val="20"/>
          <w:lang w:eastAsia="en-US"/>
        </w:rPr>
        <w:t>Примечание –</w:t>
      </w:r>
      <w:r w:rsidR="000344D5" w:rsidRPr="00FA6890">
        <w:rPr>
          <w:rStyle w:val="FontStyle144"/>
          <w:rFonts w:ascii="Times New Roman" w:hAnsi="Times New Roman" w:cs="Times New Roman"/>
          <w:sz w:val="20"/>
          <w:szCs w:val="20"/>
          <w:lang w:eastAsia="en-US"/>
        </w:rPr>
        <w:t xml:space="preserve"> Если присутствуют расширенные данные, определенные </w:t>
      </w:r>
      <w:r w:rsidR="00F64E99" w:rsidRPr="00FA6890">
        <w:rPr>
          <w:rStyle w:val="FontStyle144"/>
          <w:rFonts w:ascii="Times New Roman" w:hAnsi="Times New Roman" w:cs="Times New Roman"/>
          <w:sz w:val="20"/>
          <w:szCs w:val="20"/>
          <w:lang w:eastAsia="en-US"/>
        </w:rPr>
        <w:t>поставщиком</w:t>
      </w:r>
      <w:r w:rsidR="000344D5" w:rsidRPr="00FA6890">
        <w:rPr>
          <w:rStyle w:val="FontStyle144"/>
          <w:rFonts w:ascii="Times New Roman" w:hAnsi="Times New Roman" w:cs="Times New Roman"/>
          <w:sz w:val="20"/>
          <w:szCs w:val="20"/>
          <w:lang w:eastAsia="en-US"/>
        </w:rPr>
        <w:t xml:space="preserve">, а стандартный биометрический заголовок ISO/IEC 19785-1 не поддерживает </w:t>
      </w:r>
      <w:proofErr w:type="spellStart"/>
      <w:r w:rsidR="000344D5" w:rsidRPr="00FA6890">
        <w:rPr>
          <w:rStyle w:val="FontStyle144"/>
          <w:rFonts w:ascii="Times New Roman" w:hAnsi="Times New Roman" w:cs="Times New Roman"/>
          <w:sz w:val="20"/>
          <w:szCs w:val="20"/>
          <w:lang w:eastAsia="en-US"/>
        </w:rPr>
        <w:t>CBEFF_BDB_product_owner</w:t>
      </w:r>
      <w:proofErr w:type="spellEnd"/>
      <w:r w:rsidR="000344D5" w:rsidRPr="00FA6890">
        <w:rPr>
          <w:rStyle w:val="FontStyle144"/>
          <w:rFonts w:ascii="Times New Roman" w:hAnsi="Times New Roman" w:cs="Times New Roman"/>
          <w:sz w:val="20"/>
          <w:szCs w:val="20"/>
          <w:lang w:eastAsia="en-US"/>
        </w:rPr>
        <w:t xml:space="preserve"> и </w:t>
      </w:r>
      <w:proofErr w:type="spellStart"/>
      <w:r w:rsidR="000344D5" w:rsidRPr="00FA6890">
        <w:rPr>
          <w:rStyle w:val="FontStyle144"/>
          <w:rFonts w:ascii="Times New Roman" w:hAnsi="Times New Roman" w:cs="Times New Roman"/>
          <w:sz w:val="20"/>
          <w:szCs w:val="20"/>
          <w:lang w:eastAsia="en-US"/>
        </w:rPr>
        <w:t>CBEFF_BDB_product_type</w:t>
      </w:r>
      <w:proofErr w:type="spellEnd"/>
      <w:r w:rsidR="000344D5" w:rsidRPr="00FA6890">
        <w:rPr>
          <w:rStyle w:val="FontStyle144"/>
          <w:rFonts w:ascii="Times New Roman" w:hAnsi="Times New Roman" w:cs="Times New Roman"/>
          <w:sz w:val="20"/>
          <w:szCs w:val="20"/>
          <w:lang w:eastAsia="en-US"/>
        </w:rPr>
        <w:t xml:space="preserve">, тогда связь между расширенными данными и </w:t>
      </w:r>
      <w:r w:rsidR="00F64E99" w:rsidRPr="00FA6890">
        <w:rPr>
          <w:rStyle w:val="FontStyle144"/>
          <w:rFonts w:ascii="Times New Roman" w:hAnsi="Times New Roman" w:cs="Times New Roman"/>
          <w:sz w:val="20"/>
          <w:szCs w:val="20"/>
          <w:lang w:eastAsia="en-US"/>
        </w:rPr>
        <w:t>поставщиком</w:t>
      </w:r>
      <w:r w:rsidR="000344D5" w:rsidRPr="00FA6890">
        <w:rPr>
          <w:rStyle w:val="FontStyle144"/>
          <w:rFonts w:ascii="Times New Roman" w:hAnsi="Times New Roman" w:cs="Times New Roman"/>
          <w:sz w:val="20"/>
          <w:szCs w:val="20"/>
          <w:lang w:eastAsia="en-US"/>
        </w:rPr>
        <w:t xml:space="preserve"> теряется.</w:t>
      </w:r>
    </w:p>
    <w:p w14:paraId="5BA76226" w14:textId="77777777" w:rsidR="003D76D3" w:rsidRPr="00A76B2D" w:rsidRDefault="003D76D3" w:rsidP="00173EE8">
      <w:pPr>
        <w:pStyle w:val="Style2"/>
        <w:widowControl/>
        <w:ind w:firstLine="720"/>
        <w:jc w:val="both"/>
        <w:rPr>
          <w:rStyle w:val="FontStyle142"/>
          <w:rFonts w:ascii="Times New Roman" w:hAnsi="Times New Roman" w:cs="Times New Roman"/>
          <w:sz w:val="24"/>
          <w:szCs w:val="24"/>
          <w:lang w:eastAsia="en-US"/>
        </w:rPr>
      </w:pPr>
    </w:p>
    <w:p w14:paraId="3F6D3ED2" w14:textId="1C828F04" w:rsidR="008601BE" w:rsidRPr="00A76B2D" w:rsidRDefault="00F64E99" w:rsidP="00D93EE0">
      <w:pPr>
        <w:pStyle w:val="Style19"/>
        <w:widowControl/>
        <w:jc w:val="center"/>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Таблица</w:t>
      </w:r>
      <w:r w:rsidR="008601BE" w:rsidRPr="00A76B2D">
        <w:rPr>
          <w:rStyle w:val="FontStyle139"/>
          <w:rFonts w:ascii="Times New Roman" w:hAnsi="Times New Roman" w:cs="Times New Roman"/>
          <w:sz w:val="24"/>
          <w:szCs w:val="24"/>
          <w:lang w:eastAsia="en-US"/>
        </w:rPr>
        <w:t xml:space="preserve"> 16 — </w:t>
      </w:r>
      <w:r w:rsidRPr="00A76B2D">
        <w:rPr>
          <w:rStyle w:val="FontStyle139"/>
          <w:rFonts w:ascii="Times New Roman" w:hAnsi="Times New Roman" w:cs="Times New Roman"/>
          <w:sz w:val="24"/>
          <w:szCs w:val="24"/>
          <w:lang w:eastAsia="en-US"/>
        </w:rPr>
        <w:t>Коды типа области расширенных данных</w:t>
      </w:r>
    </w:p>
    <w:tbl>
      <w:tblPr>
        <w:tblW w:w="0" w:type="auto"/>
        <w:jc w:val="center"/>
        <w:tblLayout w:type="fixed"/>
        <w:tblCellMar>
          <w:left w:w="40" w:type="dxa"/>
          <w:right w:w="40" w:type="dxa"/>
        </w:tblCellMar>
        <w:tblLook w:val="0000" w:firstRow="0" w:lastRow="0" w:firstColumn="0" w:lastColumn="0" w:noHBand="0" w:noVBand="0"/>
      </w:tblPr>
      <w:tblGrid>
        <w:gridCol w:w="1798"/>
        <w:gridCol w:w="1701"/>
        <w:gridCol w:w="4065"/>
      </w:tblGrid>
      <w:tr w:rsidR="008601BE" w:rsidRPr="00A76B2D" w14:paraId="04D01964" w14:textId="77777777" w:rsidTr="00D93EE0">
        <w:trPr>
          <w:trHeight w:val="370"/>
          <w:jc w:val="center"/>
        </w:trPr>
        <w:tc>
          <w:tcPr>
            <w:tcW w:w="1798" w:type="dxa"/>
            <w:tcBorders>
              <w:top w:val="single" w:sz="6" w:space="0" w:color="auto"/>
              <w:left w:val="single" w:sz="6" w:space="0" w:color="auto"/>
              <w:bottom w:val="single" w:sz="6" w:space="0" w:color="auto"/>
              <w:right w:val="single" w:sz="6" w:space="0" w:color="auto"/>
            </w:tcBorders>
          </w:tcPr>
          <w:p w14:paraId="5D0FD129" w14:textId="7113D6B5" w:rsidR="008601BE" w:rsidRPr="00A76B2D" w:rsidRDefault="003B7EEB" w:rsidP="00D93EE0">
            <w:pPr>
              <w:pStyle w:val="Style46"/>
              <w:widowControl/>
              <w:jc w:val="both"/>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Первый байт</w:t>
            </w:r>
          </w:p>
        </w:tc>
        <w:tc>
          <w:tcPr>
            <w:tcW w:w="1701" w:type="dxa"/>
            <w:tcBorders>
              <w:top w:val="single" w:sz="6" w:space="0" w:color="auto"/>
              <w:left w:val="single" w:sz="6" w:space="0" w:color="auto"/>
              <w:bottom w:val="single" w:sz="6" w:space="0" w:color="auto"/>
              <w:right w:val="single" w:sz="6" w:space="0" w:color="auto"/>
            </w:tcBorders>
          </w:tcPr>
          <w:p w14:paraId="42D7E7B0" w14:textId="0489026B" w:rsidR="008601BE" w:rsidRPr="00A76B2D" w:rsidRDefault="003B7EEB" w:rsidP="00D93EE0">
            <w:pPr>
              <w:pStyle w:val="Style46"/>
              <w:widowControl/>
              <w:jc w:val="both"/>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Второй байт</w:t>
            </w:r>
          </w:p>
        </w:tc>
        <w:tc>
          <w:tcPr>
            <w:tcW w:w="4065" w:type="dxa"/>
            <w:tcBorders>
              <w:top w:val="single" w:sz="6" w:space="0" w:color="auto"/>
              <w:left w:val="single" w:sz="6" w:space="0" w:color="auto"/>
              <w:bottom w:val="single" w:sz="6" w:space="0" w:color="auto"/>
              <w:right w:val="single" w:sz="6" w:space="0" w:color="auto"/>
            </w:tcBorders>
          </w:tcPr>
          <w:p w14:paraId="6FE023F3" w14:textId="1D4E2462" w:rsidR="008601BE" w:rsidRPr="00A76B2D" w:rsidRDefault="003B7EEB" w:rsidP="00D93EE0">
            <w:pPr>
              <w:pStyle w:val="Style46"/>
              <w:widowControl/>
              <w:jc w:val="both"/>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Идентификация</w:t>
            </w:r>
          </w:p>
        </w:tc>
      </w:tr>
      <w:tr w:rsidR="008601BE" w:rsidRPr="00A76B2D" w14:paraId="78099577" w14:textId="77777777" w:rsidTr="00D93EE0">
        <w:trPr>
          <w:trHeight w:val="355"/>
          <w:jc w:val="center"/>
        </w:trPr>
        <w:tc>
          <w:tcPr>
            <w:tcW w:w="1798" w:type="dxa"/>
            <w:tcBorders>
              <w:top w:val="single" w:sz="6" w:space="0" w:color="auto"/>
              <w:left w:val="single" w:sz="6" w:space="0" w:color="auto"/>
              <w:bottom w:val="single" w:sz="6" w:space="0" w:color="auto"/>
              <w:right w:val="single" w:sz="6" w:space="0" w:color="auto"/>
            </w:tcBorders>
          </w:tcPr>
          <w:p w14:paraId="3E6ACB66" w14:textId="77777777" w:rsidR="008601BE" w:rsidRPr="00A76B2D" w:rsidRDefault="008601BE"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0x00</w:t>
            </w:r>
          </w:p>
        </w:tc>
        <w:tc>
          <w:tcPr>
            <w:tcW w:w="1701" w:type="dxa"/>
            <w:tcBorders>
              <w:top w:val="single" w:sz="6" w:space="0" w:color="auto"/>
              <w:left w:val="single" w:sz="6" w:space="0" w:color="auto"/>
              <w:bottom w:val="single" w:sz="6" w:space="0" w:color="auto"/>
              <w:right w:val="single" w:sz="6" w:space="0" w:color="auto"/>
            </w:tcBorders>
          </w:tcPr>
          <w:p w14:paraId="2209D921" w14:textId="77777777" w:rsidR="008601BE" w:rsidRPr="00A76B2D" w:rsidRDefault="008601BE"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0x00</w:t>
            </w:r>
          </w:p>
        </w:tc>
        <w:tc>
          <w:tcPr>
            <w:tcW w:w="4065" w:type="dxa"/>
            <w:tcBorders>
              <w:top w:val="single" w:sz="6" w:space="0" w:color="auto"/>
              <w:left w:val="single" w:sz="6" w:space="0" w:color="auto"/>
              <w:bottom w:val="single" w:sz="6" w:space="0" w:color="auto"/>
              <w:right w:val="single" w:sz="6" w:space="0" w:color="auto"/>
            </w:tcBorders>
          </w:tcPr>
          <w:p w14:paraId="6EDB8EFE" w14:textId="2DDB40E3" w:rsidR="008601BE" w:rsidRPr="00A76B2D" w:rsidRDefault="003B7EEB"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Зарезервированный</w:t>
            </w:r>
          </w:p>
        </w:tc>
      </w:tr>
      <w:tr w:rsidR="008601BE" w:rsidRPr="00A76B2D" w14:paraId="0C17BF6E" w14:textId="77777777" w:rsidTr="00D93EE0">
        <w:trPr>
          <w:trHeight w:val="346"/>
          <w:jc w:val="center"/>
        </w:trPr>
        <w:tc>
          <w:tcPr>
            <w:tcW w:w="1798" w:type="dxa"/>
            <w:tcBorders>
              <w:top w:val="single" w:sz="6" w:space="0" w:color="auto"/>
              <w:left w:val="single" w:sz="6" w:space="0" w:color="auto"/>
              <w:bottom w:val="single" w:sz="6" w:space="0" w:color="auto"/>
              <w:right w:val="single" w:sz="6" w:space="0" w:color="auto"/>
            </w:tcBorders>
          </w:tcPr>
          <w:p w14:paraId="22B7E55A" w14:textId="77777777" w:rsidR="008601BE" w:rsidRPr="00A76B2D" w:rsidRDefault="008601BE"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0x00</w:t>
            </w:r>
          </w:p>
        </w:tc>
        <w:tc>
          <w:tcPr>
            <w:tcW w:w="1701" w:type="dxa"/>
            <w:tcBorders>
              <w:top w:val="single" w:sz="6" w:space="0" w:color="auto"/>
              <w:left w:val="single" w:sz="6" w:space="0" w:color="auto"/>
              <w:bottom w:val="single" w:sz="6" w:space="0" w:color="auto"/>
              <w:right w:val="single" w:sz="6" w:space="0" w:color="auto"/>
            </w:tcBorders>
          </w:tcPr>
          <w:p w14:paraId="03E66F90" w14:textId="77777777" w:rsidR="008601BE" w:rsidRPr="00A76B2D" w:rsidRDefault="008601BE"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0x01</w:t>
            </w:r>
          </w:p>
        </w:tc>
        <w:tc>
          <w:tcPr>
            <w:tcW w:w="4065" w:type="dxa"/>
            <w:tcBorders>
              <w:top w:val="single" w:sz="6" w:space="0" w:color="auto"/>
              <w:left w:val="single" w:sz="6" w:space="0" w:color="auto"/>
              <w:bottom w:val="single" w:sz="6" w:space="0" w:color="auto"/>
              <w:right w:val="single" w:sz="6" w:space="0" w:color="auto"/>
            </w:tcBorders>
          </w:tcPr>
          <w:p w14:paraId="3A528DD4" w14:textId="5838416D" w:rsidR="008601BE" w:rsidRPr="00A76B2D" w:rsidRDefault="003B7EEB"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Зарезервированный</w:t>
            </w:r>
          </w:p>
        </w:tc>
      </w:tr>
      <w:tr w:rsidR="008601BE" w:rsidRPr="00A76B2D" w14:paraId="17B26333" w14:textId="77777777" w:rsidTr="00D93EE0">
        <w:trPr>
          <w:trHeight w:val="346"/>
          <w:jc w:val="center"/>
        </w:trPr>
        <w:tc>
          <w:tcPr>
            <w:tcW w:w="1798" w:type="dxa"/>
            <w:tcBorders>
              <w:top w:val="single" w:sz="6" w:space="0" w:color="auto"/>
              <w:left w:val="single" w:sz="6" w:space="0" w:color="auto"/>
              <w:bottom w:val="single" w:sz="6" w:space="0" w:color="auto"/>
              <w:right w:val="single" w:sz="6" w:space="0" w:color="auto"/>
            </w:tcBorders>
          </w:tcPr>
          <w:p w14:paraId="0617A865" w14:textId="77777777" w:rsidR="008601BE" w:rsidRPr="00A76B2D" w:rsidRDefault="008601BE"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0x00</w:t>
            </w:r>
          </w:p>
        </w:tc>
        <w:tc>
          <w:tcPr>
            <w:tcW w:w="1701" w:type="dxa"/>
            <w:tcBorders>
              <w:top w:val="single" w:sz="6" w:space="0" w:color="auto"/>
              <w:left w:val="single" w:sz="6" w:space="0" w:color="auto"/>
              <w:bottom w:val="single" w:sz="6" w:space="0" w:color="auto"/>
              <w:right w:val="single" w:sz="6" w:space="0" w:color="auto"/>
            </w:tcBorders>
          </w:tcPr>
          <w:p w14:paraId="54A3DE77" w14:textId="77777777" w:rsidR="008601BE" w:rsidRPr="00A76B2D" w:rsidRDefault="008601BE"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0x02</w:t>
            </w:r>
          </w:p>
        </w:tc>
        <w:tc>
          <w:tcPr>
            <w:tcW w:w="4065" w:type="dxa"/>
            <w:tcBorders>
              <w:top w:val="single" w:sz="6" w:space="0" w:color="auto"/>
              <w:left w:val="single" w:sz="6" w:space="0" w:color="auto"/>
              <w:bottom w:val="single" w:sz="6" w:space="0" w:color="auto"/>
              <w:right w:val="single" w:sz="6" w:space="0" w:color="auto"/>
            </w:tcBorders>
          </w:tcPr>
          <w:p w14:paraId="2D9A68C7" w14:textId="36906012" w:rsidR="008601BE" w:rsidRPr="00A76B2D" w:rsidRDefault="003B7EEB"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Данные о ядре и дельте</w:t>
            </w:r>
            <w:r w:rsidR="008601BE" w:rsidRPr="00A76B2D">
              <w:rPr>
                <w:rStyle w:val="FontStyle142"/>
                <w:rFonts w:ascii="Times New Roman" w:hAnsi="Times New Roman" w:cs="Times New Roman"/>
                <w:sz w:val="24"/>
                <w:szCs w:val="24"/>
                <w:lang w:eastAsia="en-US"/>
              </w:rPr>
              <w:t xml:space="preserve"> (8.2.3.5)</w:t>
            </w:r>
          </w:p>
        </w:tc>
      </w:tr>
      <w:tr w:rsidR="008601BE" w:rsidRPr="00A76B2D" w14:paraId="3100AB10" w14:textId="77777777" w:rsidTr="00D93EE0">
        <w:trPr>
          <w:trHeight w:val="346"/>
          <w:jc w:val="center"/>
        </w:trPr>
        <w:tc>
          <w:tcPr>
            <w:tcW w:w="1798" w:type="dxa"/>
            <w:tcBorders>
              <w:top w:val="single" w:sz="6" w:space="0" w:color="auto"/>
              <w:left w:val="single" w:sz="6" w:space="0" w:color="auto"/>
              <w:bottom w:val="single" w:sz="6" w:space="0" w:color="auto"/>
              <w:right w:val="single" w:sz="6" w:space="0" w:color="auto"/>
            </w:tcBorders>
          </w:tcPr>
          <w:p w14:paraId="31946B41" w14:textId="77777777" w:rsidR="008601BE" w:rsidRPr="00A76B2D" w:rsidRDefault="008601BE"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0x00</w:t>
            </w:r>
          </w:p>
        </w:tc>
        <w:tc>
          <w:tcPr>
            <w:tcW w:w="1701" w:type="dxa"/>
            <w:tcBorders>
              <w:top w:val="single" w:sz="6" w:space="0" w:color="auto"/>
              <w:left w:val="single" w:sz="6" w:space="0" w:color="auto"/>
              <w:bottom w:val="single" w:sz="6" w:space="0" w:color="auto"/>
              <w:right w:val="single" w:sz="6" w:space="0" w:color="auto"/>
            </w:tcBorders>
          </w:tcPr>
          <w:p w14:paraId="25E35A48" w14:textId="77777777" w:rsidR="008601BE" w:rsidRPr="00A76B2D" w:rsidRDefault="008601BE"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0x03</w:t>
            </w:r>
          </w:p>
        </w:tc>
        <w:tc>
          <w:tcPr>
            <w:tcW w:w="4065" w:type="dxa"/>
            <w:tcBorders>
              <w:top w:val="single" w:sz="6" w:space="0" w:color="auto"/>
              <w:left w:val="single" w:sz="6" w:space="0" w:color="auto"/>
              <w:bottom w:val="single" w:sz="6" w:space="0" w:color="auto"/>
              <w:right w:val="single" w:sz="6" w:space="0" w:color="auto"/>
            </w:tcBorders>
          </w:tcPr>
          <w:p w14:paraId="1E0B4271" w14:textId="1F0F764A" w:rsidR="008601BE" w:rsidRPr="00A76B2D" w:rsidRDefault="003B7EEB"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Зарезервированный</w:t>
            </w:r>
          </w:p>
        </w:tc>
      </w:tr>
      <w:tr w:rsidR="008601BE" w:rsidRPr="00A76B2D" w14:paraId="6311B680" w14:textId="77777777" w:rsidTr="00D93EE0">
        <w:trPr>
          <w:trHeight w:val="346"/>
          <w:jc w:val="center"/>
        </w:trPr>
        <w:tc>
          <w:tcPr>
            <w:tcW w:w="1798" w:type="dxa"/>
            <w:tcBorders>
              <w:top w:val="single" w:sz="6" w:space="0" w:color="auto"/>
              <w:left w:val="single" w:sz="6" w:space="0" w:color="auto"/>
              <w:bottom w:val="single" w:sz="6" w:space="0" w:color="auto"/>
              <w:right w:val="single" w:sz="6" w:space="0" w:color="auto"/>
            </w:tcBorders>
          </w:tcPr>
          <w:p w14:paraId="01AF5FA1" w14:textId="77777777" w:rsidR="008601BE" w:rsidRPr="00A76B2D" w:rsidRDefault="008601BE"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0x00</w:t>
            </w:r>
          </w:p>
        </w:tc>
        <w:tc>
          <w:tcPr>
            <w:tcW w:w="1701" w:type="dxa"/>
            <w:tcBorders>
              <w:top w:val="single" w:sz="6" w:space="0" w:color="auto"/>
              <w:left w:val="single" w:sz="6" w:space="0" w:color="auto"/>
              <w:bottom w:val="single" w:sz="6" w:space="0" w:color="auto"/>
              <w:right w:val="single" w:sz="6" w:space="0" w:color="auto"/>
            </w:tcBorders>
          </w:tcPr>
          <w:p w14:paraId="3FF45CA9" w14:textId="77777777" w:rsidR="008601BE" w:rsidRPr="00A76B2D" w:rsidRDefault="008601BE"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0x04-0xFF</w:t>
            </w:r>
          </w:p>
        </w:tc>
        <w:tc>
          <w:tcPr>
            <w:tcW w:w="4065" w:type="dxa"/>
            <w:tcBorders>
              <w:top w:val="single" w:sz="6" w:space="0" w:color="auto"/>
              <w:left w:val="single" w:sz="6" w:space="0" w:color="auto"/>
              <w:bottom w:val="single" w:sz="6" w:space="0" w:color="auto"/>
              <w:right w:val="single" w:sz="6" w:space="0" w:color="auto"/>
            </w:tcBorders>
          </w:tcPr>
          <w:p w14:paraId="1C938994" w14:textId="51A3871A" w:rsidR="008601BE" w:rsidRPr="00A76B2D" w:rsidRDefault="003B7EEB"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Зарезервированный</w:t>
            </w:r>
          </w:p>
        </w:tc>
      </w:tr>
      <w:tr w:rsidR="008601BE" w:rsidRPr="00A76B2D" w14:paraId="70B68862" w14:textId="77777777" w:rsidTr="00D93EE0">
        <w:trPr>
          <w:trHeight w:val="341"/>
          <w:jc w:val="center"/>
        </w:trPr>
        <w:tc>
          <w:tcPr>
            <w:tcW w:w="1798" w:type="dxa"/>
            <w:tcBorders>
              <w:top w:val="single" w:sz="6" w:space="0" w:color="auto"/>
              <w:left w:val="single" w:sz="6" w:space="0" w:color="auto"/>
              <w:bottom w:val="single" w:sz="6" w:space="0" w:color="auto"/>
              <w:right w:val="single" w:sz="6" w:space="0" w:color="auto"/>
            </w:tcBorders>
          </w:tcPr>
          <w:p w14:paraId="39932E22" w14:textId="77777777" w:rsidR="008601BE" w:rsidRPr="00A76B2D" w:rsidRDefault="008601BE"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0x01-0xFF</w:t>
            </w:r>
          </w:p>
        </w:tc>
        <w:tc>
          <w:tcPr>
            <w:tcW w:w="1701" w:type="dxa"/>
            <w:tcBorders>
              <w:top w:val="single" w:sz="6" w:space="0" w:color="auto"/>
              <w:left w:val="single" w:sz="6" w:space="0" w:color="auto"/>
              <w:bottom w:val="single" w:sz="6" w:space="0" w:color="auto"/>
              <w:right w:val="single" w:sz="6" w:space="0" w:color="auto"/>
            </w:tcBorders>
          </w:tcPr>
          <w:p w14:paraId="5E5D9BD3" w14:textId="77777777" w:rsidR="008601BE" w:rsidRPr="00A76B2D" w:rsidRDefault="008601BE"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0x00</w:t>
            </w:r>
          </w:p>
        </w:tc>
        <w:tc>
          <w:tcPr>
            <w:tcW w:w="4065" w:type="dxa"/>
            <w:tcBorders>
              <w:top w:val="single" w:sz="6" w:space="0" w:color="auto"/>
              <w:left w:val="single" w:sz="6" w:space="0" w:color="auto"/>
              <w:bottom w:val="single" w:sz="6" w:space="0" w:color="auto"/>
              <w:right w:val="single" w:sz="6" w:space="0" w:color="auto"/>
            </w:tcBorders>
          </w:tcPr>
          <w:p w14:paraId="482FE6D0" w14:textId="7B6BAF1C" w:rsidR="008601BE" w:rsidRPr="00A76B2D" w:rsidRDefault="003B7EEB"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Зарезервированный</w:t>
            </w:r>
          </w:p>
        </w:tc>
      </w:tr>
      <w:tr w:rsidR="008601BE" w:rsidRPr="00A76B2D" w14:paraId="02FBD571" w14:textId="77777777" w:rsidTr="00D93EE0">
        <w:trPr>
          <w:trHeight w:val="370"/>
          <w:jc w:val="center"/>
        </w:trPr>
        <w:tc>
          <w:tcPr>
            <w:tcW w:w="1798" w:type="dxa"/>
            <w:tcBorders>
              <w:top w:val="single" w:sz="6" w:space="0" w:color="auto"/>
              <w:left w:val="single" w:sz="6" w:space="0" w:color="auto"/>
              <w:bottom w:val="single" w:sz="6" w:space="0" w:color="auto"/>
              <w:right w:val="single" w:sz="6" w:space="0" w:color="auto"/>
            </w:tcBorders>
          </w:tcPr>
          <w:p w14:paraId="259B1B1A" w14:textId="77777777" w:rsidR="008601BE" w:rsidRPr="00A76B2D" w:rsidRDefault="008601BE"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0x01-0xFF</w:t>
            </w:r>
          </w:p>
        </w:tc>
        <w:tc>
          <w:tcPr>
            <w:tcW w:w="1701" w:type="dxa"/>
            <w:tcBorders>
              <w:top w:val="single" w:sz="6" w:space="0" w:color="auto"/>
              <w:left w:val="single" w:sz="6" w:space="0" w:color="auto"/>
              <w:bottom w:val="single" w:sz="6" w:space="0" w:color="auto"/>
              <w:right w:val="single" w:sz="6" w:space="0" w:color="auto"/>
            </w:tcBorders>
          </w:tcPr>
          <w:p w14:paraId="4A6B85E4" w14:textId="77777777" w:rsidR="008601BE" w:rsidRPr="00A76B2D" w:rsidRDefault="008601BE"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0x01-0xFF</w:t>
            </w:r>
          </w:p>
        </w:tc>
        <w:tc>
          <w:tcPr>
            <w:tcW w:w="4065" w:type="dxa"/>
            <w:tcBorders>
              <w:top w:val="single" w:sz="6" w:space="0" w:color="auto"/>
              <w:left w:val="single" w:sz="6" w:space="0" w:color="auto"/>
              <w:bottom w:val="single" w:sz="6" w:space="0" w:color="auto"/>
              <w:right w:val="single" w:sz="6" w:space="0" w:color="auto"/>
            </w:tcBorders>
          </w:tcPr>
          <w:p w14:paraId="19FC66AE" w14:textId="528298EB" w:rsidR="008601BE" w:rsidRPr="00A76B2D" w:rsidRDefault="003B7EEB" w:rsidP="00D93EE0">
            <w:pPr>
              <w:pStyle w:val="Style52"/>
              <w:widowControl/>
              <w:jc w:val="both"/>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Расширенные данные, определенные п</w:t>
            </w:r>
            <w:r w:rsidR="00F64E99" w:rsidRPr="00A76B2D">
              <w:rPr>
                <w:rStyle w:val="FontStyle142"/>
                <w:rFonts w:ascii="Times New Roman" w:hAnsi="Times New Roman" w:cs="Times New Roman"/>
                <w:sz w:val="24"/>
                <w:szCs w:val="24"/>
                <w:lang w:eastAsia="en-US"/>
              </w:rPr>
              <w:t>оставщик</w:t>
            </w:r>
            <w:r w:rsidRPr="00A76B2D">
              <w:rPr>
                <w:rStyle w:val="FontStyle142"/>
                <w:rFonts w:ascii="Times New Roman" w:hAnsi="Times New Roman" w:cs="Times New Roman"/>
                <w:sz w:val="24"/>
                <w:szCs w:val="24"/>
                <w:lang w:eastAsia="en-US"/>
              </w:rPr>
              <w:t>ом</w:t>
            </w:r>
          </w:p>
        </w:tc>
      </w:tr>
    </w:tbl>
    <w:p w14:paraId="1237F452" w14:textId="77777777" w:rsidR="003D76D3" w:rsidRPr="00A76B2D" w:rsidRDefault="003D76D3" w:rsidP="00173EE8">
      <w:pPr>
        <w:pStyle w:val="Style18"/>
        <w:widowControl/>
        <w:ind w:firstLine="720"/>
        <w:jc w:val="both"/>
        <w:rPr>
          <w:rStyle w:val="FontStyle139"/>
          <w:rFonts w:ascii="Times New Roman" w:hAnsi="Times New Roman" w:cs="Times New Roman"/>
          <w:sz w:val="24"/>
          <w:szCs w:val="24"/>
          <w:lang w:eastAsia="en-US"/>
        </w:rPr>
      </w:pPr>
    </w:p>
    <w:p w14:paraId="07A49DF9" w14:textId="1FB48DEE"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8.2.3.3 </w:t>
      </w:r>
      <w:r w:rsidR="003B7EEB" w:rsidRPr="00A76B2D">
        <w:rPr>
          <w:rStyle w:val="FontStyle139"/>
          <w:rFonts w:ascii="Times New Roman" w:hAnsi="Times New Roman" w:cs="Times New Roman"/>
          <w:sz w:val="24"/>
          <w:szCs w:val="24"/>
          <w:lang w:eastAsia="en-US"/>
        </w:rPr>
        <w:t>Длина области расширенных данных</w:t>
      </w:r>
    </w:p>
    <w:p w14:paraId="0ED2E7D7" w14:textId="010BAFAA" w:rsidR="00A40E9D" w:rsidRPr="00A76B2D" w:rsidRDefault="00A40E9D"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Длина области расширенных данных (в байтах), включая идентификацию поставщика и длину полей данных, должна быть записана с использованием двух байтов. Это значение используется для перехода к следующим расширенным данным, если устройство биометрической идентификации не может декодировать и использовать эти данные. Если длина блока расширенных данных (8.2.3.1) для проекции пальца равна нулю, что указывает на отсутствие расширенных данных, это поле не должно присутствовать.</w:t>
      </w:r>
    </w:p>
    <w:p w14:paraId="163AA460" w14:textId="0F514DE9"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8.2.3.4 </w:t>
      </w:r>
      <w:r w:rsidR="00A40E9D" w:rsidRPr="00A76B2D">
        <w:rPr>
          <w:rStyle w:val="FontStyle139"/>
          <w:rFonts w:ascii="Times New Roman" w:hAnsi="Times New Roman" w:cs="Times New Roman"/>
          <w:sz w:val="24"/>
          <w:szCs w:val="24"/>
          <w:lang w:eastAsia="en-US"/>
        </w:rPr>
        <w:t>Область расширенных данных</w:t>
      </w:r>
    </w:p>
    <w:p w14:paraId="46D6280E" w14:textId="2B6322EE" w:rsidR="00A40E9D" w:rsidRPr="00A76B2D" w:rsidRDefault="00A40E9D"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lastRenderedPageBreak/>
        <w:t xml:space="preserve">Область расширенных данных определяется оборудованием, генерирующим спектральную запись изображение отпечатка пальца, или форматом расширенных данных ядра и дельты, содержащимся в </w:t>
      </w:r>
      <w:r w:rsidR="005A44C7">
        <w:rPr>
          <w:rStyle w:val="FontStyle144"/>
          <w:rFonts w:ascii="Times New Roman" w:hAnsi="Times New Roman" w:cs="Times New Roman"/>
          <w:sz w:val="24"/>
          <w:szCs w:val="24"/>
          <w:lang w:eastAsia="en-US"/>
        </w:rPr>
        <w:t>настоящем стандарте</w:t>
      </w:r>
      <w:r w:rsidRPr="00A76B2D">
        <w:rPr>
          <w:rStyle w:val="FontStyle144"/>
          <w:rFonts w:ascii="Times New Roman" w:hAnsi="Times New Roman" w:cs="Times New Roman"/>
          <w:sz w:val="24"/>
          <w:szCs w:val="24"/>
          <w:lang w:eastAsia="en-US"/>
        </w:rPr>
        <w:t>. Если длина блока расширенных данных (8.2.3.1) для проекции пальца равна нулю, что указывает на отсутствие расширенных данных, это поле не должно присутствовать.</w:t>
      </w:r>
    </w:p>
    <w:p w14:paraId="15FD7D3B" w14:textId="149C96A3"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8.2.3.5 </w:t>
      </w:r>
      <w:r w:rsidR="00A40E9D" w:rsidRPr="00A76B2D">
        <w:rPr>
          <w:rStyle w:val="FontStyle139"/>
          <w:rFonts w:ascii="Times New Roman" w:hAnsi="Times New Roman" w:cs="Times New Roman"/>
          <w:sz w:val="24"/>
          <w:szCs w:val="24"/>
          <w:lang w:eastAsia="en-US"/>
        </w:rPr>
        <w:t>Блок данных о дельте и ядре</w:t>
      </w:r>
    </w:p>
    <w:p w14:paraId="3088ECF3" w14:textId="0FD0FB49" w:rsidR="00A40E9D" w:rsidRPr="00A76B2D" w:rsidRDefault="00A40E9D"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Если код типа области расширенных данных равен 0x0002, то область расширенных данных содержит информацию о ядре и дельте. Этот формат предназначен для того, чтобы содержать необязательную информацию о размещении и характеристиках ядер и дельт на изображении отпечатка пальца. Должны быть включены только те положения ядра и дельты, которые попадают в границы данных ячейки изображения отпечатка пальца. Точки ядра и дельты определяются общим рисунком гребней на отпечатке пальца. Для любого отпечатка пальца может быть от нуля или более точек ядра и от нуля или более точек дельты. Точки ядра и дельты могут включать или не включать информацию</w:t>
      </w:r>
      <w:r w:rsidR="003860D7" w:rsidRPr="00A76B2D">
        <w:rPr>
          <w:rStyle w:val="FontStyle144"/>
          <w:rFonts w:ascii="Times New Roman" w:hAnsi="Times New Roman" w:cs="Times New Roman"/>
          <w:sz w:val="24"/>
          <w:szCs w:val="24"/>
          <w:lang w:eastAsia="en-US"/>
        </w:rPr>
        <w:t xml:space="preserve"> об углах</w:t>
      </w:r>
      <w:r w:rsidRPr="00A76B2D">
        <w:rPr>
          <w:rStyle w:val="FontStyle144"/>
          <w:rFonts w:ascii="Times New Roman" w:hAnsi="Times New Roman" w:cs="Times New Roman"/>
          <w:sz w:val="24"/>
          <w:szCs w:val="24"/>
          <w:lang w:eastAsia="en-US"/>
        </w:rPr>
        <w:t>.</w:t>
      </w:r>
    </w:p>
    <w:p w14:paraId="3FA73542" w14:textId="57B4800F" w:rsidR="00A40E9D" w:rsidRPr="00A76B2D" w:rsidRDefault="00A40E9D"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Следующие поля доступны для хранения </w:t>
      </w:r>
      <w:r w:rsidR="003860D7" w:rsidRPr="00A76B2D">
        <w:rPr>
          <w:rStyle w:val="FontStyle144"/>
          <w:rFonts w:ascii="Times New Roman" w:hAnsi="Times New Roman" w:cs="Times New Roman"/>
          <w:sz w:val="24"/>
          <w:szCs w:val="24"/>
          <w:lang w:eastAsia="en-US"/>
        </w:rPr>
        <w:t>информации о ядре</w:t>
      </w:r>
      <w:r w:rsidRPr="00A76B2D">
        <w:rPr>
          <w:rStyle w:val="FontStyle144"/>
          <w:rFonts w:ascii="Times New Roman" w:hAnsi="Times New Roman" w:cs="Times New Roman"/>
          <w:sz w:val="24"/>
          <w:szCs w:val="24"/>
          <w:lang w:eastAsia="en-US"/>
        </w:rPr>
        <w:t xml:space="preserve"> и дельт</w:t>
      </w:r>
      <w:r w:rsidR="003860D7" w:rsidRPr="00A76B2D">
        <w:rPr>
          <w:rStyle w:val="FontStyle144"/>
          <w:rFonts w:ascii="Times New Roman" w:hAnsi="Times New Roman" w:cs="Times New Roman"/>
          <w:sz w:val="24"/>
          <w:szCs w:val="24"/>
          <w:lang w:eastAsia="en-US"/>
        </w:rPr>
        <w:t>е</w:t>
      </w:r>
      <w:r w:rsidRPr="00A76B2D">
        <w:rPr>
          <w:rStyle w:val="FontStyle144"/>
          <w:rFonts w:ascii="Times New Roman" w:hAnsi="Times New Roman" w:cs="Times New Roman"/>
          <w:sz w:val="24"/>
          <w:szCs w:val="24"/>
          <w:lang w:eastAsia="en-US"/>
        </w:rPr>
        <w:t>.</w:t>
      </w:r>
    </w:p>
    <w:p w14:paraId="01661ACA" w14:textId="7F8BC127" w:rsidR="008601BE" w:rsidRPr="00A76B2D" w:rsidRDefault="008601BE" w:rsidP="00173EE8">
      <w:pPr>
        <w:pStyle w:val="Style19"/>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8.2.3.5.1</w:t>
      </w:r>
      <w:r w:rsidR="00AC39CC" w:rsidRPr="00A76B2D">
        <w:rPr>
          <w:rStyle w:val="FontStyle139"/>
          <w:rFonts w:ascii="Times New Roman" w:hAnsi="Times New Roman" w:cs="Times New Roman"/>
          <w:sz w:val="24"/>
          <w:szCs w:val="24"/>
          <w:lang w:eastAsia="en-US"/>
        </w:rPr>
        <w:t xml:space="preserve"> </w:t>
      </w:r>
      <w:r w:rsidR="003860D7" w:rsidRPr="00A76B2D">
        <w:rPr>
          <w:rStyle w:val="FontStyle139"/>
          <w:rFonts w:ascii="Times New Roman" w:hAnsi="Times New Roman" w:cs="Times New Roman"/>
          <w:sz w:val="24"/>
          <w:szCs w:val="24"/>
          <w:lang w:eastAsia="en-US"/>
        </w:rPr>
        <w:t>Число ядер</w:t>
      </w:r>
    </w:p>
    <w:p w14:paraId="5F1FFDD6" w14:textId="4F8609BD" w:rsidR="003860D7" w:rsidRPr="00A76B2D" w:rsidRDefault="003860D7"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Число представленных точек ядре должно быть записано в старших 4 битах первого байта в блоке данных ядра и дельты. Допустимые значения от 0 до 15</w:t>
      </w:r>
    </w:p>
    <w:p w14:paraId="3BCDE1E5" w14:textId="48F04B0E" w:rsidR="008601BE" w:rsidRPr="00A76B2D" w:rsidRDefault="008601BE" w:rsidP="00173EE8">
      <w:pPr>
        <w:pStyle w:val="Style19"/>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8.2.3.5.2</w:t>
      </w:r>
      <w:r w:rsidR="00AC39CC" w:rsidRPr="00A76B2D">
        <w:rPr>
          <w:rStyle w:val="FontStyle139"/>
          <w:rFonts w:ascii="Times New Roman" w:hAnsi="Times New Roman" w:cs="Times New Roman"/>
          <w:sz w:val="24"/>
          <w:szCs w:val="24"/>
          <w:lang w:eastAsia="en-US"/>
        </w:rPr>
        <w:t xml:space="preserve"> </w:t>
      </w:r>
      <w:r w:rsidR="003860D7" w:rsidRPr="00A76B2D">
        <w:rPr>
          <w:rStyle w:val="FontStyle139"/>
          <w:rFonts w:ascii="Times New Roman" w:hAnsi="Times New Roman" w:cs="Times New Roman"/>
          <w:sz w:val="24"/>
          <w:szCs w:val="24"/>
          <w:lang w:eastAsia="en-US"/>
        </w:rPr>
        <w:t>Признак выравнивания ячеек</w:t>
      </w:r>
    </w:p>
    <w:p w14:paraId="68D5C212" w14:textId="089D808B" w:rsidR="006E0DE4" w:rsidRPr="00A76B2D" w:rsidRDefault="006E0DE4"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Это поле представляет признак и должно быть записано с использованием двух битов сразу после числа поля ядер. Значение 1 или 2 в этом поле указывает, что разделение ячеек (см. 7.3) было выполнено в соответствии с выравниванием ячеек по первому ядру или выравниванием ячеек по первой дельте соответственно.</w:t>
      </w:r>
    </w:p>
    <w:p w14:paraId="6B8319DB" w14:textId="376692F0" w:rsidR="006E0DE4" w:rsidRPr="00A76B2D" w:rsidRDefault="006E0DE4"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Первым ядром (или дельтой) считается первое пронумерованное ядро (или дельта), отсканированное растровым способом с левого верхнего угла изображения отпечатка пальца</w:t>
      </w:r>
      <w:r w:rsidR="005B5D17" w:rsidRPr="00A76B2D">
        <w:rPr>
          <w:rStyle w:val="FontStyle144"/>
          <w:rFonts w:ascii="Times New Roman" w:hAnsi="Times New Roman" w:cs="Times New Roman"/>
          <w:sz w:val="24"/>
          <w:szCs w:val="24"/>
          <w:vertAlign w:val="superscript"/>
          <w:lang w:eastAsia="en-US"/>
        </w:rPr>
        <w:t>1)</w:t>
      </w:r>
      <w:r w:rsidR="005B5D17" w:rsidRPr="00A76B2D">
        <w:rPr>
          <w:rStyle w:val="FontStyle144"/>
          <w:rFonts w:ascii="Times New Roman" w:hAnsi="Times New Roman" w:cs="Times New Roman"/>
          <w:sz w:val="24"/>
          <w:szCs w:val="24"/>
          <w:lang w:eastAsia="en-US"/>
        </w:rPr>
        <w:t>.</w:t>
      </w:r>
    </w:p>
    <w:p w14:paraId="6AE625BE" w14:textId="15B83D21" w:rsidR="006E0DE4" w:rsidRPr="00A76B2D" w:rsidRDefault="006E0DE4"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Такое выравнивание подразумевает, что положение первого ядра (или дельты) действует как угловое положение для одной или нескольких ячеек. На рисунке 6 приведены примеры первого ядра и первой дельты, выступающих в качестве углового положения ровно для 4 неперекрывающихся ячеек.</w:t>
      </w:r>
    </w:p>
    <w:p w14:paraId="5D17FBAE" w14:textId="101AAA78" w:rsidR="003D76D3" w:rsidRPr="00A76B2D" w:rsidRDefault="005B5D17" w:rsidP="00173EE8">
      <w:pPr>
        <w:pStyle w:val="Style28"/>
        <w:widowControl/>
        <w:ind w:firstLine="720"/>
        <w:jc w:val="center"/>
        <w:rPr>
          <w:rStyle w:val="FontStyle144"/>
          <w:rFonts w:ascii="Times New Roman" w:hAnsi="Times New Roman" w:cs="Times New Roman"/>
          <w:sz w:val="24"/>
          <w:szCs w:val="24"/>
          <w:lang w:eastAsia="en-US"/>
        </w:rPr>
      </w:pPr>
      <w:r w:rsidRPr="00A76B2D">
        <w:rPr>
          <w:rFonts w:ascii="Times New Roman" w:hAnsi="Times New Roman" w:cs="Times New Roman"/>
          <w:noProof/>
          <w:color w:val="000000"/>
        </w:rPr>
        <w:drawing>
          <wp:inline distT="0" distB="0" distL="0" distR="0" wp14:anchorId="6EC4AFEB" wp14:editId="7A28F3B7">
            <wp:extent cx="2858135" cy="1386840"/>
            <wp:effectExtent l="0" t="0" r="0" b="381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58135" cy="1386840"/>
                    </a:xfrm>
                    <a:prstGeom prst="rect">
                      <a:avLst/>
                    </a:prstGeom>
                    <a:noFill/>
                    <a:ln>
                      <a:noFill/>
                    </a:ln>
                  </pic:spPr>
                </pic:pic>
              </a:graphicData>
            </a:graphic>
          </wp:inline>
        </w:drawing>
      </w:r>
    </w:p>
    <w:p w14:paraId="6A0A8227" w14:textId="77777777" w:rsidR="005B5D17" w:rsidRPr="00A76B2D" w:rsidRDefault="005B5D17" w:rsidP="00173EE8">
      <w:pPr>
        <w:pStyle w:val="Style19"/>
        <w:widowControl/>
        <w:ind w:firstLine="720"/>
        <w:jc w:val="center"/>
        <w:rPr>
          <w:rStyle w:val="FontStyle139"/>
          <w:rFonts w:ascii="Times New Roman" w:hAnsi="Times New Roman" w:cs="Times New Roman"/>
          <w:sz w:val="24"/>
          <w:szCs w:val="24"/>
          <w:lang w:val="en-US" w:eastAsia="en-US"/>
        </w:rPr>
      </w:pPr>
    </w:p>
    <w:p w14:paraId="0D6FC342" w14:textId="5C1D8E89" w:rsidR="008601BE" w:rsidRPr="00A76B2D" w:rsidRDefault="006E0DE4" w:rsidP="00173EE8">
      <w:pPr>
        <w:pStyle w:val="Style19"/>
        <w:widowControl/>
        <w:ind w:firstLine="720"/>
        <w:jc w:val="center"/>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Рисунок</w:t>
      </w:r>
      <w:r w:rsidR="008601BE" w:rsidRPr="00A76B2D">
        <w:rPr>
          <w:rStyle w:val="FontStyle139"/>
          <w:rFonts w:ascii="Times New Roman" w:hAnsi="Times New Roman" w:cs="Times New Roman"/>
          <w:sz w:val="24"/>
          <w:szCs w:val="24"/>
          <w:lang w:eastAsia="en-US"/>
        </w:rPr>
        <w:t xml:space="preserve"> 6 — </w:t>
      </w:r>
      <w:r w:rsidRPr="00A76B2D">
        <w:rPr>
          <w:rStyle w:val="FontStyle139"/>
          <w:rFonts w:ascii="Times New Roman" w:hAnsi="Times New Roman" w:cs="Times New Roman"/>
          <w:sz w:val="24"/>
          <w:szCs w:val="24"/>
          <w:lang w:eastAsia="en-US"/>
        </w:rPr>
        <w:t>Неперекрывающиеся ячейки, выровненные по первому ядру и первой дельте</w:t>
      </w:r>
    </w:p>
    <w:p w14:paraId="13A262FE" w14:textId="77777777" w:rsidR="003D76D3" w:rsidRPr="00A76B2D" w:rsidRDefault="003D76D3" w:rsidP="00173EE8">
      <w:pPr>
        <w:pStyle w:val="Style28"/>
        <w:widowControl/>
        <w:ind w:firstLine="720"/>
        <w:jc w:val="both"/>
        <w:rPr>
          <w:rStyle w:val="FontStyle144"/>
          <w:rFonts w:ascii="Times New Roman" w:hAnsi="Times New Roman" w:cs="Times New Roman"/>
          <w:sz w:val="24"/>
          <w:szCs w:val="24"/>
          <w:lang w:eastAsia="en-US"/>
        </w:rPr>
      </w:pPr>
    </w:p>
    <w:p w14:paraId="2B4725D8" w14:textId="1908CD7E" w:rsidR="001A524D" w:rsidRPr="00A76B2D" w:rsidRDefault="001A524D"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Для неперекрывающихся ячеек требуется дополнительная информация, чтобы определить, какая из 4 возможных ячеек, окружающих первое ядро или первую дельту, используется для выравнивания. Два бита, следующих за этим признаком, предоставляют эту информацию.</w:t>
      </w:r>
    </w:p>
    <w:p w14:paraId="6383AACE" w14:textId="1DFBC319" w:rsidR="001A524D" w:rsidRDefault="001A524D"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Как только ячейка выравнивания определена, все остальные ячейки изображения отпечатка пальца выравниваются соответствующим образом.</w:t>
      </w:r>
    </w:p>
    <w:p w14:paraId="748F66A7" w14:textId="77777777" w:rsidR="00FA6890" w:rsidRDefault="00FA6890" w:rsidP="002073E1">
      <w:pPr>
        <w:pStyle w:val="Style28"/>
        <w:widowControl/>
        <w:ind w:firstLine="720"/>
        <w:jc w:val="both"/>
        <w:rPr>
          <w:rFonts w:ascii="Times New Roman" w:hAnsi="Times New Roman" w:cs="Times New Roman"/>
          <w:sz w:val="20"/>
          <w:szCs w:val="20"/>
        </w:rPr>
      </w:pPr>
    </w:p>
    <w:p w14:paraId="6F803DAC" w14:textId="3C620E47" w:rsidR="002073E1" w:rsidRPr="00FA6890" w:rsidRDefault="002073E1" w:rsidP="002073E1">
      <w:pPr>
        <w:pStyle w:val="Style28"/>
        <w:widowControl/>
        <w:ind w:firstLine="720"/>
        <w:jc w:val="both"/>
        <w:rPr>
          <w:rFonts w:ascii="Times New Roman" w:hAnsi="Times New Roman" w:cs="Times New Roman"/>
          <w:sz w:val="20"/>
          <w:szCs w:val="20"/>
        </w:rPr>
      </w:pPr>
      <w:r w:rsidRPr="00FA6890">
        <w:rPr>
          <w:rFonts w:ascii="Times New Roman" w:hAnsi="Times New Roman" w:cs="Times New Roman"/>
          <w:sz w:val="20"/>
          <w:szCs w:val="20"/>
        </w:rPr>
        <w:t>________________________</w:t>
      </w:r>
    </w:p>
    <w:p w14:paraId="25CAEE31" w14:textId="77777777" w:rsidR="002073E1" w:rsidRPr="00FA6890" w:rsidRDefault="002073E1" w:rsidP="002073E1">
      <w:pPr>
        <w:pStyle w:val="Style28"/>
        <w:widowControl/>
        <w:ind w:firstLine="720"/>
        <w:jc w:val="both"/>
        <w:rPr>
          <w:rStyle w:val="FontStyle144"/>
          <w:rFonts w:ascii="Times New Roman" w:hAnsi="Times New Roman" w:cs="Times New Roman"/>
          <w:sz w:val="20"/>
          <w:szCs w:val="20"/>
          <w:lang w:eastAsia="en-US"/>
        </w:rPr>
      </w:pPr>
      <w:r w:rsidRPr="00FA6890">
        <w:rPr>
          <w:rFonts w:ascii="Times New Roman" w:hAnsi="Times New Roman" w:cs="Times New Roman"/>
          <w:sz w:val="20"/>
          <w:szCs w:val="20"/>
        </w:rPr>
        <w:t>1) Образец пальца здесь относится к входным данным для шага 1) пункта 7.3.</w:t>
      </w:r>
    </w:p>
    <w:p w14:paraId="5F920C76" w14:textId="26A514B7" w:rsidR="001A524D" w:rsidRPr="00A76B2D" w:rsidRDefault="001A524D"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lastRenderedPageBreak/>
        <w:t>Значение 0 в этом поле указывает, что не предоставляется информация о том, были ли ячейки выровнены по первому ядру или первой дельте, а значение 3 зарезервировано для будущего использования.</w:t>
      </w:r>
    </w:p>
    <w:p w14:paraId="74C07004" w14:textId="15B00A0E" w:rsidR="008601BE" w:rsidRPr="00A76B2D" w:rsidRDefault="008601BE" w:rsidP="00173EE8">
      <w:pPr>
        <w:pStyle w:val="Style19"/>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8.2.3.5.3</w:t>
      </w:r>
      <w:r w:rsidR="00AC39CC" w:rsidRPr="00A76B2D">
        <w:rPr>
          <w:rStyle w:val="FontStyle139"/>
          <w:rFonts w:ascii="Times New Roman" w:hAnsi="Times New Roman" w:cs="Times New Roman"/>
          <w:sz w:val="24"/>
          <w:szCs w:val="24"/>
          <w:lang w:eastAsia="en-US"/>
        </w:rPr>
        <w:t xml:space="preserve"> </w:t>
      </w:r>
      <w:r w:rsidR="001A524D" w:rsidRPr="00A76B2D">
        <w:rPr>
          <w:rStyle w:val="FontStyle139"/>
          <w:rFonts w:ascii="Times New Roman" w:hAnsi="Times New Roman" w:cs="Times New Roman"/>
          <w:sz w:val="24"/>
          <w:szCs w:val="24"/>
          <w:lang w:eastAsia="en-US"/>
        </w:rPr>
        <w:t>Ячейка выравнивания ячейки</w:t>
      </w:r>
    </w:p>
    <w:p w14:paraId="5417D0F2" w14:textId="4109CBC7" w:rsidR="001A524D" w:rsidRPr="00A76B2D" w:rsidRDefault="001A524D"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Это поле должно использоваться вместе с </w:t>
      </w:r>
      <w:r w:rsidR="00472999" w:rsidRPr="00A76B2D">
        <w:rPr>
          <w:rStyle w:val="FontStyle144"/>
          <w:rFonts w:ascii="Times New Roman" w:hAnsi="Times New Roman" w:cs="Times New Roman"/>
          <w:sz w:val="24"/>
          <w:szCs w:val="24"/>
          <w:lang w:eastAsia="en-US"/>
        </w:rPr>
        <w:t>признаком</w:t>
      </w:r>
      <w:r w:rsidRPr="00A76B2D">
        <w:rPr>
          <w:rStyle w:val="FontStyle144"/>
          <w:rFonts w:ascii="Times New Roman" w:hAnsi="Times New Roman" w:cs="Times New Roman"/>
          <w:sz w:val="24"/>
          <w:szCs w:val="24"/>
          <w:lang w:eastAsia="en-US"/>
        </w:rPr>
        <w:t xml:space="preserve"> выравнивания ячеек, чтобы определить, для какой из 4 возможных ячеек установлено выравнивание ячеек. Это поле должно быть записано </w:t>
      </w:r>
      <w:r w:rsidR="00472999" w:rsidRPr="00A76B2D">
        <w:rPr>
          <w:rStyle w:val="FontStyle144"/>
          <w:rFonts w:ascii="Times New Roman" w:hAnsi="Times New Roman" w:cs="Times New Roman"/>
          <w:sz w:val="24"/>
          <w:szCs w:val="24"/>
          <w:lang w:eastAsia="en-US"/>
        </w:rPr>
        <w:t>с использованием</w:t>
      </w:r>
      <w:r w:rsidRPr="00A76B2D">
        <w:rPr>
          <w:rStyle w:val="FontStyle144"/>
          <w:rFonts w:ascii="Times New Roman" w:hAnsi="Times New Roman" w:cs="Times New Roman"/>
          <w:sz w:val="24"/>
          <w:szCs w:val="24"/>
          <w:lang w:eastAsia="en-US"/>
        </w:rPr>
        <w:t xml:space="preserve"> двух битах сразу после </w:t>
      </w:r>
      <w:r w:rsidR="00472999" w:rsidRPr="00A76B2D">
        <w:rPr>
          <w:rStyle w:val="FontStyle144"/>
          <w:rFonts w:ascii="Times New Roman" w:hAnsi="Times New Roman" w:cs="Times New Roman"/>
          <w:sz w:val="24"/>
          <w:szCs w:val="24"/>
          <w:lang w:eastAsia="en-US"/>
        </w:rPr>
        <w:t>признака</w:t>
      </w:r>
      <w:r w:rsidRPr="00A76B2D">
        <w:rPr>
          <w:rStyle w:val="FontStyle144"/>
          <w:rFonts w:ascii="Times New Roman" w:hAnsi="Times New Roman" w:cs="Times New Roman"/>
          <w:sz w:val="24"/>
          <w:szCs w:val="24"/>
          <w:lang w:eastAsia="en-US"/>
        </w:rPr>
        <w:t xml:space="preserve"> выравнивания ячеек. Допустимые значения для этого поля должны быть </w:t>
      </w:r>
      <w:r w:rsidR="00472999" w:rsidRPr="00A76B2D">
        <w:rPr>
          <w:rStyle w:val="FontStyle144"/>
          <w:rFonts w:ascii="Times New Roman" w:hAnsi="Times New Roman" w:cs="Times New Roman"/>
          <w:sz w:val="24"/>
          <w:szCs w:val="24"/>
          <w:lang w:eastAsia="en-US"/>
        </w:rPr>
        <w:t>в соответствии с</w:t>
      </w:r>
      <w:r w:rsidRPr="00A76B2D">
        <w:rPr>
          <w:rStyle w:val="FontStyle144"/>
          <w:rFonts w:ascii="Times New Roman" w:hAnsi="Times New Roman" w:cs="Times New Roman"/>
          <w:sz w:val="24"/>
          <w:szCs w:val="24"/>
          <w:lang w:eastAsia="en-US"/>
        </w:rPr>
        <w:t xml:space="preserve"> таблице</w:t>
      </w:r>
      <w:r w:rsidR="00472999" w:rsidRPr="00A76B2D">
        <w:rPr>
          <w:rStyle w:val="FontStyle144"/>
          <w:rFonts w:ascii="Times New Roman" w:hAnsi="Times New Roman" w:cs="Times New Roman"/>
          <w:sz w:val="24"/>
          <w:szCs w:val="24"/>
          <w:lang w:eastAsia="en-US"/>
        </w:rPr>
        <w:t>й</w:t>
      </w:r>
      <w:r w:rsidRPr="00A76B2D">
        <w:rPr>
          <w:rStyle w:val="FontStyle144"/>
          <w:rFonts w:ascii="Times New Roman" w:hAnsi="Times New Roman" w:cs="Times New Roman"/>
          <w:sz w:val="24"/>
          <w:szCs w:val="24"/>
          <w:lang w:eastAsia="en-US"/>
        </w:rPr>
        <w:t xml:space="preserve"> 17.</w:t>
      </w:r>
    </w:p>
    <w:p w14:paraId="4191A3FC" w14:textId="77777777" w:rsidR="003D76D3" w:rsidRPr="00A76B2D" w:rsidRDefault="003D76D3" w:rsidP="00173EE8">
      <w:pPr>
        <w:pStyle w:val="Style28"/>
        <w:widowControl/>
        <w:ind w:firstLine="720"/>
        <w:jc w:val="both"/>
        <w:rPr>
          <w:rStyle w:val="FontStyle144"/>
          <w:rFonts w:ascii="Times New Roman" w:hAnsi="Times New Roman" w:cs="Times New Roman"/>
          <w:sz w:val="24"/>
          <w:szCs w:val="24"/>
          <w:lang w:eastAsia="en-US"/>
        </w:rPr>
      </w:pPr>
    </w:p>
    <w:p w14:paraId="0B4CBFA2" w14:textId="477F633D" w:rsidR="008601BE" w:rsidRPr="00A76B2D" w:rsidRDefault="00472999" w:rsidP="005A44C7">
      <w:pPr>
        <w:pStyle w:val="Style19"/>
        <w:widowControl/>
        <w:jc w:val="center"/>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Таблица</w:t>
      </w:r>
      <w:r w:rsidR="008601BE" w:rsidRPr="00A76B2D">
        <w:rPr>
          <w:rStyle w:val="FontStyle139"/>
          <w:rFonts w:ascii="Times New Roman" w:hAnsi="Times New Roman" w:cs="Times New Roman"/>
          <w:sz w:val="24"/>
          <w:szCs w:val="24"/>
          <w:lang w:eastAsia="en-US"/>
        </w:rPr>
        <w:t xml:space="preserve"> 17 — </w:t>
      </w:r>
      <w:r w:rsidRPr="00A76B2D">
        <w:rPr>
          <w:rStyle w:val="FontStyle139"/>
          <w:rFonts w:ascii="Times New Roman" w:hAnsi="Times New Roman" w:cs="Times New Roman"/>
          <w:sz w:val="24"/>
          <w:szCs w:val="24"/>
          <w:lang w:eastAsia="en-US"/>
        </w:rPr>
        <w:t>Спецификация ячейки по выравниванию ячейки</w:t>
      </w:r>
    </w:p>
    <w:tbl>
      <w:tblPr>
        <w:tblW w:w="0" w:type="auto"/>
        <w:jc w:val="center"/>
        <w:tblLayout w:type="fixed"/>
        <w:tblCellMar>
          <w:left w:w="40" w:type="dxa"/>
          <w:right w:w="40" w:type="dxa"/>
        </w:tblCellMar>
        <w:tblLook w:val="0000" w:firstRow="0" w:lastRow="0" w:firstColumn="0" w:lastColumn="0" w:noHBand="0" w:noVBand="0"/>
      </w:tblPr>
      <w:tblGrid>
        <w:gridCol w:w="3101"/>
        <w:gridCol w:w="1385"/>
      </w:tblGrid>
      <w:tr w:rsidR="008601BE" w:rsidRPr="00A76B2D" w14:paraId="34A0F15E" w14:textId="77777777" w:rsidTr="005A44C7">
        <w:trPr>
          <w:trHeight w:val="288"/>
          <w:jc w:val="center"/>
        </w:trPr>
        <w:tc>
          <w:tcPr>
            <w:tcW w:w="3101" w:type="dxa"/>
            <w:tcBorders>
              <w:top w:val="single" w:sz="6" w:space="0" w:color="auto"/>
              <w:left w:val="single" w:sz="6" w:space="0" w:color="auto"/>
              <w:bottom w:val="single" w:sz="6" w:space="0" w:color="auto"/>
              <w:right w:val="single" w:sz="6" w:space="0" w:color="auto"/>
            </w:tcBorders>
          </w:tcPr>
          <w:p w14:paraId="1A606F76" w14:textId="647C8E5F" w:rsidR="008601BE" w:rsidRPr="00A76B2D" w:rsidRDefault="00472999" w:rsidP="005A44C7">
            <w:pPr>
              <w:pStyle w:val="Style46"/>
              <w:widowControl/>
              <w:jc w:val="center"/>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Ячейка выравнивания ячейки</w:t>
            </w:r>
          </w:p>
        </w:tc>
        <w:tc>
          <w:tcPr>
            <w:tcW w:w="1385" w:type="dxa"/>
            <w:tcBorders>
              <w:top w:val="single" w:sz="6" w:space="0" w:color="auto"/>
              <w:left w:val="single" w:sz="6" w:space="0" w:color="auto"/>
              <w:bottom w:val="single" w:sz="6" w:space="0" w:color="auto"/>
              <w:right w:val="single" w:sz="6" w:space="0" w:color="auto"/>
            </w:tcBorders>
          </w:tcPr>
          <w:p w14:paraId="00A0D1E5" w14:textId="19658E1C" w:rsidR="008601BE" w:rsidRPr="00A76B2D" w:rsidRDefault="00472999" w:rsidP="005A44C7">
            <w:pPr>
              <w:pStyle w:val="Style46"/>
              <w:widowControl/>
              <w:jc w:val="center"/>
              <w:rPr>
                <w:rStyle w:val="FontStyle141"/>
                <w:rFonts w:ascii="Times New Roman" w:hAnsi="Times New Roman" w:cs="Times New Roman"/>
                <w:sz w:val="24"/>
                <w:szCs w:val="24"/>
                <w:lang w:eastAsia="en-US"/>
              </w:rPr>
            </w:pPr>
            <w:r w:rsidRPr="00A76B2D">
              <w:rPr>
                <w:rStyle w:val="FontStyle141"/>
                <w:rFonts w:ascii="Times New Roman" w:hAnsi="Times New Roman" w:cs="Times New Roman"/>
                <w:sz w:val="24"/>
                <w:szCs w:val="24"/>
                <w:lang w:eastAsia="en-US"/>
              </w:rPr>
              <w:t>Значение</w:t>
            </w:r>
          </w:p>
        </w:tc>
      </w:tr>
      <w:tr w:rsidR="008601BE" w:rsidRPr="00A76B2D" w14:paraId="42988747" w14:textId="77777777" w:rsidTr="005A44C7">
        <w:trPr>
          <w:trHeight w:val="274"/>
          <w:jc w:val="center"/>
        </w:trPr>
        <w:tc>
          <w:tcPr>
            <w:tcW w:w="3101" w:type="dxa"/>
            <w:tcBorders>
              <w:top w:val="single" w:sz="6" w:space="0" w:color="auto"/>
              <w:left w:val="single" w:sz="6" w:space="0" w:color="auto"/>
              <w:bottom w:val="single" w:sz="6" w:space="0" w:color="auto"/>
              <w:right w:val="single" w:sz="6" w:space="0" w:color="auto"/>
            </w:tcBorders>
          </w:tcPr>
          <w:p w14:paraId="1D587F50" w14:textId="71247909" w:rsidR="008601BE" w:rsidRPr="00A76B2D" w:rsidRDefault="00472999" w:rsidP="005A44C7">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Верхняя левая ячейка</w:t>
            </w:r>
          </w:p>
        </w:tc>
        <w:tc>
          <w:tcPr>
            <w:tcW w:w="1385" w:type="dxa"/>
            <w:tcBorders>
              <w:top w:val="single" w:sz="6" w:space="0" w:color="auto"/>
              <w:left w:val="single" w:sz="6" w:space="0" w:color="auto"/>
              <w:bottom w:val="single" w:sz="6" w:space="0" w:color="auto"/>
              <w:right w:val="single" w:sz="6" w:space="0" w:color="auto"/>
            </w:tcBorders>
          </w:tcPr>
          <w:p w14:paraId="6718EF13" w14:textId="77777777" w:rsidR="008601BE" w:rsidRPr="00A76B2D" w:rsidRDefault="008601BE" w:rsidP="005A44C7">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0</w:t>
            </w:r>
          </w:p>
        </w:tc>
      </w:tr>
      <w:tr w:rsidR="008601BE" w:rsidRPr="00A76B2D" w14:paraId="3BB77F99" w14:textId="77777777" w:rsidTr="005A44C7">
        <w:trPr>
          <w:trHeight w:val="259"/>
          <w:jc w:val="center"/>
        </w:trPr>
        <w:tc>
          <w:tcPr>
            <w:tcW w:w="3101" w:type="dxa"/>
            <w:tcBorders>
              <w:top w:val="single" w:sz="6" w:space="0" w:color="auto"/>
              <w:left w:val="single" w:sz="6" w:space="0" w:color="auto"/>
              <w:bottom w:val="single" w:sz="6" w:space="0" w:color="auto"/>
              <w:right w:val="single" w:sz="6" w:space="0" w:color="auto"/>
            </w:tcBorders>
          </w:tcPr>
          <w:p w14:paraId="708A8901" w14:textId="4EE96D8B" w:rsidR="008601BE" w:rsidRPr="00A76B2D" w:rsidRDefault="00472999" w:rsidP="005A44C7">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Верхняя правая ячейка</w:t>
            </w:r>
          </w:p>
        </w:tc>
        <w:tc>
          <w:tcPr>
            <w:tcW w:w="1385" w:type="dxa"/>
            <w:tcBorders>
              <w:top w:val="single" w:sz="6" w:space="0" w:color="auto"/>
              <w:left w:val="single" w:sz="6" w:space="0" w:color="auto"/>
              <w:bottom w:val="single" w:sz="6" w:space="0" w:color="auto"/>
              <w:right w:val="single" w:sz="6" w:space="0" w:color="auto"/>
            </w:tcBorders>
          </w:tcPr>
          <w:p w14:paraId="0DB6DFE1" w14:textId="77777777" w:rsidR="008601BE" w:rsidRPr="00A76B2D" w:rsidRDefault="008601BE" w:rsidP="005A44C7">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1</w:t>
            </w:r>
          </w:p>
        </w:tc>
      </w:tr>
      <w:tr w:rsidR="008601BE" w:rsidRPr="00A76B2D" w14:paraId="375B09B8" w14:textId="77777777" w:rsidTr="005A44C7">
        <w:trPr>
          <w:trHeight w:val="264"/>
          <w:jc w:val="center"/>
        </w:trPr>
        <w:tc>
          <w:tcPr>
            <w:tcW w:w="3101" w:type="dxa"/>
            <w:tcBorders>
              <w:top w:val="single" w:sz="6" w:space="0" w:color="auto"/>
              <w:left w:val="single" w:sz="6" w:space="0" w:color="auto"/>
              <w:bottom w:val="single" w:sz="6" w:space="0" w:color="auto"/>
              <w:right w:val="single" w:sz="6" w:space="0" w:color="auto"/>
            </w:tcBorders>
          </w:tcPr>
          <w:p w14:paraId="09A6E7A7" w14:textId="173B15E5" w:rsidR="008601BE" w:rsidRPr="00A76B2D" w:rsidRDefault="00472999" w:rsidP="005A44C7">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Нижняя левая ячейка</w:t>
            </w:r>
          </w:p>
        </w:tc>
        <w:tc>
          <w:tcPr>
            <w:tcW w:w="1385" w:type="dxa"/>
            <w:tcBorders>
              <w:top w:val="single" w:sz="6" w:space="0" w:color="auto"/>
              <w:left w:val="single" w:sz="6" w:space="0" w:color="auto"/>
              <w:bottom w:val="single" w:sz="6" w:space="0" w:color="auto"/>
              <w:right w:val="single" w:sz="6" w:space="0" w:color="auto"/>
            </w:tcBorders>
          </w:tcPr>
          <w:p w14:paraId="6311A7B1" w14:textId="77777777" w:rsidR="008601BE" w:rsidRPr="00A76B2D" w:rsidRDefault="008601BE" w:rsidP="005A44C7">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2</w:t>
            </w:r>
          </w:p>
        </w:tc>
      </w:tr>
      <w:tr w:rsidR="008601BE" w:rsidRPr="00A76B2D" w14:paraId="2BAA9F74" w14:textId="77777777" w:rsidTr="005A44C7">
        <w:trPr>
          <w:trHeight w:val="283"/>
          <w:jc w:val="center"/>
        </w:trPr>
        <w:tc>
          <w:tcPr>
            <w:tcW w:w="3101" w:type="dxa"/>
            <w:tcBorders>
              <w:top w:val="single" w:sz="6" w:space="0" w:color="auto"/>
              <w:left w:val="single" w:sz="6" w:space="0" w:color="auto"/>
              <w:bottom w:val="single" w:sz="6" w:space="0" w:color="auto"/>
              <w:right w:val="single" w:sz="6" w:space="0" w:color="auto"/>
            </w:tcBorders>
          </w:tcPr>
          <w:p w14:paraId="3A909835" w14:textId="55C7B5C4" w:rsidR="008601BE" w:rsidRPr="00A76B2D" w:rsidRDefault="00472999" w:rsidP="005A44C7">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Нижняя правая ячейка</w:t>
            </w:r>
          </w:p>
        </w:tc>
        <w:tc>
          <w:tcPr>
            <w:tcW w:w="1385" w:type="dxa"/>
            <w:tcBorders>
              <w:top w:val="single" w:sz="6" w:space="0" w:color="auto"/>
              <w:left w:val="single" w:sz="6" w:space="0" w:color="auto"/>
              <w:bottom w:val="single" w:sz="6" w:space="0" w:color="auto"/>
              <w:right w:val="single" w:sz="6" w:space="0" w:color="auto"/>
            </w:tcBorders>
          </w:tcPr>
          <w:p w14:paraId="582C0437" w14:textId="77777777" w:rsidR="008601BE" w:rsidRPr="00A76B2D" w:rsidRDefault="008601BE" w:rsidP="005A44C7">
            <w:pPr>
              <w:pStyle w:val="Style52"/>
              <w:widowControl/>
              <w:jc w:val="center"/>
              <w:rPr>
                <w:rStyle w:val="FontStyle142"/>
                <w:rFonts w:ascii="Times New Roman" w:hAnsi="Times New Roman" w:cs="Times New Roman"/>
                <w:sz w:val="24"/>
                <w:szCs w:val="24"/>
                <w:lang w:eastAsia="en-US"/>
              </w:rPr>
            </w:pPr>
            <w:r w:rsidRPr="00A76B2D">
              <w:rPr>
                <w:rStyle w:val="FontStyle142"/>
                <w:rFonts w:ascii="Times New Roman" w:hAnsi="Times New Roman" w:cs="Times New Roman"/>
                <w:sz w:val="24"/>
                <w:szCs w:val="24"/>
                <w:lang w:eastAsia="en-US"/>
              </w:rPr>
              <w:t>3</w:t>
            </w:r>
          </w:p>
        </w:tc>
      </w:tr>
    </w:tbl>
    <w:p w14:paraId="4BB3E714" w14:textId="77777777" w:rsidR="003D76D3" w:rsidRPr="00A76B2D" w:rsidRDefault="003D76D3" w:rsidP="00173EE8">
      <w:pPr>
        <w:pStyle w:val="Style28"/>
        <w:widowControl/>
        <w:ind w:firstLine="720"/>
        <w:jc w:val="both"/>
        <w:rPr>
          <w:rStyle w:val="FontStyle144"/>
          <w:rFonts w:ascii="Times New Roman" w:hAnsi="Times New Roman" w:cs="Times New Roman"/>
          <w:sz w:val="24"/>
          <w:szCs w:val="24"/>
          <w:lang w:eastAsia="en-US"/>
        </w:rPr>
      </w:pPr>
    </w:p>
    <w:p w14:paraId="1D93DE89" w14:textId="504005F0" w:rsidR="00F61E42" w:rsidRPr="00A76B2D" w:rsidRDefault="00F61E42"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Если значение признака выравнивания ячеек равно 0, что указывает на то, что выравнивание ячеек не указано, это поле должно рассматриваться как зарезервированное поле и должно быть установлено на 0.</w:t>
      </w:r>
    </w:p>
    <w:p w14:paraId="55976B84" w14:textId="77777777" w:rsidR="00602713" w:rsidRPr="00A76B2D" w:rsidRDefault="00602713" w:rsidP="00173EE8">
      <w:pPr>
        <w:pStyle w:val="Style28"/>
        <w:widowControl/>
        <w:ind w:firstLine="720"/>
        <w:jc w:val="both"/>
        <w:rPr>
          <w:rFonts w:ascii="Times New Roman" w:hAnsi="Times New Roman" w:cs="Times New Roman"/>
        </w:rPr>
      </w:pPr>
    </w:p>
    <w:p w14:paraId="63EE1BD3" w14:textId="328CAD7C"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8.2.3.5.4 </w:t>
      </w:r>
      <w:r w:rsidR="00F61E42" w:rsidRPr="00A76B2D">
        <w:rPr>
          <w:rStyle w:val="FontStyle139"/>
          <w:rFonts w:ascii="Times New Roman" w:hAnsi="Times New Roman" w:cs="Times New Roman"/>
          <w:sz w:val="24"/>
          <w:szCs w:val="24"/>
          <w:lang w:eastAsia="en-US"/>
        </w:rPr>
        <w:t>Тип информации о ядре</w:t>
      </w:r>
    </w:p>
    <w:p w14:paraId="2CAF3343" w14:textId="74E718C9" w:rsidR="004B7EF9" w:rsidRPr="00A76B2D" w:rsidRDefault="004B7EF9"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Следующие два байта блока данных о ядре и дельте включают два поля: тип информации о ядре и координату x ядра. Тип информации о ядре должен быть записан в старших 2 битах этих байтов. Биты «01» будут указывать на то, что ядро имеет информацию об углах, а «00» будет указывать на то, что информация об углах не имеет отношения к типу ядра. Если это поле равно «00», то поля углов не должны присутствовать для этого ядра.</w:t>
      </w:r>
    </w:p>
    <w:p w14:paraId="7C5217E7" w14:textId="0FEBB84E"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8.2.3.5.5 </w:t>
      </w:r>
      <w:r w:rsidR="004B7EF9" w:rsidRPr="00A76B2D">
        <w:rPr>
          <w:rStyle w:val="FontStyle139"/>
          <w:rFonts w:ascii="Times New Roman" w:hAnsi="Times New Roman" w:cs="Times New Roman"/>
          <w:sz w:val="24"/>
          <w:szCs w:val="24"/>
          <w:lang w:eastAsia="en-US"/>
        </w:rPr>
        <w:t>Координата</w:t>
      </w:r>
      <w:r w:rsidRPr="00A76B2D">
        <w:rPr>
          <w:rStyle w:val="FontStyle139"/>
          <w:rFonts w:ascii="Times New Roman" w:hAnsi="Times New Roman" w:cs="Times New Roman"/>
          <w:sz w:val="24"/>
          <w:szCs w:val="24"/>
          <w:lang w:eastAsia="en-US"/>
        </w:rPr>
        <w:t xml:space="preserve"> </w:t>
      </w:r>
      <w:r w:rsidRPr="00A76B2D">
        <w:rPr>
          <w:rStyle w:val="FontStyle119"/>
          <w:rFonts w:ascii="Times New Roman" w:hAnsi="Times New Roman" w:cs="Times New Roman"/>
          <w:sz w:val="24"/>
          <w:szCs w:val="24"/>
          <w:lang w:eastAsia="en-US"/>
        </w:rPr>
        <w:t>x</w:t>
      </w:r>
      <w:r w:rsidR="004B7EF9" w:rsidRPr="00A76B2D">
        <w:rPr>
          <w:rStyle w:val="FontStyle119"/>
          <w:rFonts w:ascii="Times New Roman" w:hAnsi="Times New Roman" w:cs="Times New Roman"/>
          <w:sz w:val="24"/>
          <w:szCs w:val="24"/>
          <w:lang w:eastAsia="en-US"/>
        </w:rPr>
        <w:t xml:space="preserve"> </w:t>
      </w:r>
      <w:r w:rsidR="004B7EF9" w:rsidRPr="00A76B2D">
        <w:rPr>
          <w:rStyle w:val="FontStyle119"/>
          <w:rFonts w:ascii="Times New Roman" w:hAnsi="Times New Roman" w:cs="Times New Roman"/>
          <w:i w:val="0"/>
          <w:iCs w:val="0"/>
          <w:sz w:val="24"/>
          <w:szCs w:val="24"/>
          <w:lang w:eastAsia="en-US"/>
        </w:rPr>
        <w:t>ядра</w:t>
      </w:r>
      <w:r w:rsidRPr="00A76B2D">
        <w:rPr>
          <w:rStyle w:val="FontStyle119"/>
          <w:rFonts w:ascii="Times New Roman" w:hAnsi="Times New Roman" w:cs="Times New Roman"/>
          <w:sz w:val="24"/>
          <w:szCs w:val="24"/>
          <w:lang w:eastAsia="en-US"/>
        </w:rPr>
        <w:t xml:space="preserve"> </w:t>
      </w:r>
    </w:p>
    <w:p w14:paraId="5221D756" w14:textId="7BF2481E" w:rsidR="004B7EF9" w:rsidRPr="00A76B2D" w:rsidRDefault="004B7EF9"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Если имеются окончания гребня, охваченные самым внутренним загибом гребня, окончание рядом с максимальн</w:t>
      </w:r>
      <w:r w:rsidR="00866DC2" w:rsidRPr="00A76B2D">
        <w:rPr>
          <w:rStyle w:val="FontStyle144"/>
          <w:rFonts w:ascii="Times New Roman" w:hAnsi="Times New Roman" w:cs="Times New Roman"/>
          <w:sz w:val="24"/>
          <w:szCs w:val="24"/>
          <w:lang w:eastAsia="en-US"/>
        </w:rPr>
        <w:t>ым</w:t>
      </w:r>
      <w:r w:rsidRPr="00A76B2D">
        <w:rPr>
          <w:rStyle w:val="FontStyle144"/>
          <w:rFonts w:ascii="Times New Roman" w:hAnsi="Times New Roman" w:cs="Times New Roman"/>
          <w:sz w:val="24"/>
          <w:szCs w:val="24"/>
          <w:lang w:eastAsia="en-US"/>
        </w:rPr>
        <w:t xml:space="preserve"> изгибом загиба гребня определяет положение ядра. Если ядро имеет вид перевернутого символа </w:t>
      </w:r>
      <w:r w:rsidR="002073E1" w:rsidRPr="00A76B2D">
        <w:rPr>
          <w:rStyle w:val="FontStyle144"/>
          <w:rFonts w:ascii="Times New Roman" w:hAnsi="Times New Roman" w:cs="Times New Roman"/>
          <w:sz w:val="24"/>
          <w:szCs w:val="24"/>
          <w:lang w:eastAsia="en-US"/>
        </w:rPr>
        <w:t>u</w:t>
      </w:r>
      <w:r w:rsidRPr="00A76B2D">
        <w:rPr>
          <w:rStyle w:val="FontStyle144"/>
          <w:rFonts w:ascii="Times New Roman" w:hAnsi="Times New Roman" w:cs="Times New Roman"/>
          <w:sz w:val="24"/>
          <w:szCs w:val="24"/>
          <w:lang w:eastAsia="en-US"/>
        </w:rPr>
        <w:t xml:space="preserve"> гребня, не охватывающим окончания гребня, конец впадины выдает положение ядра.</w:t>
      </w:r>
    </w:p>
    <w:p w14:paraId="3F3C7609" w14:textId="6F67C973" w:rsidR="004B7EF9" w:rsidRPr="00A76B2D" w:rsidRDefault="004B7EF9"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Координата </w:t>
      </w:r>
      <w:r w:rsidRPr="002073E1">
        <w:rPr>
          <w:rStyle w:val="FontStyle144"/>
          <w:rFonts w:ascii="Times New Roman" w:hAnsi="Times New Roman" w:cs="Times New Roman"/>
          <w:i/>
          <w:iCs/>
          <w:sz w:val="24"/>
          <w:szCs w:val="24"/>
          <w:lang w:eastAsia="en-US"/>
        </w:rPr>
        <w:t xml:space="preserve">x </w:t>
      </w:r>
      <w:r w:rsidRPr="00A76B2D">
        <w:rPr>
          <w:rStyle w:val="FontStyle144"/>
          <w:rFonts w:ascii="Times New Roman" w:hAnsi="Times New Roman" w:cs="Times New Roman"/>
          <w:sz w:val="24"/>
          <w:szCs w:val="24"/>
          <w:lang w:eastAsia="en-US"/>
        </w:rPr>
        <w:t xml:space="preserve">ядра должна быть записана с использованием младших 14 битов 2-го и 3-го байтов блока данных ядра и дельты. Координата должна быть выражена в пикселях </w:t>
      </w:r>
      <w:r w:rsidR="008B03BB" w:rsidRPr="00A76B2D">
        <w:rPr>
          <w:rStyle w:val="FontStyle144"/>
          <w:rFonts w:ascii="Times New Roman" w:hAnsi="Times New Roman" w:cs="Times New Roman"/>
          <w:sz w:val="24"/>
          <w:szCs w:val="24"/>
          <w:lang w:eastAsia="en-US"/>
        </w:rPr>
        <w:t>с</w:t>
      </w:r>
      <w:r w:rsidRPr="00A76B2D">
        <w:rPr>
          <w:rStyle w:val="FontStyle144"/>
          <w:rFonts w:ascii="Times New Roman" w:hAnsi="Times New Roman" w:cs="Times New Roman"/>
          <w:sz w:val="24"/>
          <w:szCs w:val="24"/>
          <w:lang w:eastAsia="en-US"/>
        </w:rPr>
        <w:t xml:space="preserve"> разрешени</w:t>
      </w:r>
      <w:r w:rsidR="008B03BB" w:rsidRPr="00A76B2D">
        <w:rPr>
          <w:rStyle w:val="FontStyle144"/>
          <w:rFonts w:ascii="Times New Roman" w:hAnsi="Times New Roman" w:cs="Times New Roman"/>
          <w:sz w:val="24"/>
          <w:szCs w:val="24"/>
          <w:lang w:eastAsia="en-US"/>
        </w:rPr>
        <w:t>ем</w:t>
      </w:r>
      <w:r w:rsidRPr="00A76B2D">
        <w:rPr>
          <w:rStyle w:val="FontStyle144"/>
          <w:rFonts w:ascii="Times New Roman" w:hAnsi="Times New Roman" w:cs="Times New Roman"/>
          <w:sz w:val="24"/>
          <w:szCs w:val="24"/>
          <w:lang w:eastAsia="en-US"/>
        </w:rPr>
        <w:t>, указанном в заголовке записи, и должна быть определена относительно начала координат левой верхней ячейки изображения отпечатка пальца.</w:t>
      </w:r>
    </w:p>
    <w:p w14:paraId="435DF279" w14:textId="12A09E0B"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8.2.3.5.6 </w:t>
      </w:r>
      <w:r w:rsidR="004B7EF9" w:rsidRPr="00A76B2D">
        <w:rPr>
          <w:rStyle w:val="FontStyle139"/>
          <w:rFonts w:ascii="Times New Roman" w:hAnsi="Times New Roman" w:cs="Times New Roman"/>
          <w:sz w:val="24"/>
          <w:szCs w:val="24"/>
          <w:lang w:eastAsia="en-US"/>
        </w:rPr>
        <w:t xml:space="preserve">Координата </w:t>
      </w:r>
      <w:r w:rsidRPr="00A76B2D">
        <w:rPr>
          <w:rStyle w:val="FontStyle119"/>
          <w:rFonts w:ascii="Times New Roman" w:hAnsi="Times New Roman" w:cs="Times New Roman"/>
          <w:sz w:val="24"/>
          <w:szCs w:val="24"/>
          <w:lang w:eastAsia="en-US"/>
        </w:rPr>
        <w:t xml:space="preserve">y </w:t>
      </w:r>
      <w:r w:rsidR="004B7EF9" w:rsidRPr="00A76B2D">
        <w:rPr>
          <w:rStyle w:val="FontStyle139"/>
          <w:rFonts w:ascii="Times New Roman" w:hAnsi="Times New Roman" w:cs="Times New Roman"/>
          <w:sz w:val="24"/>
          <w:szCs w:val="24"/>
          <w:lang w:eastAsia="en-US"/>
        </w:rPr>
        <w:t>ядра</w:t>
      </w:r>
    </w:p>
    <w:p w14:paraId="2385FF1D" w14:textId="39CBBA47" w:rsidR="008125FE" w:rsidRPr="00A76B2D" w:rsidRDefault="008125FE"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Координата </w:t>
      </w:r>
      <w:r w:rsidR="008B03BB" w:rsidRPr="00A76B2D">
        <w:rPr>
          <w:rStyle w:val="FontStyle144"/>
          <w:rFonts w:ascii="Times New Roman" w:hAnsi="Times New Roman" w:cs="Times New Roman"/>
          <w:sz w:val="24"/>
          <w:szCs w:val="24"/>
          <w:lang w:eastAsia="en-US"/>
        </w:rPr>
        <w:t xml:space="preserve">y </w:t>
      </w:r>
      <w:r w:rsidRPr="00A76B2D">
        <w:rPr>
          <w:rStyle w:val="FontStyle144"/>
          <w:rFonts w:ascii="Times New Roman" w:hAnsi="Times New Roman" w:cs="Times New Roman"/>
          <w:sz w:val="24"/>
          <w:szCs w:val="24"/>
          <w:lang w:eastAsia="en-US"/>
        </w:rPr>
        <w:t xml:space="preserve">ядра должна быть записана </w:t>
      </w:r>
      <w:r w:rsidR="008B03BB" w:rsidRPr="00A76B2D">
        <w:rPr>
          <w:rStyle w:val="FontStyle144"/>
          <w:rFonts w:ascii="Times New Roman" w:hAnsi="Times New Roman" w:cs="Times New Roman"/>
          <w:sz w:val="24"/>
          <w:szCs w:val="24"/>
          <w:lang w:eastAsia="en-US"/>
        </w:rPr>
        <w:t>с использованием</w:t>
      </w:r>
      <w:r w:rsidRPr="00A76B2D">
        <w:rPr>
          <w:rStyle w:val="FontStyle144"/>
          <w:rFonts w:ascii="Times New Roman" w:hAnsi="Times New Roman" w:cs="Times New Roman"/>
          <w:sz w:val="24"/>
          <w:szCs w:val="24"/>
          <w:lang w:eastAsia="en-US"/>
        </w:rPr>
        <w:t xml:space="preserve"> младших 14 бит</w:t>
      </w:r>
      <w:r w:rsidR="008B03BB" w:rsidRPr="00A76B2D">
        <w:rPr>
          <w:rStyle w:val="FontStyle144"/>
          <w:rFonts w:ascii="Times New Roman" w:hAnsi="Times New Roman" w:cs="Times New Roman"/>
          <w:sz w:val="24"/>
          <w:szCs w:val="24"/>
          <w:lang w:eastAsia="en-US"/>
        </w:rPr>
        <w:t>ов</w:t>
      </w:r>
      <w:r w:rsidRPr="00A76B2D">
        <w:rPr>
          <w:rStyle w:val="FontStyle144"/>
          <w:rFonts w:ascii="Times New Roman" w:hAnsi="Times New Roman" w:cs="Times New Roman"/>
          <w:sz w:val="24"/>
          <w:szCs w:val="24"/>
          <w:lang w:eastAsia="en-US"/>
        </w:rPr>
        <w:t xml:space="preserve"> 2 байтов, следующих за координатой </w:t>
      </w:r>
      <w:r w:rsidR="008B03BB" w:rsidRPr="002073E1">
        <w:rPr>
          <w:rStyle w:val="FontStyle144"/>
          <w:rFonts w:ascii="Times New Roman" w:hAnsi="Times New Roman" w:cs="Times New Roman"/>
          <w:i/>
          <w:iCs/>
          <w:sz w:val="24"/>
          <w:szCs w:val="24"/>
          <w:lang w:eastAsia="en-US"/>
        </w:rPr>
        <w:t>x</w:t>
      </w:r>
      <w:r w:rsidR="008B03BB" w:rsidRPr="00A76B2D">
        <w:rPr>
          <w:rStyle w:val="FontStyle144"/>
          <w:rFonts w:ascii="Times New Roman" w:hAnsi="Times New Roman" w:cs="Times New Roman"/>
          <w:sz w:val="24"/>
          <w:szCs w:val="24"/>
          <w:lang w:eastAsia="en-US"/>
        </w:rPr>
        <w:t xml:space="preserve"> </w:t>
      </w:r>
      <w:r w:rsidRPr="00A76B2D">
        <w:rPr>
          <w:rStyle w:val="FontStyle144"/>
          <w:rFonts w:ascii="Times New Roman" w:hAnsi="Times New Roman" w:cs="Times New Roman"/>
          <w:sz w:val="24"/>
          <w:szCs w:val="24"/>
          <w:lang w:eastAsia="en-US"/>
        </w:rPr>
        <w:t>ядра. Старшие 2 бита этого поля являются зарезервированными битами и должны иметь значение 0.</w:t>
      </w:r>
      <w:r w:rsidR="008B03BB" w:rsidRPr="00A76B2D">
        <w:rPr>
          <w:rStyle w:val="FontStyle144"/>
          <w:rFonts w:ascii="Times New Roman" w:hAnsi="Times New Roman" w:cs="Times New Roman"/>
          <w:sz w:val="24"/>
          <w:szCs w:val="24"/>
          <w:lang w:eastAsia="en-US"/>
        </w:rPr>
        <w:t xml:space="preserve"> К</w:t>
      </w:r>
      <w:r w:rsidRPr="00A76B2D">
        <w:rPr>
          <w:rStyle w:val="FontStyle144"/>
          <w:rFonts w:ascii="Times New Roman" w:hAnsi="Times New Roman" w:cs="Times New Roman"/>
          <w:sz w:val="24"/>
          <w:szCs w:val="24"/>
          <w:lang w:eastAsia="en-US"/>
        </w:rPr>
        <w:t xml:space="preserve">оордината y </w:t>
      </w:r>
      <w:r w:rsidR="008B03BB" w:rsidRPr="00A76B2D">
        <w:rPr>
          <w:rStyle w:val="FontStyle144"/>
          <w:rFonts w:ascii="Times New Roman" w:hAnsi="Times New Roman" w:cs="Times New Roman"/>
          <w:sz w:val="24"/>
          <w:szCs w:val="24"/>
          <w:lang w:eastAsia="en-US"/>
        </w:rPr>
        <w:t xml:space="preserve">ядра </w:t>
      </w:r>
      <w:r w:rsidRPr="00A76B2D">
        <w:rPr>
          <w:rStyle w:val="FontStyle144"/>
          <w:rFonts w:ascii="Times New Roman" w:hAnsi="Times New Roman" w:cs="Times New Roman"/>
          <w:sz w:val="24"/>
          <w:szCs w:val="24"/>
          <w:lang w:eastAsia="en-US"/>
        </w:rPr>
        <w:t xml:space="preserve">должна быть выражена в пикселях с разрешением, указанным в заголовке записи, и она должна быть определена относительно начала </w:t>
      </w:r>
      <w:r w:rsidR="008B03BB" w:rsidRPr="00A76B2D">
        <w:rPr>
          <w:rStyle w:val="FontStyle144"/>
          <w:rFonts w:ascii="Times New Roman" w:hAnsi="Times New Roman" w:cs="Times New Roman"/>
          <w:sz w:val="24"/>
          <w:szCs w:val="24"/>
          <w:lang w:eastAsia="en-US"/>
        </w:rPr>
        <w:t xml:space="preserve">координат </w:t>
      </w:r>
      <w:r w:rsidRPr="00A76B2D">
        <w:rPr>
          <w:rStyle w:val="FontStyle144"/>
          <w:rFonts w:ascii="Times New Roman" w:hAnsi="Times New Roman" w:cs="Times New Roman"/>
          <w:sz w:val="24"/>
          <w:szCs w:val="24"/>
          <w:lang w:eastAsia="en-US"/>
        </w:rPr>
        <w:t xml:space="preserve">верхней левой ячейки </w:t>
      </w:r>
      <w:r w:rsidR="008B03BB" w:rsidRPr="00A76B2D">
        <w:rPr>
          <w:rStyle w:val="FontStyle144"/>
          <w:rFonts w:ascii="Times New Roman" w:hAnsi="Times New Roman" w:cs="Times New Roman"/>
          <w:sz w:val="24"/>
          <w:szCs w:val="24"/>
          <w:lang w:eastAsia="en-US"/>
        </w:rPr>
        <w:t xml:space="preserve">изображения </w:t>
      </w:r>
      <w:r w:rsidRPr="00A76B2D">
        <w:rPr>
          <w:rStyle w:val="FontStyle144"/>
          <w:rFonts w:ascii="Times New Roman" w:hAnsi="Times New Roman" w:cs="Times New Roman"/>
          <w:sz w:val="24"/>
          <w:szCs w:val="24"/>
          <w:lang w:eastAsia="en-US"/>
        </w:rPr>
        <w:t xml:space="preserve">отпечатка </w:t>
      </w:r>
      <w:r w:rsidR="008B03BB" w:rsidRPr="00A76B2D">
        <w:rPr>
          <w:rStyle w:val="FontStyle144"/>
          <w:rFonts w:ascii="Times New Roman" w:hAnsi="Times New Roman" w:cs="Times New Roman"/>
          <w:sz w:val="24"/>
          <w:szCs w:val="24"/>
          <w:lang w:eastAsia="en-US"/>
        </w:rPr>
        <w:t>пальца</w:t>
      </w:r>
      <w:r w:rsidRPr="00A76B2D">
        <w:rPr>
          <w:rStyle w:val="FontStyle144"/>
          <w:rFonts w:ascii="Times New Roman" w:hAnsi="Times New Roman" w:cs="Times New Roman"/>
          <w:sz w:val="24"/>
          <w:szCs w:val="24"/>
          <w:lang w:eastAsia="en-US"/>
        </w:rPr>
        <w:t>.</w:t>
      </w:r>
    </w:p>
    <w:p w14:paraId="5B21AB8B" w14:textId="49B7DA76"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8.2.3.5.7 </w:t>
      </w:r>
      <w:r w:rsidR="008B03BB" w:rsidRPr="00A76B2D">
        <w:rPr>
          <w:rStyle w:val="FontStyle139"/>
          <w:rFonts w:ascii="Times New Roman" w:hAnsi="Times New Roman" w:cs="Times New Roman"/>
          <w:sz w:val="24"/>
          <w:szCs w:val="24"/>
          <w:lang w:eastAsia="en-US"/>
        </w:rPr>
        <w:t>Угол ядра</w:t>
      </w:r>
    </w:p>
    <w:p w14:paraId="55C16887" w14:textId="2EBB863D" w:rsidR="007844B6" w:rsidRPr="00A76B2D" w:rsidRDefault="007844B6"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Если ядро имеет направление, оно должно быть закодировано, поскольку наличие направления характеризует тип ядра. Ядро имеет направление, если на него указывает гребень или группа гребней. Направление определяется направлением касательной к этим линиям гребня как можно ближе к положению ядра. Касательная указывает на открытую сторону U-образного гребня.</w:t>
      </w:r>
    </w:p>
    <w:p w14:paraId="77D3D6E3" w14:textId="7CAC6F17" w:rsidR="007844B6" w:rsidRPr="00A76B2D" w:rsidRDefault="007844B6"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lastRenderedPageBreak/>
        <w:t>Угол ядра должен быть записан с использованием одного байта в единицах 1,40625 (360/256) градусов. Значение должно быть неотрицательным значением от 0 до 255 включительно. Например, значение угла 16 соответствует 22,5 градусам. Если тип информации о ядре равен нулю (см. 8.2.3.5.3), то это поле не должно присутствовать.</w:t>
      </w:r>
    </w:p>
    <w:p w14:paraId="46878711" w14:textId="1CBC462C" w:rsidR="007844B6" w:rsidRPr="00A76B2D" w:rsidRDefault="007844B6"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См. рисунок 7 для примеров размещения ядра и дельты.</w:t>
      </w:r>
    </w:p>
    <w:p w14:paraId="0BE2C173" w14:textId="2339DD1F" w:rsidR="003D76D3" w:rsidRPr="00A76B2D" w:rsidRDefault="00602713" w:rsidP="00173EE8">
      <w:pPr>
        <w:pStyle w:val="Style19"/>
        <w:widowControl/>
        <w:ind w:firstLine="720"/>
        <w:jc w:val="center"/>
        <w:rPr>
          <w:rStyle w:val="FontStyle139"/>
          <w:rFonts w:ascii="Times New Roman" w:hAnsi="Times New Roman" w:cs="Times New Roman"/>
          <w:sz w:val="24"/>
          <w:szCs w:val="24"/>
          <w:lang w:eastAsia="en-US"/>
        </w:rPr>
      </w:pPr>
      <w:r w:rsidRPr="00A76B2D">
        <w:rPr>
          <w:rFonts w:ascii="Times New Roman" w:hAnsi="Times New Roman" w:cs="Times New Roman"/>
          <w:b/>
          <w:bCs/>
          <w:noProof/>
          <w:color w:val="000000"/>
        </w:rPr>
        <w:drawing>
          <wp:inline distT="0" distB="0" distL="0" distR="0" wp14:anchorId="19DF8020" wp14:editId="4084017D">
            <wp:extent cx="5123180" cy="2694940"/>
            <wp:effectExtent l="0" t="0" r="127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123180" cy="2694940"/>
                    </a:xfrm>
                    <a:prstGeom prst="rect">
                      <a:avLst/>
                    </a:prstGeom>
                    <a:noFill/>
                    <a:ln>
                      <a:noFill/>
                    </a:ln>
                  </pic:spPr>
                </pic:pic>
              </a:graphicData>
            </a:graphic>
          </wp:inline>
        </w:drawing>
      </w:r>
    </w:p>
    <w:p w14:paraId="7DE4B763" w14:textId="77777777" w:rsidR="00602713" w:rsidRPr="00A76B2D" w:rsidRDefault="00602713" w:rsidP="00173EE8">
      <w:pPr>
        <w:pStyle w:val="Style19"/>
        <w:widowControl/>
        <w:ind w:firstLine="720"/>
        <w:jc w:val="center"/>
        <w:rPr>
          <w:rStyle w:val="FontStyle139"/>
          <w:rFonts w:ascii="Times New Roman" w:hAnsi="Times New Roman" w:cs="Times New Roman"/>
          <w:sz w:val="24"/>
          <w:szCs w:val="24"/>
          <w:lang w:eastAsia="en-US"/>
        </w:rPr>
      </w:pPr>
    </w:p>
    <w:p w14:paraId="15241027" w14:textId="61E03879" w:rsidR="008601BE" w:rsidRPr="00A76B2D" w:rsidRDefault="007844B6" w:rsidP="00173EE8">
      <w:pPr>
        <w:pStyle w:val="Style19"/>
        <w:widowControl/>
        <w:ind w:firstLine="720"/>
        <w:jc w:val="center"/>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Рисунок</w:t>
      </w:r>
      <w:r w:rsidR="008601BE" w:rsidRPr="00A76B2D">
        <w:rPr>
          <w:rStyle w:val="FontStyle139"/>
          <w:rFonts w:ascii="Times New Roman" w:hAnsi="Times New Roman" w:cs="Times New Roman"/>
          <w:sz w:val="24"/>
          <w:szCs w:val="24"/>
          <w:lang w:eastAsia="en-US"/>
        </w:rPr>
        <w:t xml:space="preserve"> 7 — </w:t>
      </w:r>
      <w:r w:rsidRPr="00A76B2D">
        <w:rPr>
          <w:rStyle w:val="FontStyle139"/>
          <w:rFonts w:ascii="Times New Roman" w:hAnsi="Times New Roman" w:cs="Times New Roman"/>
          <w:sz w:val="24"/>
          <w:szCs w:val="24"/>
          <w:lang w:eastAsia="en-US"/>
        </w:rPr>
        <w:t>Примеры расположения ядра и дельты</w:t>
      </w:r>
    </w:p>
    <w:p w14:paraId="238C6490" w14:textId="77777777" w:rsidR="007207C2" w:rsidRPr="00A76B2D" w:rsidRDefault="007207C2" w:rsidP="00173EE8">
      <w:pPr>
        <w:pStyle w:val="Style18"/>
        <w:widowControl/>
        <w:ind w:firstLine="720"/>
        <w:jc w:val="both"/>
        <w:rPr>
          <w:rStyle w:val="FontStyle139"/>
          <w:rFonts w:ascii="Times New Roman" w:hAnsi="Times New Roman" w:cs="Times New Roman"/>
          <w:sz w:val="24"/>
          <w:szCs w:val="24"/>
          <w:lang w:eastAsia="en-US"/>
        </w:rPr>
      </w:pPr>
    </w:p>
    <w:p w14:paraId="5BFAAB39" w14:textId="70B6D244"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8.2.3.5.8 </w:t>
      </w:r>
      <w:r w:rsidR="007844B6" w:rsidRPr="00A76B2D">
        <w:rPr>
          <w:rStyle w:val="FontStyle139"/>
          <w:rFonts w:ascii="Times New Roman" w:hAnsi="Times New Roman" w:cs="Times New Roman"/>
          <w:sz w:val="24"/>
          <w:szCs w:val="24"/>
          <w:lang w:eastAsia="en-US"/>
        </w:rPr>
        <w:t>Число дельт</w:t>
      </w:r>
    </w:p>
    <w:p w14:paraId="7A449F41" w14:textId="6D5A3381" w:rsidR="00380A84" w:rsidRPr="00A76B2D" w:rsidRDefault="00380A84"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Число представленных точек дельты должно быть записано с использованием старших четырех битов следующего байта. Допустимые значения от 0 до 15. Младшие 4 бита этого байта должны быть зарезервированы и должны быть установлены на ноль.</w:t>
      </w:r>
    </w:p>
    <w:p w14:paraId="7CFC35F3" w14:textId="640BA8AA"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8.2.3.5.9 </w:t>
      </w:r>
      <w:r w:rsidR="00380A84" w:rsidRPr="00A76B2D">
        <w:rPr>
          <w:rStyle w:val="FontStyle139"/>
          <w:rFonts w:ascii="Times New Roman" w:hAnsi="Times New Roman" w:cs="Times New Roman"/>
          <w:sz w:val="24"/>
          <w:szCs w:val="24"/>
          <w:lang w:eastAsia="en-US"/>
        </w:rPr>
        <w:t>Тип информации о дельте</w:t>
      </w:r>
    </w:p>
    <w:p w14:paraId="07DBE144" w14:textId="7C8CFD83" w:rsidR="00E83FDD" w:rsidRPr="00A76B2D" w:rsidRDefault="00E83FDD"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Тип информации о дельте должен быть записан с использованием первых двух битов старшего байта координаты x дельты. Биты «01» будут указывать, что дельта имеет информацию об углах, тогда как «00» будет указывать, что информация об углах не имеет отношения к типу дельты. Если это поле равно «00», то поля углов не должны присутствовать для дельт.</w:t>
      </w:r>
    </w:p>
    <w:p w14:paraId="304912C7" w14:textId="35BA146D"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8.2.3.5.10 </w:t>
      </w:r>
      <w:r w:rsidR="00E83FDD" w:rsidRPr="00A76B2D">
        <w:rPr>
          <w:rStyle w:val="FontStyle139"/>
          <w:rFonts w:ascii="Times New Roman" w:hAnsi="Times New Roman" w:cs="Times New Roman"/>
          <w:sz w:val="24"/>
          <w:szCs w:val="24"/>
          <w:lang w:eastAsia="en-US"/>
        </w:rPr>
        <w:t>Координата</w:t>
      </w:r>
      <w:r w:rsidRPr="00A76B2D">
        <w:rPr>
          <w:rStyle w:val="FontStyle139"/>
          <w:rFonts w:ascii="Times New Roman" w:hAnsi="Times New Roman" w:cs="Times New Roman"/>
          <w:sz w:val="24"/>
          <w:szCs w:val="24"/>
          <w:lang w:eastAsia="en-US"/>
        </w:rPr>
        <w:t xml:space="preserve"> </w:t>
      </w:r>
      <w:r w:rsidRPr="00A76B2D">
        <w:rPr>
          <w:rStyle w:val="FontStyle119"/>
          <w:rFonts w:ascii="Times New Roman" w:hAnsi="Times New Roman" w:cs="Times New Roman"/>
          <w:sz w:val="24"/>
          <w:szCs w:val="24"/>
          <w:lang w:eastAsia="en-US"/>
        </w:rPr>
        <w:t xml:space="preserve">x </w:t>
      </w:r>
      <w:r w:rsidR="00E83FDD" w:rsidRPr="00A76B2D">
        <w:rPr>
          <w:rStyle w:val="FontStyle139"/>
          <w:rFonts w:ascii="Times New Roman" w:hAnsi="Times New Roman" w:cs="Times New Roman"/>
          <w:sz w:val="24"/>
          <w:szCs w:val="24"/>
          <w:lang w:eastAsia="en-US"/>
        </w:rPr>
        <w:t>дельты</w:t>
      </w:r>
    </w:p>
    <w:p w14:paraId="56D50B84" w14:textId="0C363961" w:rsidR="003A0730" w:rsidRPr="00A76B2D" w:rsidRDefault="003A0730"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Для дельты мы находим три точки расхождения, расположенные между двумя гребнями в том месте, где они начинают </w:t>
      </w:r>
      <w:r w:rsidR="004B3D81" w:rsidRPr="00A76B2D">
        <w:rPr>
          <w:rStyle w:val="FontStyle144"/>
          <w:rFonts w:ascii="Times New Roman" w:hAnsi="Times New Roman" w:cs="Times New Roman"/>
          <w:sz w:val="24"/>
          <w:szCs w:val="24"/>
          <w:lang w:eastAsia="en-US"/>
        </w:rPr>
        <w:t>распространяться</w:t>
      </w:r>
      <w:r w:rsidRPr="00A76B2D">
        <w:rPr>
          <w:rStyle w:val="FontStyle144"/>
          <w:rFonts w:ascii="Times New Roman" w:hAnsi="Times New Roman" w:cs="Times New Roman"/>
          <w:sz w:val="24"/>
          <w:szCs w:val="24"/>
          <w:lang w:eastAsia="en-US"/>
        </w:rPr>
        <w:t xml:space="preserve">. Положение дельты определяется средним значением этих трех точек. </w:t>
      </w:r>
      <w:r w:rsidR="004B3D81" w:rsidRPr="00A76B2D">
        <w:rPr>
          <w:rStyle w:val="FontStyle144"/>
          <w:rFonts w:ascii="Times New Roman" w:hAnsi="Times New Roman" w:cs="Times New Roman"/>
          <w:sz w:val="24"/>
          <w:szCs w:val="24"/>
          <w:lang w:eastAsia="en-US"/>
        </w:rPr>
        <w:t>Расхождение</w:t>
      </w:r>
      <w:r w:rsidRPr="00A76B2D">
        <w:rPr>
          <w:rStyle w:val="FontStyle144"/>
          <w:rFonts w:ascii="Times New Roman" w:hAnsi="Times New Roman" w:cs="Times New Roman"/>
          <w:sz w:val="24"/>
          <w:szCs w:val="24"/>
          <w:lang w:eastAsia="en-US"/>
        </w:rPr>
        <w:t xml:space="preserve"> — это </w:t>
      </w:r>
      <w:r w:rsidR="004B3D81" w:rsidRPr="00A76B2D">
        <w:rPr>
          <w:rStyle w:val="FontStyle144"/>
          <w:rFonts w:ascii="Times New Roman" w:hAnsi="Times New Roman" w:cs="Times New Roman"/>
          <w:sz w:val="24"/>
          <w:szCs w:val="24"/>
          <w:lang w:eastAsia="en-US"/>
        </w:rPr>
        <w:t>распространение</w:t>
      </w:r>
      <w:r w:rsidRPr="00A76B2D">
        <w:rPr>
          <w:rStyle w:val="FontStyle144"/>
          <w:rFonts w:ascii="Times New Roman" w:hAnsi="Times New Roman" w:cs="Times New Roman"/>
          <w:sz w:val="24"/>
          <w:szCs w:val="24"/>
          <w:lang w:eastAsia="en-US"/>
        </w:rPr>
        <w:t xml:space="preserve"> двух линий, которые шли параллельно или почти параллельно.</w:t>
      </w:r>
    </w:p>
    <w:p w14:paraId="1514B272" w14:textId="6F3CFCD2" w:rsidR="008601BE" w:rsidRPr="00A76B2D" w:rsidRDefault="003A0730"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Координата </w:t>
      </w:r>
      <w:r w:rsidRPr="00FB68DF">
        <w:rPr>
          <w:rStyle w:val="FontStyle144"/>
          <w:rFonts w:ascii="Times New Roman" w:hAnsi="Times New Roman" w:cs="Times New Roman"/>
          <w:i/>
          <w:iCs/>
          <w:sz w:val="24"/>
          <w:szCs w:val="24"/>
          <w:lang w:eastAsia="en-US"/>
        </w:rPr>
        <w:t>x</w:t>
      </w:r>
      <w:r w:rsidRPr="00A76B2D">
        <w:rPr>
          <w:rStyle w:val="FontStyle144"/>
          <w:rFonts w:ascii="Times New Roman" w:hAnsi="Times New Roman" w:cs="Times New Roman"/>
          <w:sz w:val="24"/>
          <w:szCs w:val="24"/>
          <w:lang w:eastAsia="en-US"/>
        </w:rPr>
        <w:t xml:space="preserve"> дельты должна быть записана </w:t>
      </w:r>
      <w:r w:rsidR="004B3D81" w:rsidRPr="00A76B2D">
        <w:rPr>
          <w:rStyle w:val="FontStyle144"/>
          <w:rFonts w:ascii="Times New Roman" w:hAnsi="Times New Roman" w:cs="Times New Roman"/>
          <w:sz w:val="24"/>
          <w:szCs w:val="24"/>
          <w:lang w:eastAsia="en-US"/>
        </w:rPr>
        <w:t>с использованием</w:t>
      </w:r>
      <w:r w:rsidRPr="00A76B2D">
        <w:rPr>
          <w:rStyle w:val="FontStyle144"/>
          <w:rFonts w:ascii="Times New Roman" w:hAnsi="Times New Roman" w:cs="Times New Roman"/>
          <w:sz w:val="24"/>
          <w:szCs w:val="24"/>
          <w:lang w:eastAsia="en-US"/>
        </w:rPr>
        <w:t xml:space="preserve"> младших четырнадцати </w:t>
      </w:r>
      <w:proofErr w:type="gramStart"/>
      <w:r w:rsidR="00FB68DF" w:rsidRPr="00A76B2D">
        <w:rPr>
          <w:rStyle w:val="FontStyle144"/>
          <w:rFonts w:ascii="Times New Roman" w:hAnsi="Times New Roman" w:cs="Times New Roman"/>
          <w:sz w:val="24"/>
          <w:szCs w:val="24"/>
          <w:lang w:eastAsia="en-US"/>
        </w:rPr>
        <w:t>битов</w:t>
      </w:r>
      <w:proofErr w:type="gramEnd"/>
      <w:r w:rsidRPr="00A76B2D">
        <w:rPr>
          <w:rStyle w:val="FontStyle144"/>
          <w:rFonts w:ascii="Times New Roman" w:hAnsi="Times New Roman" w:cs="Times New Roman"/>
          <w:sz w:val="24"/>
          <w:szCs w:val="24"/>
          <w:lang w:eastAsia="en-US"/>
        </w:rPr>
        <w:t xml:space="preserve"> следующих двух байтов (четырнадцать битов). Координата должна быть выражена в пикселях </w:t>
      </w:r>
      <w:r w:rsidR="004B3D81" w:rsidRPr="00A76B2D">
        <w:rPr>
          <w:rStyle w:val="FontStyle144"/>
          <w:rFonts w:ascii="Times New Roman" w:hAnsi="Times New Roman" w:cs="Times New Roman"/>
          <w:sz w:val="24"/>
          <w:szCs w:val="24"/>
          <w:lang w:eastAsia="en-US"/>
        </w:rPr>
        <w:t>с</w:t>
      </w:r>
      <w:r w:rsidRPr="00A76B2D">
        <w:rPr>
          <w:rStyle w:val="FontStyle144"/>
          <w:rFonts w:ascii="Times New Roman" w:hAnsi="Times New Roman" w:cs="Times New Roman"/>
          <w:sz w:val="24"/>
          <w:szCs w:val="24"/>
          <w:lang w:eastAsia="en-US"/>
        </w:rPr>
        <w:t xml:space="preserve"> разрешени</w:t>
      </w:r>
      <w:r w:rsidR="004B3D81" w:rsidRPr="00A76B2D">
        <w:rPr>
          <w:rStyle w:val="FontStyle144"/>
          <w:rFonts w:ascii="Times New Roman" w:hAnsi="Times New Roman" w:cs="Times New Roman"/>
          <w:sz w:val="24"/>
          <w:szCs w:val="24"/>
          <w:lang w:eastAsia="en-US"/>
        </w:rPr>
        <w:t>ем</w:t>
      </w:r>
      <w:r w:rsidRPr="00A76B2D">
        <w:rPr>
          <w:rStyle w:val="FontStyle144"/>
          <w:rFonts w:ascii="Times New Roman" w:hAnsi="Times New Roman" w:cs="Times New Roman"/>
          <w:sz w:val="24"/>
          <w:szCs w:val="24"/>
          <w:lang w:eastAsia="en-US"/>
        </w:rPr>
        <w:t>, указанн</w:t>
      </w:r>
      <w:r w:rsidR="004B3D81" w:rsidRPr="00A76B2D">
        <w:rPr>
          <w:rStyle w:val="FontStyle144"/>
          <w:rFonts w:ascii="Times New Roman" w:hAnsi="Times New Roman" w:cs="Times New Roman"/>
          <w:sz w:val="24"/>
          <w:szCs w:val="24"/>
          <w:lang w:eastAsia="en-US"/>
        </w:rPr>
        <w:t>ы</w:t>
      </w:r>
      <w:r w:rsidRPr="00A76B2D">
        <w:rPr>
          <w:rStyle w:val="FontStyle144"/>
          <w:rFonts w:ascii="Times New Roman" w:hAnsi="Times New Roman" w:cs="Times New Roman"/>
          <w:sz w:val="24"/>
          <w:szCs w:val="24"/>
          <w:lang w:eastAsia="en-US"/>
        </w:rPr>
        <w:t xml:space="preserve">м в заголовке записи, и должна быть определена относительно начала </w:t>
      </w:r>
      <w:r w:rsidR="004B3D81" w:rsidRPr="00A76B2D">
        <w:rPr>
          <w:rStyle w:val="FontStyle144"/>
          <w:rFonts w:ascii="Times New Roman" w:hAnsi="Times New Roman" w:cs="Times New Roman"/>
          <w:sz w:val="24"/>
          <w:szCs w:val="24"/>
          <w:lang w:eastAsia="en-US"/>
        </w:rPr>
        <w:t>координат</w:t>
      </w:r>
      <w:r w:rsidRPr="00A76B2D">
        <w:rPr>
          <w:rStyle w:val="FontStyle144"/>
          <w:rFonts w:ascii="Times New Roman" w:hAnsi="Times New Roman" w:cs="Times New Roman"/>
          <w:sz w:val="24"/>
          <w:szCs w:val="24"/>
          <w:lang w:eastAsia="en-US"/>
        </w:rPr>
        <w:t xml:space="preserve"> левой верхней ячейки изображения отпечатка </w:t>
      </w:r>
      <w:r w:rsidR="00372EDF" w:rsidRPr="00A76B2D">
        <w:rPr>
          <w:rStyle w:val="FontStyle144"/>
          <w:rFonts w:ascii="Times New Roman" w:hAnsi="Times New Roman" w:cs="Times New Roman"/>
          <w:sz w:val="24"/>
          <w:szCs w:val="24"/>
          <w:lang w:eastAsia="en-US"/>
        </w:rPr>
        <w:t>пальца</w:t>
      </w:r>
      <w:r w:rsidR="008601BE" w:rsidRPr="00A76B2D">
        <w:rPr>
          <w:rStyle w:val="FontStyle144"/>
          <w:rFonts w:ascii="Times New Roman" w:hAnsi="Times New Roman" w:cs="Times New Roman"/>
          <w:sz w:val="24"/>
          <w:szCs w:val="24"/>
          <w:lang w:eastAsia="en-US"/>
        </w:rPr>
        <w:t>.</w:t>
      </w:r>
    </w:p>
    <w:p w14:paraId="560E7B95" w14:textId="011711C2"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8.2.3.5.11 </w:t>
      </w:r>
      <w:r w:rsidR="004B3D81" w:rsidRPr="00A76B2D">
        <w:rPr>
          <w:rStyle w:val="FontStyle139"/>
          <w:rFonts w:ascii="Times New Roman" w:hAnsi="Times New Roman" w:cs="Times New Roman"/>
          <w:sz w:val="24"/>
          <w:szCs w:val="24"/>
          <w:lang w:eastAsia="en-US"/>
        </w:rPr>
        <w:t>Координата</w:t>
      </w:r>
      <w:r w:rsidRPr="00A76B2D">
        <w:rPr>
          <w:rStyle w:val="FontStyle139"/>
          <w:rFonts w:ascii="Times New Roman" w:hAnsi="Times New Roman" w:cs="Times New Roman"/>
          <w:sz w:val="24"/>
          <w:szCs w:val="24"/>
          <w:lang w:eastAsia="en-US"/>
        </w:rPr>
        <w:t xml:space="preserve"> </w:t>
      </w:r>
      <w:r w:rsidRPr="00A76B2D">
        <w:rPr>
          <w:rStyle w:val="FontStyle119"/>
          <w:rFonts w:ascii="Times New Roman" w:hAnsi="Times New Roman" w:cs="Times New Roman"/>
          <w:sz w:val="24"/>
          <w:szCs w:val="24"/>
          <w:lang w:eastAsia="en-US"/>
        </w:rPr>
        <w:t xml:space="preserve">y </w:t>
      </w:r>
      <w:r w:rsidR="004B3D81" w:rsidRPr="00A76B2D">
        <w:rPr>
          <w:rStyle w:val="FontStyle139"/>
          <w:rFonts w:ascii="Times New Roman" w:hAnsi="Times New Roman" w:cs="Times New Roman"/>
          <w:sz w:val="24"/>
          <w:szCs w:val="24"/>
          <w:lang w:eastAsia="en-US"/>
        </w:rPr>
        <w:t>дельты</w:t>
      </w:r>
    </w:p>
    <w:p w14:paraId="04A7D781" w14:textId="29039110" w:rsidR="008601BE" w:rsidRPr="00A76B2D" w:rsidRDefault="00ED4FC4"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 xml:space="preserve">Координата y дельты должна быть помещена в младшие четырнадцать битов двух байтов, следующих за координатой </w:t>
      </w:r>
      <w:r w:rsidRPr="00FB68DF">
        <w:rPr>
          <w:rStyle w:val="FontStyle144"/>
          <w:rFonts w:ascii="Times New Roman" w:hAnsi="Times New Roman" w:cs="Times New Roman"/>
          <w:i/>
          <w:iCs/>
          <w:sz w:val="24"/>
          <w:szCs w:val="24"/>
          <w:lang w:eastAsia="en-US"/>
        </w:rPr>
        <w:t>x</w:t>
      </w:r>
      <w:r w:rsidRPr="00A76B2D">
        <w:rPr>
          <w:rStyle w:val="FontStyle144"/>
          <w:rFonts w:ascii="Times New Roman" w:hAnsi="Times New Roman" w:cs="Times New Roman"/>
          <w:sz w:val="24"/>
          <w:szCs w:val="24"/>
          <w:lang w:eastAsia="en-US"/>
        </w:rPr>
        <w:t xml:space="preserve"> дельты. Старшие 2 бита этого поля являются зарезервированными битами и должны иметь значение 0. Координата должна быть выражена в пикселях с разрешением, указанным в заголовке записи, и она должна быть определена относительно начала координат верхней левой ячейки </w:t>
      </w:r>
      <w:r w:rsidR="00372EDF" w:rsidRPr="00A76B2D">
        <w:rPr>
          <w:rStyle w:val="FontStyle144"/>
          <w:rFonts w:ascii="Times New Roman" w:hAnsi="Times New Roman" w:cs="Times New Roman"/>
          <w:sz w:val="24"/>
          <w:szCs w:val="24"/>
          <w:lang w:eastAsia="en-US"/>
        </w:rPr>
        <w:t>изображения отпечатка пальца</w:t>
      </w:r>
      <w:r w:rsidR="008601BE" w:rsidRPr="00A76B2D">
        <w:rPr>
          <w:rStyle w:val="FontStyle144"/>
          <w:rFonts w:ascii="Times New Roman" w:hAnsi="Times New Roman" w:cs="Times New Roman"/>
          <w:sz w:val="24"/>
          <w:szCs w:val="24"/>
          <w:lang w:eastAsia="en-US"/>
        </w:rPr>
        <w:t>.</w:t>
      </w:r>
    </w:p>
    <w:p w14:paraId="4A5C5BF5" w14:textId="77777777" w:rsidR="00602713" w:rsidRPr="00A76B2D" w:rsidRDefault="00602713" w:rsidP="00173EE8">
      <w:pPr>
        <w:pStyle w:val="Style18"/>
        <w:widowControl/>
        <w:ind w:firstLine="720"/>
        <w:jc w:val="both"/>
        <w:rPr>
          <w:rStyle w:val="FontStyle139"/>
          <w:rFonts w:ascii="Times New Roman" w:hAnsi="Times New Roman" w:cs="Times New Roman"/>
          <w:sz w:val="24"/>
          <w:szCs w:val="24"/>
          <w:lang w:eastAsia="en-US"/>
        </w:rPr>
      </w:pPr>
    </w:p>
    <w:p w14:paraId="36031135" w14:textId="0CA460CD" w:rsidR="008601BE" w:rsidRPr="00A76B2D" w:rsidRDefault="008601BE" w:rsidP="00173EE8">
      <w:pPr>
        <w:pStyle w:val="Style18"/>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 xml:space="preserve">8.2.3.5.12 </w:t>
      </w:r>
      <w:r w:rsidR="00ED4FC4" w:rsidRPr="00A76B2D">
        <w:rPr>
          <w:rStyle w:val="FontStyle139"/>
          <w:rFonts w:ascii="Times New Roman" w:hAnsi="Times New Roman" w:cs="Times New Roman"/>
          <w:sz w:val="24"/>
          <w:szCs w:val="24"/>
          <w:lang w:eastAsia="en-US"/>
        </w:rPr>
        <w:t>Углы дельты</w:t>
      </w:r>
    </w:p>
    <w:p w14:paraId="07EC86E4" w14:textId="05582634" w:rsidR="00ED4FC4" w:rsidRPr="00A76B2D" w:rsidRDefault="00ED4FC4"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Для всех наблюдаемых расхождений направление определяется направлением касательной до того, как пара гребней начнет расходиться. Касательная должна быть направлена от расходящихся к параллельно идущим линиям.</w:t>
      </w:r>
    </w:p>
    <w:p w14:paraId="641082D9" w14:textId="75EFB92E" w:rsidR="00ED4FC4" w:rsidRPr="00A76B2D" w:rsidRDefault="00ED4FC4" w:rsidP="00173EE8">
      <w:pPr>
        <w:pStyle w:val="Style28"/>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Каждый из трех угловых атрибутов дельты должен быть записан с использованием одного байта в единицах 1,40625 (360/256) градусов. Значение должно быть неотрицательным значением от 0 до 255 включительно. Например, значение угла 16 соответствует 22,5 градусам. Если не все три угла могут быть извлечены из данных изображения из-за шума или границ изображения, поле углов заполняется путем повторения определенных значений. Если тип информации о дельте равен нулю (см. 8.2.3.5.9), то это поле не должно присутствовать.</w:t>
      </w:r>
    </w:p>
    <w:p w14:paraId="6E6A133A" w14:textId="4863FB6F" w:rsidR="008601BE" w:rsidRPr="00A76B2D" w:rsidRDefault="008601BE" w:rsidP="00173EE8">
      <w:pPr>
        <w:pStyle w:val="Style19"/>
        <w:widowControl/>
        <w:ind w:firstLine="720"/>
        <w:jc w:val="both"/>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8.2.3.5.13</w:t>
      </w:r>
      <w:r w:rsidR="00AC39CC" w:rsidRPr="00A76B2D">
        <w:rPr>
          <w:rStyle w:val="FontStyle139"/>
          <w:rFonts w:ascii="Times New Roman" w:hAnsi="Times New Roman" w:cs="Times New Roman"/>
          <w:sz w:val="24"/>
          <w:szCs w:val="24"/>
          <w:lang w:eastAsia="en-US"/>
        </w:rPr>
        <w:t xml:space="preserve"> </w:t>
      </w:r>
      <w:r w:rsidR="00ED4FC4" w:rsidRPr="00A76B2D">
        <w:rPr>
          <w:rStyle w:val="FontStyle139"/>
          <w:rFonts w:ascii="Times New Roman" w:hAnsi="Times New Roman" w:cs="Times New Roman"/>
          <w:sz w:val="24"/>
          <w:szCs w:val="24"/>
          <w:lang w:eastAsia="en-US"/>
        </w:rPr>
        <w:t>Краткое описание блока ядра и дельты</w:t>
      </w:r>
    </w:p>
    <w:p w14:paraId="7670926D" w14:textId="4041BCCF" w:rsidR="008601BE" w:rsidRPr="00A76B2D" w:rsidRDefault="00ED4FC4" w:rsidP="00173EE8">
      <w:pPr>
        <w:pStyle w:val="Style13"/>
        <w:widowControl/>
        <w:ind w:firstLine="720"/>
        <w:jc w:val="both"/>
        <w:rPr>
          <w:rStyle w:val="FontStyle144"/>
          <w:rFonts w:ascii="Times New Roman" w:hAnsi="Times New Roman" w:cs="Times New Roman"/>
          <w:sz w:val="24"/>
          <w:szCs w:val="24"/>
          <w:lang w:eastAsia="en-US"/>
        </w:rPr>
      </w:pPr>
      <w:r w:rsidRPr="00A76B2D">
        <w:rPr>
          <w:rStyle w:val="FontStyle144"/>
          <w:rFonts w:ascii="Times New Roman" w:hAnsi="Times New Roman" w:cs="Times New Roman"/>
          <w:sz w:val="24"/>
          <w:szCs w:val="24"/>
          <w:lang w:eastAsia="en-US"/>
        </w:rPr>
        <w:t>Формат ядра и дельты должен быть следующим</w:t>
      </w:r>
      <w:r w:rsidR="008601BE" w:rsidRPr="00A76B2D">
        <w:rPr>
          <w:rStyle w:val="FontStyle144"/>
          <w:rFonts w:ascii="Times New Roman" w:hAnsi="Times New Roman" w:cs="Times New Roman"/>
          <w:sz w:val="24"/>
          <w:szCs w:val="24"/>
          <w:lang w:eastAsia="en-US"/>
        </w:rPr>
        <w:t>:</w:t>
      </w:r>
    </w:p>
    <w:p w14:paraId="57AE5143" w14:textId="77777777" w:rsidR="007207C2" w:rsidRPr="00A76B2D" w:rsidRDefault="007207C2" w:rsidP="00173EE8">
      <w:pPr>
        <w:pStyle w:val="Style13"/>
        <w:widowControl/>
        <w:ind w:firstLine="720"/>
        <w:jc w:val="both"/>
        <w:rPr>
          <w:rStyle w:val="FontStyle144"/>
          <w:rFonts w:ascii="Times New Roman" w:hAnsi="Times New Roman" w:cs="Times New Roman"/>
          <w:sz w:val="24"/>
          <w:szCs w:val="24"/>
          <w:lang w:eastAsia="en-US"/>
        </w:rPr>
      </w:pPr>
    </w:p>
    <w:p w14:paraId="12319D0F" w14:textId="00E57B9F" w:rsidR="009C0F94" w:rsidRPr="00A76B2D" w:rsidRDefault="009C0F94" w:rsidP="00844E7F">
      <w:pPr>
        <w:pStyle w:val="Style13"/>
        <w:widowControl/>
        <w:jc w:val="both"/>
        <w:rPr>
          <w:rStyle w:val="FontStyle144"/>
          <w:rFonts w:ascii="Times New Roman" w:hAnsi="Times New Roman" w:cs="Times New Roman"/>
          <w:sz w:val="24"/>
          <w:szCs w:val="24"/>
          <w:lang w:eastAsia="en-US"/>
        </w:rPr>
      </w:pPr>
      <w:r w:rsidRPr="00A76B2D">
        <w:rPr>
          <w:rFonts w:ascii="Times New Roman" w:hAnsi="Times New Roman" w:cs="Times New Roman"/>
          <w:noProof/>
          <w:color w:val="000000"/>
        </w:rPr>
        <w:drawing>
          <wp:inline distT="0" distB="0" distL="0" distR="0" wp14:anchorId="356C3B76" wp14:editId="3254F91C">
            <wp:extent cx="6116320" cy="3954145"/>
            <wp:effectExtent l="0" t="0" r="0" b="8255"/>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16320" cy="3954145"/>
                    </a:xfrm>
                    <a:prstGeom prst="rect">
                      <a:avLst/>
                    </a:prstGeom>
                    <a:noFill/>
                    <a:ln>
                      <a:noFill/>
                    </a:ln>
                  </pic:spPr>
                </pic:pic>
              </a:graphicData>
            </a:graphic>
          </wp:inline>
        </w:drawing>
      </w:r>
    </w:p>
    <w:p w14:paraId="2B6D93E0" w14:textId="77777777" w:rsidR="009C0F94" w:rsidRPr="00A76B2D" w:rsidRDefault="009C0F94" w:rsidP="00173EE8">
      <w:pPr>
        <w:pStyle w:val="Style9"/>
        <w:widowControl/>
        <w:ind w:firstLine="720"/>
        <w:jc w:val="both"/>
        <w:rPr>
          <w:rStyle w:val="FontStyle146"/>
          <w:rFonts w:ascii="Times New Roman" w:hAnsi="Times New Roman" w:cs="Times New Roman"/>
          <w:sz w:val="24"/>
          <w:szCs w:val="24"/>
          <w:lang w:eastAsia="en-US"/>
        </w:rPr>
      </w:pPr>
    </w:p>
    <w:p w14:paraId="3B70EA9E" w14:textId="39365CD2" w:rsidR="008601BE" w:rsidRPr="00A76B2D" w:rsidRDefault="008601BE" w:rsidP="00173EE8">
      <w:pPr>
        <w:pStyle w:val="Style9"/>
        <w:widowControl/>
        <w:ind w:firstLine="720"/>
        <w:jc w:val="both"/>
        <w:rPr>
          <w:rStyle w:val="FontStyle146"/>
          <w:rFonts w:ascii="Times New Roman" w:hAnsi="Times New Roman" w:cs="Times New Roman"/>
          <w:sz w:val="24"/>
          <w:szCs w:val="24"/>
          <w:lang w:eastAsia="en-US"/>
        </w:rPr>
      </w:pPr>
      <w:r w:rsidRPr="00A76B2D">
        <w:rPr>
          <w:rStyle w:val="FontStyle146"/>
          <w:rFonts w:ascii="Times New Roman" w:hAnsi="Times New Roman" w:cs="Times New Roman"/>
          <w:sz w:val="24"/>
          <w:szCs w:val="24"/>
          <w:lang w:eastAsia="en-US"/>
        </w:rPr>
        <w:t>8.3</w:t>
      </w:r>
      <w:r w:rsidR="00AC39CC" w:rsidRPr="00A76B2D">
        <w:rPr>
          <w:rStyle w:val="FontStyle146"/>
          <w:rFonts w:ascii="Times New Roman" w:hAnsi="Times New Roman" w:cs="Times New Roman"/>
          <w:sz w:val="24"/>
          <w:szCs w:val="24"/>
          <w:lang w:eastAsia="en-US"/>
        </w:rPr>
        <w:t xml:space="preserve"> </w:t>
      </w:r>
      <w:r w:rsidR="004B148D" w:rsidRPr="00A76B2D">
        <w:rPr>
          <w:rStyle w:val="FontStyle146"/>
          <w:rFonts w:ascii="Times New Roman" w:hAnsi="Times New Roman" w:cs="Times New Roman"/>
          <w:sz w:val="24"/>
          <w:szCs w:val="24"/>
          <w:lang w:eastAsia="en-US"/>
        </w:rPr>
        <w:t>Краткое описание записи</w:t>
      </w:r>
      <w:r w:rsidRPr="00A76B2D">
        <w:rPr>
          <w:rStyle w:val="FontStyle146"/>
          <w:rFonts w:ascii="Times New Roman" w:hAnsi="Times New Roman" w:cs="Times New Roman"/>
          <w:sz w:val="24"/>
          <w:szCs w:val="24"/>
          <w:lang w:eastAsia="en-US"/>
        </w:rPr>
        <w:t xml:space="preserve"> </w:t>
      </w:r>
      <w:r w:rsidR="004B148D" w:rsidRPr="00A76B2D">
        <w:rPr>
          <w:rStyle w:val="FontStyle146"/>
          <w:rFonts w:ascii="Times New Roman" w:hAnsi="Times New Roman" w:cs="Times New Roman"/>
          <w:sz w:val="24"/>
          <w:szCs w:val="24"/>
          <w:lang w:eastAsia="en-US"/>
        </w:rPr>
        <w:t xml:space="preserve">спектральных данных </w:t>
      </w:r>
      <w:r w:rsidR="00372EDF" w:rsidRPr="00A76B2D">
        <w:rPr>
          <w:rStyle w:val="FontStyle146"/>
          <w:rFonts w:ascii="Times New Roman" w:hAnsi="Times New Roman" w:cs="Times New Roman"/>
          <w:sz w:val="24"/>
          <w:szCs w:val="24"/>
          <w:lang w:eastAsia="en-US"/>
        </w:rPr>
        <w:t>изображения отпечатка пальца</w:t>
      </w:r>
    </w:p>
    <w:p w14:paraId="75E576CD" w14:textId="77777777" w:rsidR="002D4AE7" w:rsidRPr="00A76B2D" w:rsidRDefault="002D4AE7" w:rsidP="00173EE8">
      <w:pPr>
        <w:pStyle w:val="Style19"/>
        <w:widowControl/>
        <w:ind w:firstLine="720"/>
        <w:jc w:val="center"/>
        <w:rPr>
          <w:rStyle w:val="FontStyle139"/>
          <w:rFonts w:ascii="Times New Roman" w:hAnsi="Times New Roman" w:cs="Times New Roman"/>
          <w:sz w:val="24"/>
          <w:szCs w:val="24"/>
          <w:lang w:eastAsia="en-US"/>
        </w:rPr>
      </w:pPr>
    </w:p>
    <w:p w14:paraId="7F0B9AA5" w14:textId="42245E9A" w:rsidR="008601BE" w:rsidRPr="00A76B2D" w:rsidRDefault="004B148D" w:rsidP="00FB68DF">
      <w:pPr>
        <w:pStyle w:val="Style19"/>
        <w:widowControl/>
        <w:jc w:val="center"/>
        <w:rPr>
          <w:rStyle w:val="FontStyle139"/>
          <w:rFonts w:ascii="Times New Roman" w:hAnsi="Times New Roman" w:cs="Times New Roman"/>
          <w:sz w:val="24"/>
          <w:szCs w:val="24"/>
          <w:lang w:eastAsia="en-US"/>
        </w:rPr>
      </w:pPr>
      <w:r w:rsidRPr="00A76B2D">
        <w:rPr>
          <w:rStyle w:val="FontStyle139"/>
          <w:rFonts w:ascii="Times New Roman" w:hAnsi="Times New Roman" w:cs="Times New Roman"/>
          <w:sz w:val="24"/>
          <w:szCs w:val="24"/>
          <w:lang w:eastAsia="en-US"/>
        </w:rPr>
        <w:t>Таблица</w:t>
      </w:r>
      <w:r w:rsidR="008601BE" w:rsidRPr="00A76B2D">
        <w:rPr>
          <w:rStyle w:val="FontStyle139"/>
          <w:rFonts w:ascii="Times New Roman" w:hAnsi="Times New Roman" w:cs="Times New Roman"/>
          <w:sz w:val="24"/>
          <w:szCs w:val="24"/>
          <w:lang w:eastAsia="en-US"/>
        </w:rPr>
        <w:t xml:space="preserve"> 18 — </w:t>
      </w:r>
      <w:r w:rsidRPr="00A76B2D">
        <w:rPr>
          <w:rStyle w:val="FontStyle146"/>
          <w:rFonts w:ascii="Times New Roman" w:hAnsi="Times New Roman" w:cs="Times New Roman"/>
          <w:sz w:val="24"/>
          <w:szCs w:val="24"/>
          <w:lang w:eastAsia="en-US"/>
        </w:rPr>
        <w:t>Краткое описание записи спектральных данных изображения отпечатка пальца</w:t>
      </w:r>
    </w:p>
    <w:tbl>
      <w:tblPr>
        <w:tblW w:w="0" w:type="auto"/>
        <w:tblInd w:w="40" w:type="dxa"/>
        <w:tblLayout w:type="fixed"/>
        <w:tblCellMar>
          <w:left w:w="40" w:type="dxa"/>
          <w:right w:w="40" w:type="dxa"/>
        </w:tblCellMar>
        <w:tblLook w:val="0000" w:firstRow="0" w:lastRow="0" w:firstColumn="0" w:lastColumn="0" w:noHBand="0" w:noVBand="0"/>
      </w:tblPr>
      <w:tblGrid>
        <w:gridCol w:w="418"/>
        <w:gridCol w:w="3130"/>
        <w:gridCol w:w="1176"/>
        <w:gridCol w:w="1138"/>
        <w:gridCol w:w="427"/>
        <w:gridCol w:w="3494"/>
      </w:tblGrid>
      <w:tr w:rsidR="008601BE" w:rsidRPr="00A76B2D" w14:paraId="277B3EE6" w14:textId="77777777" w:rsidTr="002D4AE7">
        <w:trPr>
          <w:trHeight w:val="350"/>
        </w:trPr>
        <w:tc>
          <w:tcPr>
            <w:tcW w:w="418" w:type="dxa"/>
            <w:tcBorders>
              <w:top w:val="single" w:sz="4" w:space="0" w:color="auto"/>
              <w:left w:val="single" w:sz="4" w:space="0" w:color="auto"/>
              <w:bottom w:val="single" w:sz="6" w:space="0" w:color="auto"/>
              <w:right w:val="single" w:sz="6" w:space="0" w:color="auto"/>
            </w:tcBorders>
          </w:tcPr>
          <w:p w14:paraId="7B3895A9" w14:textId="77777777" w:rsidR="008601BE" w:rsidRPr="00A76B2D" w:rsidRDefault="008601BE" w:rsidP="00173EE8">
            <w:pPr>
              <w:pStyle w:val="Style86"/>
              <w:widowControl/>
              <w:ind w:firstLine="720"/>
              <w:jc w:val="both"/>
              <w:rPr>
                <w:rFonts w:ascii="Times New Roman" w:hAnsi="Times New Roman" w:cs="Times New Roman"/>
              </w:rPr>
            </w:pPr>
          </w:p>
        </w:tc>
        <w:tc>
          <w:tcPr>
            <w:tcW w:w="3130" w:type="dxa"/>
            <w:tcBorders>
              <w:top w:val="single" w:sz="4" w:space="0" w:color="auto"/>
              <w:left w:val="single" w:sz="6" w:space="0" w:color="auto"/>
              <w:bottom w:val="single" w:sz="6" w:space="0" w:color="auto"/>
              <w:right w:val="single" w:sz="6" w:space="0" w:color="auto"/>
            </w:tcBorders>
          </w:tcPr>
          <w:p w14:paraId="44D27FFC" w14:textId="4D5324AE" w:rsidR="008601BE" w:rsidRPr="00A76B2D" w:rsidRDefault="004B148D" w:rsidP="00FB68DF">
            <w:pPr>
              <w:pStyle w:val="Style84"/>
              <w:widowControl/>
              <w:jc w:val="both"/>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Поле</w:t>
            </w:r>
          </w:p>
        </w:tc>
        <w:tc>
          <w:tcPr>
            <w:tcW w:w="1176" w:type="dxa"/>
            <w:tcBorders>
              <w:top w:val="single" w:sz="4" w:space="0" w:color="auto"/>
              <w:left w:val="single" w:sz="6" w:space="0" w:color="auto"/>
              <w:bottom w:val="single" w:sz="6" w:space="0" w:color="auto"/>
              <w:right w:val="single" w:sz="6" w:space="0" w:color="auto"/>
            </w:tcBorders>
          </w:tcPr>
          <w:p w14:paraId="5A84CFAC" w14:textId="230119A6" w:rsidR="008601BE" w:rsidRPr="00A76B2D" w:rsidRDefault="004B148D" w:rsidP="00FB68DF">
            <w:pPr>
              <w:pStyle w:val="Style84"/>
              <w:widowControl/>
              <w:jc w:val="center"/>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Размер</w:t>
            </w:r>
            <w:r w:rsidR="008601BE" w:rsidRPr="00A76B2D">
              <w:rPr>
                <w:rStyle w:val="FontStyle130"/>
                <w:rFonts w:ascii="Times New Roman" w:hAnsi="Times New Roman" w:cs="Times New Roman"/>
                <w:sz w:val="24"/>
                <w:szCs w:val="24"/>
                <w:lang w:eastAsia="en-US"/>
              </w:rPr>
              <w:t xml:space="preserve"> (</w:t>
            </w:r>
            <w:r w:rsidRPr="00A76B2D">
              <w:rPr>
                <w:rStyle w:val="FontStyle130"/>
                <w:rFonts w:ascii="Times New Roman" w:hAnsi="Times New Roman" w:cs="Times New Roman"/>
                <w:sz w:val="24"/>
                <w:szCs w:val="24"/>
                <w:lang w:eastAsia="en-US"/>
              </w:rPr>
              <w:t>байты</w:t>
            </w:r>
            <w:r w:rsidR="008601BE" w:rsidRPr="00A76B2D">
              <w:rPr>
                <w:rStyle w:val="FontStyle130"/>
                <w:rFonts w:ascii="Times New Roman" w:hAnsi="Times New Roman" w:cs="Times New Roman"/>
                <w:sz w:val="24"/>
                <w:szCs w:val="24"/>
                <w:lang w:eastAsia="en-US"/>
              </w:rPr>
              <w:t>)</w:t>
            </w:r>
          </w:p>
        </w:tc>
        <w:tc>
          <w:tcPr>
            <w:tcW w:w="1565" w:type="dxa"/>
            <w:gridSpan w:val="2"/>
            <w:tcBorders>
              <w:top w:val="single" w:sz="4" w:space="0" w:color="auto"/>
              <w:left w:val="single" w:sz="6" w:space="0" w:color="auto"/>
              <w:bottom w:val="single" w:sz="6" w:space="0" w:color="auto"/>
              <w:right w:val="single" w:sz="6" w:space="0" w:color="auto"/>
            </w:tcBorders>
          </w:tcPr>
          <w:p w14:paraId="341FCD41" w14:textId="4E62F594" w:rsidR="008601BE" w:rsidRPr="00A76B2D" w:rsidRDefault="004B148D" w:rsidP="00FB68DF">
            <w:pPr>
              <w:pStyle w:val="Style84"/>
              <w:widowControl/>
              <w:jc w:val="center"/>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Действительные значения</w:t>
            </w:r>
          </w:p>
        </w:tc>
        <w:tc>
          <w:tcPr>
            <w:tcW w:w="3494" w:type="dxa"/>
            <w:tcBorders>
              <w:top w:val="single" w:sz="4" w:space="0" w:color="auto"/>
              <w:left w:val="single" w:sz="6" w:space="0" w:color="auto"/>
              <w:bottom w:val="single" w:sz="6" w:space="0" w:color="auto"/>
              <w:right w:val="single" w:sz="4" w:space="0" w:color="auto"/>
            </w:tcBorders>
          </w:tcPr>
          <w:p w14:paraId="4312134D" w14:textId="1811AC12" w:rsidR="008601BE" w:rsidRPr="00A76B2D" w:rsidRDefault="00EB7F2F" w:rsidP="00FB68DF">
            <w:pPr>
              <w:pStyle w:val="Style84"/>
              <w:widowControl/>
              <w:jc w:val="center"/>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Примечани</w:t>
            </w:r>
            <w:r w:rsidR="004B148D" w:rsidRPr="00A76B2D">
              <w:rPr>
                <w:rStyle w:val="FontStyle130"/>
                <w:rFonts w:ascii="Times New Roman" w:hAnsi="Times New Roman" w:cs="Times New Roman"/>
                <w:sz w:val="24"/>
                <w:szCs w:val="24"/>
                <w:lang w:eastAsia="en-US"/>
              </w:rPr>
              <w:t>я</w:t>
            </w:r>
          </w:p>
        </w:tc>
      </w:tr>
      <w:tr w:rsidR="008601BE" w:rsidRPr="00A76B2D" w14:paraId="3C6719B2" w14:textId="77777777" w:rsidTr="002D4AE7">
        <w:trPr>
          <w:trHeight w:val="523"/>
        </w:trPr>
        <w:tc>
          <w:tcPr>
            <w:tcW w:w="418" w:type="dxa"/>
            <w:tcBorders>
              <w:top w:val="single" w:sz="6" w:space="0" w:color="auto"/>
              <w:left w:val="single" w:sz="4" w:space="0" w:color="auto"/>
              <w:bottom w:val="nil"/>
              <w:right w:val="single" w:sz="6" w:space="0" w:color="auto"/>
            </w:tcBorders>
          </w:tcPr>
          <w:p w14:paraId="3E28D3CC" w14:textId="77777777" w:rsidR="008601BE" w:rsidRPr="00A76B2D" w:rsidRDefault="008601BE" w:rsidP="00173EE8">
            <w:pPr>
              <w:pStyle w:val="Style86"/>
              <w:widowControl/>
              <w:ind w:firstLine="720"/>
              <w:jc w:val="both"/>
              <w:rPr>
                <w:rFonts w:ascii="Times New Roman" w:hAnsi="Times New Roman" w:cs="Times New Roman"/>
              </w:rPr>
            </w:pPr>
          </w:p>
        </w:tc>
        <w:tc>
          <w:tcPr>
            <w:tcW w:w="3130" w:type="dxa"/>
            <w:tcBorders>
              <w:top w:val="single" w:sz="6" w:space="0" w:color="auto"/>
              <w:left w:val="single" w:sz="6" w:space="0" w:color="auto"/>
              <w:bottom w:val="single" w:sz="6" w:space="0" w:color="auto"/>
              <w:right w:val="single" w:sz="6" w:space="0" w:color="auto"/>
            </w:tcBorders>
          </w:tcPr>
          <w:p w14:paraId="3F521592" w14:textId="29E1E0DE" w:rsidR="008601BE" w:rsidRPr="00A76B2D" w:rsidRDefault="004B148D"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Идентификатор формата</w:t>
            </w:r>
          </w:p>
        </w:tc>
        <w:tc>
          <w:tcPr>
            <w:tcW w:w="1176" w:type="dxa"/>
            <w:tcBorders>
              <w:top w:val="single" w:sz="6" w:space="0" w:color="auto"/>
              <w:left w:val="single" w:sz="6" w:space="0" w:color="auto"/>
              <w:bottom w:val="single" w:sz="6" w:space="0" w:color="auto"/>
              <w:right w:val="single" w:sz="6" w:space="0" w:color="auto"/>
            </w:tcBorders>
          </w:tcPr>
          <w:p w14:paraId="4B12616C" w14:textId="77777777" w:rsidR="008601BE" w:rsidRPr="00A76B2D" w:rsidRDefault="008601BE" w:rsidP="00FB68DF">
            <w:pPr>
              <w:pStyle w:val="Style77"/>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4</w:t>
            </w:r>
          </w:p>
        </w:tc>
        <w:tc>
          <w:tcPr>
            <w:tcW w:w="1138" w:type="dxa"/>
            <w:tcBorders>
              <w:top w:val="single" w:sz="6" w:space="0" w:color="auto"/>
              <w:left w:val="single" w:sz="6" w:space="0" w:color="auto"/>
              <w:bottom w:val="single" w:sz="6" w:space="0" w:color="auto"/>
              <w:right w:val="nil"/>
            </w:tcBorders>
          </w:tcPr>
          <w:p w14:paraId="1B304ED8" w14:textId="77777777" w:rsidR="008601BE" w:rsidRPr="00A76B2D" w:rsidRDefault="008601BE"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0x46535000 'S' 'P' 0x00)</w:t>
            </w:r>
          </w:p>
        </w:tc>
        <w:tc>
          <w:tcPr>
            <w:tcW w:w="427" w:type="dxa"/>
            <w:tcBorders>
              <w:top w:val="single" w:sz="6" w:space="0" w:color="auto"/>
              <w:left w:val="nil"/>
              <w:bottom w:val="single" w:sz="6" w:space="0" w:color="auto"/>
              <w:right w:val="single" w:sz="6" w:space="0" w:color="auto"/>
            </w:tcBorders>
          </w:tcPr>
          <w:p w14:paraId="274D6972" w14:textId="77777777" w:rsidR="008601BE" w:rsidRPr="00A76B2D" w:rsidRDefault="008601BE" w:rsidP="00FB68DF">
            <w:pPr>
              <w:pStyle w:val="Style86"/>
              <w:widowControl/>
              <w:rPr>
                <w:rFonts w:ascii="Times New Roman" w:hAnsi="Times New Roman" w:cs="Times New Roman"/>
              </w:rPr>
            </w:pPr>
          </w:p>
        </w:tc>
        <w:tc>
          <w:tcPr>
            <w:tcW w:w="3494" w:type="dxa"/>
            <w:tcBorders>
              <w:top w:val="single" w:sz="6" w:space="0" w:color="auto"/>
              <w:left w:val="single" w:sz="6" w:space="0" w:color="auto"/>
              <w:bottom w:val="single" w:sz="6" w:space="0" w:color="auto"/>
              <w:right w:val="single" w:sz="4" w:space="0" w:color="auto"/>
            </w:tcBorders>
          </w:tcPr>
          <w:p w14:paraId="5FD2FDFF" w14:textId="138BBC9B" w:rsidR="008601BE" w:rsidRPr="00A76B2D" w:rsidRDefault="008601BE"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"FSP" </w:t>
            </w:r>
            <w:r w:rsidR="004B148D" w:rsidRPr="00A76B2D">
              <w:rPr>
                <w:rStyle w:val="FontStyle147"/>
                <w:rFonts w:ascii="Times New Roman" w:hAnsi="Times New Roman" w:cs="Times New Roman"/>
                <w:sz w:val="24"/>
                <w:szCs w:val="24"/>
                <w:lang w:eastAsia="en-US"/>
              </w:rPr>
              <w:t>подразумевает</w:t>
            </w:r>
            <w:r w:rsidRPr="00A76B2D">
              <w:rPr>
                <w:rStyle w:val="FontStyle147"/>
                <w:rFonts w:ascii="Times New Roman" w:hAnsi="Times New Roman" w:cs="Times New Roman"/>
                <w:sz w:val="24"/>
                <w:szCs w:val="24"/>
                <w:lang w:eastAsia="en-US"/>
              </w:rPr>
              <w:t xml:space="preserve"> </w:t>
            </w:r>
            <w:proofErr w:type="spellStart"/>
            <w:r w:rsidR="004B148D" w:rsidRPr="00A76B2D">
              <w:rPr>
                <w:rStyle w:val="FontStyle147"/>
                <w:rFonts w:ascii="Times New Roman" w:hAnsi="Times New Roman" w:cs="Times New Roman"/>
                <w:sz w:val="24"/>
                <w:szCs w:val="24"/>
                <w:lang w:eastAsia="en-US"/>
              </w:rPr>
              <w:t>SPectral</w:t>
            </w:r>
            <w:proofErr w:type="spellEnd"/>
            <w:r w:rsidR="004B148D" w:rsidRPr="00A76B2D">
              <w:rPr>
                <w:rStyle w:val="FontStyle147"/>
                <w:rFonts w:ascii="Times New Roman" w:hAnsi="Times New Roman" w:cs="Times New Roman"/>
                <w:sz w:val="24"/>
                <w:szCs w:val="24"/>
                <w:lang w:eastAsia="en-US"/>
              </w:rPr>
              <w:t xml:space="preserve"> и</w:t>
            </w:r>
            <w:r w:rsidR="00372EDF" w:rsidRPr="00A76B2D">
              <w:rPr>
                <w:rStyle w:val="FontStyle147"/>
                <w:rFonts w:ascii="Times New Roman" w:hAnsi="Times New Roman" w:cs="Times New Roman"/>
                <w:sz w:val="24"/>
                <w:szCs w:val="24"/>
                <w:lang w:eastAsia="en-US"/>
              </w:rPr>
              <w:t>зображения отпечатка пальца</w:t>
            </w:r>
            <w:r w:rsidRPr="00A76B2D">
              <w:rPr>
                <w:rStyle w:val="FontStyle147"/>
                <w:rFonts w:ascii="Times New Roman" w:hAnsi="Times New Roman" w:cs="Times New Roman"/>
                <w:sz w:val="24"/>
                <w:szCs w:val="24"/>
                <w:lang w:eastAsia="en-US"/>
              </w:rPr>
              <w:t xml:space="preserve"> </w:t>
            </w:r>
          </w:p>
        </w:tc>
      </w:tr>
      <w:tr w:rsidR="008601BE" w:rsidRPr="00A76B2D" w14:paraId="70B3BF58" w14:textId="77777777" w:rsidTr="002D4AE7">
        <w:trPr>
          <w:trHeight w:val="638"/>
        </w:trPr>
        <w:tc>
          <w:tcPr>
            <w:tcW w:w="418" w:type="dxa"/>
            <w:tcBorders>
              <w:top w:val="nil"/>
              <w:left w:val="single" w:sz="4" w:space="0" w:color="auto"/>
              <w:bottom w:val="nil"/>
              <w:right w:val="single" w:sz="6" w:space="0" w:color="auto"/>
            </w:tcBorders>
          </w:tcPr>
          <w:p w14:paraId="5A519761" w14:textId="77777777" w:rsidR="008601BE" w:rsidRPr="00A76B2D" w:rsidRDefault="008601BE" w:rsidP="00173EE8">
            <w:pPr>
              <w:pStyle w:val="Style86"/>
              <w:widowControl/>
              <w:ind w:firstLine="720"/>
              <w:jc w:val="both"/>
              <w:rPr>
                <w:rFonts w:ascii="Times New Roman" w:hAnsi="Times New Roman" w:cs="Times New Roman"/>
              </w:rPr>
            </w:pPr>
          </w:p>
        </w:tc>
        <w:tc>
          <w:tcPr>
            <w:tcW w:w="3130" w:type="dxa"/>
            <w:tcBorders>
              <w:top w:val="single" w:sz="6" w:space="0" w:color="auto"/>
              <w:left w:val="single" w:sz="6" w:space="0" w:color="auto"/>
              <w:bottom w:val="single" w:sz="6" w:space="0" w:color="auto"/>
              <w:right w:val="single" w:sz="6" w:space="0" w:color="auto"/>
            </w:tcBorders>
          </w:tcPr>
          <w:p w14:paraId="07295CA7" w14:textId="3F93D986" w:rsidR="008601BE" w:rsidRPr="00A76B2D" w:rsidRDefault="004B148D"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Номер версии</w:t>
            </w:r>
          </w:p>
        </w:tc>
        <w:tc>
          <w:tcPr>
            <w:tcW w:w="1176" w:type="dxa"/>
            <w:tcBorders>
              <w:top w:val="single" w:sz="6" w:space="0" w:color="auto"/>
              <w:left w:val="single" w:sz="6" w:space="0" w:color="auto"/>
              <w:bottom w:val="single" w:sz="6" w:space="0" w:color="auto"/>
              <w:right w:val="single" w:sz="6" w:space="0" w:color="auto"/>
            </w:tcBorders>
          </w:tcPr>
          <w:p w14:paraId="58D4222C" w14:textId="77777777" w:rsidR="008601BE" w:rsidRPr="00A76B2D" w:rsidRDefault="008601BE" w:rsidP="00FB68DF">
            <w:pPr>
              <w:pStyle w:val="Style77"/>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4</w:t>
            </w:r>
          </w:p>
        </w:tc>
        <w:tc>
          <w:tcPr>
            <w:tcW w:w="1138" w:type="dxa"/>
            <w:tcBorders>
              <w:top w:val="single" w:sz="6" w:space="0" w:color="auto"/>
              <w:left w:val="single" w:sz="6" w:space="0" w:color="auto"/>
              <w:bottom w:val="single" w:sz="6" w:space="0" w:color="auto"/>
              <w:right w:val="nil"/>
            </w:tcBorders>
          </w:tcPr>
          <w:p w14:paraId="5D2FD1F7" w14:textId="77777777" w:rsidR="008601BE" w:rsidRPr="00A76B2D" w:rsidRDefault="008601BE"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0x30313000 '1' '0' 0x00)</w:t>
            </w:r>
          </w:p>
        </w:tc>
        <w:tc>
          <w:tcPr>
            <w:tcW w:w="427" w:type="dxa"/>
            <w:tcBorders>
              <w:top w:val="single" w:sz="6" w:space="0" w:color="auto"/>
              <w:left w:val="nil"/>
              <w:bottom w:val="single" w:sz="6" w:space="0" w:color="auto"/>
              <w:right w:val="single" w:sz="6" w:space="0" w:color="auto"/>
            </w:tcBorders>
          </w:tcPr>
          <w:p w14:paraId="0E96E4B9" w14:textId="77777777" w:rsidR="008601BE" w:rsidRPr="00A76B2D" w:rsidRDefault="008601BE"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('0'</w:t>
            </w:r>
          </w:p>
        </w:tc>
        <w:tc>
          <w:tcPr>
            <w:tcW w:w="3494" w:type="dxa"/>
            <w:tcBorders>
              <w:top w:val="single" w:sz="6" w:space="0" w:color="auto"/>
              <w:left w:val="single" w:sz="6" w:space="0" w:color="auto"/>
              <w:bottom w:val="single" w:sz="6" w:space="0" w:color="auto"/>
              <w:right w:val="single" w:sz="4" w:space="0" w:color="auto"/>
            </w:tcBorders>
          </w:tcPr>
          <w:p w14:paraId="4DD14793" w14:textId="4F10E6F8" w:rsidR="008601BE" w:rsidRPr="00A76B2D" w:rsidRDefault="004B148D" w:rsidP="00FB68DF">
            <w:pPr>
              <w:pStyle w:val="Style49"/>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Основной номер версии</w:t>
            </w:r>
            <w:r w:rsidR="008601BE" w:rsidRPr="00A76B2D">
              <w:rPr>
                <w:rStyle w:val="FontStyle147"/>
                <w:rFonts w:ascii="Times New Roman" w:hAnsi="Times New Roman" w:cs="Times New Roman"/>
                <w:sz w:val="24"/>
                <w:szCs w:val="24"/>
                <w:lang w:eastAsia="en-US"/>
              </w:rPr>
              <w:t xml:space="preserve">: 01 </w:t>
            </w:r>
            <w:r w:rsidRPr="00A76B2D">
              <w:rPr>
                <w:rStyle w:val="FontStyle147"/>
                <w:rFonts w:ascii="Times New Roman" w:hAnsi="Times New Roman" w:cs="Times New Roman"/>
                <w:sz w:val="24"/>
                <w:szCs w:val="24"/>
                <w:lang w:eastAsia="en-US"/>
              </w:rPr>
              <w:t>дополнительный номер версии</w:t>
            </w:r>
            <w:r w:rsidR="008601BE" w:rsidRPr="00A76B2D">
              <w:rPr>
                <w:rStyle w:val="FontStyle147"/>
                <w:rFonts w:ascii="Times New Roman" w:hAnsi="Times New Roman" w:cs="Times New Roman"/>
                <w:sz w:val="24"/>
                <w:szCs w:val="24"/>
                <w:lang w:eastAsia="en-US"/>
              </w:rPr>
              <w:t>: 0</w:t>
            </w:r>
          </w:p>
        </w:tc>
      </w:tr>
      <w:tr w:rsidR="008601BE" w:rsidRPr="00A76B2D" w14:paraId="2DD37935" w14:textId="77777777" w:rsidTr="002D4AE7">
        <w:trPr>
          <w:trHeight w:val="514"/>
        </w:trPr>
        <w:tc>
          <w:tcPr>
            <w:tcW w:w="418" w:type="dxa"/>
            <w:tcBorders>
              <w:top w:val="nil"/>
              <w:left w:val="single" w:sz="4" w:space="0" w:color="auto"/>
              <w:bottom w:val="nil"/>
              <w:right w:val="single" w:sz="6" w:space="0" w:color="auto"/>
            </w:tcBorders>
          </w:tcPr>
          <w:p w14:paraId="3AC09738" w14:textId="77777777" w:rsidR="008601BE" w:rsidRPr="00A76B2D" w:rsidRDefault="008601BE" w:rsidP="00173EE8">
            <w:pPr>
              <w:pStyle w:val="Style86"/>
              <w:widowControl/>
              <w:ind w:firstLine="720"/>
              <w:jc w:val="both"/>
              <w:rPr>
                <w:rFonts w:ascii="Times New Roman" w:hAnsi="Times New Roman" w:cs="Times New Roman"/>
              </w:rPr>
            </w:pPr>
          </w:p>
        </w:tc>
        <w:tc>
          <w:tcPr>
            <w:tcW w:w="3130" w:type="dxa"/>
            <w:tcBorders>
              <w:top w:val="single" w:sz="6" w:space="0" w:color="auto"/>
              <w:left w:val="single" w:sz="6" w:space="0" w:color="auto"/>
              <w:bottom w:val="single" w:sz="6" w:space="0" w:color="auto"/>
              <w:right w:val="single" w:sz="6" w:space="0" w:color="auto"/>
            </w:tcBorders>
          </w:tcPr>
          <w:p w14:paraId="097609C0" w14:textId="3B16BC73" w:rsidR="008601BE" w:rsidRPr="00A76B2D" w:rsidRDefault="004B148D"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Длина записи</w:t>
            </w:r>
          </w:p>
        </w:tc>
        <w:tc>
          <w:tcPr>
            <w:tcW w:w="1176" w:type="dxa"/>
            <w:tcBorders>
              <w:top w:val="single" w:sz="6" w:space="0" w:color="auto"/>
              <w:left w:val="single" w:sz="6" w:space="0" w:color="auto"/>
              <w:bottom w:val="single" w:sz="6" w:space="0" w:color="auto"/>
              <w:right w:val="single" w:sz="6" w:space="0" w:color="auto"/>
            </w:tcBorders>
          </w:tcPr>
          <w:p w14:paraId="1060CC64" w14:textId="77777777" w:rsidR="008601BE" w:rsidRPr="00A76B2D" w:rsidRDefault="008601BE" w:rsidP="00FB68DF">
            <w:pPr>
              <w:pStyle w:val="Style77"/>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4</w:t>
            </w:r>
          </w:p>
        </w:tc>
        <w:tc>
          <w:tcPr>
            <w:tcW w:w="1565" w:type="dxa"/>
            <w:gridSpan w:val="2"/>
            <w:tcBorders>
              <w:top w:val="single" w:sz="6" w:space="0" w:color="auto"/>
              <w:left w:val="single" w:sz="6" w:space="0" w:color="auto"/>
              <w:bottom w:val="single" w:sz="6" w:space="0" w:color="auto"/>
              <w:right w:val="single" w:sz="6" w:space="0" w:color="auto"/>
            </w:tcBorders>
          </w:tcPr>
          <w:p w14:paraId="6C8DD04C" w14:textId="55235B95" w:rsidR="008601BE" w:rsidRPr="00A76B2D" w:rsidRDefault="003B6B6A"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47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2</w:t>
            </w:r>
            <w:r w:rsidR="008601BE" w:rsidRPr="00A76B2D">
              <w:rPr>
                <w:rStyle w:val="FontStyle147"/>
                <w:rFonts w:ascii="Times New Roman" w:hAnsi="Times New Roman" w:cs="Times New Roman"/>
                <w:sz w:val="24"/>
                <w:szCs w:val="24"/>
                <w:vertAlign w:val="superscript"/>
                <w:lang w:eastAsia="en-US"/>
              </w:rPr>
              <w:t>32</w:t>
            </w:r>
            <w:r w:rsidR="008601BE" w:rsidRPr="00A76B2D">
              <w:rPr>
                <w:rStyle w:val="FontStyle147"/>
                <w:rFonts w:ascii="Times New Roman" w:hAnsi="Times New Roman" w:cs="Times New Roman"/>
                <w:sz w:val="24"/>
                <w:szCs w:val="24"/>
                <w:lang w:eastAsia="en-US"/>
              </w:rPr>
              <w:t>-1</w:t>
            </w:r>
          </w:p>
        </w:tc>
        <w:tc>
          <w:tcPr>
            <w:tcW w:w="3494" w:type="dxa"/>
            <w:tcBorders>
              <w:top w:val="single" w:sz="6" w:space="0" w:color="auto"/>
              <w:left w:val="single" w:sz="6" w:space="0" w:color="auto"/>
              <w:bottom w:val="single" w:sz="6" w:space="0" w:color="auto"/>
              <w:right w:val="single" w:sz="4" w:space="0" w:color="auto"/>
            </w:tcBorders>
          </w:tcPr>
          <w:p w14:paraId="177CE7C0" w14:textId="3D2A956A" w:rsidR="008601BE" w:rsidRPr="00A76B2D" w:rsidRDefault="004B148D"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Указанная длина определяет количество байтов. Каждое поле записи должно быть включено в длину.</w:t>
            </w:r>
          </w:p>
        </w:tc>
      </w:tr>
      <w:tr w:rsidR="008601BE" w:rsidRPr="00A76B2D" w14:paraId="4FBB1D4F" w14:textId="77777777" w:rsidTr="002D4AE7">
        <w:trPr>
          <w:trHeight w:val="326"/>
        </w:trPr>
        <w:tc>
          <w:tcPr>
            <w:tcW w:w="418" w:type="dxa"/>
            <w:vMerge w:val="restart"/>
            <w:tcBorders>
              <w:top w:val="nil"/>
              <w:left w:val="single" w:sz="4" w:space="0" w:color="auto"/>
              <w:bottom w:val="nil"/>
              <w:right w:val="single" w:sz="6" w:space="0" w:color="auto"/>
            </w:tcBorders>
            <w:textDirection w:val="btLr"/>
          </w:tcPr>
          <w:p w14:paraId="24DDB288" w14:textId="33D2F9E2" w:rsidR="008601BE" w:rsidRPr="00A76B2D" w:rsidRDefault="004B148D" w:rsidP="00173EE8">
            <w:pPr>
              <w:pStyle w:val="Style84"/>
              <w:widowControl/>
              <w:ind w:firstLine="720"/>
              <w:jc w:val="center"/>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 xml:space="preserve">Заголовок </w:t>
            </w:r>
            <w:r w:rsidR="00BD3BAB" w:rsidRPr="00A76B2D">
              <w:rPr>
                <w:rStyle w:val="FontStyle130"/>
                <w:rFonts w:ascii="Times New Roman" w:hAnsi="Times New Roman" w:cs="Times New Roman"/>
                <w:sz w:val="24"/>
                <w:szCs w:val="24"/>
                <w:lang w:eastAsia="en-US"/>
              </w:rPr>
              <w:t>записи</w:t>
            </w:r>
          </w:p>
        </w:tc>
        <w:tc>
          <w:tcPr>
            <w:tcW w:w="3130" w:type="dxa"/>
            <w:tcBorders>
              <w:top w:val="single" w:sz="6" w:space="0" w:color="auto"/>
              <w:left w:val="single" w:sz="6" w:space="0" w:color="auto"/>
              <w:bottom w:val="single" w:sz="6" w:space="0" w:color="auto"/>
              <w:right w:val="single" w:sz="6" w:space="0" w:color="auto"/>
            </w:tcBorders>
          </w:tcPr>
          <w:p w14:paraId="6816E1CC" w14:textId="2AEA238D" w:rsidR="008601BE" w:rsidRPr="00A76B2D" w:rsidRDefault="003B6B6A"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Число</w:t>
            </w:r>
            <w:r w:rsidR="008601BE" w:rsidRPr="00A76B2D">
              <w:rPr>
                <w:rStyle w:val="FontStyle147"/>
                <w:rFonts w:ascii="Times New Roman" w:hAnsi="Times New Roman" w:cs="Times New Roman"/>
                <w:sz w:val="24"/>
                <w:szCs w:val="24"/>
                <w:lang w:eastAsia="en-US"/>
              </w:rPr>
              <w:t xml:space="preserve"> </w:t>
            </w:r>
            <w:r w:rsidRPr="00A76B2D">
              <w:rPr>
                <w:rStyle w:val="FontStyle147"/>
                <w:rFonts w:ascii="Times New Roman" w:hAnsi="Times New Roman" w:cs="Times New Roman"/>
                <w:sz w:val="24"/>
                <w:szCs w:val="24"/>
                <w:lang w:eastAsia="en-US"/>
              </w:rPr>
              <w:t>записей</w:t>
            </w:r>
            <w:r w:rsidR="008601BE" w:rsidRPr="00A76B2D">
              <w:rPr>
                <w:rStyle w:val="FontStyle147"/>
                <w:rFonts w:ascii="Times New Roman" w:hAnsi="Times New Roman" w:cs="Times New Roman"/>
                <w:sz w:val="24"/>
                <w:szCs w:val="24"/>
                <w:lang w:eastAsia="en-US"/>
              </w:rPr>
              <w:t xml:space="preserve"> </w:t>
            </w:r>
            <w:r w:rsidR="003E2493" w:rsidRPr="00A76B2D">
              <w:rPr>
                <w:rStyle w:val="FontStyle147"/>
                <w:rFonts w:ascii="Times New Roman" w:hAnsi="Times New Roman" w:cs="Times New Roman"/>
                <w:sz w:val="24"/>
                <w:szCs w:val="24"/>
                <w:lang w:eastAsia="en-US"/>
              </w:rPr>
              <w:t>данны</w:t>
            </w:r>
            <w:r w:rsidRPr="00A76B2D">
              <w:rPr>
                <w:rStyle w:val="FontStyle147"/>
                <w:rFonts w:ascii="Times New Roman" w:hAnsi="Times New Roman" w:cs="Times New Roman"/>
                <w:sz w:val="24"/>
                <w:szCs w:val="24"/>
                <w:lang w:eastAsia="en-US"/>
              </w:rPr>
              <w:t>х</w:t>
            </w:r>
            <w:r w:rsidR="003E2493" w:rsidRPr="00A76B2D">
              <w:rPr>
                <w:rStyle w:val="FontStyle147"/>
                <w:rFonts w:ascii="Times New Roman" w:hAnsi="Times New Roman" w:cs="Times New Roman"/>
                <w:sz w:val="24"/>
                <w:szCs w:val="24"/>
                <w:lang w:eastAsia="en-US"/>
              </w:rPr>
              <w:t xml:space="preserve"> одного пальца</w:t>
            </w:r>
          </w:p>
        </w:tc>
        <w:tc>
          <w:tcPr>
            <w:tcW w:w="1176" w:type="dxa"/>
            <w:tcBorders>
              <w:top w:val="single" w:sz="6" w:space="0" w:color="auto"/>
              <w:left w:val="single" w:sz="6" w:space="0" w:color="auto"/>
              <w:bottom w:val="single" w:sz="6" w:space="0" w:color="auto"/>
              <w:right w:val="single" w:sz="6" w:space="0" w:color="auto"/>
            </w:tcBorders>
          </w:tcPr>
          <w:p w14:paraId="50E13982" w14:textId="77777777" w:rsidR="008601BE" w:rsidRPr="00A76B2D" w:rsidRDefault="008601BE" w:rsidP="00FB68DF">
            <w:pPr>
              <w:pStyle w:val="Style77"/>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565" w:type="dxa"/>
            <w:gridSpan w:val="2"/>
            <w:tcBorders>
              <w:top w:val="single" w:sz="6" w:space="0" w:color="auto"/>
              <w:left w:val="single" w:sz="6" w:space="0" w:color="auto"/>
              <w:bottom w:val="single" w:sz="6" w:space="0" w:color="auto"/>
              <w:right w:val="single" w:sz="6" w:space="0" w:color="auto"/>
            </w:tcBorders>
          </w:tcPr>
          <w:p w14:paraId="6B68075E" w14:textId="3FA12FC3" w:rsidR="008601BE" w:rsidRPr="00A76B2D" w:rsidRDefault="003B6B6A"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1 </w:t>
            </w:r>
            <w:r w:rsidRPr="00A76B2D">
              <w:rPr>
                <w:rStyle w:val="FontStyle147"/>
                <w:rFonts w:ascii="Times New Roman" w:hAnsi="Times New Roman" w:cs="Times New Roman"/>
                <w:sz w:val="24"/>
                <w:szCs w:val="24"/>
                <w:lang w:eastAsia="en-US"/>
              </w:rPr>
              <w:t xml:space="preserve">до </w:t>
            </w:r>
            <w:r w:rsidR="008601BE" w:rsidRPr="00A76B2D">
              <w:rPr>
                <w:rStyle w:val="FontStyle147"/>
                <w:rFonts w:ascii="Times New Roman" w:hAnsi="Times New Roman" w:cs="Times New Roman"/>
                <w:sz w:val="24"/>
                <w:szCs w:val="24"/>
                <w:lang w:eastAsia="en-US"/>
              </w:rPr>
              <w:t>255</w:t>
            </w:r>
          </w:p>
        </w:tc>
        <w:tc>
          <w:tcPr>
            <w:tcW w:w="3494" w:type="dxa"/>
            <w:tcBorders>
              <w:top w:val="single" w:sz="6" w:space="0" w:color="auto"/>
              <w:left w:val="single" w:sz="6" w:space="0" w:color="auto"/>
              <w:bottom w:val="single" w:sz="6" w:space="0" w:color="auto"/>
              <w:right w:val="single" w:sz="4" w:space="0" w:color="auto"/>
            </w:tcBorders>
          </w:tcPr>
          <w:p w14:paraId="10EF8482" w14:textId="77777777" w:rsidR="008601BE" w:rsidRPr="00A76B2D" w:rsidRDefault="008601BE" w:rsidP="00FB68DF">
            <w:pPr>
              <w:pStyle w:val="Style86"/>
              <w:widowControl/>
              <w:rPr>
                <w:rFonts w:ascii="Times New Roman" w:hAnsi="Times New Roman" w:cs="Times New Roman"/>
              </w:rPr>
            </w:pPr>
          </w:p>
        </w:tc>
      </w:tr>
      <w:tr w:rsidR="008601BE" w:rsidRPr="00A76B2D" w14:paraId="3596EFB5" w14:textId="77777777" w:rsidTr="002D4AE7">
        <w:trPr>
          <w:trHeight w:val="322"/>
        </w:trPr>
        <w:tc>
          <w:tcPr>
            <w:tcW w:w="418" w:type="dxa"/>
            <w:vMerge/>
            <w:tcBorders>
              <w:top w:val="nil"/>
              <w:left w:val="single" w:sz="4" w:space="0" w:color="auto"/>
              <w:bottom w:val="nil"/>
              <w:right w:val="single" w:sz="6" w:space="0" w:color="auto"/>
            </w:tcBorders>
            <w:textDirection w:val="btLr"/>
          </w:tcPr>
          <w:p w14:paraId="58602E5F" w14:textId="77777777" w:rsidR="008601BE" w:rsidRPr="00A76B2D" w:rsidRDefault="008601BE" w:rsidP="00173EE8">
            <w:pPr>
              <w:widowControl/>
              <w:ind w:firstLine="720"/>
              <w:jc w:val="both"/>
              <w:rPr>
                <w:rFonts w:ascii="Times New Roman" w:hAnsi="Times New Roman" w:cs="Times New Roman"/>
              </w:rPr>
            </w:pPr>
          </w:p>
          <w:p w14:paraId="7CDFE812" w14:textId="77777777" w:rsidR="008601BE" w:rsidRPr="00A76B2D" w:rsidRDefault="008601BE" w:rsidP="00173EE8">
            <w:pPr>
              <w:widowControl/>
              <w:ind w:firstLine="720"/>
              <w:jc w:val="both"/>
              <w:rPr>
                <w:rFonts w:ascii="Times New Roman" w:hAnsi="Times New Roman" w:cs="Times New Roman"/>
              </w:rPr>
            </w:pPr>
          </w:p>
        </w:tc>
        <w:tc>
          <w:tcPr>
            <w:tcW w:w="3130" w:type="dxa"/>
            <w:tcBorders>
              <w:top w:val="single" w:sz="6" w:space="0" w:color="auto"/>
              <w:left w:val="single" w:sz="6" w:space="0" w:color="auto"/>
              <w:bottom w:val="single" w:sz="6" w:space="0" w:color="auto"/>
              <w:right w:val="single" w:sz="6" w:space="0" w:color="auto"/>
            </w:tcBorders>
          </w:tcPr>
          <w:p w14:paraId="34D6FA85" w14:textId="6847BCEC" w:rsidR="008601BE" w:rsidRPr="00A76B2D" w:rsidRDefault="008601BE" w:rsidP="00FB68DF">
            <w:pPr>
              <w:pStyle w:val="Style77"/>
              <w:widowControl/>
              <w:jc w:val="both"/>
              <w:rPr>
                <w:rStyle w:val="FontStyle147"/>
                <w:rFonts w:ascii="Times New Roman" w:hAnsi="Times New Roman" w:cs="Times New Roman"/>
                <w:sz w:val="24"/>
                <w:szCs w:val="24"/>
                <w:lang w:eastAsia="en-US"/>
              </w:rPr>
            </w:pPr>
            <w:r w:rsidRPr="00A76B2D">
              <w:rPr>
                <w:rStyle w:val="FontStyle113"/>
                <w:spacing w:val="0"/>
                <w:sz w:val="24"/>
                <w:szCs w:val="24"/>
                <w:lang w:eastAsia="en-US"/>
              </w:rPr>
              <w:t xml:space="preserve">x </w:t>
            </w:r>
            <w:r w:rsidRPr="00A76B2D">
              <w:rPr>
                <w:rStyle w:val="FontStyle147"/>
                <w:rFonts w:ascii="Times New Roman" w:hAnsi="Times New Roman" w:cs="Times New Roman"/>
                <w:sz w:val="24"/>
                <w:szCs w:val="24"/>
                <w:lang w:eastAsia="en-US"/>
              </w:rPr>
              <w:t>(</w:t>
            </w:r>
            <w:r w:rsidR="003B6B6A" w:rsidRPr="00A76B2D">
              <w:rPr>
                <w:rStyle w:val="FontStyle147"/>
                <w:rFonts w:ascii="Times New Roman" w:hAnsi="Times New Roman" w:cs="Times New Roman"/>
                <w:sz w:val="24"/>
                <w:szCs w:val="24"/>
                <w:lang w:eastAsia="en-US"/>
              </w:rPr>
              <w:t>горизонтальное</w:t>
            </w:r>
            <w:r w:rsidRPr="00A76B2D">
              <w:rPr>
                <w:rStyle w:val="FontStyle147"/>
                <w:rFonts w:ascii="Times New Roman" w:hAnsi="Times New Roman" w:cs="Times New Roman"/>
                <w:sz w:val="24"/>
                <w:szCs w:val="24"/>
                <w:lang w:eastAsia="en-US"/>
              </w:rPr>
              <w:t xml:space="preserve">) </w:t>
            </w:r>
            <w:r w:rsidR="003B6B6A" w:rsidRPr="00A76B2D">
              <w:rPr>
                <w:rStyle w:val="FontStyle147"/>
                <w:rFonts w:ascii="Times New Roman" w:hAnsi="Times New Roman" w:cs="Times New Roman"/>
                <w:sz w:val="24"/>
                <w:szCs w:val="24"/>
                <w:lang w:eastAsia="en-US"/>
              </w:rPr>
              <w:t>разрешение</w:t>
            </w:r>
          </w:p>
        </w:tc>
        <w:tc>
          <w:tcPr>
            <w:tcW w:w="1176" w:type="dxa"/>
            <w:tcBorders>
              <w:top w:val="single" w:sz="6" w:space="0" w:color="auto"/>
              <w:left w:val="single" w:sz="6" w:space="0" w:color="auto"/>
              <w:bottom w:val="single" w:sz="6" w:space="0" w:color="auto"/>
              <w:right w:val="single" w:sz="6" w:space="0" w:color="auto"/>
            </w:tcBorders>
          </w:tcPr>
          <w:p w14:paraId="36557D16" w14:textId="77777777" w:rsidR="008601BE" w:rsidRPr="00A76B2D" w:rsidRDefault="008601BE" w:rsidP="00FB68DF">
            <w:pPr>
              <w:pStyle w:val="Style77"/>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c>
          <w:tcPr>
            <w:tcW w:w="1565" w:type="dxa"/>
            <w:gridSpan w:val="2"/>
            <w:tcBorders>
              <w:top w:val="single" w:sz="6" w:space="0" w:color="auto"/>
              <w:left w:val="single" w:sz="6" w:space="0" w:color="auto"/>
              <w:bottom w:val="single" w:sz="6" w:space="0" w:color="auto"/>
              <w:right w:val="single" w:sz="6" w:space="0" w:color="auto"/>
            </w:tcBorders>
          </w:tcPr>
          <w:p w14:paraId="08AC7463" w14:textId="3F424B89" w:rsidR="008601BE" w:rsidRPr="00A76B2D" w:rsidRDefault="003B6B6A"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1 </w:t>
            </w:r>
            <w:r w:rsidRPr="00A76B2D">
              <w:rPr>
                <w:rStyle w:val="FontStyle147"/>
                <w:rFonts w:ascii="Times New Roman" w:hAnsi="Times New Roman" w:cs="Times New Roman"/>
                <w:sz w:val="24"/>
                <w:szCs w:val="24"/>
                <w:lang w:eastAsia="en-US"/>
              </w:rPr>
              <w:t xml:space="preserve">до </w:t>
            </w:r>
            <w:r w:rsidR="008601BE" w:rsidRPr="00A76B2D">
              <w:rPr>
                <w:rStyle w:val="FontStyle147"/>
                <w:rFonts w:ascii="Times New Roman" w:hAnsi="Times New Roman" w:cs="Times New Roman"/>
                <w:sz w:val="24"/>
                <w:szCs w:val="24"/>
                <w:lang w:eastAsia="en-US"/>
              </w:rPr>
              <w:t>2</w:t>
            </w:r>
            <w:r w:rsidR="008601BE" w:rsidRPr="00A76B2D">
              <w:rPr>
                <w:rStyle w:val="FontStyle147"/>
                <w:rFonts w:ascii="Times New Roman" w:hAnsi="Times New Roman" w:cs="Times New Roman"/>
                <w:sz w:val="24"/>
                <w:szCs w:val="24"/>
                <w:vertAlign w:val="superscript"/>
                <w:lang w:eastAsia="en-US"/>
              </w:rPr>
              <w:t>16</w:t>
            </w:r>
            <w:r w:rsidR="008601BE" w:rsidRPr="00A76B2D">
              <w:rPr>
                <w:rStyle w:val="FontStyle147"/>
                <w:rFonts w:ascii="Times New Roman" w:hAnsi="Times New Roman" w:cs="Times New Roman"/>
                <w:sz w:val="24"/>
                <w:szCs w:val="24"/>
                <w:lang w:eastAsia="en-US"/>
              </w:rPr>
              <w:t>-1</w:t>
            </w:r>
          </w:p>
        </w:tc>
        <w:tc>
          <w:tcPr>
            <w:tcW w:w="3494" w:type="dxa"/>
            <w:tcBorders>
              <w:top w:val="single" w:sz="6" w:space="0" w:color="auto"/>
              <w:left w:val="single" w:sz="6" w:space="0" w:color="auto"/>
              <w:bottom w:val="single" w:sz="6" w:space="0" w:color="auto"/>
              <w:right w:val="single" w:sz="4" w:space="0" w:color="auto"/>
            </w:tcBorders>
          </w:tcPr>
          <w:p w14:paraId="5AF9A0B4" w14:textId="77777777" w:rsidR="008601BE" w:rsidRPr="00A76B2D" w:rsidRDefault="008601BE"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ROUND(</w:t>
            </w:r>
            <w:proofErr w:type="spellStart"/>
            <w:r w:rsidRPr="00A76B2D">
              <w:rPr>
                <w:rStyle w:val="FontStyle147"/>
                <w:rFonts w:ascii="Times New Roman" w:hAnsi="Times New Roman" w:cs="Times New Roman"/>
                <w:sz w:val="24"/>
                <w:szCs w:val="24"/>
                <w:lang w:eastAsia="en-US"/>
              </w:rPr>
              <w:t>ppcm</w:t>
            </w:r>
            <w:proofErr w:type="spellEnd"/>
            <w:r w:rsidRPr="00A76B2D">
              <w:rPr>
                <w:rStyle w:val="FontStyle147"/>
                <w:rFonts w:ascii="Times New Roman" w:hAnsi="Times New Roman" w:cs="Times New Roman"/>
                <w:sz w:val="24"/>
                <w:szCs w:val="24"/>
                <w:lang w:eastAsia="en-US"/>
              </w:rPr>
              <w:t>)</w:t>
            </w:r>
          </w:p>
        </w:tc>
      </w:tr>
      <w:tr w:rsidR="008601BE" w:rsidRPr="00A76B2D" w14:paraId="06D1F941" w14:textId="77777777" w:rsidTr="002D4AE7">
        <w:trPr>
          <w:trHeight w:val="326"/>
        </w:trPr>
        <w:tc>
          <w:tcPr>
            <w:tcW w:w="418" w:type="dxa"/>
            <w:vMerge/>
            <w:tcBorders>
              <w:top w:val="nil"/>
              <w:left w:val="single" w:sz="4" w:space="0" w:color="auto"/>
              <w:bottom w:val="nil"/>
              <w:right w:val="single" w:sz="6" w:space="0" w:color="auto"/>
            </w:tcBorders>
            <w:textDirection w:val="btLr"/>
          </w:tcPr>
          <w:p w14:paraId="7A76D62E" w14:textId="77777777" w:rsidR="008601BE" w:rsidRPr="00A76B2D" w:rsidRDefault="008601BE" w:rsidP="00173EE8">
            <w:pPr>
              <w:widowControl/>
              <w:ind w:firstLine="720"/>
              <w:jc w:val="both"/>
              <w:rPr>
                <w:rStyle w:val="FontStyle147"/>
                <w:rFonts w:ascii="Times New Roman" w:hAnsi="Times New Roman" w:cs="Times New Roman"/>
                <w:sz w:val="24"/>
                <w:szCs w:val="24"/>
                <w:lang w:eastAsia="en-US"/>
              </w:rPr>
            </w:pPr>
          </w:p>
          <w:p w14:paraId="3C03A456" w14:textId="77777777" w:rsidR="008601BE" w:rsidRPr="00A76B2D" w:rsidRDefault="008601BE" w:rsidP="00173EE8">
            <w:pPr>
              <w:widowControl/>
              <w:ind w:firstLine="720"/>
              <w:jc w:val="both"/>
              <w:rPr>
                <w:rStyle w:val="FontStyle147"/>
                <w:rFonts w:ascii="Times New Roman" w:hAnsi="Times New Roman" w:cs="Times New Roman"/>
                <w:sz w:val="24"/>
                <w:szCs w:val="24"/>
                <w:lang w:eastAsia="en-US"/>
              </w:rPr>
            </w:pPr>
          </w:p>
        </w:tc>
        <w:tc>
          <w:tcPr>
            <w:tcW w:w="3130" w:type="dxa"/>
            <w:tcBorders>
              <w:top w:val="single" w:sz="6" w:space="0" w:color="auto"/>
              <w:left w:val="single" w:sz="6" w:space="0" w:color="auto"/>
              <w:bottom w:val="single" w:sz="6" w:space="0" w:color="auto"/>
              <w:right w:val="single" w:sz="6" w:space="0" w:color="auto"/>
            </w:tcBorders>
          </w:tcPr>
          <w:p w14:paraId="72C45A5F" w14:textId="30699591" w:rsidR="008601BE" w:rsidRPr="00A76B2D" w:rsidRDefault="008601BE" w:rsidP="00FB68DF">
            <w:pPr>
              <w:pStyle w:val="Style77"/>
              <w:widowControl/>
              <w:jc w:val="both"/>
              <w:rPr>
                <w:rStyle w:val="FontStyle147"/>
                <w:rFonts w:ascii="Times New Roman" w:hAnsi="Times New Roman" w:cs="Times New Roman"/>
                <w:sz w:val="24"/>
                <w:szCs w:val="24"/>
                <w:lang w:eastAsia="en-US"/>
              </w:rPr>
            </w:pPr>
            <w:r w:rsidRPr="00A76B2D">
              <w:rPr>
                <w:rStyle w:val="FontStyle113"/>
                <w:spacing w:val="0"/>
                <w:sz w:val="24"/>
                <w:szCs w:val="24"/>
                <w:lang w:eastAsia="en-US"/>
              </w:rPr>
              <w:t xml:space="preserve">y </w:t>
            </w:r>
            <w:r w:rsidRPr="00A76B2D">
              <w:rPr>
                <w:rStyle w:val="FontStyle147"/>
                <w:rFonts w:ascii="Times New Roman" w:hAnsi="Times New Roman" w:cs="Times New Roman"/>
                <w:sz w:val="24"/>
                <w:szCs w:val="24"/>
                <w:lang w:eastAsia="en-US"/>
              </w:rPr>
              <w:t>(</w:t>
            </w:r>
            <w:r w:rsidR="003B6B6A" w:rsidRPr="00A76B2D">
              <w:rPr>
                <w:rStyle w:val="FontStyle147"/>
                <w:rFonts w:ascii="Times New Roman" w:hAnsi="Times New Roman" w:cs="Times New Roman"/>
                <w:sz w:val="24"/>
                <w:szCs w:val="24"/>
                <w:lang w:eastAsia="en-US"/>
              </w:rPr>
              <w:t>вертикальное</w:t>
            </w:r>
            <w:r w:rsidRPr="00A76B2D">
              <w:rPr>
                <w:rStyle w:val="FontStyle147"/>
                <w:rFonts w:ascii="Times New Roman" w:hAnsi="Times New Roman" w:cs="Times New Roman"/>
                <w:sz w:val="24"/>
                <w:szCs w:val="24"/>
                <w:lang w:eastAsia="en-US"/>
              </w:rPr>
              <w:t xml:space="preserve">) </w:t>
            </w:r>
            <w:r w:rsidR="003B6B6A" w:rsidRPr="00A76B2D">
              <w:rPr>
                <w:rStyle w:val="FontStyle147"/>
                <w:rFonts w:ascii="Times New Roman" w:hAnsi="Times New Roman" w:cs="Times New Roman"/>
                <w:sz w:val="24"/>
                <w:szCs w:val="24"/>
                <w:lang w:eastAsia="en-US"/>
              </w:rPr>
              <w:t>разрешение</w:t>
            </w:r>
          </w:p>
        </w:tc>
        <w:tc>
          <w:tcPr>
            <w:tcW w:w="1176" w:type="dxa"/>
            <w:tcBorders>
              <w:top w:val="single" w:sz="6" w:space="0" w:color="auto"/>
              <w:left w:val="single" w:sz="6" w:space="0" w:color="auto"/>
              <w:bottom w:val="single" w:sz="6" w:space="0" w:color="auto"/>
              <w:right w:val="single" w:sz="6" w:space="0" w:color="auto"/>
            </w:tcBorders>
          </w:tcPr>
          <w:p w14:paraId="71CBD443" w14:textId="77777777" w:rsidR="008601BE" w:rsidRPr="00A76B2D" w:rsidRDefault="008601BE" w:rsidP="00FB68DF">
            <w:pPr>
              <w:pStyle w:val="Style77"/>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c>
          <w:tcPr>
            <w:tcW w:w="1565" w:type="dxa"/>
            <w:gridSpan w:val="2"/>
            <w:tcBorders>
              <w:top w:val="single" w:sz="6" w:space="0" w:color="auto"/>
              <w:left w:val="single" w:sz="6" w:space="0" w:color="auto"/>
              <w:bottom w:val="single" w:sz="6" w:space="0" w:color="auto"/>
              <w:right w:val="single" w:sz="6" w:space="0" w:color="auto"/>
            </w:tcBorders>
          </w:tcPr>
          <w:p w14:paraId="339B01F5" w14:textId="7E5AF837" w:rsidR="008601BE" w:rsidRPr="00A76B2D" w:rsidRDefault="003B6B6A"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1 </w:t>
            </w:r>
            <w:r w:rsidRPr="00A76B2D">
              <w:rPr>
                <w:rStyle w:val="FontStyle147"/>
                <w:rFonts w:ascii="Times New Roman" w:hAnsi="Times New Roman" w:cs="Times New Roman"/>
                <w:sz w:val="24"/>
                <w:szCs w:val="24"/>
                <w:lang w:eastAsia="en-US"/>
              </w:rPr>
              <w:t xml:space="preserve">до </w:t>
            </w:r>
            <w:r w:rsidR="008601BE" w:rsidRPr="00A76B2D">
              <w:rPr>
                <w:rStyle w:val="FontStyle147"/>
                <w:rFonts w:ascii="Times New Roman" w:hAnsi="Times New Roman" w:cs="Times New Roman"/>
                <w:sz w:val="24"/>
                <w:szCs w:val="24"/>
                <w:lang w:eastAsia="en-US"/>
              </w:rPr>
              <w:t>2</w:t>
            </w:r>
            <w:r w:rsidR="008601BE" w:rsidRPr="00A76B2D">
              <w:rPr>
                <w:rStyle w:val="FontStyle147"/>
                <w:rFonts w:ascii="Times New Roman" w:hAnsi="Times New Roman" w:cs="Times New Roman"/>
                <w:sz w:val="24"/>
                <w:szCs w:val="24"/>
                <w:vertAlign w:val="superscript"/>
                <w:lang w:eastAsia="en-US"/>
              </w:rPr>
              <w:t>16</w:t>
            </w:r>
            <w:r w:rsidR="008601BE" w:rsidRPr="00A76B2D">
              <w:rPr>
                <w:rStyle w:val="FontStyle147"/>
                <w:rFonts w:ascii="Times New Roman" w:hAnsi="Times New Roman" w:cs="Times New Roman"/>
                <w:sz w:val="24"/>
                <w:szCs w:val="24"/>
                <w:lang w:eastAsia="en-US"/>
              </w:rPr>
              <w:t>-1</w:t>
            </w:r>
          </w:p>
        </w:tc>
        <w:tc>
          <w:tcPr>
            <w:tcW w:w="3494" w:type="dxa"/>
            <w:tcBorders>
              <w:top w:val="single" w:sz="6" w:space="0" w:color="auto"/>
              <w:left w:val="single" w:sz="6" w:space="0" w:color="auto"/>
              <w:bottom w:val="single" w:sz="6" w:space="0" w:color="auto"/>
              <w:right w:val="single" w:sz="4" w:space="0" w:color="auto"/>
            </w:tcBorders>
          </w:tcPr>
          <w:p w14:paraId="5CA6D1F8" w14:textId="77777777" w:rsidR="008601BE" w:rsidRPr="00A76B2D" w:rsidRDefault="008601BE"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ROUND(</w:t>
            </w:r>
            <w:proofErr w:type="spellStart"/>
            <w:r w:rsidRPr="00A76B2D">
              <w:rPr>
                <w:rStyle w:val="FontStyle147"/>
                <w:rFonts w:ascii="Times New Roman" w:hAnsi="Times New Roman" w:cs="Times New Roman"/>
                <w:sz w:val="24"/>
                <w:szCs w:val="24"/>
                <w:lang w:eastAsia="en-US"/>
              </w:rPr>
              <w:t>ppcm</w:t>
            </w:r>
            <w:proofErr w:type="spellEnd"/>
            <w:r w:rsidRPr="00A76B2D">
              <w:rPr>
                <w:rStyle w:val="FontStyle147"/>
                <w:rFonts w:ascii="Times New Roman" w:hAnsi="Times New Roman" w:cs="Times New Roman"/>
                <w:sz w:val="24"/>
                <w:szCs w:val="24"/>
                <w:lang w:eastAsia="en-US"/>
              </w:rPr>
              <w:t>)</w:t>
            </w:r>
          </w:p>
        </w:tc>
      </w:tr>
      <w:tr w:rsidR="008601BE" w:rsidRPr="00A76B2D" w14:paraId="001AFCAF" w14:textId="77777777" w:rsidTr="002D4AE7">
        <w:trPr>
          <w:trHeight w:val="326"/>
        </w:trPr>
        <w:tc>
          <w:tcPr>
            <w:tcW w:w="418" w:type="dxa"/>
            <w:vMerge/>
            <w:tcBorders>
              <w:top w:val="nil"/>
              <w:left w:val="single" w:sz="4" w:space="0" w:color="auto"/>
              <w:bottom w:val="nil"/>
              <w:right w:val="single" w:sz="6" w:space="0" w:color="auto"/>
            </w:tcBorders>
            <w:textDirection w:val="btLr"/>
          </w:tcPr>
          <w:p w14:paraId="4053E424" w14:textId="77777777" w:rsidR="008601BE" w:rsidRPr="00A76B2D" w:rsidRDefault="008601BE" w:rsidP="00173EE8">
            <w:pPr>
              <w:widowControl/>
              <w:ind w:firstLine="720"/>
              <w:jc w:val="both"/>
              <w:rPr>
                <w:rStyle w:val="FontStyle147"/>
                <w:rFonts w:ascii="Times New Roman" w:hAnsi="Times New Roman" w:cs="Times New Roman"/>
                <w:sz w:val="24"/>
                <w:szCs w:val="24"/>
                <w:lang w:eastAsia="en-US"/>
              </w:rPr>
            </w:pPr>
          </w:p>
          <w:p w14:paraId="6D641563" w14:textId="77777777" w:rsidR="008601BE" w:rsidRPr="00A76B2D" w:rsidRDefault="008601BE" w:rsidP="00173EE8">
            <w:pPr>
              <w:widowControl/>
              <w:ind w:firstLine="720"/>
              <w:jc w:val="both"/>
              <w:rPr>
                <w:rStyle w:val="FontStyle147"/>
                <w:rFonts w:ascii="Times New Roman" w:hAnsi="Times New Roman" w:cs="Times New Roman"/>
                <w:sz w:val="24"/>
                <w:szCs w:val="24"/>
                <w:lang w:eastAsia="en-US"/>
              </w:rPr>
            </w:pPr>
          </w:p>
        </w:tc>
        <w:tc>
          <w:tcPr>
            <w:tcW w:w="3130" w:type="dxa"/>
            <w:tcBorders>
              <w:top w:val="single" w:sz="6" w:space="0" w:color="auto"/>
              <w:left w:val="single" w:sz="6" w:space="0" w:color="auto"/>
              <w:bottom w:val="single" w:sz="6" w:space="0" w:color="auto"/>
              <w:right w:val="single" w:sz="6" w:space="0" w:color="auto"/>
            </w:tcBorders>
          </w:tcPr>
          <w:p w14:paraId="33956EC7" w14:textId="7CBDACB0" w:rsidR="008601BE" w:rsidRPr="00A76B2D" w:rsidRDefault="003B6B6A"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Число ячеек в </w:t>
            </w:r>
            <w:r w:rsidR="008601BE" w:rsidRPr="00A76B2D">
              <w:rPr>
                <w:rStyle w:val="FontStyle131"/>
                <w:sz w:val="24"/>
                <w:szCs w:val="24"/>
                <w:lang w:eastAsia="en-US"/>
              </w:rPr>
              <w:t>x</w:t>
            </w:r>
            <w:r w:rsidR="008601BE" w:rsidRPr="00A76B2D">
              <w:rPr>
                <w:rStyle w:val="FontStyle147"/>
                <w:rFonts w:ascii="Times New Roman" w:hAnsi="Times New Roman" w:cs="Times New Roman"/>
                <w:sz w:val="24"/>
                <w:szCs w:val="24"/>
                <w:lang w:eastAsia="en-US"/>
              </w:rPr>
              <w:t>-</w:t>
            </w:r>
            <w:r w:rsidRPr="00A76B2D">
              <w:rPr>
                <w:rStyle w:val="FontStyle147"/>
                <w:rFonts w:ascii="Times New Roman" w:hAnsi="Times New Roman" w:cs="Times New Roman"/>
                <w:sz w:val="24"/>
                <w:szCs w:val="24"/>
                <w:lang w:eastAsia="en-US"/>
              </w:rPr>
              <w:t>направлении</w:t>
            </w:r>
          </w:p>
        </w:tc>
        <w:tc>
          <w:tcPr>
            <w:tcW w:w="1176" w:type="dxa"/>
            <w:tcBorders>
              <w:top w:val="single" w:sz="6" w:space="0" w:color="auto"/>
              <w:left w:val="single" w:sz="6" w:space="0" w:color="auto"/>
              <w:bottom w:val="single" w:sz="6" w:space="0" w:color="auto"/>
              <w:right w:val="single" w:sz="6" w:space="0" w:color="auto"/>
            </w:tcBorders>
          </w:tcPr>
          <w:p w14:paraId="06C78CDB" w14:textId="77777777" w:rsidR="008601BE" w:rsidRPr="00A76B2D" w:rsidRDefault="008601BE" w:rsidP="00FB68DF">
            <w:pPr>
              <w:pStyle w:val="Style77"/>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c>
          <w:tcPr>
            <w:tcW w:w="1565" w:type="dxa"/>
            <w:gridSpan w:val="2"/>
            <w:tcBorders>
              <w:top w:val="single" w:sz="6" w:space="0" w:color="auto"/>
              <w:left w:val="single" w:sz="6" w:space="0" w:color="auto"/>
              <w:bottom w:val="single" w:sz="6" w:space="0" w:color="auto"/>
              <w:right w:val="single" w:sz="6" w:space="0" w:color="auto"/>
            </w:tcBorders>
          </w:tcPr>
          <w:p w14:paraId="307368C1" w14:textId="012D87AF" w:rsidR="008601BE" w:rsidRPr="00A76B2D" w:rsidRDefault="003B6B6A"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1 </w:t>
            </w:r>
            <w:r w:rsidRPr="00A76B2D">
              <w:rPr>
                <w:rStyle w:val="FontStyle147"/>
                <w:rFonts w:ascii="Times New Roman" w:hAnsi="Times New Roman" w:cs="Times New Roman"/>
                <w:sz w:val="24"/>
                <w:szCs w:val="24"/>
                <w:lang w:eastAsia="en-US"/>
              </w:rPr>
              <w:t xml:space="preserve">до </w:t>
            </w:r>
            <w:r w:rsidR="008601BE" w:rsidRPr="00A76B2D">
              <w:rPr>
                <w:rStyle w:val="FontStyle147"/>
                <w:rFonts w:ascii="Times New Roman" w:hAnsi="Times New Roman" w:cs="Times New Roman"/>
                <w:sz w:val="24"/>
                <w:szCs w:val="24"/>
                <w:lang w:eastAsia="en-US"/>
              </w:rPr>
              <w:t>2</w:t>
            </w:r>
            <w:r w:rsidR="008601BE" w:rsidRPr="00A76B2D">
              <w:rPr>
                <w:rStyle w:val="FontStyle147"/>
                <w:rFonts w:ascii="Times New Roman" w:hAnsi="Times New Roman" w:cs="Times New Roman"/>
                <w:sz w:val="24"/>
                <w:szCs w:val="24"/>
                <w:vertAlign w:val="superscript"/>
                <w:lang w:eastAsia="en-US"/>
              </w:rPr>
              <w:t>16</w:t>
            </w:r>
            <w:r w:rsidR="008601BE" w:rsidRPr="00A76B2D">
              <w:rPr>
                <w:rStyle w:val="FontStyle147"/>
                <w:rFonts w:ascii="Times New Roman" w:hAnsi="Times New Roman" w:cs="Times New Roman"/>
                <w:sz w:val="24"/>
                <w:szCs w:val="24"/>
                <w:lang w:eastAsia="en-US"/>
              </w:rPr>
              <w:t>-1</w:t>
            </w:r>
          </w:p>
        </w:tc>
        <w:tc>
          <w:tcPr>
            <w:tcW w:w="3494" w:type="dxa"/>
            <w:tcBorders>
              <w:top w:val="single" w:sz="6" w:space="0" w:color="auto"/>
              <w:left w:val="single" w:sz="6" w:space="0" w:color="auto"/>
              <w:bottom w:val="single" w:sz="6" w:space="0" w:color="auto"/>
              <w:right w:val="single" w:sz="4" w:space="0" w:color="auto"/>
            </w:tcBorders>
          </w:tcPr>
          <w:p w14:paraId="56867A9F" w14:textId="77777777" w:rsidR="008601BE" w:rsidRPr="00A76B2D" w:rsidRDefault="008601BE" w:rsidP="00FB68DF">
            <w:pPr>
              <w:pStyle w:val="Style86"/>
              <w:widowControl/>
              <w:rPr>
                <w:rFonts w:ascii="Times New Roman" w:hAnsi="Times New Roman" w:cs="Times New Roman"/>
              </w:rPr>
            </w:pPr>
          </w:p>
        </w:tc>
      </w:tr>
      <w:tr w:rsidR="008601BE" w:rsidRPr="00A76B2D" w14:paraId="5A37FF31" w14:textId="77777777" w:rsidTr="002D4AE7">
        <w:trPr>
          <w:trHeight w:val="322"/>
        </w:trPr>
        <w:tc>
          <w:tcPr>
            <w:tcW w:w="418" w:type="dxa"/>
            <w:tcBorders>
              <w:top w:val="nil"/>
              <w:left w:val="single" w:sz="4" w:space="0" w:color="auto"/>
              <w:bottom w:val="nil"/>
              <w:right w:val="single" w:sz="6" w:space="0" w:color="auto"/>
            </w:tcBorders>
          </w:tcPr>
          <w:p w14:paraId="265C6DAA" w14:textId="77777777" w:rsidR="008601BE" w:rsidRPr="00A76B2D" w:rsidRDefault="008601BE" w:rsidP="00173EE8">
            <w:pPr>
              <w:pStyle w:val="Style86"/>
              <w:widowControl/>
              <w:ind w:firstLine="720"/>
              <w:jc w:val="both"/>
              <w:rPr>
                <w:rFonts w:ascii="Times New Roman" w:hAnsi="Times New Roman" w:cs="Times New Roman"/>
              </w:rPr>
            </w:pPr>
          </w:p>
        </w:tc>
        <w:tc>
          <w:tcPr>
            <w:tcW w:w="3130" w:type="dxa"/>
            <w:tcBorders>
              <w:top w:val="single" w:sz="6" w:space="0" w:color="auto"/>
              <w:left w:val="single" w:sz="6" w:space="0" w:color="auto"/>
              <w:bottom w:val="single" w:sz="6" w:space="0" w:color="auto"/>
              <w:right w:val="single" w:sz="6" w:space="0" w:color="auto"/>
            </w:tcBorders>
          </w:tcPr>
          <w:p w14:paraId="42E7CD0E" w14:textId="355BB2A0" w:rsidR="008601BE" w:rsidRPr="00A76B2D" w:rsidRDefault="003B6B6A"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Число ячеек в</w:t>
            </w:r>
            <w:r w:rsidR="008601BE" w:rsidRPr="00A76B2D">
              <w:rPr>
                <w:rStyle w:val="FontStyle147"/>
                <w:rFonts w:ascii="Times New Roman" w:hAnsi="Times New Roman" w:cs="Times New Roman"/>
                <w:sz w:val="24"/>
                <w:szCs w:val="24"/>
                <w:lang w:eastAsia="en-US"/>
              </w:rPr>
              <w:t xml:space="preserve"> </w:t>
            </w:r>
            <w:r w:rsidR="008601BE" w:rsidRPr="00A76B2D">
              <w:rPr>
                <w:rStyle w:val="FontStyle131"/>
                <w:sz w:val="24"/>
                <w:szCs w:val="24"/>
                <w:lang w:eastAsia="en-US"/>
              </w:rPr>
              <w:t>y</w:t>
            </w:r>
            <w:r w:rsidR="008601BE" w:rsidRPr="00A76B2D">
              <w:rPr>
                <w:rStyle w:val="FontStyle147"/>
                <w:rFonts w:ascii="Times New Roman" w:hAnsi="Times New Roman" w:cs="Times New Roman"/>
                <w:sz w:val="24"/>
                <w:szCs w:val="24"/>
                <w:lang w:eastAsia="en-US"/>
              </w:rPr>
              <w:t>-</w:t>
            </w:r>
            <w:r w:rsidRPr="00A76B2D">
              <w:rPr>
                <w:rStyle w:val="FontStyle147"/>
                <w:rFonts w:ascii="Times New Roman" w:hAnsi="Times New Roman" w:cs="Times New Roman"/>
                <w:sz w:val="24"/>
                <w:szCs w:val="24"/>
                <w:lang w:eastAsia="en-US"/>
              </w:rPr>
              <w:t>направлении</w:t>
            </w:r>
          </w:p>
        </w:tc>
        <w:tc>
          <w:tcPr>
            <w:tcW w:w="1176" w:type="dxa"/>
            <w:tcBorders>
              <w:top w:val="single" w:sz="6" w:space="0" w:color="auto"/>
              <w:left w:val="single" w:sz="6" w:space="0" w:color="auto"/>
              <w:bottom w:val="single" w:sz="6" w:space="0" w:color="auto"/>
              <w:right w:val="single" w:sz="6" w:space="0" w:color="auto"/>
            </w:tcBorders>
          </w:tcPr>
          <w:p w14:paraId="51B26016" w14:textId="77777777" w:rsidR="008601BE" w:rsidRPr="00A76B2D" w:rsidRDefault="008601BE" w:rsidP="00FB68DF">
            <w:pPr>
              <w:pStyle w:val="Style77"/>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c>
          <w:tcPr>
            <w:tcW w:w="1565" w:type="dxa"/>
            <w:gridSpan w:val="2"/>
            <w:tcBorders>
              <w:top w:val="single" w:sz="6" w:space="0" w:color="auto"/>
              <w:left w:val="single" w:sz="6" w:space="0" w:color="auto"/>
              <w:bottom w:val="single" w:sz="6" w:space="0" w:color="auto"/>
              <w:right w:val="single" w:sz="6" w:space="0" w:color="auto"/>
            </w:tcBorders>
          </w:tcPr>
          <w:p w14:paraId="431D0934" w14:textId="035A816B" w:rsidR="008601BE" w:rsidRPr="00A76B2D" w:rsidRDefault="003B6B6A"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1 </w:t>
            </w:r>
            <w:r w:rsidRPr="00A76B2D">
              <w:rPr>
                <w:rStyle w:val="FontStyle147"/>
                <w:rFonts w:ascii="Times New Roman" w:hAnsi="Times New Roman" w:cs="Times New Roman"/>
                <w:sz w:val="24"/>
                <w:szCs w:val="24"/>
                <w:lang w:eastAsia="en-US"/>
              </w:rPr>
              <w:t xml:space="preserve">до </w:t>
            </w:r>
            <w:r w:rsidR="008601BE" w:rsidRPr="00A76B2D">
              <w:rPr>
                <w:rStyle w:val="FontStyle147"/>
                <w:rFonts w:ascii="Times New Roman" w:hAnsi="Times New Roman" w:cs="Times New Roman"/>
                <w:sz w:val="24"/>
                <w:szCs w:val="24"/>
                <w:lang w:eastAsia="en-US"/>
              </w:rPr>
              <w:t>2</w:t>
            </w:r>
            <w:r w:rsidR="008601BE" w:rsidRPr="00A76B2D">
              <w:rPr>
                <w:rStyle w:val="FontStyle147"/>
                <w:rFonts w:ascii="Times New Roman" w:hAnsi="Times New Roman" w:cs="Times New Roman"/>
                <w:sz w:val="24"/>
                <w:szCs w:val="24"/>
                <w:vertAlign w:val="superscript"/>
                <w:lang w:eastAsia="en-US"/>
              </w:rPr>
              <w:t>16</w:t>
            </w:r>
            <w:r w:rsidR="008601BE" w:rsidRPr="00A76B2D">
              <w:rPr>
                <w:rStyle w:val="FontStyle147"/>
                <w:rFonts w:ascii="Times New Roman" w:hAnsi="Times New Roman" w:cs="Times New Roman"/>
                <w:sz w:val="24"/>
                <w:szCs w:val="24"/>
                <w:lang w:eastAsia="en-US"/>
              </w:rPr>
              <w:t>-1</w:t>
            </w:r>
          </w:p>
        </w:tc>
        <w:tc>
          <w:tcPr>
            <w:tcW w:w="3494" w:type="dxa"/>
            <w:tcBorders>
              <w:top w:val="single" w:sz="6" w:space="0" w:color="auto"/>
              <w:left w:val="single" w:sz="6" w:space="0" w:color="auto"/>
              <w:bottom w:val="single" w:sz="6" w:space="0" w:color="auto"/>
              <w:right w:val="single" w:sz="4" w:space="0" w:color="auto"/>
            </w:tcBorders>
          </w:tcPr>
          <w:p w14:paraId="4BF6E83B" w14:textId="77777777" w:rsidR="008601BE" w:rsidRPr="00A76B2D" w:rsidRDefault="008601BE" w:rsidP="00FB68DF">
            <w:pPr>
              <w:pStyle w:val="Style86"/>
              <w:widowControl/>
              <w:rPr>
                <w:rFonts w:ascii="Times New Roman" w:hAnsi="Times New Roman" w:cs="Times New Roman"/>
              </w:rPr>
            </w:pPr>
          </w:p>
        </w:tc>
      </w:tr>
      <w:tr w:rsidR="008601BE" w:rsidRPr="00A76B2D" w14:paraId="3A988C49" w14:textId="77777777" w:rsidTr="002D4AE7">
        <w:trPr>
          <w:trHeight w:val="326"/>
        </w:trPr>
        <w:tc>
          <w:tcPr>
            <w:tcW w:w="418" w:type="dxa"/>
            <w:tcBorders>
              <w:top w:val="nil"/>
              <w:left w:val="single" w:sz="4" w:space="0" w:color="auto"/>
              <w:bottom w:val="nil"/>
              <w:right w:val="single" w:sz="6" w:space="0" w:color="auto"/>
            </w:tcBorders>
          </w:tcPr>
          <w:p w14:paraId="3145D9E3" w14:textId="77777777" w:rsidR="008601BE" w:rsidRPr="00A76B2D" w:rsidRDefault="008601BE" w:rsidP="00173EE8">
            <w:pPr>
              <w:pStyle w:val="Style86"/>
              <w:widowControl/>
              <w:ind w:firstLine="720"/>
              <w:jc w:val="both"/>
              <w:rPr>
                <w:rFonts w:ascii="Times New Roman" w:hAnsi="Times New Roman" w:cs="Times New Roman"/>
              </w:rPr>
            </w:pPr>
          </w:p>
        </w:tc>
        <w:tc>
          <w:tcPr>
            <w:tcW w:w="3130" w:type="dxa"/>
            <w:tcBorders>
              <w:top w:val="single" w:sz="6" w:space="0" w:color="auto"/>
              <w:left w:val="single" w:sz="6" w:space="0" w:color="auto"/>
              <w:bottom w:val="single" w:sz="6" w:space="0" w:color="auto"/>
              <w:right w:val="single" w:sz="6" w:space="0" w:color="auto"/>
            </w:tcBorders>
          </w:tcPr>
          <w:p w14:paraId="5FC4A032" w14:textId="69F9260E" w:rsidR="008601BE" w:rsidRPr="00A76B2D" w:rsidRDefault="003B6B6A"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Число пикселей в ячейках</w:t>
            </w:r>
            <w:r w:rsidR="008601BE" w:rsidRPr="00A76B2D">
              <w:rPr>
                <w:rStyle w:val="FontStyle147"/>
                <w:rFonts w:ascii="Times New Roman" w:hAnsi="Times New Roman" w:cs="Times New Roman"/>
                <w:sz w:val="24"/>
                <w:szCs w:val="24"/>
                <w:lang w:eastAsia="en-US"/>
              </w:rPr>
              <w:t xml:space="preserve"> </w:t>
            </w:r>
            <w:r w:rsidR="008601BE" w:rsidRPr="00A76B2D">
              <w:rPr>
                <w:rStyle w:val="FontStyle131"/>
                <w:sz w:val="24"/>
                <w:szCs w:val="24"/>
                <w:lang w:eastAsia="en-US"/>
              </w:rPr>
              <w:t>x</w:t>
            </w:r>
            <w:r w:rsidR="008601BE" w:rsidRPr="00A76B2D">
              <w:rPr>
                <w:rStyle w:val="FontStyle147"/>
                <w:rFonts w:ascii="Times New Roman" w:hAnsi="Times New Roman" w:cs="Times New Roman"/>
                <w:sz w:val="24"/>
                <w:szCs w:val="24"/>
                <w:lang w:eastAsia="en-US"/>
              </w:rPr>
              <w:t>-</w:t>
            </w:r>
            <w:r w:rsidRPr="00A76B2D">
              <w:rPr>
                <w:rStyle w:val="FontStyle147"/>
                <w:rFonts w:ascii="Times New Roman" w:hAnsi="Times New Roman" w:cs="Times New Roman"/>
                <w:sz w:val="24"/>
                <w:szCs w:val="24"/>
                <w:lang w:eastAsia="en-US"/>
              </w:rPr>
              <w:t>направлении</w:t>
            </w:r>
          </w:p>
        </w:tc>
        <w:tc>
          <w:tcPr>
            <w:tcW w:w="1176" w:type="dxa"/>
            <w:tcBorders>
              <w:top w:val="single" w:sz="6" w:space="0" w:color="auto"/>
              <w:left w:val="single" w:sz="6" w:space="0" w:color="auto"/>
              <w:bottom w:val="single" w:sz="6" w:space="0" w:color="auto"/>
              <w:right w:val="single" w:sz="6" w:space="0" w:color="auto"/>
            </w:tcBorders>
          </w:tcPr>
          <w:p w14:paraId="154289FD" w14:textId="77777777" w:rsidR="008601BE" w:rsidRPr="00A76B2D" w:rsidRDefault="008601BE" w:rsidP="00FB68DF">
            <w:pPr>
              <w:pStyle w:val="Style77"/>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c>
          <w:tcPr>
            <w:tcW w:w="1565" w:type="dxa"/>
            <w:gridSpan w:val="2"/>
            <w:tcBorders>
              <w:top w:val="single" w:sz="6" w:space="0" w:color="auto"/>
              <w:left w:val="single" w:sz="6" w:space="0" w:color="auto"/>
              <w:bottom w:val="single" w:sz="6" w:space="0" w:color="auto"/>
              <w:right w:val="single" w:sz="6" w:space="0" w:color="auto"/>
            </w:tcBorders>
          </w:tcPr>
          <w:p w14:paraId="34B470FF" w14:textId="6C9907AA" w:rsidR="008601BE" w:rsidRPr="00A76B2D" w:rsidRDefault="003B6B6A"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1 </w:t>
            </w:r>
            <w:r w:rsidRPr="00A76B2D">
              <w:rPr>
                <w:rStyle w:val="FontStyle147"/>
                <w:rFonts w:ascii="Times New Roman" w:hAnsi="Times New Roman" w:cs="Times New Roman"/>
                <w:sz w:val="24"/>
                <w:szCs w:val="24"/>
                <w:lang w:eastAsia="en-US"/>
              </w:rPr>
              <w:t xml:space="preserve">до </w:t>
            </w:r>
            <w:r w:rsidR="008601BE" w:rsidRPr="00A76B2D">
              <w:rPr>
                <w:rStyle w:val="FontStyle147"/>
                <w:rFonts w:ascii="Times New Roman" w:hAnsi="Times New Roman" w:cs="Times New Roman"/>
                <w:sz w:val="24"/>
                <w:szCs w:val="24"/>
                <w:lang w:eastAsia="en-US"/>
              </w:rPr>
              <w:t>2</w:t>
            </w:r>
            <w:r w:rsidR="008601BE" w:rsidRPr="00A76B2D">
              <w:rPr>
                <w:rStyle w:val="FontStyle147"/>
                <w:rFonts w:ascii="Times New Roman" w:hAnsi="Times New Roman" w:cs="Times New Roman"/>
                <w:sz w:val="24"/>
                <w:szCs w:val="24"/>
                <w:vertAlign w:val="superscript"/>
                <w:lang w:eastAsia="en-US"/>
              </w:rPr>
              <w:t>16</w:t>
            </w:r>
            <w:r w:rsidR="008601BE" w:rsidRPr="00A76B2D">
              <w:rPr>
                <w:rStyle w:val="FontStyle147"/>
                <w:rFonts w:ascii="Times New Roman" w:hAnsi="Times New Roman" w:cs="Times New Roman"/>
                <w:sz w:val="24"/>
                <w:szCs w:val="24"/>
                <w:lang w:eastAsia="en-US"/>
              </w:rPr>
              <w:t>-1</w:t>
            </w:r>
          </w:p>
        </w:tc>
        <w:tc>
          <w:tcPr>
            <w:tcW w:w="3494" w:type="dxa"/>
            <w:tcBorders>
              <w:top w:val="single" w:sz="6" w:space="0" w:color="auto"/>
              <w:left w:val="single" w:sz="6" w:space="0" w:color="auto"/>
              <w:bottom w:val="single" w:sz="6" w:space="0" w:color="auto"/>
              <w:right w:val="single" w:sz="4" w:space="0" w:color="auto"/>
            </w:tcBorders>
          </w:tcPr>
          <w:p w14:paraId="095FC86C" w14:textId="77777777" w:rsidR="008601BE" w:rsidRPr="00A76B2D" w:rsidRDefault="008601BE" w:rsidP="00FB68DF">
            <w:pPr>
              <w:pStyle w:val="Style86"/>
              <w:widowControl/>
              <w:rPr>
                <w:rFonts w:ascii="Times New Roman" w:hAnsi="Times New Roman" w:cs="Times New Roman"/>
              </w:rPr>
            </w:pPr>
          </w:p>
        </w:tc>
      </w:tr>
      <w:tr w:rsidR="008601BE" w:rsidRPr="00A76B2D" w14:paraId="06AE3744" w14:textId="77777777" w:rsidTr="002D4AE7">
        <w:trPr>
          <w:trHeight w:val="326"/>
        </w:trPr>
        <w:tc>
          <w:tcPr>
            <w:tcW w:w="418" w:type="dxa"/>
            <w:tcBorders>
              <w:top w:val="nil"/>
              <w:left w:val="single" w:sz="4" w:space="0" w:color="auto"/>
              <w:bottom w:val="nil"/>
              <w:right w:val="single" w:sz="6" w:space="0" w:color="auto"/>
            </w:tcBorders>
          </w:tcPr>
          <w:p w14:paraId="094A9714" w14:textId="77777777" w:rsidR="008601BE" w:rsidRPr="00A76B2D" w:rsidRDefault="008601BE" w:rsidP="00173EE8">
            <w:pPr>
              <w:pStyle w:val="Style86"/>
              <w:widowControl/>
              <w:ind w:firstLine="720"/>
              <w:jc w:val="both"/>
              <w:rPr>
                <w:rFonts w:ascii="Times New Roman" w:hAnsi="Times New Roman" w:cs="Times New Roman"/>
              </w:rPr>
            </w:pPr>
          </w:p>
        </w:tc>
        <w:tc>
          <w:tcPr>
            <w:tcW w:w="3130" w:type="dxa"/>
            <w:tcBorders>
              <w:top w:val="single" w:sz="6" w:space="0" w:color="auto"/>
              <w:left w:val="single" w:sz="6" w:space="0" w:color="auto"/>
              <w:bottom w:val="single" w:sz="6" w:space="0" w:color="auto"/>
              <w:right w:val="single" w:sz="6" w:space="0" w:color="auto"/>
            </w:tcBorders>
          </w:tcPr>
          <w:p w14:paraId="0D92837B" w14:textId="33D37EDA" w:rsidR="008601BE" w:rsidRPr="00A76B2D" w:rsidRDefault="003B6B6A"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Число пикселей в ячейках</w:t>
            </w:r>
            <w:r w:rsidR="008601BE" w:rsidRPr="00A76B2D">
              <w:rPr>
                <w:rStyle w:val="FontStyle147"/>
                <w:rFonts w:ascii="Times New Roman" w:hAnsi="Times New Roman" w:cs="Times New Roman"/>
                <w:sz w:val="24"/>
                <w:szCs w:val="24"/>
                <w:lang w:eastAsia="en-US"/>
              </w:rPr>
              <w:t xml:space="preserve"> </w:t>
            </w:r>
            <w:r w:rsidR="008601BE" w:rsidRPr="00A76B2D">
              <w:rPr>
                <w:rStyle w:val="FontStyle131"/>
                <w:sz w:val="24"/>
                <w:szCs w:val="24"/>
                <w:lang w:eastAsia="en-US"/>
              </w:rPr>
              <w:t>y</w:t>
            </w:r>
            <w:r w:rsidR="008601BE" w:rsidRPr="00A76B2D">
              <w:rPr>
                <w:rStyle w:val="FontStyle147"/>
                <w:rFonts w:ascii="Times New Roman" w:hAnsi="Times New Roman" w:cs="Times New Roman"/>
                <w:sz w:val="24"/>
                <w:szCs w:val="24"/>
                <w:lang w:eastAsia="en-US"/>
              </w:rPr>
              <w:t>-</w:t>
            </w:r>
            <w:r w:rsidRPr="00A76B2D">
              <w:rPr>
                <w:rStyle w:val="FontStyle147"/>
                <w:rFonts w:ascii="Times New Roman" w:hAnsi="Times New Roman" w:cs="Times New Roman"/>
                <w:sz w:val="24"/>
                <w:szCs w:val="24"/>
                <w:lang w:eastAsia="en-US"/>
              </w:rPr>
              <w:t>направлении</w:t>
            </w:r>
          </w:p>
        </w:tc>
        <w:tc>
          <w:tcPr>
            <w:tcW w:w="1176" w:type="dxa"/>
            <w:tcBorders>
              <w:top w:val="single" w:sz="6" w:space="0" w:color="auto"/>
              <w:left w:val="single" w:sz="6" w:space="0" w:color="auto"/>
              <w:bottom w:val="single" w:sz="6" w:space="0" w:color="auto"/>
              <w:right w:val="single" w:sz="6" w:space="0" w:color="auto"/>
            </w:tcBorders>
          </w:tcPr>
          <w:p w14:paraId="48CAB56A" w14:textId="77777777" w:rsidR="008601BE" w:rsidRPr="00A76B2D" w:rsidRDefault="008601BE" w:rsidP="00FB68DF">
            <w:pPr>
              <w:pStyle w:val="Style77"/>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c>
          <w:tcPr>
            <w:tcW w:w="1565" w:type="dxa"/>
            <w:gridSpan w:val="2"/>
            <w:tcBorders>
              <w:top w:val="single" w:sz="6" w:space="0" w:color="auto"/>
              <w:left w:val="single" w:sz="6" w:space="0" w:color="auto"/>
              <w:bottom w:val="single" w:sz="6" w:space="0" w:color="auto"/>
              <w:right w:val="single" w:sz="6" w:space="0" w:color="auto"/>
            </w:tcBorders>
          </w:tcPr>
          <w:p w14:paraId="239E7209" w14:textId="213773F2" w:rsidR="008601BE" w:rsidRPr="00A76B2D" w:rsidRDefault="003B6B6A"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1 </w:t>
            </w:r>
            <w:r w:rsidRPr="00A76B2D">
              <w:rPr>
                <w:rStyle w:val="FontStyle147"/>
                <w:rFonts w:ascii="Times New Roman" w:hAnsi="Times New Roman" w:cs="Times New Roman"/>
                <w:sz w:val="24"/>
                <w:szCs w:val="24"/>
                <w:lang w:eastAsia="en-US"/>
              </w:rPr>
              <w:t xml:space="preserve">до </w:t>
            </w:r>
            <w:r w:rsidR="008601BE" w:rsidRPr="00A76B2D">
              <w:rPr>
                <w:rStyle w:val="FontStyle147"/>
                <w:rFonts w:ascii="Times New Roman" w:hAnsi="Times New Roman" w:cs="Times New Roman"/>
                <w:sz w:val="24"/>
                <w:szCs w:val="24"/>
                <w:lang w:eastAsia="en-US"/>
              </w:rPr>
              <w:t>2</w:t>
            </w:r>
            <w:r w:rsidR="008601BE" w:rsidRPr="00A76B2D">
              <w:rPr>
                <w:rStyle w:val="FontStyle147"/>
                <w:rFonts w:ascii="Times New Roman" w:hAnsi="Times New Roman" w:cs="Times New Roman"/>
                <w:sz w:val="24"/>
                <w:szCs w:val="24"/>
                <w:vertAlign w:val="superscript"/>
                <w:lang w:eastAsia="en-US"/>
              </w:rPr>
              <w:t>16</w:t>
            </w:r>
            <w:r w:rsidR="008601BE" w:rsidRPr="00A76B2D">
              <w:rPr>
                <w:rStyle w:val="FontStyle147"/>
                <w:rFonts w:ascii="Times New Roman" w:hAnsi="Times New Roman" w:cs="Times New Roman"/>
                <w:sz w:val="24"/>
                <w:szCs w:val="24"/>
                <w:lang w:eastAsia="en-US"/>
              </w:rPr>
              <w:t>-1</w:t>
            </w:r>
          </w:p>
        </w:tc>
        <w:tc>
          <w:tcPr>
            <w:tcW w:w="3494" w:type="dxa"/>
            <w:tcBorders>
              <w:top w:val="single" w:sz="6" w:space="0" w:color="auto"/>
              <w:left w:val="single" w:sz="6" w:space="0" w:color="auto"/>
              <w:bottom w:val="single" w:sz="6" w:space="0" w:color="auto"/>
              <w:right w:val="single" w:sz="4" w:space="0" w:color="auto"/>
            </w:tcBorders>
          </w:tcPr>
          <w:p w14:paraId="10898489" w14:textId="77777777" w:rsidR="008601BE" w:rsidRPr="00A76B2D" w:rsidRDefault="008601BE" w:rsidP="00FB68DF">
            <w:pPr>
              <w:pStyle w:val="Style86"/>
              <w:widowControl/>
              <w:rPr>
                <w:rFonts w:ascii="Times New Roman" w:hAnsi="Times New Roman" w:cs="Times New Roman"/>
              </w:rPr>
            </w:pPr>
          </w:p>
        </w:tc>
      </w:tr>
      <w:tr w:rsidR="008601BE" w:rsidRPr="00A76B2D" w14:paraId="0AA025EE" w14:textId="77777777" w:rsidTr="002D4AE7">
        <w:trPr>
          <w:trHeight w:val="533"/>
        </w:trPr>
        <w:tc>
          <w:tcPr>
            <w:tcW w:w="418" w:type="dxa"/>
            <w:tcBorders>
              <w:top w:val="nil"/>
              <w:left w:val="single" w:sz="4" w:space="0" w:color="auto"/>
              <w:bottom w:val="single" w:sz="4" w:space="0" w:color="auto"/>
              <w:right w:val="single" w:sz="6" w:space="0" w:color="auto"/>
            </w:tcBorders>
          </w:tcPr>
          <w:p w14:paraId="648AE7B8" w14:textId="77777777" w:rsidR="008601BE" w:rsidRPr="00A76B2D" w:rsidRDefault="008601BE" w:rsidP="00173EE8">
            <w:pPr>
              <w:pStyle w:val="Style86"/>
              <w:widowControl/>
              <w:ind w:firstLine="720"/>
              <w:jc w:val="both"/>
              <w:rPr>
                <w:rFonts w:ascii="Times New Roman" w:hAnsi="Times New Roman" w:cs="Times New Roman"/>
              </w:rPr>
            </w:pPr>
          </w:p>
        </w:tc>
        <w:tc>
          <w:tcPr>
            <w:tcW w:w="3130" w:type="dxa"/>
            <w:tcBorders>
              <w:top w:val="single" w:sz="6" w:space="0" w:color="auto"/>
              <w:left w:val="single" w:sz="6" w:space="0" w:color="auto"/>
              <w:bottom w:val="single" w:sz="4" w:space="0" w:color="auto"/>
              <w:right w:val="single" w:sz="6" w:space="0" w:color="auto"/>
            </w:tcBorders>
          </w:tcPr>
          <w:p w14:paraId="3FE86AA4" w14:textId="0173C53E" w:rsidR="008601BE" w:rsidRPr="00A76B2D" w:rsidRDefault="003B6B6A"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Число пикселей между центрами ячеек</w:t>
            </w:r>
            <w:r w:rsidR="008601BE" w:rsidRPr="00A76B2D">
              <w:rPr>
                <w:rStyle w:val="FontStyle147"/>
                <w:rFonts w:ascii="Times New Roman" w:hAnsi="Times New Roman" w:cs="Times New Roman"/>
                <w:sz w:val="24"/>
                <w:szCs w:val="24"/>
                <w:lang w:eastAsia="en-US"/>
              </w:rPr>
              <w:t xml:space="preserve"> </w:t>
            </w:r>
            <w:r w:rsidRPr="00A76B2D">
              <w:rPr>
                <w:rStyle w:val="FontStyle147"/>
                <w:rFonts w:ascii="Times New Roman" w:hAnsi="Times New Roman" w:cs="Times New Roman"/>
                <w:sz w:val="24"/>
                <w:szCs w:val="24"/>
                <w:lang w:eastAsia="en-US"/>
              </w:rPr>
              <w:t>в</w:t>
            </w:r>
            <w:r w:rsidR="008601BE" w:rsidRPr="00A76B2D">
              <w:rPr>
                <w:rStyle w:val="FontStyle147"/>
                <w:rFonts w:ascii="Times New Roman" w:hAnsi="Times New Roman" w:cs="Times New Roman"/>
                <w:sz w:val="24"/>
                <w:szCs w:val="24"/>
                <w:lang w:eastAsia="en-US"/>
              </w:rPr>
              <w:t xml:space="preserve"> </w:t>
            </w:r>
            <w:r w:rsidR="008601BE" w:rsidRPr="00A76B2D">
              <w:rPr>
                <w:rStyle w:val="FontStyle131"/>
                <w:sz w:val="24"/>
                <w:szCs w:val="24"/>
                <w:lang w:eastAsia="en-US"/>
              </w:rPr>
              <w:t>x</w:t>
            </w:r>
            <w:r w:rsidR="008601BE" w:rsidRPr="00A76B2D">
              <w:rPr>
                <w:rStyle w:val="FontStyle147"/>
                <w:rFonts w:ascii="Times New Roman" w:hAnsi="Times New Roman" w:cs="Times New Roman"/>
                <w:sz w:val="24"/>
                <w:szCs w:val="24"/>
                <w:lang w:eastAsia="en-US"/>
              </w:rPr>
              <w:t>-</w:t>
            </w:r>
            <w:r w:rsidRPr="00A76B2D">
              <w:rPr>
                <w:rStyle w:val="FontStyle147"/>
                <w:rFonts w:ascii="Times New Roman" w:hAnsi="Times New Roman" w:cs="Times New Roman"/>
                <w:sz w:val="24"/>
                <w:szCs w:val="24"/>
                <w:lang w:eastAsia="en-US"/>
              </w:rPr>
              <w:t>направлении</w:t>
            </w:r>
          </w:p>
        </w:tc>
        <w:tc>
          <w:tcPr>
            <w:tcW w:w="1176" w:type="dxa"/>
            <w:tcBorders>
              <w:top w:val="single" w:sz="6" w:space="0" w:color="auto"/>
              <w:left w:val="single" w:sz="6" w:space="0" w:color="auto"/>
              <w:bottom w:val="single" w:sz="4" w:space="0" w:color="auto"/>
              <w:right w:val="single" w:sz="6" w:space="0" w:color="auto"/>
            </w:tcBorders>
          </w:tcPr>
          <w:p w14:paraId="524FE587" w14:textId="77777777" w:rsidR="008601BE" w:rsidRPr="00A76B2D" w:rsidRDefault="008601BE" w:rsidP="00FB68DF">
            <w:pPr>
              <w:pStyle w:val="Style77"/>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c>
          <w:tcPr>
            <w:tcW w:w="1565" w:type="dxa"/>
            <w:gridSpan w:val="2"/>
            <w:tcBorders>
              <w:top w:val="single" w:sz="6" w:space="0" w:color="auto"/>
              <w:left w:val="single" w:sz="6" w:space="0" w:color="auto"/>
              <w:bottom w:val="single" w:sz="4" w:space="0" w:color="auto"/>
              <w:right w:val="single" w:sz="6" w:space="0" w:color="auto"/>
            </w:tcBorders>
          </w:tcPr>
          <w:p w14:paraId="5E253E9D" w14:textId="16E23BBF" w:rsidR="008601BE" w:rsidRPr="00A76B2D" w:rsidRDefault="003B6B6A"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0 </w:t>
            </w:r>
            <w:r w:rsidRPr="00A76B2D">
              <w:rPr>
                <w:rStyle w:val="FontStyle147"/>
                <w:rFonts w:ascii="Times New Roman" w:hAnsi="Times New Roman" w:cs="Times New Roman"/>
                <w:sz w:val="24"/>
                <w:szCs w:val="24"/>
                <w:lang w:eastAsia="en-US"/>
              </w:rPr>
              <w:t xml:space="preserve">до </w:t>
            </w:r>
            <w:r w:rsidR="008601BE" w:rsidRPr="00A76B2D">
              <w:rPr>
                <w:rStyle w:val="FontStyle147"/>
                <w:rFonts w:ascii="Times New Roman" w:hAnsi="Times New Roman" w:cs="Times New Roman"/>
                <w:sz w:val="24"/>
                <w:szCs w:val="24"/>
                <w:lang w:eastAsia="en-US"/>
              </w:rPr>
              <w:t>255</w:t>
            </w:r>
          </w:p>
        </w:tc>
        <w:tc>
          <w:tcPr>
            <w:tcW w:w="3494" w:type="dxa"/>
            <w:tcBorders>
              <w:top w:val="single" w:sz="6" w:space="0" w:color="auto"/>
              <w:left w:val="single" w:sz="6" w:space="0" w:color="auto"/>
              <w:bottom w:val="single" w:sz="4" w:space="0" w:color="auto"/>
              <w:right w:val="single" w:sz="4" w:space="0" w:color="auto"/>
            </w:tcBorders>
          </w:tcPr>
          <w:p w14:paraId="55DFED51" w14:textId="355CEEB3" w:rsidR="008601BE" w:rsidRPr="00A76B2D" w:rsidRDefault="008601BE"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0 </w:t>
            </w:r>
            <w:r w:rsidR="003B6B6A" w:rsidRPr="00A76B2D">
              <w:rPr>
                <w:rStyle w:val="FontStyle147"/>
                <w:rFonts w:ascii="Times New Roman" w:hAnsi="Times New Roman" w:cs="Times New Roman"/>
                <w:sz w:val="24"/>
                <w:szCs w:val="24"/>
                <w:lang w:eastAsia="en-US"/>
              </w:rPr>
              <w:t xml:space="preserve">означает единственную ячейку в </w:t>
            </w:r>
            <w:r w:rsidRPr="00A76B2D">
              <w:rPr>
                <w:rStyle w:val="FontStyle131"/>
                <w:sz w:val="24"/>
                <w:szCs w:val="24"/>
                <w:lang w:eastAsia="en-US"/>
              </w:rPr>
              <w:t>x</w:t>
            </w:r>
            <w:r w:rsidRPr="00A76B2D">
              <w:rPr>
                <w:rStyle w:val="FontStyle147"/>
                <w:rFonts w:ascii="Times New Roman" w:hAnsi="Times New Roman" w:cs="Times New Roman"/>
                <w:sz w:val="24"/>
                <w:szCs w:val="24"/>
                <w:lang w:eastAsia="en-US"/>
              </w:rPr>
              <w:t>-</w:t>
            </w:r>
            <w:r w:rsidR="003B6B6A" w:rsidRPr="00A76B2D">
              <w:rPr>
                <w:rStyle w:val="FontStyle147"/>
                <w:rFonts w:ascii="Times New Roman" w:hAnsi="Times New Roman" w:cs="Times New Roman"/>
                <w:sz w:val="24"/>
                <w:szCs w:val="24"/>
                <w:lang w:eastAsia="en-US"/>
              </w:rPr>
              <w:t>направлении</w:t>
            </w:r>
          </w:p>
        </w:tc>
      </w:tr>
    </w:tbl>
    <w:p w14:paraId="3CDBC559" w14:textId="77777777" w:rsidR="008601BE" w:rsidRPr="00A76B2D" w:rsidRDefault="008601BE" w:rsidP="00173EE8">
      <w:pPr>
        <w:pStyle w:val="Style14"/>
        <w:widowControl/>
        <w:ind w:firstLine="720"/>
        <w:jc w:val="both"/>
        <w:rPr>
          <w:rStyle w:val="FontStyle147"/>
          <w:rFonts w:ascii="Times New Roman" w:hAnsi="Times New Roman" w:cs="Times New Roman"/>
          <w:sz w:val="24"/>
          <w:szCs w:val="24"/>
          <w:lang w:eastAsia="en-US"/>
        </w:rPr>
        <w:sectPr w:rsidR="008601BE" w:rsidRPr="00A76B2D" w:rsidSect="00844E7F">
          <w:headerReference w:type="even" r:id="rId46"/>
          <w:headerReference w:type="default" r:id="rId47"/>
          <w:footerReference w:type="even" r:id="rId48"/>
          <w:headerReference w:type="first" r:id="rId49"/>
          <w:pgSz w:w="11909" w:h="16834" w:code="9"/>
          <w:pgMar w:top="1418" w:right="1134" w:bottom="1418" w:left="1418" w:header="720" w:footer="720" w:gutter="0"/>
          <w:cols w:space="720"/>
          <w:noEndnote/>
          <w:titlePg/>
          <w:docGrid w:linePitch="326"/>
        </w:sectPr>
      </w:pPr>
    </w:p>
    <w:tbl>
      <w:tblPr>
        <w:tblW w:w="9356" w:type="dxa"/>
        <w:tblInd w:w="40" w:type="dxa"/>
        <w:tblLayout w:type="fixed"/>
        <w:tblCellMar>
          <w:left w:w="40" w:type="dxa"/>
          <w:right w:w="40" w:type="dxa"/>
        </w:tblCellMar>
        <w:tblLook w:val="0000" w:firstRow="0" w:lastRow="0" w:firstColumn="0" w:lastColumn="0" w:noHBand="0" w:noVBand="0"/>
      </w:tblPr>
      <w:tblGrid>
        <w:gridCol w:w="418"/>
        <w:gridCol w:w="590"/>
        <w:gridCol w:w="2129"/>
        <w:gridCol w:w="691"/>
        <w:gridCol w:w="484"/>
        <w:gridCol w:w="791"/>
        <w:gridCol w:w="781"/>
        <w:gridCol w:w="495"/>
        <w:gridCol w:w="2977"/>
      </w:tblGrid>
      <w:tr w:rsidR="008601BE" w:rsidRPr="00A76B2D" w14:paraId="04D1552C" w14:textId="77777777" w:rsidTr="0003574A">
        <w:trPr>
          <w:trHeight w:val="355"/>
        </w:trPr>
        <w:tc>
          <w:tcPr>
            <w:tcW w:w="3137" w:type="dxa"/>
            <w:gridSpan w:val="3"/>
            <w:tcBorders>
              <w:top w:val="single" w:sz="4" w:space="0" w:color="auto"/>
              <w:left w:val="single" w:sz="4" w:space="0" w:color="auto"/>
              <w:bottom w:val="single" w:sz="6" w:space="0" w:color="auto"/>
              <w:right w:val="single" w:sz="6" w:space="0" w:color="auto"/>
            </w:tcBorders>
          </w:tcPr>
          <w:p w14:paraId="562EAF69" w14:textId="433E2BEA" w:rsidR="008601BE" w:rsidRPr="00A76B2D" w:rsidRDefault="003B6B6A" w:rsidP="00FB68DF">
            <w:pPr>
              <w:pStyle w:val="Style84"/>
              <w:widowControl/>
              <w:jc w:val="both"/>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lastRenderedPageBreak/>
              <w:t>Поля</w:t>
            </w:r>
          </w:p>
        </w:tc>
        <w:tc>
          <w:tcPr>
            <w:tcW w:w="1175" w:type="dxa"/>
            <w:gridSpan w:val="2"/>
            <w:tcBorders>
              <w:top w:val="single" w:sz="4" w:space="0" w:color="auto"/>
              <w:left w:val="single" w:sz="6" w:space="0" w:color="auto"/>
              <w:bottom w:val="single" w:sz="6" w:space="0" w:color="auto"/>
              <w:right w:val="single" w:sz="6" w:space="0" w:color="auto"/>
            </w:tcBorders>
          </w:tcPr>
          <w:p w14:paraId="580C454E" w14:textId="7D57B866" w:rsidR="008601BE" w:rsidRPr="00A76B2D" w:rsidRDefault="003B6B6A" w:rsidP="00FB68DF">
            <w:pPr>
              <w:pStyle w:val="Style84"/>
              <w:widowControl/>
              <w:jc w:val="center"/>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Размер</w:t>
            </w:r>
            <w:r w:rsidR="008601BE" w:rsidRPr="00A76B2D">
              <w:rPr>
                <w:rStyle w:val="FontStyle130"/>
                <w:rFonts w:ascii="Times New Roman" w:hAnsi="Times New Roman" w:cs="Times New Roman"/>
                <w:sz w:val="24"/>
                <w:szCs w:val="24"/>
                <w:lang w:eastAsia="en-US"/>
              </w:rPr>
              <w:t xml:space="preserve"> (</w:t>
            </w:r>
            <w:r w:rsidRPr="00A76B2D">
              <w:rPr>
                <w:rStyle w:val="FontStyle130"/>
                <w:rFonts w:ascii="Times New Roman" w:hAnsi="Times New Roman" w:cs="Times New Roman"/>
                <w:sz w:val="24"/>
                <w:szCs w:val="24"/>
                <w:lang w:eastAsia="en-US"/>
              </w:rPr>
              <w:t>байты</w:t>
            </w:r>
            <w:r w:rsidR="008601BE" w:rsidRPr="00A76B2D">
              <w:rPr>
                <w:rStyle w:val="FontStyle130"/>
                <w:rFonts w:ascii="Times New Roman" w:hAnsi="Times New Roman" w:cs="Times New Roman"/>
                <w:sz w:val="24"/>
                <w:szCs w:val="24"/>
                <w:lang w:eastAsia="en-US"/>
              </w:rPr>
              <w:t>)</w:t>
            </w:r>
          </w:p>
        </w:tc>
        <w:tc>
          <w:tcPr>
            <w:tcW w:w="1572" w:type="dxa"/>
            <w:gridSpan w:val="2"/>
            <w:tcBorders>
              <w:top w:val="single" w:sz="4" w:space="0" w:color="auto"/>
              <w:left w:val="single" w:sz="6" w:space="0" w:color="auto"/>
              <w:bottom w:val="single" w:sz="6" w:space="0" w:color="auto"/>
              <w:right w:val="single" w:sz="6" w:space="0" w:color="auto"/>
            </w:tcBorders>
          </w:tcPr>
          <w:p w14:paraId="69CBAC55" w14:textId="6270D6AD" w:rsidR="008601BE" w:rsidRPr="00A76B2D" w:rsidRDefault="003B6B6A" w:rsidP="00FB68DF">
            <w:pPr>
              <w:pStyle w:val="Style84"/>
              <w:widowControl/>
              <w:jc w:val="center"/>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Действительные значения</w:t>
            </w:r>
          </w:p>
        </w:tc>
        <w:tc>
          <w:tcPr>
            <w:tcW w:w="3472" w:type="dxa"/>
            <w:gridSpan w:val="2"/>
            <w:tcBorders>
              <w:top w:val="single" w:sz="4" w:space="0" w:color="auto"/>
              <w:left w:val="single" w:sz="6" w:space="0" w:color="auto"/>
              <w:bottom w:val="single" w:sz="6" w:space="0" w:color="auto"/>
              <w:right w:val="single" w:sz="4" w:space="0" w:color="auto"/>
            </w:tcBorders>
          </w:tcPr>
          <w:p w14:paraId="459F2167" w14:textId="0BEE76CF" w:rsidR="008601BE" w:rsidRPr="00A76B2D" w:rsidRDefault="00EB7F2F" w:rsidP="00FB68DF">
            <w:pPr>
              <w:pStyle w:val="Style84"/>
              <w:widowControl/>
              <w:jc w:val="center"/>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Примечани</w:t>
            </w:r>
            <w:r w:rsidR="003B6B6A" w:rsidRPr="00A76B2D">
              <w:rPr>
                <w:rStyle w:val="FontStyle130"/>
                <w:rFonts w:ascii="Times New Roman" w:hAnsi="Times New Roman" w:cs="Times New Roman"/>
                <w:sz w:val="24"/>
                <w:szCs w:val="24"/>
                <w:lang w:eastAsia="en-US"/>
              </w:rPr>
              <w:t>я</w:t>
            </w:r>
          </w:p>
        </w:tc>
      </w:tr>
      <w:tr w:rsidR="008601BE" w:rsidRPr="00A76B2D" w14:paraId="4D0C7AA3" w14:textId="77777777" w:rsidTr="0003574A">
        <w:trPr>
          <w:trHeight w:val="528"/>
        </w:trPr>
        <w:tc>
          <w:tcPr>
            <w:tcW w:w="3137" w:type="dxa"/>
            <w:gridSpan w:val="3"/>
            <w:tcBorders>
              <w:top w:val="single" w:sz="6" w:space="0" w:color="auto"/>
              <w:left w:val="single" w:sz="4" w:space="0" w:color="auto"/>
              <w:bottom w:val="single" w:sz="6" w:space="0" w:color="auto"/>
              <w:right w:val="single" w:sz="6" w:space="0" w:color="auto"/>
            </w:tcBorders>
          </w:tcPr>
          <w:p w14:paraId="6DBD29E9" w14:textId="239D96E4"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Число пикселей между центрами ячеек в </w:t>
            </w:r>
            <w:r w:rsidRPr="00A76B2D">
              <w:rPr>
                <w:rStyle w:val="FontStyle131"/>
                <w:sz w:val="24"/>
                <w:szCs w:val="24"/>
                <w:lang w:eastAsia="en-US"/>
              </w:rPr>
              <w:t>у</w:t>
            </w:r>
            <w:r w:rsidRPr="00A76B2D">
              <w:rPr>
                <w:rStyle w:val="FontStyle147"/>
                <w:rFonts w:ascii="Times New Roman" w:hAnsi="Times New Roman" w:cs="Times New Roman"/>
                <w:sz w:val="24"/>
                <w:szCs w:val="24"/>
                <w:lang w:eastAsia="en-US"/>
              </w:rPr>
              <w:t>-направлении</w:t>
            </w:r>
          </w:p>
        </w:tc>
        <w:tc>
          <w:tcPr>
            <w:tcW w:w="1175" w:type="dxa"/>
            <w:gridSpan w:val="2"/>
            <w:tcBorders>
              <w:top w:val="single" w:sz="6" w:space="0" w:color="auto"/>
              <w:left w:val="single" w:sz="6" w:space="0" w:color="auto"/>
              <w:bottom w:val="single" w:sz="6" w:space="0" w:color="auto"/>
              <w:right w:val="single" w:sz="6" w:space="0" w:color="auto"/>
            </w:tcBorders>
          </w:tcPr>
          <w:p w14:paraId="0CFDC0F1" w14:textId="77777777" w:rsidR="008601BE" w:rsidRPr="00A76B2D" w:rsidRDefault="008601BE"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c>
          <w:tcPr>
            <w:tcW w:w="1572" w:type="dxa"/>
            <w:gridSpan w:val="2"/>
            <w:tcBorders>
              <w:top w:val="single" w:sz="6" w:space="0" w:color="auto"/>
              <w:left w:val="single" w:sz="6" w:space="0" w:color="auto"/>
              <w:bottom w:val="single" w:sz="6" w:space="0" w:color="auto"/>
              <w:right w:val="single" w:sz="6" w:space="0" w:color="auto"/>
            </w:tcBorders>
          </w:tcPr>
          <w:p w14:paraId="7DDF833C" w14:textId="38723B72"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0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255</w:t>
            </w:r>
          </w:p>
        </w:tc>
        <w:tc>
          <w:tcPr>
            <w:tcW w:w="3472" w:type="dxa"/>
            <w:gridSpan w:val="2"/>
            <w:tcBorders>
              <w:top w:val="single" w:sz="6" w:space="0" w:color="auto"/>
              <w:left w:val="single" w:sz="6" w:space="0" w:color="auto"/>
              <w:bottom w:val="single" w:sz="6" w:space="0" w:color="auto"/>
              <w:right w:val="single" w:sz="4" w:space="0" w:color="auto"/>
            </w:tcBorders>
          </w:tcPr>
          <w:p w14:paraId="02BAA304" w14:textId="21350363"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0 </w:t>
            </w:r>
            <w:r w:rsidR="008E6C1A" w:rsidRPr="00A76B2D">
              <w:rPr>
                <w:rStyle w:val="FontStyle147"/>
                <w:rFonts w:ascii="Times New Roman" w:hAnsi="Times New Roman" w:cs="Times New Roman"/>
                <w:sz w:val="24"/>
                <w:szCs w:val="24"/>
                <w:lang w:eastAsia="en-US"/>
              </w:rPr>
              <w:t>означает</w:t>
            </w:r>
            <w:r w:rsidRPr="00A76B2D">
              <w:rPr>
                <w:rStyle w:val="FontStyle147"/>
                <w:rFonts w:ascii="Times New Roman" w:hAnsi="Times New Roman" w:cs="Times New Roman"/>
                <w:sz w:val="24"/>
                <w:szCs w:val="24"/>
                <w:lang w:eastAsia="en-US"/>
              </w:rPr>
              <w:t xml:space="preserve"> </w:t>
            </w:r>
            <w:r w:rsidR="008E6C1A" w:rsidRPr="00A76B2D">
              <w:rPr>
                <w:rStyle w:val="FontStyle147"/>
                <w:rFonts w:ascii="Times New Roman" w:hAnsi="Times New Roman" w:cs="Times New Roman"/>
                <w:sz w:val="24"/>
                <w:szCs w:val="24"/>
                <w:lang w:eastAsia="en-US"/>
              </w:rPr>
              <w:t xml:space="preserve">единственную ячейку в </w:t>
            </w:r>
            <w:r w:rsidR="008E6C1A" w:rsidRPr="00A76B2D">
              <w:rPr>
                <w:rStyle w:val="FontStyle131"/>
                <w:i/>
                <w:sz w:val="24"/>
                <w:szCs w:val="24"/>
                <w:lang w:eastAsia="en-US"/>
              </w:rPr>
              <w:t>у</w:t>
            </w:r>
            <w:r w:rsidR="008E6C1A" w:rsidRPr="00A76B2D">
              <w:rPr>
                <w:rStyle w:val="FontStyle147"/>
                <w:rFonts w:ascii="Times New Roman" w:hAnsi="Times New Roman" w:cs="Times New Roman"/>
                <w:i/>
                <w:sz w:val="24"/>
                <w:szCs w:val="24"/>
                <w:lang w:eastAsia="en-US"/>
              </w:rPr>
              <w:t>-</w:t>
            </w:r>
            <w:r w:rsidR="008E6C1A" w:rsidRPr="00A76B2D">
              <w:rPr>
                <w:rStyle w:val="FontStyle147"/>
                <w:rFonts w:ascii="Times New Roman" w:hAnsi="Times New Roman" w:cs="Times New Roman"/>
                <w:sz w:val="24"/>
                <w:szCs w:val="24"/>
                <w:lang w:eastAsia="en-US"/>
              </w:rPr>
              <w:t>направлении</w:t>
            </w:r>
          </w:p>
        </w:tc>
      </w:tr>
      <w:tr w:rsidR="008601BE" w:rsidRPr="00A76B2D" w14:paraId="5F94A657" w14:textId="77777777" w:rsidTr="0003574A">
        <w:trPr>
          <w:trHeight w:val="322"/>
        </w:trPr>
        <w:tc>
          <w:tcPr>
            <w:tcW w:w="3137" w:type="dxa"/>
            <w:gridSpan w:val="3"/>
            <w:tcBorders>
              <w:top w:val="single" w:sz="6" w:space="0" w:color="auto"/>
              <w:left w:val="single" w:sz="4" w:space="0" w:color="auto"/>
              <w:bottom w:val="single" w:sz="6" w:space="0" w:color="auto"/>
              <w:right w:val="single" w:sz="6" w:space="0" w:color="auto"/>
            </w:tcBorders>
          </w:tcPr>
          <w:p w14:paraId="72C9A32B" w14:textId="79769BF5"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Метод выбора спектральных</w:t>
            </w:r>
            <w:r w:rsidR="008601BE" w:rsidRPr="00A76B2D">
              <w:rPr>
                <w:rStyle w:val="FontStyle147"/>
                <w:rFonts w:ascii="Times New Roman" w:hAnsi="Times New Roman" w:cs="Times New Roman"/>
                <w:sz w:val="24"/>
                <w:szCs w:val="24"/>
                <w:lang w:eastAsia="en-US"/>
              </w:rPr>
              <w:t xml:space="preserve"> </w:t>
            </w:r>
            <w:r w:rsidR="001A7782" w:rsidRPr="00A76B2D">
              <w:rPr>
                <w:rStyle w:val="FontStyle147"/>
                <w:rFonts w:ascii="Times New Roman" w:hAnsi="Times New Roman" w:cs="Times New Roman"/>
                <w:sz w:val="24"/>
                <w:szCs w:val="24"/>
                <w:lang w:eastAsia="en-US"/>
              </w:rPr>
              <w:t>составляющи</w:t>
            </w:r>
            <w:r w:rsidRPr="00A76B2D">
              <w:rPr>
                <w:rStyle w:val="FontStyle147"/>
                <w:rFonts w:ascii="Times New Roman" w:hAnsi="Times New Roman" w:cs="Times New Roman"/>
                <w:sz w:val="24"/>
                <w:szCs w:val="24"/>
                <w:lang w:eastAsia="en-US"/>
              </w:rPr>
              <w:t>х</w:t>
            </w:r>
          </w:p>
        </w:tc>
        <w:tc>
          <w:tcPr>
            <w:tcW w:w="1175" w:type="dxa"/>
            <w:gridSpan w:val="2"/>
            <w:tcBorders>
              <w:top w:val="single" w:sz="6" w:space="0" w:color="auto"/>
              <w:left w:val="single" w:sz="6" w:space="0" w:color="auto"/>
              <w:bottom w:val="single" w:sz="6" w:space="0" w:color="auto"/>
              <w:right w:val="single" w:sz="6" w:space="0" w:color="auto"/>
            </w:tcBorders>
          </w:tcPr>
          <w:p w14:paraId="3C85A54D" w14:textId="77777777" w:rsidR="008601BE" w:rsidRPr="00A76B2D" w:rsidRDefault="008601BE"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572" w:type="dxa"/>
            <w:gridSpan w:val="2"/>
            <w:tcBorders>
              <w:top w:val="single" w:sz="6" w:space="0" w:color="auto"/>
              <w:left w:val="single" w:sz="6" w:space="0" w:color="auto"/>
              <w:bottom w:val="single" w:sz="6" w:space="0" w:color="auto"/>
              <w:right w:val="single" w:sz="6" w:space="0" w:color="auto"/>
            </w:tcBorders>
          </w:tcPr>
          <w:p w14:paraId="6E235E66" w14:textId="6D42652F"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0, 1, </w:t>
            </w:r>
            <w:r w:rsidR="003B6B6A" w:rsidRPr="00A76B2D">
              <w:rPr>
                <w:rStyle w:val="FontStyle147"/>
                <w:rFonts w:ascii="Times New Roman" w:hAnsi="Times New Roman" w:cs="Times New Roman"/>
                <w:sz w:val="24"/>
                <w:szCs w:val="24"/>
                <w:lang w:eastAsia="en-US"/>
              </w:rPr>
              <w:t>или</w:t>
            </w:r>
            <w:r w:rsidRPr="00A76B2D">
              <w:rPr>
                <w:rStyle w:val="FontStyle147"/>
                <w:rFonts w:ascii="Times New Roman" w:hAnsi="Times New Roman" w:cs="Times New Roman"/>
                <w:sz w:val="24"/>
                <w:szCs w:val="24"/>
                <w:lang w:eastAsia="en-US"/>
              </w:rPr>
              <w:t xml:space="preserve"> 2</w:t>
            </w:r>
          </w:p>
        </w:tc>
        <w:tc>
          <w:tcPr>
            <w:tcW w:w="3472" w:type="dxa"/>
            <w:gridSpan w:val="2"/>
            <w:tcBorders>
              <w:top w:val="single" w:sz="6" w:space="0" w:color="auto"/>
              <w:left w:val="single" w:sz="6" w:space="0" w:color="auto"/>
              <w:bottom w:val="single" w:sz="6" w:space="0" w:color="auto"/>
              <w:right w:val="single" w:sz="4" w:space="0" w:color="auto"/>
            </w:tcBorders>
          </w:tcPr>
          <w:p w14:paraId="5DE970AE" w14:textId="77777777" w:rsidR="008601BE" w:rsidRPr="00A76B2D" w:rsidRDefault="008601BE" w:rsidP="00FB68DF">
            <w:pPr>
              <w:pStyle w:val="Style86"/>
              <w:widowControl/>
              <w:jc w:val="both"/>
              <w:rPr>
                <w:rFonts w:ascii="Times New Roman" w:hAnsi="Times New Roman" w:cs="Times New Roman"/>
              </w:rPr>
            </w:pPr>
          </w:p>
        </w:tc>
      </w:tr>
      <w:tr w:rsidR="008601BE" w:rsidRPr="00A76B2D" w14:paraId="52C1E18A" w14:textId="77777777" w:rsidTr="0003574A">
        <w:trPr>
          <w:trHeight w:val="672"/>
        </w:trPr>
        <w:tc>
          <w:tcPr>
            <w:tcW w:w="3137" w:type="dxa"/>
            <w:gridSpan w:val="3"/>
            <w:tcBorders>
              <w:top w:val="single" w:sz="6" w:space="0" w:color="auto"/>
              <w:left w:val="single" w:sz="4" w:space="0" w:color="auto"/>
              <w:bottom w:val="nil"/>
              <w:right w:val="single" w:sz="6" w:space="0" w:color="auto"/>
            </w:tcBorders>
          </w:tcPr>
          <w:p w14:paraId="64BE3D5B" w14:textId="5FEF316F"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Тип окна</w:t>
            </w:r>
          </w:p>
        </w:tc>
        <w:tc>
          <w:tcPr>
            <w:tcW w:w="1175" w:type="dxa"/>
            <w:gridSpan w:val="2"/>
            <w:tcBorders>
              <w:top w:val="single" w:sz="6" w:space="0" w:color="auto"/>
              <w:left w:val="single" w:sz="6" w:space="0" w:color="auto"/>
              <w:bottom w:val="single" w:sz="6" w:space="0" w:color="auto"/>
              <w:right w:val="single" w:sz="6" w:space="0" w:color="auto"/>
            </w:tcBorders>
          </w:tcPr>
          <w:p w14:paraId="7144BF85" w14:textId="77777777" w:rsidR="008601BE" w:rsidRPr="00A76B2D" w:rsidRDefault="008601BE" w:rsidP="00FB68DF">
            <w:pPr>
              <w:pStyle w:val="Style86"/>
              <w:widowControl/>
              <w:jc w:val="center"/>
              <w:rPr>
                <w:rFonts w:ascii="Times New Roman" w:hAnsi="Times New Roman" w:cs="Times New Roman"/>
              </w:rPr>
            </w:pPr>
          </w:p>
        </w:tc>
        <w:tc>
          <w:tcPr>
            <w:tcW w:w="1572" w:type="dxa"/>
            <w:gridSpan w:val="2"/>
            <w:tcBorders>
              <w:top w:val="single" w:sz="6" w:space="0" w:color="auto"/>
              <w:left w:val="single" w:sz="6" w:space="0" w:color="auto"/>
              <w:bottom w:val="single" w:sz="6" w:space="0" w:color="auto"/>
              <w:right w:val="single" w:sz="6" w:space="0" w:color="auto"/>
            </w:tcBorders>
          </w:tcPr>
          <w:p w14:paraId="75744DFF" w14:textId="77777777" w:rsidR="008601BE" w:rsidRPr="00A76B2D" w:rsidRDefault="008601BE" w:rsidP="00FB68DF">
            <w:pPr>
              <w:pStyle w:val="Style86"/>
              <w:widowControl/>
              <w:jc w:val="both"/>
              <w:rPr>
                <w:rFonts w:ascii="Times New Roman" w:hAnsi="Times New Roman" w:cs="Times New Roman"/>
              </w:rPr>
            </w:pPr>
          </w:p>
        </w:tc>
        <w:tc>
          <w:tcPr>
            <w:tcW w:w="3472" w:type="dxa"/>
            <w:gridSpan w:val="2"/>
            <w:tcBorders>
              <w:top w:val="single" w:sz="6" w:space="0" w:color="auto"/>
              <w:left w:val="single" w:sz="6" w:space="0" w:color="auto"/>
              <w:bottom w:val="single" w:sz="6" w:space="0" w:color="auto"/>
              <w:right w:val="single" w:sz="4" w:space="0" w:color="auto"/>
            </w:tcBorders>
          </w:tcPr>
          <w:p w14:paraId="09E11312" w14:textId="7C22DAA0" w:rsidR="008601BE" w:rsidRPr="00A76B2D" w:rsidRDefault="008E6C1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Если</w:t>
            </w:r>
            <w:r w:rsidR="008601BE" w:rsidRPr="00A76B2D">
              <w:rPr>
                <w:rStyle w:val="FontStyle147"/>
                <w:rFonts w:ascii="Times New Roman" w:hAnsi="Times New Roman" w:cs="Times New Roman"/>
                <w:sz w:val="24"/>
                <w:szCs w:val="24"/>
                <w:lang w:eastAsia="en-US"/>
              </w:rPr>
              <w:t xml:space="preserve"> </w:t>
            </w:r>
            <w:proofErr w:type="spellStart"/>
            <w:r w:rsidR="008601BE" w:rsidRPr="00A76B2D">
              <w:rPr>
                <w:rStyle w:val="FontStyle147"/>
                <w:rFonts w:ascii="Times New Roman" w:hAnsi="Times New Roman" w:cs="Times New Roman"/>
                <w:sz w:val="24"/>
                <w:szCs w:val="24"/>
                <w:lang w:eastAsia="en-US"/>
              </w:rPr>
              <w:t>SCSM</w:t>
            </w:r>
            <w:r w:rsidR="008601BE" w:rsidRPr="00A76B2D">
              <w:rPr>
                <w:rStyle w:val="FontStyle147"/>
                <w:rFonts w:ascii="Times New Roman" w:hAnsi="Times New Roman" w:cs="Times New Roman"/>
                <w:sz w:val="24"/>
                <w:szCs w:val="24"/>
                <w:vertAlign w:val="superscript"/>
                <w:lang w:eastAsia="en-US"/>
              </w:rPr>
              <w:t>a</w:t>
            </w:r>
            <w:proofErr w:type="spellEnd"/>
            <w:r w:rsidR="008601BE" w:rsidRPr="00A76B2D">
              <w:rPr>
                <w:rStyle w:val="FontStyle147"/>
                <w:rFonts w:ascii="Times New Roman" w:hAnsi="Times New Roman" w:cs="Times New Roman"/>
                <w:sz w:val="24"/>
                <w:szCs w:val="24"/>
                <w:lang w:eastAsia="en-US"/>
              </w:rPr>
              <w:t>:</w:t>
            </w:r>
          </w:p>
          <w:p w14:paraId="1AA54E84" w14:textId="04DB4705"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0 </w:t>
            </w:r>
            <w:proofErr w:type="gramStart"/>
            <w:r w:rsidRPr="00A76B2D">
              <w:rPr>
                <w:rStyle w:val="FontStyle147"/>
                <w:rFonts w:ascii="Times New Roman" w:hAnsi="Times New Roman" w:cs="Times New Roman"/>
                <w:sz w:val="24"/>
                <w:szCs w:val="24"/>
                <w:lang w:eastAsia="en-US"/>
              </w:rPr>
              <w:t>&lt;</w:t>
            </w:r>
            <w:r w:rsidR="008E6C1A" w:rsidRPr="00A76B2D">
              <w:rPr>
                <w:rStyle w:val="FontStyle147"/>
                <w:rFonts w:ascii="Times New Roman" w:hAnsi="Times New Roman" w:cs="Times New Roman"/>
                <w:sz w:val="24"/>
                <w:szCs w:val="24"/>
                <w:lang w:eastAsia="en-US"/>
              </w:rPr>
              <w:t xml:space="preserve"> поле</w:t>
            </w:r>
            <w:proofErr w:type="gramEnd"/>
            <w:r w:rsidR="008E6C1A" w:rsidRPr="00A76B2D">
              <w:rPr>
                <w:rStyle w:val="FontStyle147"/>
                <w:rFonts w:ascii="Times New Roman" w:hAnsi="Times New Roman" w:cs="Times New Roman"/>
                <w:sz w:val="24"/>
                <w:szCs w:val="24"/>
                <w:lang w:eastAsia="en-US"/>
              </w:rPr>
              <w:t xml:space="preserve"> не присутствует </w:t>
            </w:r>
            <w:r w:rsidRPr="00A76B2D">
              <w:rPr>
                <w:rStyle w:val="FontStyle147"/>
                <w:rFonts w:ascii="Times New Roman" w:hAnsi="Times New Roman" w:cs="Times New Roman"/>
                <w:sz w:val="24"/>
                <w:szCs w:val="24"/>
                <w:lang w:eastAsia="en-US"/>
              </w:rPr>
              <w:t>&gt;</w:t>
            </w:r>
          </w:p>
        </w:tc>
      </w:tr>
      <w:tr w:rsidR="008601BE" w:rsidRPr="00A76B2D" w14:paraId="7DC3A73C" w14:textId="77777777" w:rsidTr="0003574A">
        <w:trPr>
          <w:trHeight w:val="326"/>
        </w:trPr>
        <w:tc>
          <w:tcPr>
            <w:tcW w:w="3137" w:type="dxa"/>
            <w:gridSpan w:val="3"/>
            <w:tcBorders>
              <w:top w:val="nil"/>
              <w:left w:val="single" w:sz="4" w:space="0" w:color="auto"/>
              <w:bottom w:val="nil"/>
              <w:right w:val="single" w:sz="6" w:space="0" w:color="auto"/>
            </w:tcBorders>
          </w:tcPr>
          <w:p w14:paraId="72F63ED3" w14:textId="77777777" w:rsidR="008601BE" w:rsidRPr="00A76B2D" w:rsidRDefault="008601BE" w:rsidP="00FB68DF">
            <w:pPr>
              <w:widowControl/>
              <w:jc w:val="both"/>
              <w:rPr>
                <w:rStyle w:val="FontStyle147"/>
                <w:rFonts w:ascii="Times New Roman" w:hAnsi="Times New Roman" w:cs="Times New Roman"/>
                <w:sz w:val="24"/>
                <w:szCs w:val="24"/>
                <w:lang w:eastAsia="en-US"/>
              </w:rPr>
            </w:pPr>
          </w:p>
          <w:p w14:paraId="6BD520BB" w14:textId="77777777" w:rsidR="008601BE" w:rsidRPr="00A76B2D" w:rsidRDefault="008601BE" w:rsidP="00FB68DF">
            <w:pPr>
              <w:widowControl/>
              <w:jc w:val="both"/>
              <w:rPr>
                <w:rStyle w:val="FontStyle147"/>
                <w:rFonts w:ascii="Times New Roman" w:hAnsi="Times New Roman" w:cs="Times New Roman"/>
                <w:sz w:val="24"/>
                <w:szCs w:val="24"/>
                <w:lang w:eastAsia="en-US"/>
              </w:rPr>
            </w:pPr>
          </w:p>
        </w:tc>
        <w:tc>
          <w:tcPr>
            <w:tcW w:w="1175" w:type="dxa"/>
            <w:gridSpan w:val="2"/>
            <w:tcBorders>
              <w:top w:val="single" w:sz="6" w:space="0" w:color="auto"/>
              <w:left w:val="single" w:sz="6" w:space="0" w:color="auto"/>
              <w:bottom w:val="single" w:sz="6" w:space="0" w:color="auto"/>
              <w:right w:val="single" w:sz="6" w:space="0" w:color="auto"/>
            </w:tcBorders>
          </w:tcPr>
          <w:p w14:paraId="6A559E57" w14:textId="77777777" w:rsidR="008601BE" w:rsidRPr="00A76B2D" w:rsidRDefault="008601BE"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572" w:type="dxa"/>
            <w:gridSpan w:val="2"/>
            <w:tcBorders>
              <w:top w:val="single" w:sz="6" w:space="0" w:color="auto"/>
              <w:left w:val="single" w:sz="6" w:space="0" w:color="auto"/>
              <w:bottom w:val="single" w:sz="6" w:space="0" w:color="auto"/>
              <w:right w:val="single" w:sz="6" w:space="0" w:color="auto"/>
            </w:tcBorders>
          </w:tcPr>
          <w:p w14:paraId="71A86BE9" w14:textId="42EB7504"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0 </w:t>
            </w:r>
            <w:r w:rsidR="003B6B6A" w:rsidRPr="00A76B2D">
              <w:rPr>
                <w:rStyle w:val="FontStyle147"/>
                <w:rFonts w:ascii="Times New Roman" w:hAnsi="Times New Roman" w:cs="Times New Roman"/>
                <w:sz w:val="24"/>
                <w:szCs w:val="24"/>
                <w:lang w:eastAsia="en-US"/>
              </w:rPr>
              <w:t>или</w:t>
            </w:r>
            <w:r w:rsidRPr="00A76B2D">
              <w:rPr>
                <w:rStyle w:val="FontStyle147"/>
                <w:rFonts w:ascii="Times New Roman" w:hAnsi="Times New Roman" w:cs="Times New Roman"/>
                <w:sz w:val="24"/>
                <w:szCs w:val="24"/>
                <w:lang w:eastAsia="en-US"/>
              </w:rPr>
              <w:t xml:space="preserve"> 1</w:t>
            </w:r>
          </w:p>
        </w:tc>
        <w:tc>
          <w:tcPr>
            <w:tcW w:w="3472" w:type="dxa"/>
            <w:gridSpan w:val="2"/>
            <w:tcBorders>
              <w:top w:val="single" w:sz="6" w:space="0" w:color="auto"/>
              <w:left w:val="single" w:sz="6" w:space="0" w:color="auto"/>
              <w:bottom w:val="single" w:sz="6" w:space="0" w:color="auto"/>
              <w:right w:val="single" w:sz="4" w:space="0" w:color="auto"/>
            </w:tcBorders>
          </w:tcPr>
          <w:p w14:paraId="6540B098" w14:textId="77777777"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r>
      <w:tr w:rsidR="008601BE" w:rsidRPr="00A76B2D" w14:paraId="646012F2" w14:textId="77777777" w:rsidTr="0003574A">
        <w:trPr>
          <w:trHeight w:val="322"/>
        </w:trPr>
        <w:tc>
          <w:tcPr>
            <w:tcW w:w="3137" w:type="dxa"/>
            <w:gridSpan w:val="3"/>
            <w:tcBorders>
              <w:top w:val="nil"/>
              <w:left w:val="single" w:sz="4" w:space="0" w:color="auto"/>
              <w:bottom w:val="single" w:sz="6" w:space="0" w:color="auto"/>
              <w:right w:val="single" w:sz="6" w:space="0" w:color="auto"/>
            </w:tcBorders>
          </w:tcPr>
          <w:p w14:paraId="55F397D7" w14:textId="77777777" w:rsidR="008601BE" w:rsidRPr="00A76B2D" w:rsidRDefault="008601BE" w:rsidP="00FB68DF">
            <w:pPr>
              <w:widowControl/>
              <w:jc w:val="both"/>
              <w:rPr>
                <w:rStyle w:val="FontStyle147"/>
                <w:rFonts w:ascii="Times New Roman" w:hAnsi="Times New Roman" w:cs="Times New Roman"/>
                <w:sz w:val="24"/>
                <w:szCs w:val="24"/>
                <w:lang w:eastAsia="en-US"/>
              </w:rPr>
            </w:pPr>
          </w:p>
          <w:p w14:paraId="7D14F46F" w14:textId="77777777" w:rsidR="008601BE" w:rsidRPr="00A76B2D" w:rsidRDefault="008601BE" w:rsidP="00FB68DF">
            <w:pPr>
              <w:widowControl/>
              <w:jc w:val="both"/>
              <w:rPr>
                <w:rStyle w:val="FontStyle147"/>
                <w:rFonts w:ascii="Times New Roman" w:hAnsi="Times New Roman" w:cs="Times New Roman"/>
                <w:sz w:val="24"/>
                <w:szCs w:val="24"/>
                <w:lang w:eastAsia="en-US"/>
              </w:rPr>
            </w:pPr>
          </w:p>
        </w:tc>
        <w:tc>
          <w:tcPr>
            <w:tcW w:w="1175" w:type="dxa"/>
            <w:gridSpan w:val="2"/>
            <w:tcBorders>
              <w:top w:val="single" w:sz="6" w:space="0" w:color="auto"/>
              <w:left w:val="single" w:sz="6" w:space="0" w:color="auto"/>
              <w:bottom w:val="single" w:sz="6" w:space="0" w:color="auto"/>
              <w:right w:val="single" w:sz="6" w:space="0" w:color="auto"/>
            </w:tcBorders>
          </w:tcPr>
          <w:p w14:paraId="27F244A8" w14:textId="77777777" w:rsidR="008601BE" w:rsidRPr="00A76B2D" w:rsidRDefault="008601BE" w:rsidP="00FB68DF">
            <w:pPr>
              <w:pStyle w:val="Style86"/>
              <w:widowControl/>
              <w:jc w:val="center"/>
              <w:rPr>
                <w:rFonts w:ascii="Times New Roman" w:hAnsi="Times New Roman" w:cs="Times New Roman"/>
              </w:rPr>
            </w:pPr>
          </w:p>
        </w:tc>
        <w:tc>
          <w:tcPr>
            <w:tcW w:w="1572" w:type="dxa"/>
            <w:gridSpan w:val="2"/>
            <w:tcBorders>
              <w:top w:val="single" w:sz="6" w:space="0" w:color="auto"/>
              <w:left w:val="single" w:sz="6" w:space="0" w:color="auto"/>
              <w:bottom w:val="single" w:sz="6" w:space="0" w:color="auto"/>
              <w:right w:val="single" w:sz="6" w:space="0" w:color="auto"/>
            </w:tcBorders>
          </w:tcPr>
          <w:p w14:paraId="14409E1A" w14:textId="77777777" w:rsidR="008601BE" w:rsidRPr="00A76B2D" w:rsidRDefault="008601BE" w:rsidP="00FB68DF">
            <w:pPr>
              <w:pStyle w:val="Style86"/>
              <w:widowControl/>
              <w:jc w:val="both"/>
              <w:rPr>
                <w:rFonts w:ascii="Times New Roman" w:hAnsi="Times New Roman" w:cs="Times New Roman"/>
              </w:rPr>
            </w:pPr>
          </w:p>
        </w:tc>
        <w:tc>
          <w:tcPr>
            <w:tcW w:w="3472" w:type="dxa"/>
            <w:gridSpan w:val="2"/>
            <w:tcBorders>
              <w:top w:val="single" w:sz="6" w:space="0" w:color="auto"/>
              <w:left w:val="single" w:sz="6" w:space="0" w:color="auto"/>
              <w:bottom w:val="single" w:sz="6" w:space="0" w:color="auto"/>
              <w:right w:val="single" w:sz="4" w:space="0" w:color="auto"/>
            </w:tcBorders>
          </w:tcPr>
          <w:p w14:paraId="0DFE0059" w14:textId="66AE0A79"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2 </w:t>
            </w:r>
            <w:proofErr w:type="gramStart"/>
            <w:r w:rsidRPr="00A76B2D">
              <w:rPr>
                <w:rStyle w:val="FontStyle147"/>
                <w:rFonts w:ascii="Times New Roman" w:hAnsi="Times New Roman" w:cs="Times New Roman"/>
                <w:sz w:val="24"/>
                <w:szCs w:val="24"/>
                <w:lang w:eastAsia="en-US"/>
              </w:rPr>
              <w:t>&lt;</w:t>
            </w:r>
            <w:r w:rsidR="008E6C1A" w:rsidRPr="00A76B2D">
              <w:rPr>
                <w:rStyle w:val="FontStyle147"/>
                <w:rFonts w:ascii="Times New Roman" w:hAnsi="Times New Roman" w:cs="Times New Roman"/>
                <w:sz w:val="24"/>
                <w:szCs w:val="24"/>
                <w:lang w:eastAsia="en-US"/>
              </w:rPr>
              <w:t xml:space="preserve"> поле</w:t>
            </w:r>
            <w:proofErr w:type="gramEnd"/>
            <w:r w:rsidR="008E6C1A" w:rsidRPr="00A76B2D">
              <w:rPr>
                <w:rStyle w:val="FontStyle147"/>
                <w:rFonts w:ascii="Times New Roman" w:hAnsi="Times New Roman" w:cs="Times New Roman"/>
                <w:sz w:val="24"/>
                <w:szCs w:val="24"/>
                <w:lang w:eastAsia="en-US"/>
              </w:rPr>
              <w:t xml:space="preserve"> не присутствует </w:t>
            </w:r>
            <w:r w:rsidRPr="00A76B2D">
              <w:rPr>
                <w:rStyle w:val="FontStyle147"/>
                <w:rFonts w:ascii="Times New Roman" w:hAnsi="Times New Roman" w:cs="Times New Roman"/>
                <w:sz w:val="24"/>
                <w:szCs w:val="24"/>
                <w:lang w:eastAsia="en-US"/>
              </w:rPr>
              <w:t>&gt;</w:t>
            </w:r>
          </w:p>
        </w:tc>
      </w:tr>
      <w:tr w:rsidR="008601BE" w:rsidRPr="00A76B2D" w14:paraId="12279417" w14:textId="77777777" w:rsidTr="0003574A">
        <w:trPr>
          <w:trHeight w:val="638"/>
        </w:trPr>
        <w:tc>
          <w:tcPr>
            <w:tcW w:w="3137" w:type="dxa"/>
            <w:gridSpan w:val="3"/>
            <w:tcBorders>
              <w:top w:val="single" w:sz="6" w:space="0" w:color="auto"/>
              <w:left w:val="single" w:sz="4" w:space="0" w:color="auto"/>
              <w:bottom w:val="nil"/>
              <w:right w:val="single" w:sz="6" w:space="0" w:color="auto"/>
            </w:tcBorders>
          </w:tcPr>
          <w:p w14:paraId="54C3CC18" w14:textId="59E6F042"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Стандартное отклонение</w:t>
            </w:r>
          </w:p>
        </w:tc>
        <w:tc>
          <w:tcPr>
            <w:tcW w:w="1175" w:type="dxa"/>
            <w:gridSpan w:val="2"/>
            <w:tcBorders>
              <w:top w:val="single" w:sz="6" w:space="0" w:color="auto"/>
              <w:left w:val="single" w:sz="6" w:space="0" w:color="auto"/>
              <w:bottom w:val="single" w:sz="6" w:space="0" w:color="auto"/>
              <w:right w:val="single" w:sz="6" w:space="0" w:color="auto"/>
            </w:tcBorders>
          </w:tcPr>
          <w:p w14:paraId="76798A0F" w14:textId="77777777" w:rsidR="008601BE" w:rsidRPr="00A76B2D" w:rsidRDefault="008601BE" w:rsidP="00FB68DF">
            <w:pPr>
              <w:pStyle w:val="Style86"/>
              <w:widowControl/>
              <w:jc w:val="center"/>
              <w:rPr>
                <w:rFonts w:ascii="Times New Roman" w:hAnsi="Times New Roman" w:cs="Times New Roman"/>
              </w:rPr>
            </w:pPr>
          </w:p>
        </w:tc>
        <w:tc>
          <w:tcPr>
            <w:tcW w:w="1572" w:type="dxa"/>
            <w:gridSpan w:val="2"/>
            <w:tcBorders>
              <w:top w:val="single" w:sz="6" w:space="0" w:color="auto"/>
              <w:left w:val="single" w:sz="6" w:space="0" w:color="auto"/>
              <w:bottom w:val="single" w:sz="6" w:space="0" w:color="auto"/>
              <w:right w:val="single" w:sz="6" w:space="0" w:color="auto"/>
            </w:tcBorders>
          </w:tcPr>
          <w:p w14:paraId="2FB25D62" w14:textId="77777777" w:rsidR="008601BE" w:rsidRPr="00A76B2D" w:rsidRDefault="008601BE" w:rsidP="00FB68DF">
            <w:pPr>
              <w:pStyle w:val="Style86"/>
              <w:widowControl/>
              <w:jc w:val="both"/>
              <w:rPr>
                <w:rFonts w:ascii="Times New Roman" w:hAnsi="Times New Roman" w:cs="Times New Roman"/>
              </w:rPr>
            </w:pPr>
          </w:p>
        </w:tc>
        <w:tc>
          <w:tcPr>
            <w:tcW w:w="3472" w:type="dxa"/>
            <w:gridSpan w:val="2"/>
            <w:tcBorders>
              <w:top w:val="single" w:sz="6" w:space="0" w:color="auto"/>
              <w:left w:val="single" w:sz="6" w:space="0" w:color="auto"/>
              <w:bottom w:val="single" w:sz="6" w:space="0" w:color="auto"/>
              <w:right w:val="single" w:sz="4" w:space="0" w:color="auto"/>
            </w:tcBorders>
          </w:tcPr>
          <w:p w14:paraId="68B53CDC" w14:textId="77777777"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SCSM:</w:t>
            </w:r>
          </w:p>
          <w:p w14:paraId="0BECAFF9" w14:textId="5D4AE13F"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0 </w:t>
            </w:r>
            <w:proofErr w:type="gramStart"/>
            <w:r w:rsidRPr="00A76B2D">
              <w:rPr>
                <w:rStyle w:val="FontStyle147"/>
                <w:rFonts w:ascii="Times New Roman" w:hAnsi="Times New Roman" w:cs="Times New Roman"/>
                <w:sz w:val="24"/>
                <w:szCs w:val="24"/>
                <w:lang w:eastAsia="en-US"/>
              </w:rPr>
              <w:t>&lt;</w:t>
            </w:r>
            <w:r w:rsidR="008E6C1A" w:rsidRPr="00A76B2D">
              <w:rPr>
                <w:rStyle w:val="FontStyle147"/>
                <w:rFonts w:ascii="Times New Roman" w:hAnsi="Times New Roman" w:cs="Times New Roman"/>
                <w:sz w:val="24"/>
                <w:szCs w:val="24"/>
                <w:lang w:eastAsia="en-US"/>
              </w:rPr>
              <w:t xml:space="preserve"> поле</w:t>
            </w:r>
            <w:proofErr w:type="gramEnd"/>
            <w:r w:rsidR="008E6C1A" w:rsidRPr="00A76B2D">
              <w:rPr>
                <w:rStyle w:val="FontStyle147"/>
                <w:rFonts w:ascii="Times New Roman" w:hAnsi="Times New Roman" w:cs="Times New Roman"/>
                <w:sz w:val="24"/>
                <w:szCs w:val="24"/>
                <w:lang w:eastAsia="en-US"/>
              </w:rPr>
              <w:t xml:space="preserve"> не присутствует </w:t>
            </w:r>
            <w:r w:rsidRPr="00A76B2D">
              <w:rPr>
                <w:rStyle w:val="FontStyle147"/>
                <w:rFonts w:ascii="Times New Roman" w:hAnsi="Times New Roman" w:cs="Times New Roman"/>
                <w:sz w:val="24"/>
                <w:szCs w:val="24"/>
                <w:lang w:eastAsia="en-US"/>
              </w:rPr>
              <w:t>&gt;</w:t>
            </w:r>
          </w:p>
        </w:tc>
      </w:tr>
      <w:tr w:rsidR="008601BE" w:rsidRPr="00A76B2D" w14:paraId="35696FB8" w14:textId="77777777" w:rsidTr="0003574A">
        <w:trPr>
          <w:trHeight w:val="322"/>
        </w:trPr>
        <w:tc>
          <w:tcPr>
            <w:tcW w:w="3137" w:type="dxa"/>
            <w:gridSpan w:val="3"/>
            <w:tcBorders>
              <w:top w:val="nil"/>
              <w:left w:val="single" w:sz="4" w:space="0" w:color="auto"/>
              <w:bottom w:val="nil"/>
              <w:right w:val="single" w:sz="6" w:space="0" w:color="auto"/>
            </w:tcBorders>
          </w:tcPr>
          <w:p w14:paraId="1368E56A" w14:textId="77777777" w:rsidR="008601BE" w:rsidRPr="00A76B2D" w:rsidRDefault="008601BE" w:rsidP="00FB68DF">
            <w:pPr>
              <w:widowControl/>
              <w:jc w:val="both"/>
              <w:rPr>
                <w:rStyle w:val="FontStyle147"/>
                <w:rFonts w:ascii="Times New Roman" w:hAnsi="Times New Roman" w:cs="Times New Roman"/>
                <w:sz w:val="24"/>
                <w:szCs w:val="24"/>
                <w:lang w:eastAsia="en-US"/>
              </w:rPr>
            </w:pPr>
          </w:p>
          <w:p w14:paraId="3A35C9AF" w14:textId="77777777" w:rsidR="008601BE" w:rsidRPr="00A76B2D" w:rsidRDefault="008601BE" w:rsidP="00FB68DF">
            <w:pPr>
              <w:widowControl/>
              <w:jc w:val="both"/>
              <w:rPr>
                <w:rStyle w:val="FontStyle147"/>
                <w:rFonts w:ascii="Times New Roman" w:hAnsi="Times New Roman" w:cs="Times New Roman"/>
                <w:sz w:val="24"/>
                <w:szCs w:val="24"/>
                <w:lang w:eastAsia="en-US"/>
              </w:rPr>
            </w:pPr>
          </w:p>
        </w:tc>
        <w:tc>
          <w:tcPr>
            <w:tcW w:w="1175" w:type="dxa"/>
            <w:gridSpan w:val="2"/>
            <w:tcBorders>
              <w:top w:val="single" w:sz="6" w:space="0" w:color="auto"/>
              <w:left w:val="single" w:sz="6" w:space="0" w:color="auto"/>
              <w:bottom w:val="single" w:sz="6" w:space="0" w:color="auto"/>
              <w:right w:val="single" w:sz="6" w:space="0" w:color="auto"/>
            </w:tcBorders>
          </w:tcPr>
          <w:p w14:paraId="3C86FE90" w14:textId="77777777" w:rsidR="008601BE" w:rsidRPr="00A76B2D" w:rsidRDefault="008601BE" w:rsidP="00FB68DF">
            <w:pPr>
              <w:pStyle w:val="Style86"/>
              <w:widowControl/>
              <w:jc w:val="center"/>
              <w:rPr>
                <w:rFonts w:ascii="Times New Roman" w:hAnsi="Times New Roman" w:cs="Times New Roman"/>
              </w:rPr>
            </w:pPr>
          </w:p>
        </w:tc>
        <w:tc>
          <w:tcPr>
            <w:tcW w:w="1572" w:type="dxa"/>
            <w:gridSpan w:val="2"/>
            <w:tcBorders>
              <w:top w:val="single" w:sz="6" w:space="0" w:color="auto"/>
              <w:left w:val="single" w:sz="6" w:space="0" w:color="auto"/>
              <w:bottom w:val="single" w:sz="6" w:space="0" w:color="auto"/>
              <w:right w:val="single" w:sz="6" w:space="0" w:color="auto"/>
            </w:tcBorders>
          </w:tcPr>
          <w:p w14:paraId="21E0B8CD" w14:textId="77777777" w:rsidR="008601BE" w:rsidRPr="00A76B2D" w:rsidRDefault="008601BE" w:rsidP="00FB68DF">
            <w:pPr>
              <w:pStyle w:val="Style86"/>
              <w:widowControl/>
              <w:jc w:val="both"/>
              <w:rPr>
                <w:rFonts w:ascii="Times New Roman" w:hAnsi="Times New Roman" w:cs="Times New Roman"/>
              </w:rPr>
            </w:pPr>
          </w:p>
        </w:tc>
        <w:tc>
          <w:tcPr>
            <w:tcW w:w="3472" w:type="dxa"/>
            <w:gridSpan w:val="2"/>
            <w:tcBorders>
              <w:top w:val="single" w:sz="6" w:space="0" w:color="auto"/>
              <w:left w:val="single" w:sz="6" w:space="0" w:color="auto"/>
              <w:bottom w:val="single" w:sz="6" w:space="0" w:color="auto"/>
              <w:right w:val="single" w:sz="4" w:space="0" w:color="auto"/>
            </w:tcBorders>
          </w:tcPr>
          <w:p w14:paraId="451E45D2" w14:textId="1CC2D5B3"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1 </w:t>
            </w:r>
            <w:r w:rsidR="008E6C1A" w:rsidRPr="00A76B2D">
              <w:rPr>
                <w:rStyle w:val="FontStyle147"/>
                <w:rFonts w:ascii="Times New Roman" w:hAnsi="Times New Roman" w:cs="Times New Roman"/>
                <w:sz w:val="24"/>
                <w:szCs w:val="24"/>
                <w:lang w:eastAsia="en-US"/>
              </w:rPr>
              <w:t>и тип окна</w:t>
            </w:r>
            <w:r w:rsidRPr="00A76B2D">
              <w:rPr>
                <w:rStyle w:val="FontStyle147"/>
                <w:rFonts w:ascii="Times New Roman" w:hAnsi="Times New Roman" w:cs="Times New Roman"/>
                <w:sz w:val="24"/>
                <w:szCs w:val="24"/>
                <w:lang w:eastAsia="en-US"/>
              </w:rPr>
              <w:t>: 0 &lt;</w:t>
            </w:r>
            <w:r w:rsidR="008E6C1A" w:rsidRPr="00A76B2D">
              <w:rPr>
                <w:rStyle w:val="FontStyle147"/>
                <w:rFonts w:ascii="Times New Roman" w:hAnsi="Times New Roman" w:cs="Times New Roman"/>
                <w:sz w:val="24"/>
                <w:szCs w:val="24"/>
                <w:lang w:eastAsia="en-US"/>
              </w:rPr>
              <w:t>поле не присутствует</w:t>
            </w:r>
            <w:r w:rsidRPr="00A76B2D">
              <w:rPr>
                <w:rStyle w:val="FontStyle147"/>
                <w:rFonts w:ascii="Times New Roman" w:hAnsi="Times New Roman" w:cs="Times New Roman"/>
                <w:sz w:val="24"/>
                <w:szCs w:val="24"/>
                <w:lang w:eastAsia="en-US"/>
              </w:rPr>
              <w:t>&gt;</w:t>
            </w:r>
          </w:p>
        </w:tc>
      </w:tr>
      <w:tr w:rsidR="008601BE" w:rsidRPr="00A76B2D" w14:paraId="156BA06C" w14:textId="77777777" w:rsidTr="0003574A">
        <w:trPr>
          <w:trHeight w:val="326"/>
        </w:trPr>
        <w:tc>
          <w:tcPr>
            <w:tcW w:w="3137" w:type="dxa"/>
            <w:gridSpan w:val="3"/>
            <w:tcBorders>
              <w:top w:val="nil"/>
              <w:left w:val="single" w:sz="4" w:space="0" w:color="auto"/>
              <w:bottom w:val="nil"/>
              <w:right w:val="single" w:sz="6" w:space="0" w:color="auto"/>
            </w:tcBorders>
          </w:tcPr>
          <w:p w14:paraId="0C973C6B" w14:textId="77777777" w:rsidR="008601BE" w:rsidRPr="00A76B2D" w:rsidRDefault="008601BE" w:rsidP="00FB68DF">
            <w:pPr>
              <w:widowControl/>
              <w:jc w:val="both"/>
              <w:rPr>
                <w:rStyle w:val="FontStyle147"/>
                <w:rFonts w:ascii="Times New Roman" w:hAnsi="Times New Roman" w:cs="Times New Roman"/>
                <w:sz w:val="24"/>
                <w:szCs w:val="24"/>
                <w:lang w:eastAsia="en-US"/>
              </w:rPr>
            </w:pPr>
          </w:p>
        </w:tc>
        <w:tc>
          <w:tcPr>
            <w:tcW w:w="1175" w:type="dxa"/>
            <w:gridSpan w:val="2"/>
            <w:tcBorders>
              <w:top w:val="single" w:sz="6" w:space="0" w:color="auto"/>
              <w:left w:val="single" w:sz="6" w:space="0" w:color="auto"/>
              <w:bottom w:val="nil"/>
              <w:right w:val="single" w:sz="6" w:space="0" w:color="auto"/>
            </w:tcBorders>
          </w:tcPr>
          <w:p w14:paraId="20F59550" w14:textId="77777777" w:rsidR="008601BE" w:rsidRPr="00A76B2D" w:rsidRDefault="008601BE"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4</w:t>
            </w:r>
          </w:p>
        </w:tc>
        <w:tc>
          <w:tcPr>
            <w:tcW w:w="1572" w:type="dxa"/>
            <w:gridSpan w:val="2"/>
            <w:tcBorders>
              <w:top w:val="single" w:sz="6" w:space="0" w:color="auto"/>
              <w:left w:val="single" w:sz="6" w:space="0" w:color="auto"/>
              <w:bottom w:val="single" w:sz="6" w:space="0" w:color="auto"/>
              <w:right w:val="single" w:sz="6" w:space="0" w:color="auto"/>
            </w:tcBorders>
            <w:vAlign w:val="bottom"/>
          </w:tcPr>
          <w:p w14:paraId="086DD9A2" w14:textId="3E2C4FB3"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0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2</w:t>
            </w:r>
            <w:r w:rsidR="008601BE" w:rsidRPr="00A76B2D">
              <w:rPr>
                <w:rStyle w:val="FontStyle147"/>
                <w:rFonts w:ascii="Times New Roman" w:hAnsi="Times New Roman" w:cs="Times New Roman"/>
                <w:sz w:val="24"/>
                <w:szCs w:val="24"/>
                <w:vertAlign w:val="superscript"/>
                <w:lang w:eastAsia="en-US"/>
              </w:rPr>
              <w:t>32</w:t>
            </w:r>
            <w:r w:rsidR="008601BE" w:rsidRPr="00A76B2D">
              <w:rPr>
                <w:rStyle w:val="FontStyle147"/>
                <w:rFonts w:ascii="Times New Roman" w:hAnsi="Times New Roman" w:cs="Times New Roman"/>
                <w:sz w:val="24"/>
                <w:szCs w:val="24"/>
                <w:lang w:eastAsia="en-US"/>
              </w:rPr>
              <w:t>-1</w:t>
            </w:r>
          </w:p>
        </w:tc>
        <w:tc>
          <w:tcPr>
            <w:tcW w:w="3472" w:type="dxa"/>
            <w:gridSpan w:val="2"/>
            <w:tcBorders>
              <w:top w:val="single" w:sz="6" w:space="0" w:color="auto"/>
              <w:left w:val="single" w:sz="6" w:space="0" w:color="auto"/>
              <w:bottom w:val="single" w:sz="6" w:space="0" w:color="auto"/>
              <w:right w:val="single" w:sz="4" w:space="0" w:color="auto"/>
            </w:tcBorders>
            <w:vAlign w:val="bottom"/>
          </w:tcPr>
          <w:p w14:paraId="7942DED6" w14:textId="796637EA"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1 </w:t>
            </w:r>
            <w:r w:rsidR="008E6C1A" w:rsidRPr="00A76B2D">
              <w:rPr>
                <w:rStyle w:val="FontStyle147"/>
                <w:rFonts w:ascii="Times New Roman" w:hAnsi="Times New Roman" w:cs="Times New Roman"/>
                <w:sz w:val="24"/>
                <w:szCs w:val="24"/>
                <w:lang w:eastAsia="en-US"/>
              </w:rPr>
              <w:t>и тип окна</w:t>
            </w:r>
            <w:r w:rsidRPr="00A76B2D">
              <w:rPr>
                <w:rStyle w:val="FontStyle147"/>
                <w:rFonts w:ascii="Times New Roman" w:hAnsi="Times New Roman" w:cs="Times New Roman"/>
                <w:sz w:val="24"/>
                <w:szCs w:val="24"/>
                <w:lang w:eastAsia="en-US"/>
              </w:rPr>
              <w:t>: 1</w:t>
            </w:r>
          </w:p>
        </w:tc>
      </w:tr>
      <w:tr w:rsidR="008601BE" w:rsidRPr="00A76B2D" w14:paraId="7E677880" w14:textId="77777777" w:rsidTr="0003574A">
        <w:trPr>
          <w:trHeight w:val="326"/>
        </w:trPr>
        <w:tc>
          <w:tcPr>
            <w:tcW w:w="3137" w:type="dxa"/>
            <w:gridSpan w:val="3"/>
            <w:tcBorders>
              <w:top w:val="nil"/>
              <w:left w:val="single" w:sz="4" w:space="0" w:color="auto"/>
              <w:bottom w:val="single" w:sz="6" w:space="0" w:color="auto"/>
              <w:right w:val="single" w:sz="6" w:space="0" w:color="auto"/>
            </w:tcBorders>
          </w:tcPr>
          <w:p w14:paraId="6368A215" w14:textId="77777777" w:rsidR="008601BE" w:rsidRPr="00A76B2D" w:rsidRDefault="008601BE" w:rsidP="00FB68DF">
            <w:pPr>
              <w:widowControl/>
              <w:jc w:val="both"/>
              <w:rPr>
                <w:rStyle w:val="FontStyle147"/>
                <w:rFonts w:ascii="Times New Roman" w:hAnsi="Times New Roman" w:cs="Times New Roman"/>
                <w:sz w:val="24"/>
                <w:szCs w:val="24"/>
                <w:lang w:eastAsia="en-US"/>
              </w:rPr>
            </w:pPr>
          </w:p>
        </w:tc>
        <w:tc>
          <w:tcPr>
            <w:tcW w:w="1175" w:type="dxa"/>
            <w:gridSpan w:val="2"/>
            <w:tcBorders>
              <w:top w:val="nil"/>
              <w:left w:val="single" w:sz="6" w:space="0" w:color="auto"/>
              <w:bottom w:val="single" w:sz="6" w:space="0" w:color="auto"/>
              <w:right w:val="single" w:sz="6" w:space="0" w:color="auto"/>
            </w:tcBorders>
          </w:tcPr>
          <w:p w14:paraId="7D8BFF9A" w14:textId="77777777" w:rsidR="008601BE" w:rsidRPr="00A76B2D" w:rsidRDefault="008601BE" w:rsidP="00FB68DF">
            <w:pPr>
              <w:widowControl/>
              <w:jc w:val="center"/>
              <w:rPr>
                <w:rStyle w:val="FontStyle147"/>
                <w:rFonts w:ascii="Times New Roman" w:hAnsi="Times New Roman" w:cs="Times New Roman"/>
                <w:sz w:val="24"/>
                <w:szCs w:val="24"/>
                <w:lang w:eastAsia="en-US"/>
              </w:rPr>
            </w:pPr>
          </w:p>
        </w:tc>
        <w:tc>
          <w:tcPr>
            <w:tcW w:w="1572" w:type="dxa"/>
            <w:gridSpan w:val="2"/>
            <w:tcBorders>
              <w:top w:val="single" w:sz="6" w:space="0" w:color="auto"/>
              <w:left w:val="single" w:sz="6" w:space="0" w:color="auto"/>
              <w:bottom w:val="single" w:sz="6" w:space="0" w:color="auto"/>
              <w:right w:val="single" w:sz="6" w:space="0" w:color="auto"/>
            </w:tcBorders>
          </w:tcPr>
          <w:p w14:paraId="7ED9BEC9" w14:textId="3DB283D2"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0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2</w:t>
            </w:r>
            <w:r w:rsidR="008601BE" w:rsidRPr="00A76B2D">
              <w:rPr>
                <w:rStyle w:val="FontStyle147"/>
                <w:rFonts w:ascii="Times New Roman" w:hAnsi="Times New Roman" w:cs="Times New Roman"/>
                <w:sz w:val="24"/>
                <w:szCs w:val="24"/>
                <w:vertAlign w:val="superscript"/>
                <w:lang w:eastAsia="en-US"/>
              </w:rPr>
              <w:t>32</w:t>
            </w:r>
            <w:r w:rsidR="008601BE" w:rsidRPr="00A76B2D">
              <w:rPr>
                <w:rStyle w:val="FontStyle147"/>
                <w:rFonts w:ascii="Times New Roman" w:hAnsi="Times New Roman" w:cs="Times New Roman"/>
                <w:sz w:val="24"/>
                <w:szCs w:val="24"/>
                <w:lang w:eastAsia="en-US"/>
              </w:rPr>
              <w:t>-1</w:t>
            </w:r>
          </w:p>
        </w:tc>
        <w:tc>
          <w:tcPr>
            <w:tcW w:w="3472" w:type="dxa"/>
            <w:gridSpan w:val="2"/>
            <w:tcBorders>
              <w:top w:val="single" w:sz="6" w:space="0" w:color="auto"/>
              <w:left w:val="single" w:sz="6" w:space="0" w:color="auto"/>
              <w:bottom w:val="single" w:sz="6" w:space="0" w:color="auto"/>
              <w:right w:val="single" w:sz="4" w:space="0" w:color="auto"/>
            </w:tcBorders>
          </w:tcPr>
          <w:p w14:paraId="0279315D" w14:textId="77777777"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r>
      <w:tr w:rsidR="008601BE" w:rsidRPr="00A76B2D" w14:paraId="22601D6E" w14:textId="77777777" w:rsidTr="0003574A">
        <w:trPr>
          <w:trHeight w:val="341"/>
        </w:trPr>
        <w:tc>
          <w:tcPr>
            <w:tcW w:w="3137" w:type="dxa"/>
            <w:gridSpan w:val="3"/>
            <w:tcBorders>
              <w:top w:val="single" w:sz="6" w:space="0" w:color="auto"/>
              <w:left w:val="single" w:sz="4" w:space="0" w:color="auto"/>
              <w:bottom w:val="nil"/>
              <w:right w:val="single" w:sz="6" w:space="0" w:color="auto"/>
            </w:tcBorders>
          </w:tcPr>
          <w:p w14:paraId="6286BDC9" w14:textId="4DE4DDB1"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Число частот</w:t>
            </w:r>
          </w:p>
        </w:tc>
        <w:tc>
          <w:tcPr>
            <w:tcW w:w="1175" w:type="dxa"/>
            <w:gridSpan w:val="2"/>
            <w:tcBorders>
              <w:top w:val="single" w:sz="6" w:space="0" w:color="auto"/>
              <w:left w:val="single" w:sz="6" w:space="0" w:color="auto"/>
              <w:bottom w:val="single" w:sz="6" w:space="0" w:color="auto"/>
              <w:right w:val="single" w:sz="6" w:space="0" w:color="auto"/>
            </w:tcBorders>
          </w:tcPr>
          <w:p w14:paraId="662BBF87" w14:textId="77777777" w:rsidR="008601BE" w:rsidRPr="00A76B2D" w:rsidRDefault="008601BE" w:rsidP="00FB68DF">
            <w:pPr>
              <w:pStyle w:val="Style86"/>
              <w:widowControl/>
              <w:jc w:val="center"/>
              <w:rPr>
                <w:rFonts w:ascii="Times New Roman" w:hAnsi="Times New Roman" w:cs="Times New Roman"/>
              </w:rPr>
            </w:pPr>
          </w:p>
        </w:tc>
        <w:tc>
          <w:tcPr>
            <w:tcW w:w="1572" w:type="dxa"/>
            <w:gridSpan w:val="2"/>
            <w:tcBorders>
              <w:top w:val="single" w:sz="6" w:space="0" w:color="auto"/>
              <w:left w:val="single" w:sz="6" w:space="0" w:color="auto"/>
              <w:bottom w:val="single" w:sz="6" w:space="0" w:color="auto"/>
              <w:right w:val="single" w:sz="6" w:space="0" w:color="auto"/>
            </w:tcBorders>
          </w:tcPr>
          <w:p w14:paraId="375F9362" w14:textId="77777777" w:rsidR="008601BE" w:rsidRPr="00A76B2D" w:rsidRDefault="008601BE" w:rsidP="00FB68DF">
            <w:pPr>
              <w:pStyle w:val="Style86"/>
              <w:widowControl/>
              <w:jc w:val="both"/>
              <w:rPr>
                <w:rFonts w:ascii="Times New Roman" w:hAnsi="Times New Roman" w:cs="Times New Roman"/>
              </w:rPr>
            </w:pPr>
          </w:p>
        </w:tc>
        <w:tc>
          <w:tcPr>
            <w:tcW w:w="3472" w:type="dxa"/>
            <w:gridSpan w:val="2"/>
            <w:tcBorders>
              <w:top w:val="single" w:sz="6" w:space="0" w:color="auto"/>
              <w:left w:val="single" w:sz="6" w:space="0" w:color="auto"/>
              <w:bottom w:val="single" w:sz="6" w:space="0" w:color="auto"/>
              <w:right w:val="single" w:sz="4" w:space="0" w:color="auto"/>
            </w:tcBorders>
          </w:tcPr>
          <w:p w14:paraId="68A5DB4F" w14:textId="77777777"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SCSM:</w:t>
            </w:r>
          </w:p>
          <w:p w14:paraId="3DDB5531" w14:textId="1B8DD9CF"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0 </w:t>
            </w:r>
            <w:r w:rsidR="008E6C1A" w:rsidRPr="00A76B2D">
              <w:rPr>
                <w:rStyle w:val="FontStyle147"/>
                <w:rFonts w:ascii="Times New Roman" w:hAnsi="Times New Roman" w:cs="Times New Roman"/>
                <w:sz w:val="24"/>
                <w:szCs w:val="24"/>
                <w:lang w:eastAsia="en-US"/>
              </w:rPr>
              <w:t>или</w:t>
            </w:r>
            <w:r w:rsidRPr="00A76B2D">
              <w:rPr>
                <w:rStyle w:val="FontStyle147"/>
                <w:rFonts w:ascii="Times New Roman" w:hAnsi="Times New Roman" w:cs="Times New Roman"/>
                <w:sz w:val="24"/>
                <w:szCs w:val="24"/>
                <w:lang w:eastAsia="en-US"/>
              </w:rPr>
              <w:t xml:space="preserve"> 1 </w:t>
            </w:r>
            <w:proofErr w:type="gramStart"/>
            <w:r w:rsidRPr="00A76B2D">
              <w:rPr>
                <w:rStyle w:val="FontStyle147"/>
                <w:rFonts w:ascii="Times New Roman" w:hAnsi="Times New Roman" w:cs="Times New Roman"/>
                <w:sz w:val="24"/>
                <w:szCs w:val="24"/>
                <w:lang w:eastAsia="en-US"/>
              </w:rPr>
              <w:t>&lt;</w:t>
            </w:r>
            <w:r w:rsidR="008E6C1A" w:rsidRPr="00A76B2D">
              <w:rPr>
                <w:rStyle w:val="FontStyle147"/>
                <w:rFonts w:ascii="Times New Roman" w:hAnsi="Times New Roman" w:cs="Times New Roman"/>
                <w:sz w:val="24"/>
                <w:szCs w:val="24"/>
                <w:lang w:eastAsia="en-US"/>
              </w:rPr>
              <w:t xml:space="preserve"> поле</w:t>
            </w:r>
            <w:proofErr w:type="gramEnd"/>
            <w:r w:rsidR="008E6C1A" w:rsidRPr="00A76B2D">
              <w:rPr>
                <w:rStyle w:val="FontStyle147"/>
                <w:rFonts w:ascii="Times New Roman" w:hAnsi="Times New Roman" w:cs="Times New Roman"/>
                <w:sz w:val="24"/>
                <w:szCs w:val="24"/>
                <w:lang w:eastAsia="en-US"/>
              </w:rPr>
              <w:t xml:space="preserve"> не присутствует </w:t>
            </w:r>
            <w:r w:rsidRPr="00A76B2D">
              <w:rPr>
                <w:rStyle w:val="FontStyle147"/>
                <w:rFonts w:ascii="Times New Roman" w:hAnsi="Times New Roman" w:cs="Times New Roman"/>
                <w:sz w:val="24"/>
                <w:szCs w:val="24"/>
                <w:lang w:eastAsia="en-US"/>
              </w:rPr>
              <w:t>&gt;</w:t>
            </w:r>
          </w:p>
        </w:tc>
      </w:tr>
      <w:tr w:rsidR="008601BE" w:rsidRPr="00A76B2D" w14:paraId="0EA9FFAE" w14:textId="77777777" w:rsidTr="0003574A">
        <w:trPr>
          <w:trHeight w:val="826"/>
        </w:trPr>
        <w:tc>
          <w:tcPr>
            <w:tcW w:w="3137" w:type="dxa"/>
            <w:gridSpan w:val="3"/>
            <w:tcBorders>
              <w:top w:val="nil"/>
              <w:left w:val="single" w:sz="4" w:space="0" w:color="auto"/>
              <w:bottom w:val="single" w:sz="6" w:space="0" w:color="auto"/>
              <w:right w:val="single" w:sz="6" w:space="0" w:color="auto"/>
            </w:tcBorders>
          </w:tcPr>
          <w:p w14:paraId="5C55DCA0" w14:textId="77777777" w:rsidR="008601BE" w:rsidRPr="00A76B2D" w:rsidRDefault="008601BE" w:rsidP="00FB68DF">
            <w:pPr>
              <w:widowControl/>
              <w:jc w:val="both"/>
              <w:rPr>
                <w:rStyle w:val="FontStyle147"/>
                <w:rFonts w:ascii="Times New Roman" w:hAnsi="Times New Roman" w:cs="Times New Roman"/>
                <w:sz w:val="24"/>
                <w:szCs w:val="24"/>
                <w:lang w:eastAsia="en-US"/>
              </w:rPr>
            </w:pPr>
          </w:p>
          <w:p w14:paraId="64FDD3E5" w14:textId="77777777" w:rsidR="008601BE" w:rsidRPr="00A76B2D" w:rsidRDefault="008601BE" w:rsidP="00FB68DF">
            <w:pPr>
              <w:widowControl/>
              <w:jc w:val="both"/>
              <w:rPr>
                <w:rStyle w:val="FontStyle147"/>
                <w:rFonts w:ascii="Times New Roman" w:hAnsi="Times New Roman" w:cs="Times New Roman"/>
                <w:sz w:val="24"/>
                <w:szCs w:val="24"/>
                <w:lang w:eastAsia="en-US"/>
              </w:rPr>
            </w:pPr>
          </w:p>
        </w:tc>
        <w:tc>
          <w:tcPr>
            <w:tcW w:w="1175" w:type="dxa"/>
            <w:gridSpan w:val="2"/>
            <w:tcBorders>
              <w:top w:val="single" w:sz="6" w:space="0" w:color="auto"/>
              <w:left w:val="single" w:sz="6" w:space="0" w:color="auto"/>
              <w:bottom w:val="single" w:sz="6" w:space="0" w:color="auto"/>
              <w:right w:val="single" w:sz="6" w:space="0" w:color="auto"/>
            </w:tcBorders>
          </w:tcPr>
          <w:p w14:paraId="78B6D600" w14:textId="77777777" w:rsidR="008601BE" w:rsidRPr="00A76B2D" w:rsidRDefault="008601BE"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c>
          <w:tcPr>
            <w:tcW w:w="1572" w:type="dxa"/>
            <w:gridSpan w:val="2"/>
            <w:tcBorders>
              <w:top w:val="single" w:sz="6" w:space="0" w:color="auto"/>
              <w:left w:val="single" w:sz="6" w:space="0" w:color="auto"/>
              <w:bottom w:val="single" w:sz="6" w:space="0" w:color="auto"/>
              <w:right w:val="single" w:sz="6" w:space="0" w:color="auto"/>
            </w:tcBorders>
          </w:tcPr>
          <w:p w14:paraId="193CA7BA" w14:textId="6073D1EE"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1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2</w:t>
            </w:r>
            <w:r w:rsidR="008601BE" w:rsidRPr="00A76B2D">
              <w:rPr>
                <w:rStyle w:val="FontStyle147"/>
                <w:rFonts w:ascii="Times New Roman" w:hAnsi="Times New Roman" w:cs="Times New Roman"/>
                <w:sz w:val="24"/>
                <w:szCs w:val="24"/>
                <w:vertAlign w:val="superscript"/>
                <w:lang w:eastAsia="en-US"/>
              </w:rPr>
              <w:t>16</w:t>
            </w:r>
            <w:r w:rsidR="008601BE" w:rsidRPr="00A76B2D">
              <w:rPr>
                <w:rStyle w:val="FontStyle147"/>
                <w:rFonts w:ascii="Times New Roman" w:hAnsi="Times New Roman" w:cs="Times New Roman"/>
                <w:sz w:val="24"/>
                <w:szCs w:val="24"/>
                <w:lang w:eastAsia="en-US"/>
              </w:rPr>
              <w:t>-1</w:t>
            </w:r>
          </w:p>
        </w:tc>
        <w:tc>
          <w:tcPr>
            <w:tcW w:w="3472" w:type="dxa"/>
            <w:gridSpan w:val="2"/>
            <w:tcBorders>
              <w:top w:val="single" w:sz="6" w:space="0" w:color="auto"/>
              <w:left w:val="single" w:sz="6" w:space="0" w:color="auto"/>
              <w:bottom w:val="single" w:sz="6" w:space="0" w:color="auto"/>
              <w:right w:val="single" w:sz="4" w:space="0" w:color="auto"/>
            </w:tcBorders>
          </w:tcPr>
          <w:p w14:paraId="46FB496F" w14:textId="77777777"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p w14:paraId="313D1060" w14:textId="15CD7DA5" w:rsidR="008601BE" w:rsidRPr="00A76B2D" w:rsidRDefault="008E6C1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Значение в этом поле используется для определения длины (в байтах) следующего поля</w:t>
            </w:r>
            <w:r w:rsidR="008601BE" w:rsidRPr="00A76B2D">
              <w:rPr>
                <w:rStyle w:val="FontStyle147"/>
                <w:rFonts w:ascii="Times New Roman" w:hAnsi="Times New Roman" w:cs="Times New Roman"/>
                <w:sz w:val="24"/>
                <w:szCs w:val="24"/>
                <w:lang w:eastAsia="en-US"/>
              </w:rPr>
              <w:t>.</w:t>
            </w:r>
          </w:p>
        </w:tc>
      </w:tr>
      <w:tr w:rsidR="008601BE" w:rsidRPr="00A76B2D" w14:paraId="0DE3426A" w14:textId="77777777" w:rsidTr="0003574A">
        <w:trPr>
          <w:trHeight w:val="53"/>
        </w:trPr>
        <w:tc>
          <w:tcPr>
            <w:tcW w:w="3137" w:type="dxa"/>
            <w:gridSpan w:val="3"/>
            <w:tcBorders>
              <w:top w:val="single" w:sz="6" w:space="0" w:color="auto"/>
              <w:left w:val="single" w:sz="4" w:space="0" w:color="auto"/>
              <w:bottom w:val="nil"/>
              <w:right w:val="single" w:sz="6" w:space="0" w:color="auto"/>
            </w:tcBorders>
          </w:tcPr>
          <w:p w14:paraId="2AC270A8" w14:textId="3611AEA7"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Частоты</w:t>
            </w:r>
          </w:p>
        </w:tc>
        <w:tc>
          <w:tcPr>
            <w:tcW w:w="1175" w:type="dxa"/>
            <w:gridSpan w:val="2"/>
            <w:tcBorders>
              <w:top w:val="single" w:sz="6" w:space="0" w:color="auto"/>
              <w:left w:val="single" w:sz="6" w:space="0" w:color="auto"/>
              <w:bottom w:val="single" w:sz="6" w:space="0" w:color="auto"/>
              <w:right w:val="single" w:sz="6" w:space="0" w:color="auto"/>
            </w:tcBorders>
          </w:tcPr>
          <w:p w14:paraId="0068AA96" w14:textId="77777777" w:rsidR="008601BE" w:rsidRPr="00A76B2D" w:rsidRDefault="008601BE" w:rsidP="00FB68DF">
            <w:pPr>
              <w:pStyle w:val="Style86"/>
              <w:widowControl/>
              <w:jc w:val="center"/>
              <w:rPr>
                <w:rFonts w:ascii="Times New Roman" w:hAnsi="Times New Roman" w:cs="Times New Roman"/>
              </w:rPr>
            </w:pPr>
          </w:p>
        </w:tc>
        <w:tc>
          <w:tcPr>
            <w:tcW w:w="1572" w:type="dxa"/>
            <w:gridSpan w:val="2"/>
            <w:tcBorders>
              <w:top w:val="single" w:sz="6" w:space="0" w:color="auto"/>
              <w:left w:val="single" w:sz="6" w:space="0" w:color="auto"/>
              <w:bottom w:val="single" w:sz="6" w:space="0" w:color="auto"/>
              <w:right w:val="single" w:sz="6" w:space="0" w:color="auto"/>
            </w:tcBorders>
          </w:tcPr>
          <w:p w14:paraId="4A64EFE5" w14:textId="77777777" w:rsidR="008601BE" w:rsidRPr="00A76B2D" w:rsidRDefault="008601BE" w:rsidP="00FB68DF">
            <w:pPr>
              <w:pStyle w:val="Style86"/>
              <w:widowControl/>
              <w:jc w:val="both"/>
              <w:rPr>
                <w:rFonts w:ascii="Times New Roman" w:hAnsi="Times New Roman" w:cs="Times New Roman"/>
              </w:rPr>
            </w:pPr>
          </w:p>
        </w:tc>
        <w:tc>
          <w:tcPr>
            <w:tcW w:w="3472" w:type="dxa"/>
            <w:gridSpan w:val="2"/>
            <w:tcBorders>
              <w:top w:val="single" w:sz="6" w:space="0" w:color="auto"/>
              <w:left w:val="single" w:sz="6" w:space="0" w:color="auto"/>
              <w:bottom w:val="single" w:sz="6" w:space="0" w:color="auto"/>
              <w:right w:val="single" w:sz="4" w:space="0" w:color="auto"/>
            </w:tcBorders>
          </w:tcPr>
          <w:p w14:paraId="1D53EEE6" w14:textId="77777777"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SCSM:</w:t>
            </w:r>
          </w:p>
          <w:p w14:paraId="3800B317" w14:textId="458789BF"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0 </w:t>
            </w:r>
            <w:r w:rsidR="008E6C1A" w:rsidRPr="00A76B2D">
              <w:rPr>
                <w:rStyle w:val="FontStyle147"/>
                <w:rFonts w:ascii="Times New Roman" w:hAnsi="Times New Roman" w:cs="Times New Roman"/>
                <w:sz w:val="24"/>
                <w:szCs w:val="24"/>
                <w:lang w:eastAsia="en-US"/>
              </w:rPr>
              <w:t>или</w:t>
            </w:r>
            <w:r w:rsidRPr="00A76B2D">
              <w:rPr>
                <w:rStyle w:val="FontStyle147"/>
                <w:rFonts w:ascii="Times New Roman" w:hAnsi="Times New Roman" w:cs="Times New Roman"/>
                <w:sz w:val="24"/>
                <w:szCs w:val="24"/>
                <w:lang w:eastAsia="en-US"/>
              </w:rPr>
              <w:t xml:space="preserve"> 1 </w:t>
            </w:r>
            <w:proofErr w:type="gramStart"/>
            <w:r w:rsidRPr="00A76B2D">
              <w:rPr>
                <w:rStyle w:val="FontStyle147"/>
                <w:rFonts w:ascii="Times New Roman" w:hAnsi="Times New Roman" w:cs="Times New Roman"/>
                <w:sz w:val="24"/>
                <w:szCs w:val="24"/>
                <w:lang w:eastAsia="en-US"/>
              </w:rPr>
              <w:t>&lt;</w:t>
            </w:r>
            <w:r w:rsidR="008E6C1A" w:rsidRPr="00A76B2D">
              <w:rPr>
                <w:rStyle w:val="FontStyle147"/>
                <w:rFonts w:ascii="Times New Roman" w:hAnsi="Times New Roman" w:cs="Times New Roman"/>
                <w:sz w:val="24"/>
                <w:szCs w:val="24"/>
                <w:lang w:eastAsia="en-US"/>
              </w:rPr>
              <w:t xml:space="preserve"> поле</w:t>
            </w:r>
            <w:proofErr w:type="gramEnd"/>
            <w:r w:rsidR="008E6C1A" w:rsidRPr="00A76B2D">
              <w:rPr>
                <w:rStyle w:val="FontStyle147"/>
                <w:rFonts w:ascii="Times New Roman" w:hAnsi="Times New Roman" w:cs="Times New Roman"/>
                <w:sz w:val="24"/>
                <w:szCs w:val="24"/>
                <w:lang w:eastAsia="en-US"/>
              </w:rPr>
              <w:t xml:space="preserve"> не присутствует </w:t>
            </w:r>
            <w:r w:rsidRPr="00A76B2D">
              <w:rPr>
                <w:rStyle w:val="FontStyle147"/>
                <w:rFonts w:ascii="Times New Roman" w:hAnsi="Times New Roman" w:cs="Times New Roman"/>
                <w:sz w:val="24"/>
                <w:szCs w:val="24"/>
                <w:lang w:eastAsia="en-US"/>
              </w:rPr>
              <w:t>&gt;</w:t>
            </w:r>
          </w:p>
        </w:tc>
      </w:tr>
      <w:tr w:rsidR="008601BE" w:rsidRPr="00A76B2D" w14:paraId="1970A588" w14:textId="77777777" w:rsidTr="0003574A">
        <w:trPr>
          <w:trHeight w:val="523"/>
        </w:trPr>
        <w:tc>
          <w:tcPr>
            <w:tcW w:w="3137" w:type="dxa"/>
            <w:gridSpan w:val="3"/>
            <w:tcBorders>
              <w:top w:val="nil"/>
              <w:left w:val="single" w:sz="4" w:space="0" w:color="auto"/>
              <w:bottom w:val="single" w:sz="6" w:space="0" w:color="auto"/>
              <w:right w:val="single" w:sz="6" w:space="0" w:color="auto"/>
            </w:tcBorders>
          </w:tcPr>
          <w:p w14:paraId="627793CE" w14:textId="77777777" w:rsidR="008601BE" w:rsidRPr="00A76B2D" w:rsidRDefault="008601BE" w:rsidP="00FB68DF">
            <w:pPr>
              <w:widowControl/>
              <w:jc w:val="both"/>
              <w:rPr>
                <w:rStyle w:val="FontStyle147"/>
                <w:rFonts w:ascii="Times New Roman" w:hAnsi="Times New Roman" w:cs="Times New Roman"/>
                <w:sz w:val="24"/>
                <w:szCs w:val="24"/>
                <w:lang w:eastAsia="en-US"/>
              </w:rPr>
            </w:pPr>
          </w:p>
          <w:p w14:paraId="206E21A0" w14:textId="77777777" w:rsidR="008601BE" w:rsidRPr="00A76B2D" w:rsidRDefault="008601BE" w:rsidP="00FB68DF">
            <w:pPr>
              <w:widowControl/>
              <w:jc w:val="both"/>
              <w:rPr>
                <w:rStyle w:val="FontStyle147"/>
                <w:rFonts w:ascii="Times New Roman" w:hAnsi="Times New Roman" w:cs="Times New Roman"/>
                <w:sz w:val="24"/>
                <w:szCs w:val="24"/>
                <w:lang w:eastAsia="en-US"/>
              </w:rPr>
            </w:pPr>
          </w:p>
        </w:tc>
        <w:tc>
          <w:tcPr>
            <w:tcW w:w="1175" w:type="dxa"/>
            <w:gridSpan w:val="2"/>
            <w:tcBorders>
              <w:top w:val="single" w:sz="6" w:space="0" w:color="auto"/>
              <w:left w:val="single" w:sz="6" w:space="0" w:color="auto"/>
              <w:bottom w:val="single" w:sz="6" w:space="0" w:color="auto"/>
              <w:right w:val="single" w:sz="6" w:space="0" w:color="auto"/>
            </w:tcBorders>
          </w:tcPr>
          <w:p w14:paraId="3C0CBE28" w14:textId="574E5332" w:rsidR="008601BE" w:rsidRPr="00A76B2D" w:rsidRDefault="008601BE" w:rsidP="00FB68DF">
            <w:pPr>
              <w:pStyle w:val="Style63"/>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4 </w:t>
            </w:r>
            <w:r w:rsidRPr="00A76B2D">
              <w:rPr>
                <w:rStyle w:val="FontStyle131"/>
                <w:sz w:val="24"/>
                <w:szCs w:val="24"/>
                <w:lang w:eastAsia="en-US"/>
              </w:rPr>
              <w:t xml:space="preserve">x </w:t>
            </w:r>
            <w:r w:rsidR="008E6C1A" w:rsidRPr="00A76B2D">
              <w:rPr>
                <w:rStyle w:val="FontStyle147"/>
                <w:rFonts w:ascii="Times New Roman" w:hAnsi="Times New Roman" w:cs="Times New Roman"/>
                <w:sz w:val="24"/>
                <w:szCs w:val="24"/>
                <w:lang w:eastAsia="en-US"/>
              </w:rPr>
              <w:t>число частот</w:t>
            </w:r>
          </w:p>
        </w:tc>
        <w:tc>
          <w:tcPr>
            <w:tcW w:w="1572" w:type="dxa"/>
            <w:gridSpan w:val="2"/>
            <w:tcBorders>
              <w:top w:val="single" w:sz="6" w:space="0" w:color="auto"/>
              <w:left w:val="single" w:sz="6" w:space="0" w:color="auto"/>
              <w:bottom w:val="single" w:sz="6" w:space="0" w:color="auto"/>
              <w:right w:val="single" w:sz="6" w:space="0" w:color="auto"/>
            </w:tcBorders>
          </w:tcPr>
          <w:p w14:paraId="4FE7E5DD" w14:textId="1B4F5875"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0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2</w:t>
            </w:r>
            <w:r w:rsidR="008601BE" w:rsidRPr="00A76B2D">
              <w:rPr>
                <w:rStyle w:val="FontStyle147"/>
                <w:rFonts w:ascii="Times New Roman" w:hAnsi="Times New Roman" w:cs="Times New Roman"/>
                <w:sz w:val="24"/>
                <w:szCs w:val="24"/>
                <w:vertAlign w:val="superscript"/>
                <w:lang w:eastAsia="en-US"/>
              </w:rPr>
              <w:t>32</w:t>
            </w:r>
            <w:r w:rsidR="008601BE" w:rsidRPr="00A76B2D">
              <w:rPr>
                <w:rStyle w:val="FontStyle147"/>
                <w:rFonts w:ascii="Times New Roman" w:hAnsi="Times New Roman" w:cs="Times New Roman"/>
                <w:sz w:val="24"/>
                <w:szCs w:val="24"/>
                <w:lang w:eastAsia="en-US"/>
              </w:rPr>
              <w:t>-1 (</w:t>
            </w:r>
            <w:r w:rsidR="008E6C1A" w:rsidRPr="00A76B2D">
              <w:rPr>
                <w:rStyle w:val="FontStyle147"/>
                <w:rFonts w:ascii="Times New Roman" w:hAnsi="Times New Roman" w:cs="Times New Roman"/>
                <w:sz w:val="24"/>
                <w:szCs w:val="24"/>
                <w:lang w:eastAsia="en-US"/>
              </w:rPr>
              <w:t>для каждой частоты</w:t>
            </w:r>
            <w:r w:rsidR="008601BE" w:rsidRPr="00A76B2D">
              <w:rPr>
                <w:rStyle w:val="FontStyle147"/>
                <w:rFonts w:ascii="Times New Roman" w:hAnsi="Times New Roman" w:cs="Times New Roman"/>
                <w:sz w:val="24"/>
                <w:szCs w:val="24"/>
                <w:lang w:eastAsia="en-US"/>
              </w:rPr>
              <w:t>)</w:t>
            </w:r>
          </w:p>
        </w:tc>
        <w:tc>
          <w:tcPr>
            <w:tcW w:w="3472" w:type="dxa"/>
            <w:gridSpan w:val="2"/>
            <w:tcBorders>
              <w:top w:val="single" w:sz="6" w:space="0" w:color="auto"/>
              <w:left w:val="single" w:sz="6" w:space="0" w:color="auto"/>
              <w:bottom w:val="single" w:sz="6" w:space="0" w:color="auto"/>
              <w:right w:val="single" w:sz="4" w:space="0" w:color="auto"/>
            </w:tcBorders>
          </w:tcPr>
          <w:p w14:paraId="0E6A2741" w14:textId="77777777"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r>
      <w:tr w:rsidR="008601BE" w:rsidRPr="00A76B2D" w14:paraId="26CE89F5" w14:textId="77777777" w:rsidTr="0003574A">
        <w:trPr>
          <w:trHeight w:val="213"/>
        </w:trPr>
        <w:tc>
          <w:tcPr>
            <w:tcW w:w="3137" w:type="dxa"/>
            <w:gridSpan w:val="3"/>
            <w:tcBorders>
              <w:top w:val="single" w:sz="6" w:space="0" w:color="auto"/>
              <w:left w:val="single" w:sz="4" w:space="0" w:color="auto"/>
              <w:bottom w:val="nil"/>
              <w:right w:val="single" w:sz="6" w:space="0" w:color="auto"/>
            </w:tcBorders>
          </w:tcPr>
          <w:p w14:paraId="118B1FBC" w14:textId="6B6CF958"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Число направлений</w:t>
            </w:r>
          </w:p>
        </w:tc>
        <w:tc>
          <w:tcPr>
            <w:tcW w:w="1175" w:type="dxa"/>
            <w:gridSpan w:val="2"/>
            <w:tcBorders>
              <w:top w:val="single" w:sz="6" w:space="0" w:color="auto"/>
              <w:left w:val="single" w:sz="6" w:space="0" w:color="auto"/>
              <w:bottom w:val="single" w:sz="6" w:space="0" w:color="auto"/>
              <w:right w:val="single" w:sz="6" w:space="0" w:color="auto"/>
            </w:tcBorders>
          </w:tcPr>
          <w:p w14:paraId="214D3428" w14:textId="77777777" w:rsidR="008601BE" w:rsidRPr="00A76B2D" w:rsidRDefault="008601BE" w:rsidP="00FB68DF">
            <w:pPr>
              <w:pStyle w:val="Style86"/>
              <w:widowControl/>
              <w:jc w:val="center"/>
              <w:rPr>
                <w:rFonts w:ascii="Times New Roman" w:hAnsi="Times New Roman" w:cs="Times New Roman"/>
              </w:rPr>
            </w:pPr>
          </w:p>
        </w:tc>
        <w:tc>
          <w:tcPr>
            <w:tcW w:w="1572" w:type="dxa"/>
            <w:gridSpan w:val="2"/>
            <w:tcBorders>
              <w:top w:val="single" w:sz="6" w:space="0" w:color="auto"/>
              <w:left w:val="single" w:sz="6" w:space="0" w:color="auto"/>
              <w:bottom w:val="single" w:sz="6" w:space="0" w:color="auto"/>
              <w:right w:val="single" w:sz="6" w:space="0" w:color="auto"/>
            </w:tcBorders>
          </w:tcPr>
          <w:p w14:paraId="29D6B999" w14:textId="77777777" w:rsidR="008601BE" w:rsidRPr="00A76B2D" w:rsidRDefault="008601BE" w:rsidP="00FB68DF">
            <w:pPr>
              <w:pStyle w:val="Style86"/>
              <w:widowControl/>
              <w:jc w:val="both"/>
              <w:rPr>
                <w:rFonts w:ascii="Times New Roman" w:hAnsi="Times New Roman" w:cs="Times New Roman"/>
              </w:rPr>
            </w:pPr>
          </w:p>
        </w:tc>
        <w:tc>
          <w:tcPr>
            <w:tcW w:w="3472" w:type="dxa"/>
            <w:gridSpan w:val="2"/>
            <w:tcBorders>
              <w:top w:val="single" w:sz="6" w:space="0" w:color="auto"/>
              <w:left w:val="single" w:sz="6" w:space="0" w:color="auto"/>
              <w:bottom w:val="single" w:sz="6" w:space="0" w:color="auto"/>
              <w:right w:val="single" w:sz="4" w:space="0" w:color="auto"/>
            </w:tcBorders>
          </w:tcPr>
          <w:p w14:paraId="2D9AFEF8" w14:textId="77777777"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SCSM:</w:t>
            </w:r>
          </w:p>
          <w:p w14:paraId="2E344883" w14:textId="1BD4A745"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0 </w:t>
            </w:r>
            <w:r w:rsidR="008E6C1A" w:rsidRPr="00A76B2D">
              <w:rPr>
                <w:rStyle w:val="FontStyle147"/>
                <w:rFonts w:ascii="Times New Roman" w:hAnsi="Times New Roman" w:cs="Times New Roman"/>
                <w:sz w:val="24"/>
                <w:szCs w:val="24"/>
                <w:lang w:eastAsia="en-US"/>
              </w:rPr>
              <w:t>или</w:t>
            </w:r>
            <w:r w:rsidRPr="00A76B2D">
              <w:rPr>
                <w:rStyle w:val="FontStyle147"/>
                <w:rFonts w:ascii="Times New Roman" w:hAnsi="Times New Roman" w:cs="Times New Roman"/>
                <w:sz w:val="24"/>
                <w:szCs w:val="24"/>
                <w:lang w:eastAsia="en-US"/>
              </w:rPr>
              <w:t xml:space="preserve"> 1 </w:t>
            </w:r>
            <w:proofErr w:type="gramStart"/>
            <w:r w:rsidRPr="00A76B2D">
              <w:rPr>
                <w:rStyle w:val="FontStyle147"/>
                <w:rFonts w:ascii="Times New Roman" w:hAnsi="Times New Roman" w:cs="Times New Roman"/>
                <w:sz w:val="24"/>
                <w:szCs w:val="24"/>
                <w:lang w:eastAsia="en-US"/>
              </w:rPr>
              <w:t>&lt;</w:t>
            </w:r>
            <w:r w:rsidR="008E6C1A" w:rsidRPr="00A76B2D">
              <w:rPr>
                <w:rStyle w:val="FontStyle147"/>
                <w:rFonts w:ascii="Times New Roman" w:hAnsi="Times New Roman" w:cs="Times New Roman"/>
                <w:sz w:val="24"/>
                <w:szCs w:val="24"/>
                <w:lang w:eastAsia="en-US"/>
              </w:rPr>
              <w:t xml:space="preserve"> поле</w:t>
            </w:r>
            <w:proofErr w:type="gramEnd"/>
            <w:r w:rsidR="008E6C1A" w:rsidRPr="00A76B2D">
              <w:rPr>
                <w:rStyle w:val="FontStyle147"/>
                <w:rFonts w:ascii="Times New Roman" w:hAnsi="Times New Roman" w:cs="Times New Roman"/>
                <w:sz w:val="24"/>
                <w:szCs w:val="24"/>
                <w:lang w:eastAsia="en-US"/>
              </w:rPr>
              <w:t xml:space="preserve"> не присутствует </w:t>
            </w:r>
            <w:r w:rsidRPr="00A76B2D">
              <w:rPr>
                <w:rStyle w:val="FontStyle147"/>
                <w:rFonts w:ascii="Times New Roman" w:hAnsi="Times New Roman" w:cs="Times New Roman"/>
                <w:sz w:val="24"/>
                <w:szCs w:val="24"/>
                <w:lang w:eastAsia="en-US"/>
              </w:rPr>
              <w:t>&gt;</w:t>
            </w:r>
          </w:p>
        </w:tc>
      </w:tr>
      <w:tr w:rsidR="008601BE" w:rsidRPr="00A76B2D" w14:paraId="65A12DA7" w14:textId="77777777" w:rsidTr="0003574A">
        <w:trPr>
          <w:trHeight w:val="326"/>
        </w:trPr>
        <w:tc>
          <w:tcPr>
            <w:tcW w:w="3137" w:type="dxa"/>
            <w:gridSpan w:val="3"/>
            <w:tcBorders>
              <w:top w:val="nil"/>
              <w:left w:val="single" w:sz="4" w:space="0" w:color="auto"/>
              <w:bottom w:val="single" w:sz="6" w:space="0" w:color="auto"/>
              <w:right w:val="single" w:sz="6" w:space="0" w:color="auto"/>
            </w:tcBorders>
          </w:tcPr>
          <w:p w14:paraId="5C8F309A" w14:textId="77777777" w:rsidR="008601BE" w:rsidRPr="00A76B2D" w:rsidRDefault="008601BE" w:rsidP="00FB68DF">
            <w:pPr>
              <w:pStyle w:val="Style86"/>
              <w:widowControl/>
              <w:jc w:val="both"/>
              <w:rPr>
                <w:rFonts w:ascii="Times New Roman" w:hAnsi="Times New Roman" w:cs="Times New Roman"/>
              </w:rPr>
            </w:pPr>
          </w:p>
        </w:tc>
        <w:tc>
          <w:tcPr>
            <w:tcW w:w="1175" w:type="dxa"/>
            <w:gridSpan w:val="2"/>
            <w:tcBorders>
              <w:top w:val="single" w:sz="6" w:space="0" w:color="auto"/>
              <w:left w:val="single" w:sz="6" w:space="0" w:color="auto"/>
              <w:bottom w:val="single" w:sz="6" w:space="0" w:color="auto"/>
              <w:right w:val="single" w:sz="6" w:space="0" w:color="auto"/>
            </w:tcBorders>
          </w:tcPr>
          <w:p w14:paraId="7C48716A" w14:textId="77777777" w:rsidR="008601BE" w:rsidRPr="00A76B2D" w:rsidRDefault="008601BE"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572" w:type="dxa"/>
            <w:gridSpan w:val="2"/>
            <w:tcBorders>
              <w:top w:val="single" w:sz="6" w:space="0" w:color="auto"/>
              <w:left w:val="single" w:sz="6" w:space="0" w:color="auto"/>
              <w:bottom w:val="single" w:sz="6" w:space="0" w:color="auto"/>
              <w:right w:val="single" w:sz="6" w:space="0" w:color="auto"/>
            </w:tcBorders>
          </w:tcPr>
          <w:p w14:paraId="0233D7D0" w14:textId="122AC4AE"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1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255</w:t>
            </w:r>
          </w:p>
        </w:tc>
        <w:tc>
          <w:tcPr>
            <w:tcW w:w="3472" w:type="dxa"/>
            <w:gridSpan w:val="2"/>
            <w:tcBorders>
              <w:top w:val="single" w:sz="6" w:space="0" w:color="auto"/>
              <w:left w:val="single" w:sz="6" w:space="0" w:color="auto"/>
              <w:bottom w:val="single" w:sz="6" w:space="0" w:color="auto"/>
              <w:right w:val="single" w:sz="4" w:space="0" w:color="auto"/>
            </w:tcBorders>
          </w:tcPr>
          <w:p w14:paraId="19EAF40C" w14:textId="77777777"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r>
      <w:tr w:rsidR="008E1543" w:rsidRPr="00A76B2D" w14:paraId="6BAEB2BF" w14:textId="77777777" w:rsidTr="0003574A">
        <w:trPr>
          <w:trHeight w:val="213"/>
        </w:trPr>
        <w:tc>
          <w:tcPr>
            <w:tcW w:w="3137" w:type="dxa"/>
            <w:gridSpan w:val="3"/>
            <w:vMerge w:val="restart"/>
            <w:tcBorders>
              <w:top w:val="single" w:sz="6" w:space="0" w:color="auto"/>
              <w:left w:val="single" w:sz="4" w:space="0" w:color="auto"/>
              <w:right w:val="single" w:sz="4" w:space="0" w:color="auto"/>
            </w:tcBorders>
          </w:tcPr>
          <w:p w14:paraId="585EE945" w14:textId="77777777" w:rsidR="008E1543" w:rsidRPr="00A76B2D" w:rsidRDefault="008E1543" w:rsidP="00FB68DF">
            <w:pPr>
              <w:pStyle w:val="Style71"/>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Число сохраняемых спектральных составляющих на ячейку</w:t>
            </w:r>
          </w:p>
          <w:p w14:paraId="4C27CE43" w14:textId="77777777" w:rsidR="008E1543" w:rsidRPr="00A76B2D" w:rsidRDefault="008E1543" w:rsidP="00FB68DF">
            <w:pPr>
              <w:widowControl/>
              <w:rPr>
                <w:rStyle w:val="FontStyle147"/>
                <w:rFonts w:ascii="Times New Roman" w:hAnsi="Times New Roman" w:cs="Times New Roman"/>
                <w:sz w:val="24"/>
                <w:szCs w:val="24"/>
                <w:lang w:eastAsia="en-US"/>
              </w:rPr>
            </w:pPr>
          </w:p>
          <w:p w14:paraId="73614079" w14:textId="27723897" w:rsidR="008E1543" w:rsidRPr="00A76B2D" w:rsidRDefault="008E1543" w:rsidP="00FB68DF">
            <w:pPr>
              <w:rPr>
                <w:rStyle w:val="FontStyle147"/>
                <w:rFonts w:ascii="Times New Roman" w:hAnsi="Times New Roman" w:cs="Times New Roman"/>
                <w:sz w:val="24"/>
                <w:szCs w:val="24"/>
                <w:lang w:eastAsia="en-US"/>
              </w:rPr>
            </w:pPr>
          </w:p>
        </w:tc>
        <w:tc>
          <w:tcPr>
            <w:tcW w:w="1175" w:type="dxa"/>
            <w:gridSpan w:val="2"/>
            <w:tcBorders>
              <w:top w:val="single" w:sz="6" w:space="0" w:color="auto"/>
              <w:left w:val="single" w:sz="4" w:space="0" w:color="auto"/>
              <w:bottom w:val="single" w:sz="6" w:space="0" w:color="auto"/>
              <w:right w:val="single" w:sz="6" w:space="0" w:color="auto"/>
            </w:tcBorders>
          </w:tcPr>
          <w:p w14:paraId="74F355DE" w14:textId="77777777" w:rsidR="008E1543" w:rsidRPr="00A76B2D" w:rsidRDefault="008E1543" w:rsidP="00FB68DF">
            <w:pPr>
              <w:pStyle w:val="Style86"/>
              <w:widowControl/>
              <w:jc w:val="center"/>
              <w:rPr>
                <w:rFonts w:ascii="Times New Roman" w:hAnsi="Times New Roman" w:cs="Times New Roman"/>
              </w:rPr>
            </w:pPr>
          </w:p>
        </w:tc>
        <w:tc>
          <w:tcPr>
            <w:tcW w:w="1572" w:type="dxa"/>
            <w:gridSpan w:val="2"/>
            <w:tcBorders>
              <w:top w:val="single" w:sz="6" w:space="0" w:color="auto"/>
              <w:left w:val="single" w:sz="6" w:space="0" w:color="auto"/>
              <w:bottom w:val="single" w:sz="6" w:space="0" w:color="auto"/>
              <w:right w:val="single" w:sz="6" w:space="0" w:color="auto"/>
            </w:tcBorders>
          </w:tcPr>
          <w:p w14:paraId="363225DA" w14:textId="77777777" w:rsidR="008E1543" w:rsidRPr="00A76B2D" w:rsidRDefault="008E1543" w:rsidP="00FB68DF">
            <w:pPr>
              <w:pStyle w:val="Style86"/>
              <w:widowControl/>
              <w:jc w:val="both"/>
              <w:rPr>
                <w:rFonts w:ascii="Times New Roman" w:hAnsi="Times New Roman" w:cs="Times New Roman"/>
              </w:rPr>
            </w:pPr>
          </w:p>
        </w:tc>
        <w:tc>
          <w:tcPr>
            <w:tcW w:w="3472" w:type="dxa"/>
            <w:gridSpan w:val="2"/>
            <w:tcBorders>
              <w:top w:val="single" w:sz="6" w:space="0" w:color="auto"/>
              <w:left w:val="single" w:sz="6" w:space="0" w:color="auto"/>
              <w:bottom w:val="single" w:sz="6" w:space="0" w:color="auto"/>
              <w:right w:val="single" w:sz="4" w:space="0" w:color="auto"/>
            </w:tcBorders>
          </w:tcPr>
          <w:p w14:paraId="3CE2EDF1" w14:textId="77777777" w:rsidR="008E1543" w:rsidRPr="00A76B2D" w:rsidRDefault="008E1543"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SCSM:</w:t>
            </w:r>
          </w:p>
          <w:p w14:paraId="68CF16E8" w14:textId="1A7E05C5" w:rsidR="008E1543" w:rsidRPr="00A76B2D" w:rsidRDefault="008E1543"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0 </w:t>
            </w:r>
            <w:proofErr w:type="gramStart"/>
            <w:r w:rsidRPr="00A76B2D">
              <w:rPr>
                <w:rStyle w:val="FontStyle147"/>
                <w:rFonts w:ascii="Times New Roman" w:hAnsi="Times New Roman" w:cs="Times New Roman"/>
                <w:sz w:val="24"/>
                <w:szCs w:val="24"/>
                <w:lang w:eastAsia="en-US"/>
              </w:rPr>
              <w:t>&lt; поле</w:t>
            </w:r>
            <w:proofErr w:type="gramEnd"/>
            <w:r w:rsidRPr="00A76B2D">
              <w:rPr>
                <w:rStyle w:val="FontStyle147"/>
                <w:rFonts w:ascii="Times New Roman" w:hAnsi="Times New Roman" w:cs="Times New Roman"/>
                <w:sz w:val="24"/>
                <w:szCs w:val="24"/>
                <w:lang w:eastAsia="en-US"/>
              </w:rPr>
              <w:t xml:space="preserve"> не присутствует &gt;</w:t>
            </w:r>
          </w:p>
        </w:tc>
      </w:tr>
      <w:tr w:rsidR="008E1543" w:rsidRPr="00A76B2D" w14:paraId="6DDBF9B3" w14:textId="77777777" w:rsidTr="0003574A">
        <w:trPr>
          <w:trHeight w:val="706"/>
        </w:trPr>
        <w:tc>
          <w:tcPr>
            <w:tcW w:w="3137" w:type="dxa"/>
            <w:gridSpan w:val="3"/>
            <w:vMerge/>
            <w:tcBorders>
              <w:left w:val="single" w:sz="4" w:space="0" w:color="auto"/>
              <w:bottom w:val="nil"/>
              <w:right w:val="single" w:sz="4" w:space="0" w:color="auto"/>
            </w:tcBorders>
          </w:tcPr>
          <w:p w14:paraId="7861EF31" w14:textId="77777777" w:rsidR="008E1543" w:rsidRPr="00A76B2D" w:rsidRDefault="008E1543" w:rsidP="00FB68DF">
            <w:pPr>
              <w:widowControl/>
              <w:rPr>
                <w:rStyle w:val="FontStyle147"/>
                <w:rFonts w:ascii="Times New Roman" w:hAnsi="Times New Roman" w:cs="Times New Roman"/>
                <w:sz w:val="24"/>
                <w:szCs w:val="24"/>
                <w:lang w:eastAsia="en-US"/>
              </w:rPr>
            </w:pPr>
          </w:p>
        </w:tc>
        <w:tc>
          <w:tcPr>
            <w:tcW w:w="1175" w:type="dxa"/>
            <w:gridSpan w:val="2"/>
            <w:tcBorders>
              <w:top w:val="single" w:sz="6" w:space="0" w:color="auto"/>
              <w:left w:val="single" w:sz="4" w:space="0" w:color="auto"/>
              <w:bottom w:val="single" w:sz="6" w:space="0" w:color="auto"/>
              <w:right w:val="single" w:sz="4" w:space="0" w:color="auto"/>
            </w:tcBorders>
          </w:tcPr>
          <w:p w14:paraId="60221D70" w14:textId="77777777" w:rsidR="008E1543" w:rsidRPr="00A76B2D" w:rsidRDefault="008E1543"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5</w:t>
            </w:r>
          </w:p>
        </w:tc>
        <w:tc>
          <w:tcPr>
            <w:tcW w:w="1572" w:type="dxa"/>
            <w:gridSpan w:val="2"/>
            <w:tcBorders>
              <w:top w:val="single" w:sz="6" w:space="0" w:color="auto"/>
              <w:left w:val="single" w:sz="4" w:space="0" w:color="auto"/>
              <w:bottom w:val="single" w:sz="6" w:space="0" w:color="auto"/>
              <w:right w:val="single" w:sz="4" w:space="0" w:color="auto"/>
            </w:tcBorders>
          </w:tcPr>
          <w:p w14:paraId="17D04E99" w14:textId="59423833" w:rsidR="008E1543" w:rsidRPr="00A76B2D" w:rsidRDefault="008E1543" w:rsidP="00FB68DF">
            <w:pPr>
              <w:pStyle w:val="Style49"/>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1 </w:t>
            </w:r>
            <w:proofErr w:type="spellStart"/>
            <w:r w:rsidRPr="00A76B2D">
              <w:rPr>
                <w:rStyle w:val="FontStyle147"/>
                <w:rFonts w:ascii="Times New Roman" w:hAnsi="Times New Roman" w:cs="Times New Roman"/>
                <w:sz w:val="24"/>
                <w:szCs w:val="24"/>
                <w:lang w:eastAsia="en-US"/>
              </w:rPr>
              <w:t>MSB</w:t>
            </w:r>
            <w:r w:rsidRPr="00A76B2D">
              <w:rPr>
                <w:rStyle w:val="FontStyle147"/>
                <w:rFonts w:ascii="Times New Roman" w:hAnsi="Times New Roman" w:cs="Times New Roman"/>
                <w:sz w:val="24"/>
                <w:szCs w:val="24"/>
                <w:vertAlign w:val="superscript"/>
                <w:lang w:eastAsia="en-US"/>
              </w:rPr>
              <w:t>b</w:t>
            </w:r>
            <w:proofErr w:type="spellEnd"/>
            <w:r w:rsidRPr="00A76B2D">
              <w:rPr>
                <w:rStyle w:val="FontStyle147"/>
                <w:rFonts w:ascii="Times New Roman" w:hAnsi="Times New Roman" w:cs="Times New Roman"/>
                <w:sz w:val="24"/>
                <w:szCs w:val="24"/>
                <w:lang w:eastAsia="en-US"/>
              </w:rPr>
              <w:t xml:space="preserve">: 0 или 1 4 </w:t>
            </w:r>
            <w:proofErr w:type="spellStart"/>
            <w:r w:rsidRPr="00A76B2D">
              <w:rPr>
                <w:rStyle w:val="FontStyle147"/>
                <w:rFonts w:ascii="Times New Roman" w:hAnsi="Times New Roman" w:cs="Times New Roman"/>
                <w:sz w:val="24"/>
                <w:szCs w:val="24"/>
                <w:lang w:eastAsia="en-US"/>
              </w:rPr>
              <w:t>LSBs</w:t>
            </w:r>
            <w:r w:rsidRPr="00A76B2D">
              <w:rPr>
                <w:rStyle w:val="FontStyle147"/>
                <w:rFonts w:ascii="Times New Roman" w:hAnsi="Times New Roman" w:cs="Times New Roman"/>
                <w:sz w:val="24"/>
                <w:szCs w:val="24"/>
                <w:vertAlign w:val="superscript"/>
                <w:lang w:eastAsia="en-US"/>
              </w:rPr>
              <w:t>c</w:t>
            </w:r>
            <w:proofErr w:type="spellEnd"/>
            <w:r w:rsidRPr="00A76B2D">
              <w:rPr>
                <w:rStyle w:val="FontStyle147"/>
                <w:rFonts w:ascii="Times New Roman" w:hAnsi="Times New Roman" w:cs="Times New Roman"/>
                <w:sz w:val="24"/>
                <w:szCs w:val="24"/>
                <w:lang w:eastAsia="en-US"/>
              </w:rPr>
              <w:t>: от 0 до 2</w:t>
            </w:r>
            <w:r w:rsidRPr="00A76B2D">
              <w:rPr>
                <w:rStyle w:val="FontStyle147"/>
                <w:rFonts w:ascii="Times New Roman" w:hAnsi="Times New Roman" w:cs="Times New Roman"/>
                <w:sz w:val="24"/>
                <w:szCs w:val="24"/>
                <w:vertAlign w:val="superscript"/>
                <w:lang w:eastAsia="en-US"/>
              </w:rPr>
              <w:t>32</w:t>
            </w:r>
            <w:r w:rsidRPr="00A76B2D">
              <w:rPr>
                <w:rStyle w:val="FontStyle147"/>
                <w:rFonts w:ascii="Times New Roman" w:hAnsi="Times New Roman" w:cs="Times New Roman"/>
                <w:sz w:val="24"/>
                <w:szCs w:val="24"/>
                <w:lang w:eastAsia="en-US"/>
              </w:rPr>
              <w:t>-1</w:t>
            </w:r>
          </w:p>
        </w:tc>
        <w:tc>
          <w:tcPr>
            <w:tcW w:w="3472" w:type="dxa"/>
            <w:gridSpan w:val="2"/>
            <w:tcBorders>
              <w:top w:val="single" w:sz="6" w:space="0" w:color="auto"/>
              <w:left w:val="single" w:sz="4" w:space="0" w:color="auto"/>
              <w:bottom w:val="single" w:sz="6" w:space="0" w:color="auto"/>
              <w:right w:val="single" w:sz="4" w:space="0" w:color="auto"/>
            </w:tcBorders>
          </w:tcPr>
          <w:p w14:paraId="2D63EF31" w14:textId="77777777" w:rsidR="008E1543" w:rsidRPr="00A76B2D" w:rsidRDefault="008E1543"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r>
      <w:tr w:rsidR="009C0F94" w:rsidRPr="00A76B2D" w14:paraId="00BFB534" w14:textId="3E90995F" w:rsidTr="0003574A">
        <w:trPr>
          <w:trHeight w:val="326"/>
        </w:trPr>
        <w:tc>
          <w:tcPr>
            <w:tcW w:w="3137" w:type="dxa"/>
            <w:gridSpan w:val="3"/>
            <w:tcBorders>
              <w:top w:val="nil"/>
              <w:left w:val="single" w:sz="4" w:space="0" w:color="auto"/>
              <w:bottom w:val="single" w:sz="6" w:space="0" w:color="auto"/>
              <w:right w:val="single" w:sz="4" w:space="0" w:color="auto"/>
            </w:tcBorders>
          </w:tcPr>
          <w:p w14:paraId="2B072C22" w14:textId="77777777" w:rsidR="009C0F94" w:rsidRPr="00A76B2D" w:rsidRDefault="009C0F94" w:rsidP="00FB68DF">
            <w:pPr>
              <w:pStyle w:val="Style86"/>
              <w:widowControl/>
              <w:rPr>
                <w:rFonts w:ascii="Times New Roman" w:hAnsi="Times New Roman" w:cs="Times New Roman"/>
              </w:rPr>
            </w:pPr>
          </w:p>
        </w:tc>
        <w:tc>
          <w:tcPr>
            <w:tcW w:w="1175" w:type="dxa"/>
            <w:gridSpan w:val="2"/>
            <w:tcBorders>
              <w:top w:val="single" w:sz="6" w:space="0" w:color="auto"/>
              <w:left w:val="single" w:sz="4" w:space="0" w:color="auto"/>
              <w:bottom w:val="single" w:sz="6" w:space="0" w:color="auto"/>
              <w:right w:val="single" w:sz="4" w:space="0" w:color="auto"/>
            </w:tcBorders>
          </w:tcPr>
          <w:p w14:paraId="4D34E19A" w14:textId="158FDF78" w:rsidR="009C0F94" w:rsidRPr="00A76B2D" w:rsidRDefault="009C0F94"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572" w:type="dxa"/>
            <w:gridSpan w:val="2"/>
            <w:tcBorders>
              <w:top w:val="single" w:sz="6" w:space="0" w:color="auto"/>
              <w:left w:val="single" w:sz="4" w:space="0" w:color="auto"/>
              <w:bottom w:val="single" w:sz="6" w:space="0" w:color="auto"/>
              <w:right w:val="single" w:sz="4" w:space="0" w:color="auto"/>
            </w:tcBorders>
          </w:tcPr>
          <w:p w14:paraId="1AF126B7" w14:textId="16E85373" w:rsidR="009C0F94" w:rsidRPr="00A76B2D" w:rsidRDefault="009C0F94" w:rsidP="00FB68DF">
            <w:pPr>
              <w:pStyle w:val="Style71"/>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0, 1 или 2</w:t>
            </w:r>
          </w:p>
        </w:tc>
        <w:tc>
          <w:tcPr>
            <w:tcW w:w="3472" w:type="dxa"/>
            <w:gridSpan w:val="2"/>
            <w:tcBorders>
              <w:top w:val="single" w:sz="6" w:space="0" w:color="auto"/>
              <w:left w:val="single" w:sz="4" w:space="0" w:color="auto"/>
              <w:bottom w:val="single" w:sz="6" w:space="0" w:color="auto"/>
              <w:right w:val="single" w:sz="4" w:space="0" w:color="auto"/>
            </w:tcBorders>
          </w:tcPr>
          <w:p w14:paraId="4C589A6B" w14:textId="5B1D879C" w:rsidR="009C0F94" w:rsidRPr="00A76B2D" w:rsidRDefault="009C0F94" w:rsidP="00FB68DF">
            <w:pPr>
              <w:pStyle w:val="Style71"/>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r>
      <w:tr w:rsidR="009C0F94" w:rsidRPr="00A76B2D" w14:paraId="2C9B4A5E" w14:textId="77777777" w:rsidTr="0003574A">
        <w:trPr>
          <w:trHeight w:val="233"/>
        </w:trPr>
        <w:tc>
          <w:tcPr>
            <w:tcW w:w="3137" w:type="dxa"/>
            <w:gridSpan w:val="3"/>
            <w:vMerge w:val="restart"/>
            <w:tcBorders>
              <w:top w:val="single" w:sz="6" w:space="0" w:color="auto"/>
              <w:left w:val="single" w:sz="4" w:space="0" w:color="auto"/>
              <w:right w:val="single" w:sz="4" w:space="0" w:color="auto"/>
            </w:tcBorders>
          </w:tcPr>
          <w:p w14:paraId="559740B7" w14:textId="4C9F95D4" w:rsidR="009C0F94" w:rsidRPr="00A76B2D" w:rsidRDefault="009C0F94" w:rsidP="00FB68DF">
            <w:pPr>
              <w:pStyle w:val="Style71"/>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Глубина цвета угла распространения </w:t>
            </w:r>
            <w:proofErr w:type="spellStart"/>
            <w:r w:rsidRPr="00A76B2D">
              <w:rPr>
                <w:rStyle w:val="FontStyle147"/>
                <w:rFonts w:ascii="Times New Roman" w:hAnsi="Times New Roman" w:cs="Times New Roman"/>
                <w:sz w:val="24"/>
                <w:szCs w:val="24"/>
                <w:lang w:eastAsia="en-US"/>
              </w:rPr>
              <w:t>косинусоидальной</w:t>
            </w:r>
            <w:proofErr w:type="spellEnd"/>
            <w:r w:rsidRPr="00A76B2D">
              <w:rPr>
                <w:rStyle w:val="FontStyle147"/>
                <w:rFonts w:ascii="Times New Roman" w:hAnsi="Times New Roman" w:cs="Times New Roman"/>
                <w:sz w:val="24"/>
                <w:szCs w:val="24"/>
                <w:lang w:eastAsia="en-US"/>
              </w:rPr>
              <w:t xml:space="preserve"> функции</w:t>
            </w:r>
          </w:p>
        </w:tc>
        <w:tc>
          <w:tcPr>
            <w:tcW w:w="1175" w:type="dxa"/>
            <w:gridSpan w:val="2"/>
            <w:tcBorders>
              <w:top w:val="single" w:sz="6" w:space="0" w:color="auto"/>
              <w:left w:val="single" w:sz="4" w:space="0" w:color="auto"/>
              <w:bottom w:val="single" w:sz="6" w:space="0" w:color="auto"/>
              <w:right w:val="single" w:sz="4" w:space="0" w:color="auto"/>
            </w:tcBorders>
          </w:tcPr>
          <w:p w14:paraId="269A887F" w14:textId="77777777" w:rsidR="009C0F94" w:rsidRPr="00A76B2D" w:rsidRDefault="009C0F94"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572" w:type="dxa"/>
            <w:gridSpan w:val="2"/>
            <w:tcBorders>
              <w:top w:val="single" w:sz="6" w:space="0" w:color="auto"/>
              <w:left w:val="single" w:sz="4" w:space="0" w:color="auto"/>
              <w:bottom w:val="single" w:sz="6" w:space="0" w:color="auto"/>
              <w:right w:val="single" w:sz="4" w:space="0" w:color="auto"/>
            </w:tcBorders>
          </w:tcPr>
          <w:p w14:paraId="1173312D" w14:textId="5C6C5926" w:rsidR="009C0F94" w:rsidRPr="00A76B2D" w:rsidRDefault="009C0F94"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От 1 до 8</w:t>
            </w:r>
          </w:p>
        </w:tc>
        <w:tc>
          <w:tcPr>
            <w:tcW w:w="3472" w:type="dxa"/>
            <w:gridSpan w:val="2"/>
            <w:tcBorders>
              <w:top w:val="single" w:sz="6" w:space="0" w:color="auto"/>
              <w:left w:val="single" w:sz="4" w:space="0" w:color="auto"/>
              <w:bottom w:val="single" w:sz="6" w:space="0" w:color="auto"/>
              <w:right w:val="single" w:sz="4" w:space="0" w:color="auto"/>
            </w:tcBorders>
          </w:tcPr>
          <w:p w14:paraId="0B32584D" w14:textId="77777777" w:rsidR="009C0F94" w:rsidRPr="00A76B2D" w:rsidRDefault="009C0F94"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SCSM:</w:t>
            </w:r>
          </w:p>
          <w:p w14:paraId="25724A5B" w14:textId="77777777" w:rsidR="009C0F94" w:rsidRPr="00A76B2D" w:rsidRDefault="009C0F94"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0</w:t>
            </w:r>
          </w:p>
        </w:tc>
      </w:tr>
      <w:tr w:rsidR="009C0F94" w:rsidRPr="00A76B2D" w14:paraId="0F3DEE8A" w14:textId="466BE057" w:rsidTr="0003574A">
        <w:trPr>
          <w:trHeight w:val="326"/>
        </w:trPr>
        <w:tc>
          <w:tcPr>
            <w:tcW w:w="3137" w:type="dxa"/>
            <w:gridSpan w:val="3"/>
            <w:vMerge/>
            <w:tcBorders>
              <w:left w:val="single" w:sz="4" w:space="0" w:color="auto"/>
              <w:bottom w:val="single" w:sz="6" w:space="0" w:color="auto"/>
              <w:right w:val="single" w:sz="4" w:space="0" w:color="auto"/>
            </w:tcBorders>
          </w:tcPr>
          <w:p w14:paraId="5C80D2A9" w14:textId="77777777" w:rsidR="009C0F94" w:rsidRPr="00A76B2D" w:rsidRDefault="009C0F94" w:rsidP="00FB68DF">
            <w:pPr>
              <w:pStyle w:val="Style86"/>
              <w:widowControl/>
              <w:rPr>
                <w:rFonts w:ascii="Times New Roman" w:hAnsi="Times New Roman" w:cs="Times New Roman"/>
              </w:rPr>
            </w:pPr>
          </w:p>
        </w:tc>
        <w:tc>
          <w:tcPr>
            <w:tcW w:w="1175" w:type="dxa"/>
            <w:gridSpan w:val="2"/>
            <w:tcBorders>
              <w:top w:val="single" w:sz="6" w:space="0" w:color="auto"/>
              <w:left w:val="single" w:sz="4" w:space="0" w:color="auto"/>
              <w:bottom w:val="single" w:sz="6" w:space="0" w:color="auto"/>
              <w:right w:val="single" w:sz="4" w:space="0" w:color="auto"/>
            </w:tcBorders>
          </w:tcPr>
          <w:p w14:paraId="551E876B" w14:textId="1E619E12" w:rsidR="009C0F94" w:rsidRPr="00A76B2D" w:rsidRDefault="009C0F94" w:rsidP="00FB68DF">
            <w:pPr>
              <w:pStyle w:val="Style71"/>
              <w:widowControl/>
              <w:jc w:val="center"/>
              <w:rPr>
                <w:rStyle w:val="FontStyle147"/>
                <w:rFonts w:ascii="Times New Roman" w:hAnsi="Times New Roman" w:cs="Times New Roman"/>
                <w:sz w:val="24"/>
                <w:szCs w:val="24"/>
                <w:lang w:eastAsia="en-US"/>
              </w:rPr>
            </w:pPr>
          </w:p>
        </w:tc>
        <w:tc>
          <w:tcPr>
            <w:tcW w:w="1572" w:type="dxa"/>
            <w:gridSpan w:val="2"/>
            <w:tcBorders>
              <w:top w:val="single" w:sz="6" w:space="0" w:color="auto"/>
              <w:left w:val="single" w:sz="4" w:space="0" w:color="auto"/>
              <w:bottom w:val="single" w:sz="6" w:space="0" w:color="auto"/>
              <w:right w:val="single" w:sz="4" w:space="0" w:color="auto"/>
            </w:tcBorders>
          </w:tcPr>
          <w:p w14:paraId="0F1EDEC5" w14:textId="3EFAD21E" w:rsidR="009C0F94" w:rsidRPr="00A76B2D" w:rsidRDefault="009C0F94" w:rsidP="00FB68DF">
            <w:pPr>
              <w:pStyle w:val="Style71"/>
              <w:jc w:val="center"/>
              <w:rPr>
                <w:rStyle w:val="FontStyle147"/>
                <w:rFonts w:ascii="Times New Roman" w:hAnsi="Times New Roman" w:cs="Times New Roman"/>
                <w:sz w:val="24"/>
                <w:szCs w:val="24"/>
                <w:lang w:eastAsia="en-US"/>
              </w:rPr>
            </w:pPr>
          </w:p>
        </w:tc>
        <w:tc>
          <w:tcPr>
            <w:tcW w:w="3472" w:type="dxa"/>
            <w:gridSpan w:val="2"/>
            <w:tcBorders>
              <w:top w:val="single" w:sz="6" w:space="0" w:color="auto"/>
              <w:left w:val="single" w:sz="4" w:space="0" w:color="auto"/>
              <w:bottom w:val="single" w:sz="6" w:space="0" w:color="auto"/>
              <w:right w:val="single" w:sz="4" w:space="0" w:color="auto"/>
            </w:tcBorders>
          </w:tcPr>
          <w:p w14:paraId="338A4312" w14:textId="375B9C98" w:rsidR="009C0F94" w:rsidRPr="00A76B2D" w:rsidRDefault="009C0F94" w:rsidP="00FB68DF">
            <w:pPr>
              <w:pStyle w:val="Style71"/>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 или 2 &lt;поле не присутствует&gt;</w:t>
            </w:r>
          </w:p>
        </w:tc>
      </w:tr>
      <w:tr w:rsidR="008E6C1A" w:rsidRPr="00A76B2D" w14:paraId="4B7560B8" w14:textId="77777777" w:rsidTr="0003574A">
        <w:trPr>
          <w:trHeight w:val="233"/>
        </w:trPr>
        <w:tc>
          <w:tcPr>
            <w:tcW w:w="3137" w:type="dxa"/>
            <w:gridSpan w:val="3"/>
            <w:tcBorders>
              <w:top w:val="single" w:sz="6" w:space="0" w:color="auto"/>
              <w:left w:val="single" w:sz="4" w:space="0" w:color="auto"/>
              <w:bottom w:val="nil"/>
              <w:right w:val="single" w:sz="4" w:space="0" w:color="auto"/>
            </w:tcBorders>
          </w:tcPr>
          <w:p w14:paraId="55F4CF5E" w14:textId="5AD02982" w:rsidR="008E6C1A" w:rsidRPr="00A76B2D" w:rsidRDefault="008E6C1A" w:rsidP="00FB68DF">
            <w:pPr>
              <w:pStyle w:val="Style71"/>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Глубина цвета длины волны </w:t>
            </w:r>
            <w:proofErr w:type="spellStart"/>
            <w:r w:rsidRPr="00A76B2D">
              <w:rPr>
                <w:rStyle w:val="FontStyle147"/>
                <w:rFonts w:ascii="Times New Roman" w:hAnsi="Times New Roman" w:cs="Times New Roman"/>
                <w:sz w:val="24"/>
                <w:szCs w:val="24"/>
                <w:lang w:eastAsia="en-US"/>
              </w:rPr>
              <w:t>косинусоидальной</w:t>
            </w:r>
            <w:proofErr w:type="spellEnd"/>
            <w:r w:rsidRPr="00A76B2D">
              <w:rPr>
                <w:rStyle w:val="FontStyle147"/>
                <w:rFonts w:ascii="Times New Roman" w:hAnsi="Times New Roman" w:cs="Times New Roman"/>
                <w:sz w:val="24"/>
                <w:szCs w:val="24"/>
                <w:lang w:eastAsia="en-US"/>
              </w:rPr>
              <w:t xml:space="preserve"> функции</w:t>
            </w:r>
          </w:p>
        </w:tc>
        <w:tc>
          <w:tcPr>
            <w:tcW w:w="1175" w:type="dxa"/>
            <w:gridSpan w:val="2"/>
            <w:tcBorders>
              <w:top w:val="single" w:sz="6" w:space="0" w:color="auto"/>
              <w:left w:val="single" w:sz="4" w:space="0" w:color="auto"/>
              <w:bottom w:val="single" w:sz="6" w:space="0" w:color="auto"/>
              <w:right w:val="single" w:sz="4" w:space="0" w:color="auto"/>
            </w:tcBorders>
          </w:tcPr>
          <w:p w14:paraId="2BC41B92" w14:textId="77777777" w:rsidR="008E6C1A" w:rsidRPr="00A76B2D" w:rsidRDefault="008E6C1A"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572" w:type="dxa"/>
            <w:gridSpan w:val="2"/>
            <w:tcBorders>
              <w:top w:val="single" w:sz="6" w:space="0" w:color="auto"/>
              <w:left w:val="single" w:sz="4" w:space="0" w:color="auto"/>
              <w:bottom w:val="single" w:sz="6" w:space="0" w:color="auto"/>
              <w:right w:val="single" w:sz="4" w:space="0" w:color="auto"/>
            </w:tcBorders>
          </w:tcPr>
          <w:p w14:paraId="1D628263" w14:textId="15E43AC5" w:rsidR="008E6C1A" w:rsidRPr="00A76B2D" w:rsidRDefault="008E6C1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От 1 до 8</w:t>
            </w:r>
          </w:p>
        </w:tc>
        <w:tc>
          <w:tcPr>
            <w:tcW w:w="3472" w:type="dxa"/>
            <w:gridSpan w:val="2"/>
            <w:tcBorders>
              <w:top w:val="single" w:sz="6" w:space="0" w:color="auto"/>
              <w:left w:val="single" w:sz="4" w:space="0" w:color="auto"/>
              <w:bottom w:val="single" w:sz="6" w:space="0" w:color="auto"/>
              <w:right w:val="single" w:sz="4" w:space="0" w:color="auto"/>
            </w:tcBorders>
          </w:tcPr>
          <w:p w14:paraId="6730DB57" w14:textId="77777777" w:rsidR="008E6C1A" w:rsidRPr="00A76B2D" w:rsidRDefault="008E6C1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SCSM:</w:t>
            </w:r>
          </w:p>
          <w:p w14:paraId="585B8E77" w14:textId="77777777" w:rsidR="008E6C1A" w:rsidRPr="00A76B2D" w:rsidRDefault="008E6C1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0</w:t>
            </w:r>
          </w:p>
        </w:tc>
      </w:tr>
      <w:tr w:rsidR="009C0F94" w:rsidRPr="00A76B2D" w14:paraId="74433FEB" w14:textId="7D60CF02" w:rsidTr="0003574A">
        <w:trPr>
          <w:trHeight w:val="53"/>
        </w:trPr>
        <w:tc>
          <w:tcPr>
            <w:tcW w:w="3137" w:type="dxa"/>
            <w:gridSpan w:val="3"/>
            <w:tcBorders>
              <w:top w:val="nil"/>
              <w:left w:val="single" w:sz="4" w:space="0" w:color="auto"/>
              <w:bottom w:val="single" w:sz="6" w:space="0" w:color="auto"/>
              <w:right w:val="single" w:sz="4" w:space="0" w:color="auto"/>
            </w:tcBorders>
          </w:tcPr>
          <w:p w14:paraId="710C457D" w14:textId="77777777" w:rsidR="009C0F94" w:rsidRPr="00A76B2D" w:rsidRDefault="009C0F94" w:rsidP="00FB68DF">
            <w:pPr>
              <w:pStyle w:val="Style86"/>
              <w:widowControl/>
              <w:rPr>
                <w:rFonts w:ascii="Times New Roman" w:hAnsi="Times New Roman" w:cs="Times New Roman"/>
              </w:rPr>
            </w:pPr>
          </w:p>
        </w:tc>
        <w:tc>
          <w:tcPr>
            <w:tcW w:w="1175" w:type="dxa"/>
            <w:gridSpan w:val="2"/>
            <w:tcBorders>
              <w:top w:val="single" w:sz="6" w:space="0" w:color="auto"/>
              <w:left w:val="single" w:sz="4" w:space="0" w:color="auto"/>
              <w:bottom w:val="single" w:sz="6" w:space="0" w:color="auto"/>
              <w:right w:val="single" w:sz="4" w:space="0" w:color="auto"/>
            </w:tcBorders>
          </w:tcPr>
          <w:p w14:paraId="7ED2B3A8" w14:textId="49D3B1E9" w:rsidR="009C0F94" w:rsidRPr="00A76B2D" w:rsidRDefault="009C0F94" w:rsidP="00FB68DF">
            <w:pPr>
              <w:pStyle w:val="Style71"/>
              <w:widowControl/>
              <w:jc w:val="center"/>
              <w:rPr>
                <w:rStyle w:val="FontStyle147"/>
                <w:rFonts w:ascii="Times New Roman" w:hAnsi="Times New Roman" w:cs="Times New Roman"/>
                <w:sz w:val="24"/>
                <w:szCs w:val="24"/>
                <w:lang w:eastAsia="en-US"/>
              </w:rPr>
            </w:pPr>
          </w:p>
        </w:tc>
        <w:tc>
          <w:tcPr>
            <w:tcW w:w="1572" w:type="dxa"/>
            <w:gridSpan w:val="2"/>
            <w:tcBorders>
              <w:top w:val="single" w:sz="6" w:space="0" w:color="auto"/>
              <w:left w:val="single" w:sz="4" w:space="0" w:color="auto"/>
              <w:bottom w:val="single" w:sz="6" w:space="0" w:color="auto"/>
              <w:right w:val="single" w:sz="4" w:space="0" w:color="auto"/>
            </w:tcBorders>
          </w:tcPr>
          <w:p w14:paraId="2B3B203F" w14:textId="0C8E06B7" w:rsidR="009C0F94" w:rsidRPr="00A76B2D" w:rsidRDefault="009C0F94" w:rsidP="00FB68DF">
            <w:pPr>
              <w:pStyle w:val="Style71"/>
              <w:jc w:val="center"/>
              <w:rPr>
                <w:rStyle w:val="FontStyle147"/>
                <w:rFonts w:ascii="Times New Roman" w:hAnsi="Times New Roman" w:cs="Times New Roman"/>
                <w:sz w:val="24"/>
                <w:szCs w:val="24"/>
                <w:lang w:eastAsia="en-US"/>
              </w:rPr>
            </w:pPr>
          </w:p>
        </w:tc>
        <w:tc>
          <w:tcPr>
            <w:tcW w:w="3472" w:type="dxa"/>
            <w:gridSpan w:val="2"/>
            <w:tcBorders>
              <w:top w:val="single" w:sz="6" w:space="0" w:color="auto"/>
              <w:left w:val="single" w:sz="4" w:space="0" w:color="auto"/>
              <w:bottom w:val="single" w:sz="6" w:space="0" w:color="auto"/>
              <w:right w:val="single" w:sz="4" w:space="0" w:color="auto"/>
            </w:tcBorders>
          </w:tcPr>
          <w:p w14:paraId="05F27D9C" w14:textId="3FA45826" w:rsidR="009C0F94" w:rsidRPr="00A76B2D" w:rsidRDefault="009C0F94" w:rsidP="00FB68DF">
            <w:pPr>
              <w:pStyle w:val="Style71"/>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1 или 2 </w:t>
            </w:r>
            <w:proofErr w:type="gramStart"/>
            <w:r w:rsidRPr="00A76B2D">
              <w:rPr>
                <w:rStyle w:val="FontStyle147"/>
                <w:rFonts w:ascii="Times New Roman" w:hAnsi="Times New Roman" w:cs="Times New Roman"/>
                <w:sz w:val="24"/>
                <w:szCs w:val="24"/>
                <w:lang w:eastAsia="en-US"/>
              </w:rPr>
              <w:t>&lt; поле</w:t>
            </w:r>
            <w:proofErr w:type="gramEnd"/>
            <w:r w:rsidRPr="00A76B2D">
              <w:rPr>
                <w:rStyle w:val="FontStyle147"/>
                <w:rFonts w:ascii="Times New Roman" w:hAnsi="Times New Roman" w:cs="Times New Roman"/>
                <w:sz w:val="24"/>
                <w:szCs w:val="24"/>
                <w:lang w:eastAsia="en-US"/>
              </w:rPr>
              <w:t xml:space="preserve"> не присутствует&gt;</w:t>
            </w:r>
          </w:p>
        </w:tc>
      </w:tr>
      <w:tr w:rsidR="008E6C1A" w:rsidRPr="00A76B2D" w14:paraId="3EF54D87" w14:textId="77777777" w:rsidTr="0003574A">
        <w:trPr>
          <w:trHeight w:val="53"/>
        </w:trPr>
        <w:tc>
          <w:tcPr>
            <w:tcW w:w="3137" w:type="dxa"/>
            <w:gridSpan w:val="3"/>
            <w:tcBorders>
              <w:top w:val="single" w:sz="6" w:space="0" w:color="auto"/>
              <w:left w:val="single" w:sz="4" w:space="0" w:color="auto"/>
              <w:bottom w:val="nil"/>
              <w:right w:val="single" w:sz="6" w:space="0" w:color="auto"/>
            </w:tcBorders>
          </w:tcPr>
          <w:p w14:paraId="52F81F5E" w14:textId="3B71BEA8" w:rsidR="008E6C1A" w:rsidRPr="00A76B2D" w:rsidRDefault="008E6C1A" w:rsidP="00FB68DF">
            <w:pPr>
              <w:pStyle w:val="Style71"/>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Глубина цвета фазы</w:t>
            </w:r>
          </w:p>
        </w:tc>
        <w:tc>
          <w:tcPr>
            <w:tcW w:w="1175" w:type="dxa"/>
            <w:gridSpan w:val="2"/>
            <w:tcBorders>
              <w:top w:val="single" w:sz="6" w:space="0" w:color="auto"/>
              <w:left w:val="single" w:sz="6" w:space="0" w:color="auto"/>
              <w:bottom w:val="single" w:sz="6" w:space="0" w:color="auto"/>
              <w:right w:val="single" w:sz="6" w:space="0" w:color="auto"/>
            </w:tcBorders>
          </w:tcPr>
          <w:p w14:paraId="13D842E0" w14:textId="77777777" w:rsidR="008E6C1A" w:rsidRPr="00A76B2D" w:rsidRDefault="008E6C1A"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572" w:type="dxa"/>
            <w:gridSpan w:val="2"/>
            <w:tcBorders>
              <w:top w:val="single" w:sz="6" w:space="0" w:color="auto"/>
              <w:left w:val="single" w:sz="6" w:space="0" w:color="auto"/>
              <w:bottom w:val="single" w:sz="6" w:space="0" w:color="auto"/>
              <w:right w:val="single" w:sz="6" w:space="0" w:color="auto"/>
            </w:tcBorders>
          </w:tcPr>
          <w:p w14:paraId="6A8A4A2A" w14:textId="5984AB45" w:rsidR="008E6C1A" w:rsidRPr="00A76B2D" w:rsidRDefault="008E6C1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От 1 до 8</w:t>
            </w:r>
          </w:p>
        </w:tc>
        <w:tc>
          <w:tcPr>
            <w:tcW w:w="3472" w:type="dxa"/>
            <w:gridSpan w:val="2"/>
            <w:tcBorders>
              <w:top w:val="single" w:sz="6" w:space="0" w:color="auto"/>
              <w:left w:val="single" w:sz="6" w:space="0" w:color="auto"/>
              <w:bottom w:val="single" w:sz="6" w:space="0" w:color="auto"/>
              <w:right w:val="single" w:sz="4" w:space="0" w:color="auto"/>
            </w:tcBorders>
          </w:tcPr>
          <w:p w14:paraId="1ED67017" w14:textId="77777777" w:rsidR="009C0F94" w:rsidRPr="00A76B2D" w:rsidRDefault="008E6C1A" w:rsidP="00FB68DF">
            <w:pPr>
              <w:pStyle w:val="Style49"/>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SCSM: </w:t>
            </w:r>
          </w:p>
          <w:p w14:paraId="564C0F57" w14:textId="2396E45F" w:rsidR="008E6C1A" w:rsidRPr="00A76B2D" w:rsidRDefault="008E6C1A" w:rsidP="00FB68DF">
            <w:pPr>
              <w:pStyle w:val="Style49"/>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lastRenderedPageBreak/>
              <w:t>0 или 1</w:t>
            </w:r>
          </w:p>
        </w:tc>
      </w:tr>
      <w:tr w:rsidR="008E6C1A" w:rsidRPr="00A76B2D" w14:paraId="3299C700" w14:textId="77777777" w:rsidTr="0003574A">
        <w:trPr>
          <w:trHeight w:val="514"/>
        </w:trPr>
        <w:tc>
          <w:tcPr>
            <w:tcW w:w="3137" w:type="dxa"/>
            <w:gridSpan w:val="3"/>
            <w:tcBorders>
              <w:top w:val="nil"/>
              <w:left w:val="single" w:sz="4" w:space="0" w:color="auto"/>
              <w:bottom w:val="nil"/>
              <w:right w:val="single" w:sz="6" w:space="0" w:color="auto"/>
            </w:tcBorders>
          </w:tcPr>
          <w:p w14:paraId="63AC1479" w14:textId="77777777" w:rsidR="008E6C1A" w:rsidRPr="00A76B2D" w:rsidRDefault="008E6C1A" w:rsidP="00FB68DF">
            <w:pPr>
              <w:widowControl/>
              <w:jc w:val="both"/>
              <w:rPr>
                <w:rStyle w:val="FontStyle147"/>
                <w:rFonts w:ascii="Times New Roman" w:hAnsi="Times New Roman" w:cs="Times New Roman"/>
                <w:sz w:val="24"/>
                <w:szCs w:val="24"/>
                <w:lang w:eastAsia="en-US"/>
              </w:rPr>
            </w:pPr>
          </w:p>
          <w:p w14:paraId="5B9A5D64" w14:textId="77777777" w:rsidR="008E6C1A" w:rsidRPr="00A76B2D" w:rsidRDefault="008E6C1A" w:rsidP="00FB68DF">
            <w:pPr>
              <w:widowControl/>
              <w:jc w:val="both"/>
              <w:rPr>
                <w:rStyle w:val="FontStyle147"/>
                <w:rFonts w:ascii="Times New Roman" w:hAnsi="Times New Roman" w:cs="Times New Roman"/>
                <w:sz w:val="24"/>
                <w:szCs w:val="24"/>
                <w:lang w:eastAsia="en-US"/>
              </w:rPr>
            </w:pPr>
          </w:p>
        </w:tc>
        <w:tc>
          <w:tcPr>
            <w:tcW w:w="1175" w:type="dxa"/>
            <w:gridSpan w:val="2"/>
            <w:tcBorders>
              <w:top w:val="single" w:sz="6" w:space="0" w:color="auto"/>
              <w:left w:val="single" w:sz="6" w:space="0" w:color="auto"/>
              <w:bottom w:val="single" w:sz="6" w:space="0" w:color="auto"/>
              <w:right w:val="single" w:sz="6" w:space="0" w:color="auto"/>
            </w:tcBorders>
          </w:tcPr>
          <w:p w14:paraId="4BFDB3B2" w14:textId="77777777" w:rsidR="008E6C1A" w:rsidRPr="00A76B2D" w:rsidRDefault="008E6C1A" w:rsidP="00FB68DF">
            <w:pPr>
              <w:pStyle w:val="Style86"/>
              <w:widowControl/>
              <w:jc w:val="center"/>
              <w:rPr>
                <w:rFonts w:ascii="Times New Roman" w:hAnsi="Times New Roman" w:cs="Times New Roman"/>
              </w:rPr>
            </w:pPr>
          </w:p>
        </w:tc>
        <w:tc>
          <w:tcPr>
            <w:tcW w:w="1572" w:type="dxa"/>
            <w:gridSpan w:val="2"/>
            <w:tcBorders>
              <w:top w:val="single" w:sz="6" w:space="0" w:color="auto"/>
              <w:left w:val="single" w:sz="6" w:space="0" w:color="auto"/>
              <w:bottom w:val="single" w:sz="6" w:space="0" w:color="auto"/>
              <w:right w:val="single" w:sz="6" w:space="0" w:color="auto"/>
            </w:tcBorders>
          </w:tcPr>
          <w:p w14:paraId="5EE3A2DB" w14:textId="77777777" w:rsidR="008E6C1A" w:rsidRPr="00A76B2D" w:rsidRDefault="008E6C1A" w:rsidP="00FB68DF">
            <w:pPr>
              <w:pStyle w:val="Style86"/>
              <w:widowControl/>
              <w:jc w:val="both"/>
              <w:rPr>
                <w:rFonts w:ascii="Times New Roman" w:hAnsi="Times New Roman" w:cs="Times New Roman"/>
              </w:rPr>
            </w:pPr>
          </w:p>
        </w:tc>
        <w:tc>
          <w:tcPr>
            <w:tcW w:w="3472" w:type="dxa"/>
            <w:gridSpan w:val="2"/>
            <w:tcBorders>
              <w:top w:val="single" w:sz="6" w:space="0" w:color="auto"/>
              <w:left w:val="single" w:sz="6" w:space="0" w:color="auto"/>
              <w:bottom w:val="single" w:sz="6" w:space="0" w:color="auto"/>
              <w:right w:val="single" w:sz="4" w:space="0" w:color="auto"/>
            </w:tcBorders>
          </w:tcPr>
          <w:p w14:paraId="5DEB9AAD" w14:textId="33352802" w:rsidR="008E6C1A" w:rsidRPr="00A76B2D" w:rsidRDefault="008E6C1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2 и число сохраняемых спектральных составляющих на ячейку: 0 или 1 </w:t>
            </w:r>
            <w:proofErr w:type="gramStart"/>
            <w:r w:rsidRPr="00A76B2D">
              <w:rPr>
                <w:rStyle w:val="FontStyle147"/>
                <w:rFonts w:ascii="Times New Roman" w:hAnsi="Times New Roman" w:cs="Times New Roman"/>
                <w:sz w:val="24"/>
                <w:szCs w:val="24"/>
                <w:lang w:eastAsia="en-US"/>
              </w:rPr>
              <w:t>&lt; поле</w:t>
            </w:r>
            <w:proofErr w:type="gramEnd"/>
            <w:r w:rsidRPr="00A76B2D">
              <w:rPr>
                <w:rStyle w:val="FontStyle147"/>
                <w:rFonts w:ascii="Times New Roman" w:hAnsi="Times New Roman" w:cs="Times New Roman"/>
                <w:sz w:val="24"/>
                <w:szCs w:val="24"/>
                <w:lang w:eastAsia="en-US"/>
              </w:rPr>
              <w:t xml:space="preserve"> не присутствует &gt;</w:t>
            </w:r>
          </w:p>
        </w:tc>
      </w:tr>
      <w:tr w:rsidR="008E6C1A" w:rsidRPr="00A76B2D" w14:paraId="0AD06EF0" w14:textId="77777777" w:rsidTr="0003574A">
        <w:trPr>
          <w:trHeight w:val="53"/>
        </w:trPr>
        <w:tc>
          <w:tcPr>
            <w:tcW w:w="3137" w:type="dxa"/>
            <w:gridSpan w:val="3"/>
            <w:tcBorders>
              <w:top w:val="nil"/>
              <w:left w:val="single" w:sz="4" w:space="0" w:color="auto"/>
              <w:bottom w:val="single" w:sz="4" w:space="0" w:color="auto"/>
              <w:right w:val="single" w:sz="6" w:space="0" w:color="auto"/>
            </w:tcBorders>
          </w:tcPr>
          <w:p w14:paraId="507410E8" w14:textId="77777777" w:rsidR="008E6C1A" w:rsidRPr="00A76B2D" w:rsidRDefault="008E6C1A" w:rsidP="00FB68DF">
            <w:pPr>
              <w:widowControl/>
              <w:jc w:val="both"/>
              <w:rPr>
                <w:rStyle w:val="FontStyle147"/>
                <w:rFonts w:ascii="Times New Roman" w:hAnsi="Times New Roman" w:cs="Times New Roman"/>
                <w:sz w:val="24"/>
                <w:szCs w:val="24"/>
                <w:lang w:eastAsia="en-US"/>
              </w:rPr>
            </w:pPr>
          </w:p>
          <w:p w14:paraId="0FB9802E" w14:textId="77777777" w:rsidR="008E6C1A" w:rsidRPr="00A76B2D" w:rsidRDefault="008E6C1A" w:rsidP="00FB68DF">
            <w:pPr>
              <w:widowControl/>
              <w:jc w:val="both"/>
              <w:rPr>
                <w:rStyle w:val="FontStyle147"/>
                <w:rFonts w:ascii="Times New Roman" w:hAnsi="Times New Roman" w:cs="Times New Roman"/>
                <w:sz w:val="24"/>
                <w:szCs w:val="24"/>
                <w:lang w:eastAsia="en-US"/>
              </w:rPr>
            </w:pPr>
          </w:p>
        </w:tc>
        <w:tc>
          <w:tcPr>
            <w:tcW w:w="1175" w:type="dxa"/>
            <w:gridSpan w:val="2"/>
            <w:tcBorders>
              <w:top w:val="single" w:sz="6" w:space="0" w:color="auto"/>
              <w:left w:val="single" w:sz="6" w:space="0" w:color="auto"/>
              <w:bottom w:val="single" w:sz="4" w:space="0" w:color="auto"/>
              <w:right w:val="single" w:sz="6" w:space="0" w:color="auto"/>
            </w:tcBorders>
          </w:tcPr>
          <w:p w14:paraId="5A772DC4" w14:textId="77777777" w:rsidR="008E6C1A" w:rsidRPr="00A76B2D" w:rsidRDefault="008E6C1A"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572" w:type="dxa"/>
            <w:gridSpan w:val="2"/>
            <w:tcBorders>
              <w:top w:val="single" w:sz="6" w:space="0" w:color="auto"/>
              <w:left w:val="single" w:sz="6" w:space="0" w:color="auto"/>
              <w:bottom w:val="single" w:sz="4" w:space="0" w:color="auto"/>
              <w:right w:val="single" w:sz="6" w:space="0" w:color="auto"/>
            </w:tcBorders>
          </w:tcPr>
          <w:p w14:paraId="292395DD" w14:textId="405349F4" w:rsidR="008E6C1A" w:rsidRPr="00A76B2D" w:rsidRDefault="008E6C1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От 1 до 8</w:t>
            </w:r>
          </w:p>
        </w:tc>
        <w:tc>
          <w:tcPr>
            <w:tcW w:w="3472" w:type="dxa"/>
            <w:gridSpan w:val="2"/>
            <w:tcBorders>
              <w:top w:val="single" w:sz="6" w:space="0" w:color="auto"/>
              <w:left w:val="single" w:sz="6" w:space="0" w:color="auto"/>
              <w:bottom w:val="single" w:sz="4" w:space="0" w:color="auto"/>
              <w:right w:val="single" w:sz="4" w:space="0" w:color="auto"/>
            </w:tcBorders>
          </w:tcPr>
          <w:p w14:paraId="55391B12" w14:textId="45090A63" w:rsidR="008E6C1A" w:rsidRPr="00A76B2D" w:rsidRDefault="008E6C1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 и число сохраняемых спектральных составляющих на ячейку: 2</w:t>
            </w:r>
          </w:p>
        </w:tc>
      </w:tr>
      <w:tr w:rsidR="008E6C1A" w:rsidRPr="00A76B2D" w14:paraId="56F79708" w14:textId="77777777" w:rsidTr="0003574A">
        <w:trPr>
          <w:trHeight w:val="350"/>
        </w:trPr>
        <w:tc>
          <w:tcPr>
            <w:tcW w:w="3137" w:type="dxa"/>
            <w:gridSpan w:val="3"/>
            <w:tcBorders>
              <w:top w:val="single" w:sz="4" w:space="0" w:color="auto"/>
              <w:left w:val="single" w:sz="4" w:space="0" w:color="auto"/>
              <w:bottom w:val="single" w:sz="6" w:space="0" w:color="auto"/>
              <w:right w:val="single" w:sz="6" w:space="0" w:color="auto"/>
            </w:tcBorders>
          </w:tcPr>
          <w:p w14:paraId="0D639192" w14:textId="7AC50B13" w:rsidR="008E6C1A" w:rsidRPr="00A76B2D" w:rsidRDefault="008E6C1A" w:rsidP="00FB68DF">
            <w:pPr>
              <w:pStyle w:val="Style84"/>
              <w:widowControl/>
              <w:jc w:val="both"/>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Поля</w:t>
            </w:r>
          </w:p>
        </w:tc>
        <w:tc>
          <w:tcPr>
            <w:tcW w:w="1175" w:type="dxa"/>
            <w:gridSpan w:val="2"/>
            <w:tcBorders>
              <w:top w:val="single" w:sz="4" w:space="0" w:color="auto"/>
              <w:left w:val="single" w:sz="6" w:space="0" w:color="auto"/>
              <w:bottom w:val="single" w:sz="6" w:space="0" w:color="auto"/>
              <w:right w:val="single" w:sz="6" w:space="0" w:color="auto"/>
            </w:tcBorders>
          </w:tcPr>
          <w:p w14:paraId="3FD442F0" w14:textId="5C9298EB" w:rsidR="008E6C1A" w:rsidRPr="00A76B2D" w:rsidRDefault="008E6C1A" w:rsidP="00FB68DF">
            <w:pPr>
              <w:pStyle w:val="Style84"/>
              <w:widowControl/>
              <w:jc w:val="center"/>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Размер (байты)</w:t>
            </w:r>
          </w:p>
        </w:tc>
        <w:tc>
          <w:tcPr>
            <w:tcW w:w="1572" w:type="dxa"/>
            <w:gridSpan w:val="2"/>
            <w:tcBorders>
              <w:top w:val="single" w:sz="4" w:space="0" w:color="auto"/>
              <w:left w:val="single" w:sz="6" w:space="0" w:color="auto"/>
              <w:bottom w:val="single" w:sz="6" w:space="0" w:color="auto"/>
              <w:right w:val="single" w:sz="6" w:space="0" w:color="auto"/>
            </w:tcBorders>
          </w:tcPr>
          <w:p w14:paraId="4D18D42B" w14:textId="6F2EB09D" w:rsidR="008E6C1A" w:rsidRPr="00A76B2D" w:rsidRDefault="008E6C1A" w:rsidP="00FB68DF">
            <w:pPr>
              <w:pStyle w:val="Style84"/>
              <w:widowControl/>
              <w:jc w:val="center"/>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Действительные значения</w:t>
            </w:r>
          </w:p>
        </w:tc>
        <w:tc>
          <w:tcPr>
            <w:tcW w:w="3472" w:type="dxa"/>
            <w:gridSpan w:val="2"/>
            <w:tcBorders>
              <w:top w:val="single" w:sz="4" w:space="0" w:color="auto"/>
              <w:left w:val="single" w:sz="6" w:space="0" w:color="auto"/>
              <w:bottom w:val="single" w:sz="6" w:space="0" w:color="auto"/>
              <w:right w:val="single" w:sz="4" w:space="0" w:color="auto"/>
            </w:tcBorders>
          </w:tcPr>
          <w:p w14:paraId="4C904D70" w14:textId="768A3614" w:rsidR="008E6C1A" w:rsidRPr="00A76B2D" w:rsidRDefault="008E6C1A" w:rsidP="00FB68DF">
            <w:pPr>
              <w:pStyle w:val="Style84"/>
              <w:widowControl/>
              <w:jc w:val="center"/>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Примечания</w:t>
            </w:r>
          </w:p>
        </w:tc>
      </w:tr>
      <w:tr w:rsidR="008601BE" w:rsidRPr="00A76B2D" w14:paraId="63F12F5D" w14:textId="77777777" w:rsidTr="0003574A">
        <w:trPr>
          <w:trHeight w:val="648"/>
        </w:trPr>
        <w:tc>
          <w:tcPr>
            <w:tcW w:w="3137" w:type="dxa"/>
            <w:gridSpan w:val="3"/>
            <w:tcBorders>
              <w:top w:val="single" w:sz="6" w:space="0" w:color="auto"/>
              <w:left w:val="single" w:sz="4" w:space="0" w:color="auto"/>
              <w:bottom w:val="nil"/>
              <w:right w:val="single" w:sz="6" w:space="0" w:color="auto"/>
            </w:tcBorders>
          </w:tcPr>
          <w:p w14:paraId="7369E379" w14:textId="1B7DBDDA" w:rsidR="008601BE" w:rsidRPr="00A76B2D" w:rsidRDefault="008E6C1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Глубина цвета</w:t>
            </w:r>
            <w:r w:rsidR="008601BE" w:rsidRPr="00A76B2D">
              <w:rPr>
                <w:rStyle w:val="FontStyle147"/>
                <w:rFonts w:ascii="Times New Roman" w:hAnsi="Times New Roman" w:cs="Times New Roman"/>
                <w:sz w:val="24"/>
                <w:szCs w:val="24"/>
                <w:lang w:eastAsia="en-US"/>
              </w:rPr>
              <w:t xml:space="preserve"> </w:t>
            </w:r>
            <w:r w:rsidR="008E2644" w:rsidRPr="00A76B2D">
              <w:rPr>
                <w:rStyle w:val="FontStyle147"/>
                <w:rFonts w:ascii="Times New Roman" w:hAnsi="Times New Roman" w:cs="Times New Roman"/>
                <w:sz w:val="24"/>
                <w:szCs w:val="24"/>
                <w:lang w:eastAsia="en-US"/>
              </w:rPr>
              <w:t>модул</w:t>
            </w:r>
            <w:r w:rsidRPr="00A76B2D">
              <w:rPr>
                <w:rStyle w:val="FontStyle147"/>
                <w:rFonts w:ascii="Times New Roman" w:hAnsi="Times New Roman" w:cs="Times New Roman"/>
                <w:sz w:val="24"/>
                <w:szCs w:val="24"/>
                <w:lang w:eastAsia="en-US"/>
              </w:rPr>
              <w:t>я</w:t>
            </w:r>
          </w:p>
        </w:tc>
        <w:tc>
          <w:tcPr>
            <w:tcW w:w="1175" w:type="dxa"/>
            <w:gridSpan w:val="2"/>
            <w:tcBorders>
              <w:top w:val="single" w:sz="6" w:space="0" w:color="auto"/>
              <w:left w:val="single" w:sz="6" w:space="0" w:color="auto"/>
              <w:bottom w:val="single" w:sz="6" w:space="0" w:color="auto"/>
              <w:right w:val="single" w:sz="6" w:space="0" w:color="auto"/>
            </w:tcBorders>
          </w:tcPr>
          <w:p w14:paraId="4048836E" w14:textId="77777777" w:rsidR="008601BE" w:rsidRPr="00A76B2D" w:rsidRDefault="008601BE" w:rsidP="00FB68DF">
            <w:pPr>
              <w:pStyle w:val="Style86"/>
              <w:widowControl/>
              <w:jc w:val="both"/>
              <w:rPr>
                <w:rFonts w:ascii="Times New Roman" w:hAnsi="Times New Roman" w:cs="Times New Roman"/>
              </w:rPr>
            </w:pPr>
          </w:p>
        </w:tc>
        <w:tc>
          <w:tcPr>
            <w:tcW w:w="1572" w:type="dxa"/>
            <w:gridSpan w:val="2"/>
            <w:tcBorders>
              <w:top w:val="single" w:sz="6" w:space="0" w:color="auto"/>
              <w:left w:val="single" w:sz="6" w:space="0" w:color="auto"/>
              <w:bottom w:val="single" w:sz="6" w:space="0" w:color="auto"/>
              <w:right w:val="single" w:sz="6" w:space="0" w:color="auto"/>
            </w:tcBorders>
          </w:tcPr>
          <w:p w14:paraId="38E6F126" w14:textId="77777777" w:rsidR="008601BE" w:rsidRPr="00A76B2D" w:rsidRDefault="008601BE" w:rsidP="00FB68DF">
            <w:pPr>
              <w:pStyle w:val="Style86"/>
              <w:widowControl/>
              <w:jc w:val="both"/>
              <w:rPr>
                <w:rFonts w:ascii="Times New Roman" w:hAnsi="Times New Roman" w:cs="Times New Roman"/>
              </w:rPr>
            </w:pPr>
          </w:p>
        </w:tc>
        <w:tc>
          <w:tcPr>
            <w:tcW w:w="3472" w:type="dxa"/>
            <w:gridSpan w:val="2"/>
            <w:tcBorders>
              <w:top w:val="single" w:sz="6" w:space="0" w:color="auto"/>
              <w:left w:val="single" w:sz="6" w:space="0" w:color="auto"/>
              <w:bottom w:val="single" w:sz="6" w:space="0" w:color="auto"/>
              <w:right w:val="single" w:sz="4" w:space="0" w:color="auto"/>
            </w:tcBorders>
          </w:tcPr>
          <w:p w14:paraId="0EBDFEA6" w14:textId="77777777"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SCSM:</w:t>
            </w:r>
          </w:p>
          <w:p w14:paraId="29DED07E" w14:textId="481032BB"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0 </w:t>
            </w:r>
            <w:proofErr w:type="gramStart"/>
            <w:r w:rsidRPr="00A76B2D">
              <w:rPr>
                <w:rStyle w:val="FontStyle147"/>
                <w:rFonts w:ascii="Times New Roman" w:hAnsi="Times New Roman" w:cs="Times New Roman"/>
                <w:sz w:val="24"/>
                <w:szCs w:val="24"/>
                <w:lang w:eastAsia="en-US"/>
              </w:rPr>
              <w:t>&lt;</w:t>
            </w:r>
            <w:r w:rsidR="008E6C1A" w:rsidRPr="00A76B2D">
              <w:rPr>
                <w:rStyle w:val="FontStyle147"/>
                <w:rFonts w:ascii="Times New Roman" w:hAnsi="Times New Roman" w:cs="Times New Roman"/>
                <w:sz w:val="24"/>
                <w:szCs w:val="24"/>
                <w:lang w:eastAsia="en-US"/>
              </w:rPr>
              <w:t xml:space="preserve"> поле</w:t>
            </w:r>
            <w:proofErr w:type="gramEnd"/>
            <w:r w:rsidR="008E6C1A" w:rsidRPr="00A76B2D">
              <w:rPr>
                <w:rStyle w:val="FontStyle147"/>
                <w:rFonts w:ascii="Times New Roman" w:hAnsi="Times New Roman" w:cs="Times New Roman"/>
                <w:sz w:val="24"/>
                <w:szCs w:val="24"/>
                <w:lang w:eastAsia="en-US"/>
              </w:rPr>
              <w:t xml:space="preserve"> не присутствует </w:t>
            </w:r>
            <w:r w:rsidRPr="00A76B2D">
              <w:rPr>
                <w:rStyle w:val="FontStyle147"/>
                <w:rFonts w:ascii="Times New Roman" w:hAnsi="Times New Roman" w:cs="Times New Roman"/>
                <w:sz w:val="24"/>
                <w:szCs w:val="24"/>
                <w:lang w:eastAsia="en-US"/>
              </w:rPr>
              <w:t>&gt;</w:t>
            </w:r>
          </w:p>
        </w:tc>
      </w:tr>
      <w:tr w:rsidR="008601BE" w:rsidRPr="00A76B2D" w14:paraId="3A63B9A0" w14:textId="77777777" w:rsidTr="0003574A">
        <w:trPr>
          <w:trHeight w:val="322"/>
        </w:trPr>
        <w:tc>
          <w:tcPr>
            <w:tcW w:w="3137" w:type="dxa"/>
            <w:gridSpan w:val="3"/>
            <w:tcBorders>
              <w:top w:val="nil"/>
              <w:left w:val="single" w:sz="4" w:space="0" w:color="auto"/>
              <w:bottom w:val="nil"/>
              <w:right w:val="single" w:sz="6" w:space="0" w:color="auto"/>
            </w:tcBorders>
          </w:tcPr>
          <w:p w14:paraId="36B2E877" w14:textId="77777777" w:rsidR="008601BE" w:rsidRPr="00A76B2D" w:rsidRDefault="008601BE" w:rsidP="00FB68DF">
            <w:pPr>
              <w:pStyle w:val="Style86"/>
              <w:widowControl/>
              <w:jc w:val="both"/>
              <w:rPr>
                <w:rFonts w:ascii="Times New Roman" w:hAnsi="Times New Roman" w:cs="Times New Roman"/>
              </w:rPr>
            </w:pPr>
          </w:p>
        </w:tc>
        <w:tc>
          <w:tcPr>
            <w:tcW w:w="1175" w:type="dxa"/>
            <w:gridSpan w:val="2"/>
            <w:tcBorders>
              <w:top w:val="single" w:sz="6" w:space="0" w:color="auto"/>
              <w:left w:val="single" w:sz="6" w:space="0" w:color="auto"/>
              <w:bottom w:val="single" w:sz="6" w:space="0" w:color="auto"/>
              <w:right w:val="single" w:sz="6" w:space="0" w:color="auto"/>
            </w:tcBorders>
          </w:tcPr>
          <w:p w14:paraId="088CE35E" w14:textId="77777777" w:rsidR="008601BE" w:rsidRPr="00A76B2D" w:rsidRDefault="008601BE"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572" w:type="dxa"/>
            <w:gridSpan w:val="2"/>
            <w:tcBorders>
              <w:top w:val="single" w:sz="6" w:space="0" w:color="auto"/>
              <w:left w:val="single" w:sz="6" w:space="0" w:color="auto"/>
              <w:bottom w:val="single" w:sz="6" w:space="0" w:color="auto"/>
              <w:right w:val="single" w:sz="6" w:space="0" w:color="auto"/>
            </w:tcBorders>
          </w:tcPr>
          <w:p w14:paraId="1FFB413A" w14:textId="7F86452B"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1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8</w:t>
            </w:r>
          </w:p>
        </w:tc>
        <w:tc>
          <w:tcPr>
            <w:tcW w:w="3472" w:type="dxa"/>
            <w:gridSpan w:val="2"/>
            <w:tcBorders>
              <w:top w:val="single" w:sz="6" w:space="0" w:color="auto"/>
              <w:left w:val="single" w:sz="6" w:space="0" w:color="auto"/>
              <w:bottom w:val="single" w:sz="6" w:space="0" w:color="auto"/>
              <w:right w:val="single" w:sz="4" w:space="0" w:color="auto"/>
            </w:tcBorders>
          </w:tcPr>
          <w:p w14:paraId="05020AC4" w14:textId="77777777"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r>
      <w:tr w:rsidR="008601BE" w:rsidRPr="00A76B2D" w14:paraId="4B0101A8" w14:textId="77777777" w:rsidTr="0003574A">
        <w:trPr>
          <w:trHeight w:val="518"/>
        </w:trPr>
        <w:tc>
          <w:tcPr>
            <w:tcW w:w="3137" w:type="dxa"/>
            <w:gridSpan w:val="3"/>
            <w:tcBorders>
              <w:top w:val="nil"/>
              <w:left w:val="single" w:sz="4" w:space="0" w:color="auto"/>
              <w:bottom w:val="nil"/>
              <w:right w:val="single" w:sz="6" w:space="0" w:color="auto"/>
            </w:tcBorders>
          </w:tcPr>
          <w:p w14:paraId="1ED5005A" w14:textId="77777777" w:rsidR="008601BE" w:rsidRPr="00A76B2D" w:rsidRDefault="008601BE" w:rsidP="00FB68DF">
            <w:pPr>
              <w:pStyle w:val="Style86"/>
              <w:widowControl/>
              <w:jc w:val="both"/>
              <w:rPr>
                <w:rFonts w:ascii="Times New Roman" w:hAnsi="Times New Roman" w:cs="Times New Roman"/>
              </w:rPr>
            </w:pPr>
          </w:p>
        </w:tc>
        <w:tc>
          <w:tcPr>
            <w:tcW w:w="1175" w:type="dxa"/>
            <w:gridSpan w:val="2"/>
            <w:tcBorders>
              <w:top w:val="single" w:sz="6" w:space="0" w:color="auto"/>
              <w:left w:val="single" w:sz="6" w:space="0" w:color="auto"/>
              <w:bottom w:val="single" w:sz="6" w:space="0" w:color="auto"/>
              <w:right w:val="single" w:sz="6" w:space="0" w:color="auto"/>
            </w:tcBorders>
          </w:tcPr>
          <w:p w14:paraId="6C7B2C46" w14:textId="77777777" w:rsidR="008601BE" w:rsidRPr="00A76B2D" w:rsidRDefault="008601BE" w:rsidP="00FB68DF">
            <w:pPr>
              <w:pStyle w:val="Style86"/>
              <w:widowControl/>
              <w:jc w:val="center"/>
              <w:rPr>
                <w:rFonts w:ascii="Times New Roman" w:hAnsi="Times New Roman" w:cs="Times New Roman"/>
              </w:rPr>
            </w:pPr>
          </w:p>
        </w:tc>
        <w:tc>
          <w:tcPr>
            <w:tcW w:w="1572" w:type="dxa"/>
            <w:gridSpan w:val="2"/>
            <w:tcBorders>
              <w:top w:val="single" w:sz="6" w:space="0" w:color="auto"/>
              <w:left w:val="single" w:sz="6" w:space="0" w:color="auto"/>
              <w:bottom w:val="single" w:sz="6" w:space="0" w:color="auto"/>
              <w:right w:val="single" w:sz="6" w:space="0" w:color="auto"/>
            </w:tcBorders>
          </w:tcPr>
          <w:p w14:paraId="4C5E6061" w14:textId="77777777" w:rsidR="008601BE" w:rsidRPr="00A76B2D" w:rsidRDefault="008601BE" w:rsidP="00FB68DF">
            <w:pPr>
              <w:pStyle w:val="Style86"/>
              <w:widowControl/>
              <w:jc w:val="both"/>
              <w:rPr>
                <w:rFonts w:ascii="Times New Roman" w:hAnsi="Times New Roman" w:cs="Times New Roman"/>
              </w:rPr>
            </w:pPr>
          </w:p>
        </w:tc>
        <w:tc>
          <w:tcPr>
            <w:tcW w:w="3472" w:type="dxa"/>
            <w:gridSpan w:val="2"/>
            <w:tcBorders>
              <w:top w:val="single" w:sz="6" w:space="0" w:color="auto"/>
              <w:left w:val="single" w:sz="6" w:space="0" w:color="auto"/>
              <w:bottom w:val="single" w:sz="6" w:space="0" w:color="auto"/>
              <w:right w:val="single" w:sz="4" w:space="0" w:color="auto"/>
            </w:tcBorders>
          </w:tcPr>
          <w:p w14:paraId="5BA45941" w14:textId="2BA63EB8"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2 </w:t>
            </w:r>
            <w:r w:rsidR="008E6C1A" w:rsidRPr="00A76B2D">
              <w:rPr>
                <w:rStyle w:val="FontStyle147"/>
                <w:rFonts w:ascii="Times New Roman" w:hAnsi="Times New Roman" w:cs="Times New Roman"/>
                <w:sz w:val="24"/>
                <w:szCs w:val="24"/>
                <w:lang w:eastAsia="en-US"/>
              </w:rPr>
              <w:t>и число сохраняемых спектральных составляющих на ячейку</w:t>
            </w:r>
            <w:r w:rsidRPr="00A76B2D">
              <w:rPr>
                <w:rStyle w:val="FontStyle147"/>
                <w:rFonts w:ascii="Times New Roman" w:hAnsi="Times New Roman" w:cs="Times New Roman"/>
                <w:sz w:val="24"/>
                <w:szCs w:val="24"/>
                <w:lang w:eastAsia="en-US"/>
              </w:rPr>
              <w:t xml:space="preserve">: 0 </w:t>
            </w:r>
            <w:proofErr w:type="gramStart"/>
            <w:r w:rsidRPr="00A76B2D">
              <w:rPr>
                <w:rStyle w:val="FontStyle147"/>
                <w:rFonts w:ascii="Times New Roman" w:hAnsi="Times New Roman" w:cs="Times New Roman"/>
                <w:sz w:val="24"/>
                <w:szCs w:val="24"/>
                <w:lang w:eastAsia="en-US"/>
              </w:rPr>
              <w:t>&lt;</w:t>
            </w:r>
            <w:r w:rsidR="008E6C1A" w:rsidRPr="00A76B2D">
              <w:rPr>
                <w:rStyle w:val="FontStyle147"/>
                <w:rFonts w:ascii="Times New Roman" w:hAnsi="Times New Roman" w:cs="Times New Roman"/>
                <w:sz w:val="24"/>
                <w:szCs w:val="24"/>
                <w:lang w:eastAsia="en-US"/>
              </w:rPr>
              <w:t xml:space="preserve"> поле</w:t>
            </w:r>
            <w:proofErr w:type="gramEnd"/>
            <w:r w:rsidR="008E6C1A" w:rsidRPr="00A76B2D">
              <w:rPr>
                <w:rStyle w:val="FontStyle147"/>
                <w:rFonts w:ascii="Times New Roman" w:hAnsi="Times New Roman" w:cs="Times New Roman"/>
                <w:sz w:val="24"/>
                <w:szCs w:val="24"/>
                <w:lang w:eastAsia="en-US"/>
              </w:rPr>
              <w:t xml:space="preserve"> не присутствует </w:t>
            </w:r>
            <w:r w:rsidRPr="00A76B2D">
              <w:rPr>
                <w:rStyle w:val="FontStyle147"/>
                <w:rFonts w:ascii="Times New Roman" w:hAnsi="Times New Roman" w:cs="Times New Roman"/>
                <w:sz w:val="24"/>
                <w:szCs w:val="24"/>
                <w:lang w:eastAsia="en-US"/>
              </w:rPr>
              <w:t>&gt;</w:t>
            </w:r>
          </w:p>
        </w:tc>
      </w:tr>
      <w:tr w:rsidR="008601BE" w:rsidRPr="00A76B2D" w14:paraId="307D8EF3" w14:textId="77777777" w:rsidTr="0003574A">
        <w:trPr>
          <w:trHeight w:val="514"/>
        </w:trPr>
        <w:tc>
          <w:tcPr>
            <w:tcW w:w="3137" w:type="dxa"/>
            <w:gridSpan w:val="3"/>
            <w:tcBorders>
              <w:top w:val="nil"/>
              <w:left w:val="single" w:sz="4" w:space="0" w:color="auto"/>
              <w:bottom w:val="single" w:sz="6" w:space="0" w:color="auto"/>
              <w:right w:val="single" w:sz="6" w:space="0" w:color="auto"/>
            </w:tcBorders>
          </w:tcPr>
          <w:p w14:paraId="00A96B38" w14:textId="77777777" w:rsidR="008601BE" w:rsidRPr="00A76B2D" w:rsidRDefault="008601BE" w:rsidP="00FB68DF">
            <w:pPr>
              <w:pStyle w:val="Style86"/>
              <w:widowControl/>
              <w:jc w:val="both"/>
              <w:rPr>
                <w:rFonts w:ascii="Times New Roman" w:hAnsi="Times New Roman" w:cs="Times New Roman"/>
              </w:rPr>
            </w:pPr>
          </w:p>
        </w:tc>
        <w:tc>
          <w:tcPr>
            <w:tcW w:w="1175" w:type="dxa"/>
            <w:gridSpan w:val="2"/>
            <w:tcBorders>
              <w:top w:val="single" w:sz="6" w:space="0" w:color="auto"/>
              <w:left w:val="single" w:sz="6" w:space="0" w:color="auto"/>
              <w:bottom w:val="single" w:sz="6" w:space="0" w:color="auto"/>
              <w:right w:val="single" w:sz="6" w:space="0" w:color="auto"/>
            </w:tcBorders>
          </w:tcPr>
          <w:p w14:paraId="7E82E702" w14:textId="77777777" w:rsidR="008601BE" w:rsidRPr="00A76B2D" w:rsidRDefault="008601BE"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572" w:type="dxa"/>
            <w:gridSpan w:val="2"/>
            <w:tcBorders>
              <w:top w:val="single" w:sz="6" w:space="0" w:color="auto"/>
              <w:left w:val="single" w:sz="6" w:space="0" w:color="auto"/>
              <w:bottom w:val="single" w:sz="6" w:space="0" w:color="auto"/>
              <w:right w:val="single" w:sz="6" w:space="0" w:color="auto"/>
            </w:tcBorders>
          </w:tcPr>
          <w:p w14:paraId="7EE5233F" w14:textId="64EC4ED2"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1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8</w:t>
            </w:r>
          </w:p>
        </w:tc>
        <w:tc>
          <w:tcPr>
            <w:tcW w:w="3472" w:type="dxa"/>
            <w:gridSpan w:val="2"/>
            <w:tcBorders>
              <w:top w:val="single" w:sz="6" w:space="0" w:color="auto"/>
              <w:left w:val="single" w:sz="6" w:space="0" w:color="auto"/>
              <w:bottom w:val="single" w:sz="6" w:space="0" w:color="auto"/>
              <w:right w:val="single" w:sz="4" w:space="0" w:color="auto"/>
            </w:tcBorders>
          </w:tcPr>
          <w:p w14:paraId="37862671" w14:textId="7DE38B29"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2 </w:t>
            </w:r>
            <w:r w:rsidR="008E6C1A" w:rsidRPr="00A76B2D">
              <w:rPr>
                <w:rStyle w:val="FontStyle147"/>
                <w:rFonts w:ascii="Times New Roman" w:hAnsi="Times New Roman" w:cs="Times New Roman"/>
                <w:sz w:val="24"/>
                <w:szCs w:val="24"/>
                <w:lang w:eastAsia="en-US"/>
              </w:rPr>
              <w:t>и число сохраняемых спектральных составляющих на ячейку</w:t>
            </w:r>
            <w:r w:rsidRPr="00A76B2D">
              <w:rPr>
                <w:rStyle w:val="FontStyle147"/>
                <w:rFonts w:ascii="Times New Roman" w:hAnsi="Times New Roman" w:cs="Times New Roman"/>
                <w:sz w:val="24"/>
                <w:szCs w:val="24"/>
                <w:lang w:eastAsia="en-US"/>
              </w:rPr>
              <w:t xml:space="preserve">: 1 </w:t>
            </w:r>
            <w:r w:rsidR="00BD3BAB" w:rsidRPr="00A76B2D">
              <w:rPr>
                <w:rStyle w:val="FontStyle147"/>
                <w:rFonts w:ascii="Times New Roman" w:hAnsi="Times New Roman" w:cs="Times New Roman"/>
                <w:sz w:val="24"/>
                <w:szCs w:val="24"/>
                <w:lang w:eastAsia="en-US"/>
              </w:rPr>
              <w:t>или</w:t>
            </w:r>
            <w:r w:rsidRPr="00A76B2D">
              <w:rPr>
                <w:rStyle w:val="FontStyle147"/>
                <w:rFonts w:ascii="Times New Roman" w:hAnsi="Times New Roman" w:cs="Times New Roman"/>
                <w:sz w:val="24"/>
                <w:szCs w:val="24"/>
                <w:lang w:eastAsia="en-US"/>
              </w:rPr>
              <w:t xml:space="preserve"> 2</w:t>
            </w:r>
          </w:p>
        </w:tc>
      </w:tr>
      <w:tr w:rsidR="008601BE" w:rsidRPr="00A76B2D" w14:paraId="751621BD" w14:textId="77777777" w:rsidTr="0003574A">
        <w:trPr>
          <w:trHeight w:val="326"/>
        </w:trPr>
        <w:tc>
          <w:tcPr>
            <w:tcW w:w="3137" w:type="dxa"/>
            <w:gridSpan w:val="3"/>
            <w:tcBorders>
              <w:top w:val="single" w:sz="6" w:space="0" w:color="auto"/>
              <w:left w:val="single" w:sz="4" w:space="0" w:color="auto"/>
              <w:bottom w:val="single" w:sz="6" w:space="0" w:color="auto"/>
              <w:right w:val="single" w:sz="6" w:space="0" w:color="auto"/>
            </w:tcBorders>
          </w:tcPr>
          <w:p w14:paraId="5BE1C835" w14:textId="4AD1FE6D" w:rsidR="008601BE" w:rsidRPr="00A76B2D" w:rsidRDefault="008E6C1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Глубина цвета</w:t>
            </w:r>
            <w:r w:rsidR="008601BE" w:rsidRPr="00A76B2D">
              <w:rPr>
                <w:rStyle w:val="FontStyle147"/>
                <w:rFonts w:ascii="Times New Roman" w:hAnsi="Times New Roman" w:cs="Times New Roman"/>
                <w:sz w:val="24"/>
                <w:szCs w:val="24"/>
                <w:lang w:eastAsia="en-US"/>
              </w:rPr>
              <w:t xml:space="preserve"> </w:t>
            </w:r>
            <w:r w:rsidR="004C41E6" w:rsidRPr="00A76B2D">
              <w:rPr>
                <w:rStyle w:val="FontStyle147"/>
                <w:rFonts w:ascii="Times New Roman" w:hAnsi="Times New Roman" w:cs="Times New Roman"/>
                <w:sz w:val="24"/>
                <w:szCs w:val="24"/>
                <w:lang w:eastAsia="en-US"/>
              </w:rPr>
              <w:t>показател</w:t>
            </w:r>
            <w:r w:rsidRPr="00A76B2D">
              <w:rPr>
                <w:rStyle w:val="FontStyle147"/>
                <w:rFonts w:ascii="Times New Roman" w:hAnsi="Times New Roman" w:cs="Times New Roman"/>
                <w:sz w:val="24"/>
                <w:szCs w:val="24"/>
                <w:lang w:eastAsia="en-US"/>
              </w:rPr>
              <w:t>я</w:t>
            </w:r>
            <w:r w:rsidR="004C41E6" w:rsidRPr="00A76B2D">
              <w:rPr>
                <w:rStyle w:val="FontStyle147"/>
                <w:rFonts w:ascii="Times New Roman" w:hAnsi="Times New Roman" w:cs="Times New Roman"/>
                <w:sz w:val="24"/>
                <w:szCs w:val="24"/>
                <w:lang w:eastAsia="en-US"/>
              </w:rPr>
              <w:t xml:space="preserve"> качества</w:t>
            </w:r>
          </w:p>
        </w:tc>
        <w:tc>
          <w:tcPr>
            <w:tcW w:w="1175" w:type="dxa"/>
            <w:gridSpan w:val="2"/>
            <w:tcBorders>
              <w:top w:val="single" w:sz="6" w:space="0" w:color="auto"/>
              <w:left w:val="single" w:sz="6" w:space="0" w:color="auto"/>
              <w:bottom w:val="single" w:sz="6" w:space="0" w:color="auto"/>
              <w:right w:val="single" w:sz="6" w:space="0" w:color="auto"/>
            </w:tcBorders>
          </w:tcPr>
          <w:p w14:paraId="7FCA817A" w14:textId="77777777" w:rsidR="008601BE" w:rsidRPr="00A76B2D" w:rsidRDefault="008601BE"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572" w:type="dxa"/>
            <w:gridSpan w:val="2"/>
            <w:tcBorders>
              <w:top w:val="single" w:sz="6" w:space="0" w:color="auto"/>
              <w:left w:val="single" w:sz="6" w:space="0" w:color="auto"/>
              <w:bottom w:val="single" w:sz="6" w:space="0" w:color="auto"/>
              <w:right w:val="single" w:sz="6" w:space="0" w:color="auto"/>
            </w:tcBorders>
          </w:tcPr>
          <w:p w14:paraId="16D61890" w14:textId="621A3883"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1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8</w:t>
            </w:r>
          </w:p>
        </w:tc>
        <w:tc>
          <w:tcPr>
            <w:tcW w:w="3472" w:type="dxa"/>
            <w:gridSpan w:val="2"/>
            <w:tcBorders>
              <w:top w:val="single" w:sz="6" w:space="0" w:color="auto"/>
              <w:left w:val="single" w:sz="6" w:space="0" w:color="auto"/>
              <w:bottom w:val="single" w:sz="6" w:space="0" w:color="auto"/>
              <w:right w:val="single" w:sz="4" w:space="0" w:color="auto"/>
            </w:tcBorders>
          </w:tcPr>
          <w:p w14:paraId="2E790DE0" w14:textId="77777777" w:rsidR="008601BE" w:rsidRPr="00A76B2D" w:rsidRDefault="008601BE" w:rsidP="00FB68DF">
            <w:pPr>
              <w:pStyle w:val="Style86"/>
              <w:widowControl/>
              <w:jc w:val="both"/>
              <w:rPr>
                <w:rFonts w:ascii="Times New Roman" w:hAnsi="Times New Roman" w:cs="Times New Roman"/>
              </w:rPr>
            </w:pPr>
          </w:p>
        </w:tc>
      </w:tr>
      <w:tr w:rsidR="008601BE" w:rsidRPr="00A76B2D" w14:paraId="363CDA0D" w14:textId="77777777" w:rsidTr="0003574A">
        <w:trPr>
          <w:trHeight w:val="514"/>
        </w:trPr>
        <w:tc>
          <w:tcPr>
            <w:tcW w:w="3137" w:type="dxa"/>
            <w:gridSpan w:val="3"/>
            <w:tcBorders>
              <w:top w:val="single" w:sz="6" w:space="0" w:color="auto"/>
              <w:left w:val="single" w:sz="4" w:space="0" w:color="auto"/>
              <w:bottom w:val="single" w:sz="6" w:space="0" w:color="auto"/>
              <w:right w:val="single" w:sz="6" w:space="0" w:color="auto"/>
            </w:tcBorders>
          </w:tcPr>
          <w:p w14:paraId="6D1947EB" w14:textId="71E27A30" w:rsidR="008601BE" w:rsidRPr="00A76B2D" w:rsidRDefault="008E6C1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Зернистость группы ячеек</w:t>
            </w:r>
          </w:p>
        </w:tc>
        <w:tc>
          <w:tcPr>
            <w:tcW w:w="1175" w:type="dxa"/>
            <w:gridSpan w:val="2"/>
            <w:tcBorders>
              <w:top w:val="single" w:sz="6" w:space="0" w:color="auto"/>
              <w:left w:val="single" w:sz="6" w:space="0" w:color="auto"/>
              <w:bottom w:val="single" w:sz="6" w:space="0" w:color="auto"/>
              <w:right w:val="single" w:sz="6" w:space="0" w:color="auto"/>
            </w:tcBorders>
          </w:tcPr>
          <w:p w14:paraId="7DE8F0BD" w14:textId="77777777" w:rsidR="008601BE" w:rsidRPr="00A76B2D" w:rsidRDefault="008601BE"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572" w:type="dxa"/>
            <w:gridSpan w:val="2"/>
            <w:tcBorders>
              <w:top w:val="single" w:sz="6" w:space="0" w:color="auto"/>
              <w:left w:val="single" w:sz="6" w:space="0" w:color="auto"/>
              <w:bottom w:val="single" w:sz="6" w:space="0" w:color="auto"/>
              <w:right w:val="single" w:sz="6" w:space="0" w:color="auto"/>
            </w:tcBorders>
          </w:tcPr>
          <w:p w14:paraId="6C6871ED" w14:textId="761B00AF" w:rsidR="008601BE" w:rsidRPr="00A76B2D" w:rsidRDefault="003B6B6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0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255</w:t>
            </w:r>
          </w:p>
        </w:tc>
        <w:tc>
          <w:tcPr>
            <w:tcW w:w="3472" w:type="dxa"/>
            <w:gridSpan w:val="2"/>
            <w:tcBorders>
              <w:top w:val="single" w:sz="6" w:space="0" w:color="auto"/>
              <w:left w:val="single" w:sz="6" w:space="0" w:color="auto"/>
              <w:bottom w:val="single" w:sz="6" w:space="0" w:color="auto"/>
              <w:right w:val="single" w:sz="4" w:space="0" w:color="auto"/>
            </w:tcBorders>
          </w:tcPr>
          <w:p w14:paraId="7DE78742" w14:textId="63854772"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w:t>
            </w:r>
            <w:r w:rsidR="008E6C1A" w:rsidRPr="00A76B2D">
              <w:rPr>
                <w:rStyle w:val="FontStyle147"/>
                <w:rFonts w:ascii="Times New Roman" w:hAnsi="Times New Roman" w:cs="Times New Roman"/>
                <w:sz w:val="24"/>
                <w:szCs w:val="24"/>
                <w:lang w:eastAsia="en-US"/>
              </w:rPr>
              <w:t>Зернистость группы ячеек</w:t>
            </w:r>
            <w:r w:rsidRPr="00A76B2D">
              <w:rPr>
                <w:rStyle w:val="FontStyle147"/>
                <w:rFonts w:ascii="Times New Roman" w:hAnsi="Times New Roman" w:cs="Times New Roman"/>
                <w:sz w:val="24"/>
                <w:szCs w:val="24"/>
                <w:lang w:eastAsia="en-US"/>
              </w:rPr>
              <w:t>)</w:t>
            </w:r>
            <w:r w:rsidRPr="00A76B2D">
              <w:rPr>
                <w:rStyle w:val="FontStyle147"/>
                <w:rFonts w:ascii="Times New Roman" w:hAnsi="Times New Roman" w:cs="Times New Roman"/>
                <w:sz w:val="24"/>
                <w:szCs w:val="24"/>
                <w:vertAlign w:val="superscript"/>
                <w:lang w:eastAsia="en-US"/>
              </w:rPr>
              <w:t>2</w:t>
            </w:r>
            <w:r w:rsidRPr="00A76B2D">
              <w:rPr>
                <w:rStyle w:val="FontStyle147"/>
                <w:rFonts w:ascii="Times New Roman" w:hAnsi="Times New Roman" w:cs="Times New Roman"/>
                <w:sz w:val="24"/>
                <w:szCs w:val="24"/>
                <w:lang w:eastAsia="en-US"/>
              </w:rPr>
              <w:t xml:space="preserve"> = </w:t>
            </w:r>
            <w:r w:rsidR="008E6C1A" w:rsidRPr="00A76B2D">
              <w:rPr>
                <w:rStyle w:val="FontStyle147"/>
                <w:rFonts w:ascii="Times New Roman" w:hAnsi="Times New Roman" w:cs="Times New Roman"/>
                <w:sz w:val="24"/>
                <w:szCs w:val="24"/>
                <w:lang w:eastAsia="en-US"/>
              </w:rPr>
              <w:t>число ячеек в группе ячеек</w:t>
            </w:r>
          </w:p>
        </w:tc>
      </w:tr>
      <w:tr w:rsidR="008601BE" w:rsidRPr="00A76B2D" w14:paraId="58AA4E58" w14:textId="77777777" w:rsidTr="0003574A">
        <w:trPr>
          <w:trHeight w:val="331"/>
        </w:trPr>
        <w:tc>
          <w:tcPr>
            <w:tcW w:w="3137" w:type="dxa"/>
            <w:gridSpan w:val="3"/>
            <w:tcBorders>
              <w:top w:val="single" w:sz="6" w:space="0" w:color="auto"/>
              <w:left w:val="single" w:sz="4" w:space="0" w:color="auto"/>
              <w:bottom w:val="single" w:sz="6" w:space="0" w:color="auto"/>
              <w:right w:val="single" w:sz="6" w:space="0" w:color="auto"/>
            </w:tcBorders>
          </w:tcPr>
          <w:p w14:paraId="5785EDED" w14:textId="0122B72B" w:rsidR="008601BE" w:rsidRPr="00A76B2D" w:rsidRDefault="008E6C1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Зарезервированные байты</w:t>
            </w:r>
          </w:p>
        </w:tc>
        <w:tc>
          <w:tcPr>
            <w:tcW w:w="1175" w:type="dxa"/>
            <w:gridSpan w:val="2"/>
            <w:tcBorders>
              <w:top w:val="single" w:sz="6" w:space="0" w:color="auto"/>
              <w:left w:val="single" w:sz="6" w:space="0" w:color="auto"/>
              <w:bottom w:val="single" w:sz="6" w:space="0" w:color="auto"/>
              <w:right w:val="single" w:sz="6" w:space="0" w:color="auto"/>
            </w:tcBorders>
          </w:tcPr>
          <w:p w14:paraId="480588B2" w14:textId="77777777" w:rsidR="008601BE" w:rsidRPr="00A76B2D" w:rsidRDefault="008601BE"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c>
          <w:tcPr>
            <w:tcW w:w="1572" w:type="dxa"/>
            <w:gridSpan w:val="2"/>
            <w:tcBorders>
              <w:top w:val="single" w:sz="6" w:space="0" w:color="auto"/>
              <w:left w:val="single" w:sz="6" w:space="0" w:color="auto"/>
              <w:bottom w:val="single" w:sz="6" w:space="0" w:color="auto"/>
              <w:right w:val="single" w:sz="6" w:space="0" w:color="auto"/>
            </w:tcBorders>
          </w:tcPr>
          <w:p w14:paraId="1759E836" w14:textId="77777777" w:rsidR="008601BE" w:rsidRPr="00A76B2D" w:rsidRDefault="008601BE"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0</w:t>
            </w:r>
          </w:p>
        </w:tc>
        <w:tc>
          <w:tcPr>
            <w:tcW w:w="3472" w:type="dxa"/>
            <w:gridSpan w:val="2"/>
            <w:tcBorders>
              <w:top w:val="single" w:sz="6" w:space="0" w:color="auto"/>
              <w:left w:val="single" w:sz="6" w:space="0" w:color="auto"/>
              <w:bottom w:val="single" w:sz="6" w:space="0" w:color="auto"/>
              <w:right w:val="single" w:sz="4" w:space="0" w:color="auto"/>
            </w:tcBorders>
          </w:tcPr>
          <w:p w14:paraId="6F2E2765" w14:textId="77777777" w:rsidR="008601BE" w:rsidRPr="00A76B2D" w:rsidRDefault="008601BE" w:rsidP="00FB68DF">
            <w:pPr>
              <w:pStyle w:val="Style86"/>
              <w:widowControl/>
              <w:jc w:val="both"/>
              <w:rPr>
                <w:rFonts w:ascii="Times New Roman" w:hAnsi="Times New Roman" w:cs="Times New Roman"/>
              </w:rPr>
            </w:pPr>
          </w:p>
        </w:tc>
      </w:tr>
      <w:tr w:rsidR="008E1543" w:rsidRPr="00A76B2D" w14:paraId="0571C3AB" w14:textId="77777777" w:rsidTr="0003574A">
        <w:trPr>
          <w:trHeight w:val="331"/>
        </w:trPr>
        <w:tc>
          <w:tcPr>
            <w:tcW w:w="9356" w:type="dxa"/>
            <w:gridSpan w:val="9"/>
            <w:tcBorders>
              <w:top w:val="single" w:sz="6" w:space="0" w:color="auto"/>
              <w:left w:val="single" w:sz="4" w:space="0" w:color="auto"/>
              <w:bottom w:val="single" w:sz="6" w:space="0" w:color="auto"/>
              <w:right w:val="single" w:sz="4" w:space="0" w:color="auto"/>
            </w:tcBorders>
            <w:shd w:val="clear" w:color="auto" w:fill="D9D9D9" w:themeFill="background1" w:themeFillShade="D9"/>
          </w:tcPr>
          <w:p w14:paraId="31C248DB" w14:textId="77777777" w:rsidR="008E1543" w:rsidRPr="00A76B2D" w:rsidRDefault="008E1543" w:rsidP="00FB68DF">
            <w:pPr>
              <w:pStyle w:val="Style86"/>
              <w:widowControl/>
              <w:jc w:val="both"/>
              <w:rPr>
                <w:rFonts w:ascii="Times New Roman" w:hAnsi="Times New Roman" w:cs="Times New Roman"/>
              </w:rPr>
            </w:pPr>
          </w:p>
        </w:tc>
      </w:tr>
      <w:tr w:rsidR="008E1543" w:rsidRPr="00A76B2D" w14:paraId="54E021CC" w14:textId="77777777" w:rsidTr="0003574A">
        <w:trPr>
          <w:trHeight w:val="331"/>
        </w:trPr>
        <w:tc>
          <w:tcPr>
            <w:tcW w:w="9356" w:type="dxa"/>
            <w:gridSpan w:val="9"/>
            <w:tcBorders>
              <w:top w:val="single" w:sz="6" w:space="0" w:color="auto"/>
              <w:left w:val="single" w:sz="4" w:space="0" w:color="auto"/>
              <w:bottom w:val="single" w:sz="6" w:space="0" w:color="auto"/>
              <w:right w:val="single" w:sz="4" w:space="0" w:color="auto"/>
            </w:tcBorders>
            <w:shd w:val="clear" w:color="auto" w:fill="D9D9D9" w:themeFill="background1" w:themeFillShade="D9"/>
          </w:tcPr>
          <w:p w14:paraId="09A688F0" w14:textId="77777777" w:rsidR="008E1543" w:rsidRPr="00A76B2D" w:rsidRDefault="008E1543" w:rsidP="00FB68DF">
            <w:pPr>
              <w:pStyle w:val="Style86"/>
              <w:widowControl/>
              <w:jc w:val="both"/>
              <w:rPr>
                <w:rFonts w:ascii="Times New Roman" w:hAnsi="Times New Roman" w:cs="Times New Roman"/>
              </w:rPr>
            </w:pPr>
          </w:p>
        </w:tc>
      </w:tr>
      <w:tr w:rsidR="008E1543" w:rsidRPr="00A76B2D" w14:paraId="1575A8BE" w14:textId="77777777" w:rsidTr="0003574A">
        <w:trPr>
          <w:trHeight w:val="331"/>
        </w:trPr>
        <w:tc>
          <w:tcPr>
            <w:tcW w:w="9356" w:type="dxa"/>
            <w:gridSpan w:val="9"/>
            <w:tcBorders>
              <w:top w:val="single" w:sz="6" w:space="0" w:color="auto"/>
              <w:left w:val="single" w:sz="4" w:space="0" w:color="auto"/>
              <w:bottom w:val="single" w:sz="6" w:space="0" w:color="auto"/>
              <w:right w:val="single" w:sz="4" w:space="0" w:color="auto"/>
            </w:tcBorders>
            <w:shd w:val="clear" w:color="auto" w:fill="D9D9D9" w:themeFill="background1" w:themeFillShade="D9"/>
          </w:tcPr>
          <w:p w14:paraId="13328DC6" w14:textId="77777777" w:rsidR="008E1543" w:rsidRPr="00A76B2D" w:rsidRDefault="008E1543" w:rsidP="00FB68DF">
            <w:pPr>
              <w:pStyle w:val="Style86"/>
              <w:widowControl/>
              <w:jc w:val="both"/>
              <w:rPr>
                <w:rFonts w:ascii="Times New Roman" w:hAnsi="Times New Roman" w:cs="Times New Roman"/>
              </w:rPr>
            </w:pPr>
          </w:p>
        </w:tc>
      </w:tr>
      <w:tr w:rsidR="008E6C1A" w:rsidRPr="00A76B2D" w14:paraId="529A7771" w14:textId="77777777" w:rsidTr="0003574A">
        <w:trPr>
          <w:trHeight w:val="350"/>
        </w:trPr>
        <w:tc>
          <w:tcPr>
            <w:tcW w:w="1008" w:type="dxa"/>
            <w:gridSpan w:val="2"/>
            <w:tcBorders>
              <w:top w:val="single" w:sz="6" w:space="0" w:color="auto"/>
              <w:left w:val="single" w:sz="4" w:space="0" w:color="auto"/>
              <w:bottom w:val="single" w:sz="6" w:space="0" w:color="auto"/>
              <w:right w:val="single" w:sz="6" w:space="0" w:color="auto"/>
            </w:tcBorders>
          </w:tcPr>
          <w:p w14:paraId="188C5B2A" w14:textId="77777777" w:rsidR="008E6C1A" w:rsidRPr="00A76B2D" w:rsidRDefault="008E6C1A" w:rsidP="00FB68DF">
            <w:pPr>
              <w:pStyle w:val="Style86"/>
              <w:widowControl/>
              <w:jc w:val="both"/>
              <w:rPr>
                <w:rFonts w:ascii="Times New Roman" w:hAnsi="Times New Roman" w:cs="Times New Roman"/>
              </w:rPr>
            </w:pPr>
          </w:p>
        </w:tc>
        <w:tc>
          <w:tcPr>
            <w:tcW w:w="2820" w:type="dxa"/>
            <w:gridSpan w:val="2"/>
            <w:tcBorders>
              <w:top w:val="single" w:sz="6" w:space="0" w:color="auto"/>
              <w:left w:val="single" w:sz="6" w:space="0" w:color="auto"/>
              <w:bottom w:val="single" w:sz="6" w:space="0" w:color="auto"/>
              <w:right w:val="single" w:sz="6" w:space="0" w:color="auto"/>
            </w:tcBorders>
          </w:tcPr>
          <w:p w14:paraId="5B9221E3" w14:textId="4DB37DC9" w:rsidR="008E6C1A" w:rsidRPr="00A76B2D" w:rsidRDefault="008E6C1A" w:rsidP="00FB68DF">
            <w:pPr>
              <w:pStyle w:val="Style84"/>
              <w:widowControl/>
              <w:jc w:val="both"/>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Поля</w:t>
            </w:r>
          </w:p>
        </w:tc>
        <w:tc>
          <w:tcPr>
            <w:tcW w:w="1275" w:type="dxa"/>
            <w:gridSpan w:val="2"/>
            <w:tcBorders>
              <w:top w:val="single" w:sz="6" w:space="0" w:color="auto"/>
              <w:left w:val="single" w:sz="6" w:space="0" w:color="auto"/>
              <w:bottom w:val="single" w:sz="6" w:space="0" w:color="auto"/>
              <w:right w:val="single" w:sz="6" w:space="0" w:color="auto"/>
            </w:tcBorders>
          </w:tcPr>
          <w:p w14:paraId="102AF42F" w14:textId="244B7586" w:rsidR="008E6C1A" w:rsidRPr="00A76B2D" w:rsidRDefault="008E6C1A" w:rsidP="00FB68DF">
            <w:pPr>
              <w:pStyle w:val="Style84"/>
              <w:widowControl/>
              <w:jc w:val="center"/>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Размер (байты)</w:t>
            </w:r>
          </w:p>
        </w:tc>
        <w:tc>
          <w:tcPr>
            <w:tcW w:w="1276" w:type="dxa"/>
            <w:gridSpan w:val="2"/>
            <w:tcBorders>
              <w:top w:val="single" w:sz="6" w:space="0" w:color="auto"/>
              <w:left w:val="single" w:sz="6" w:space="0" w:color="auto"/>
              <w:bottom w:val="single" w:sz="6" w:space="0" w:color="auto"/>
              <w:right w:val="single" w:sz="6" w:space="0" w:color="auto"/>
            </w:tcBorders>
          </w:tcPr>
          <w:p w14:paraId="5AE66612" w14:textId="57F71F67" w:rsidR="008E6C1A" w:rsidRPr="00A76B2D" w:rsidRDefault="008E6C1A" w:rsidP="00FB68DF">
            <w:pPr>
              <w:pStyle w:val="Style84"/>
              <w:widowControl/>
              <w:jc w:val="center"/>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Действительные значения</w:t>
            </w:r>
          </w:p>
        </w:tc>
        <w:tc>
          <w:tcPr>
            <w:tcW w:w="2977" w:type="dxa"/>
            <w:tcBorders>
              <w:top w:val="single" w:sz="6" w:space="0" w:color="auto"/>
              <w:left w:val="single" w:sz="6" w:space="0" w:color="auto"/>
              <w:bottom w:val="single" w:sz="6" w:space="0" w:color="auto"/>
              <w:right w:val="single" w:sz="4" w:space="0" w:color="auto"/>
            </w:tcBorders>
          </w:tcPr>
          <w:p w14:paraId="53E6A6D1" w14:textId="4CDDFD79" w:rsidR="008E6C1A" w:rsidRPr="00A76B2D" w:rsidRDefault="008E6C1A" w:rsidP="00FB68DF">
            <w:pPr>
              <w:pStyle w:val="Style84"/>
              <w:widowControl/>
              <w:jc w:val="center"/>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Примечания</w:t>
            </w:r>
          </w:p>
        </w:tc>
      </w:tr>
      <w:tr w:rsidR="008601BE" w:rsidRPr="00A76B2D" w14:paraId="7B49B5DD" w14:textId="77777777" w:rsidTr="0003574A">
        <w:trPr>
          <w:trHeight w:val="331"/>
        </w:trPr>
        <w:tc>
          <w:tcPr>
            <w:tcW w:w="418" w:type="dxa"/>
            <w:tcBorders>
              <w:top w:val="single" w:sz="6" w:space="0" w:color="auto"/>
              <w:left w:val="single" w:sz="4" w:space="0" w:color="auto"/>
              <w:bottom w:val="nil"/>
              <w:right w:val="single" w:sz="6" w:space="0" w:color="auto"/>
            </w:tcBorders>
          </w:tcPr>
          <w:p w14:paraId="0AE509E3" w14:textId="77777777" w:rsidR="008601BE" w:rsidRPr="00A76B2D" w:rsidRDefault="008601BE" w:rsidP="00FB68DF">
            <w:pPr>
              <w:pStyle w:val="Style86"/>
              <w:widowControl/>
              <w:jc w:val="both"/>
              <w:rPr>
                <w:rFonts w:ascii="Times New Roman" w:hAnsi="Times New Roman" w:cs="Times New Roman"/>
              </w:rPr>
            </w:pPr>
          </w:p>
        </w:tc>
        <w:tc>
          <w:tcPr>
            <w:tcW w:w="590" w:type="dxa"/>
            <w:tcBorders>
              <w:top w:val="single" w:sz="6" w:space="0" w:color="auto"/>
              <w:left w:val="single" w:sz="6" w:space="0" w:color="auto"/>
              <w:bottom w:val="nil"/>
              <w:right w:val="single" w:sz="6" w:space="0" w:color="auto"/>
            </w:tcBorders>
          </w:tcPr>
          <w:p w14:paraId="0FB90928" w14:textId="77777777" w:rsidR="008601BE" w:rsidRPr="00A76B2D" w:rsidRDefault="008601BE" w:rsidP="00FB68DF">
            <w:pPr>
              <w:pStyle w:val="Style86"/>
              <w:widowControl/>
              <w:jc w:val="both"/>
              <w:rPr>
                <w:rFonts w:ascii="Times New Roman" w:hAnsi="Times New Roman" w:cs="Times New Roman"/>
              </w:rPr>
            </w:pPr>
          </w:p>
        </w:tc>
        <w:tc>
          <w:tcPr>
            <w:tcW w:w="2820" w:type="dxa"/>
            <w:gridSpan w:val="2"/>
            <w:tcBorders>
              <w:top w:val="single" w:sz="6" w:space="0" w:color="auto"/>
              <w:left w:val="single" w:sz="6" w:space="0" w:color="auto"/>
              <w:bottom w:val="single" w:sz="6" w:space="0" w:color="auto"/>
              <w:right w:val="single" w:sz="6" w:space="0" w:color="auto"/>
            </w:tcBorders>
          </w:tcPr>
          <w:p w14:paraId="48A10624" w14:textId="17121B73" w:rsidR="008601BE" w:rsidRPr="00A76B2D" w:rsidRDefault="00B10FB4"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Положение </w:t>
            </w:r>
            <w:r w:rsidR="00DA2BC3" w:rsidRPr="00A76B2D">
              <w:rPr>
                <w:rStyle w:val="FontStyle147"/>
                <w:rFonts w:ascii="Times New Roman" w:hAnsi="Times New Roman" w:cs="Times New Roman"/>
                <w:sz w:val="24"/>
                <w:szCs w:val="24"/>
                <w:lang w:eastAsia="en-US"/>
              </w:rPr>
              <w:t>п</w:t>
            </w:r>
            <w:r w:rsidRPr="00A76B2D">
              <w:rPr>
                <w:rStyle w:val="FontStyle147"/>
                <w:rFonts w:ascii="Times New Roman" w:hAnsi="Times New Roman" w:cs="Times New Roman"/>
                <w:sz w:val="24"/>
                <w:szCs w:val="24"/>
                <w:lang w:eastAsia="en-US"/>
              </w:rPr>
              <w:t>альца</w:t>
            </w:r>
          </w:p>
        </w:tc>
        <w:tc>
          <w:tcPr>
            <w:tcW w:w="1275" w:type="dxa"/>
            <w:gridSpan w:val="2"/>
            <w:tcBorders>
              <w:top w:val="single" w:sz="6" w:space="0" w:color="auto"/>
              <w:left w:val="single" w:sz="6" w:space="0" w:color="auto"/>
              <w:bottom w:val="single" w:sz="6" w:space="0" w:color="auto"/>
              <w:right w:val="single" w:sz="6" w:space="0" w:color="auto"/>
            </w:tcBorders>
          </w:tcPr>
          <w:p w14:paraId="64757F46" w14:textId="77777777" w:rsidR="008601BE" w:rsidRPr="00A76B2D" w:rsidRDefault="008601BE"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276" w:type="dxa"/>
            <w:gridSpan w:val="2"/>
            <w:tcBorders>
              <w:top w:val="single" w:sz="6" w:space="0" w:color="auto"/>
              <w:left w:val="single" w:sz="6" w:space="0" w:color="auto"/>
              <w:bottom w:val="single" w:sz="6" w:space="0" w:color="auto"/>
              <w:right w:val="single" w:sz="6" w:space="0" w:color="auto"/>
            </w:tcBorders>
          </w:tcPr>
          <w:p w14:paraId="0AA0855D" w14:textId="24E1CD00" w:rsidR="008601BE" w:rsidRPr="00A76B2D" w:rsidRDefault="008E6C1A"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0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10</w:t>
            </w:r>
          </w:p>
        </w:tc>
        <w:tc>
          <w:tcPr>
            <w:tcW w:w="2977" w:type="dxa"/>
            <w:tcBorders>
              <w:top w:val="single" w:sz="6" w:space="0" w:color="auto"/>
              <w:left w:val="single" w:sz="6" w:space="0" w:color="auto"/>
              <w:bottom w:val="single" w:sz="6" w:space="0" w:color="auto"/>
              <w:right w:val="single" w:sz="4" w:space="0" w:color="auto"/>
            </w:tcBorders>
          </w:tcPr>
          <w:p w14:paraId="4B28E799" w14:textId="77777777" w:rsidR="008601BE" w:rsidRPr="00A76B2D" w:rsidRDefault="008601BE" w:rsidP="00FB68DF">
            <w:pPr>
              <w:pStyle w:val="Style86"/>
              <w:widowControl/>
              <w:jc w:val="both"/>
              <w:rPr>
                <w:rFonts w:ascii="Times New Roman" w:hAnsi="Times New Roman" w:cs="Times New Roman"/>
              </w:rPr>
            </w:pPr>
          </w:p>
        </w:tc>
      </w:tr>
      <w:tr w:rsidR="008E1543" w:rsidRPr="00A76B2D" w14:paraId="33DC36BB" w14:textId="77777777" w:rsidTr="0003574A">
        <w:trPr>
          <w:trHeight w:val="326"/>
        </w:trPr>
        <w:tc>
          <w:tcPr>
            <w:tcW w:w="418" w:type="dxa"/>
            <w:tcBorders>
              <w:top w:val="nil"/>
              <w:left w:val="single" w:sz="4" w:space="0" w:color="auto"/>
              <w:bottom w:val="nil"/>
              <w:right w:val="single" w:sz="6" w:space="0" w:color="auto"/>
            </w:tcBorders>
          </w:tcPr>
          <w:p w14:paraId="55D2E4F5" w14:textId="77777777" w:rsidR="008E1543" w:rsidRPr="00A76B2D" w:rsidRDefault="008E1543" w:rsidP="00FB68DF">
            <w:pPr>
              <w:pStyle w:val="Style86"/>
              <w:widowControl/>
              <w:jc w:val="center"/>
              <w:rPr>
                <w:rFonts w:ascii="Times New Roman" w:hAnsi="Times New Roman" w:cs="Times New Roman"/>
              </w:rPr>
            </w:pPr>
          </w:p>
        </w:tc>
        <w:tc>
          <w:tcPr>
            <w:tcW w:w="590" w:type="dxa"/>
            <w:vMerge w:val="restart"/>
            <w:tcBorders>
              <w:top w:val="nil"/>
              <w:left w:val="single" w:sz="6" w:space="0" w:color="auto"/>
              <w:right w:val="single" w:sz="6" w:space="0" w:color="auto"/>
            </w:tcBorders>
            <w:textDirection w:val="btLr"/>
          </w:tcPr>
          <w:p w14:paraId="01F10D36" w14:textId="77777777" w:rsidR="008E1543" w:rsidRPr="00A76B2D" w:rsidRDefault="008E1543" w:rsidP="00FB68DF">
            <w:pPr>
              <w:pStyle w:val="Style84"/>
              <w:widowControl/>
              <w:jc w:val="center"/>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Заголовок</w:t>
            </w:r>
          </w:p>
          <w:p w14:paraId="179478C8" w14:textId="77777777" w:rsidR="008E1543" w:rsidRPr="00A76B2D" w:rsidRDefault="008E1543" w:rsidP="00FB68DF">
            <w:pPr>
              <w:pStyle w:val="Style86"/>
              <w:widowControl/>
              <w:jc w:val="center"/>
              <w:rPr>
                <w:rFonts w:ascii="Times New Roman" w:hAnsi="Times New Roman" w:cs="Times New Roman"/>
              </w:rPr>
            </w:pPr>
          </w:p>
          <w:p w14:paraId="2154FB77" w14:textId="77777777" w:rsidR="008E1543" w:rsidRPr="00A76B2D" w:rsidRDefault="008E1543" w:rsidP="00FB68DF">
            <w:pPr>
              <w:pStyle w:val="Style86"/>
              <w:widowControl/>
              <w:jc w:val="center"/>
              <w:rPr>
                <w:rFonts w:ascii="Times New Roman" w:hAnsi="Times New Roman" w:cs="Times New Roman"/>
              </w:rPr>
            </w:pPr>
          </w:p>
          <w:p w14:paraId="16A666A5" w14:textId="66086C62" w:rsidR="008E1543" w:rsidRPr="00A76B2D" w:rsidRDefault="008E1543" w:rsidP="00FB68DF">
            <w:pPr>
              <w:pStyle w:val="Style86"/>
              <w:jc w:val="center"/>
              <w:rPr>
                <w:rStyle w:val="FontStyle130"/>
                <w:rFonts w:ascii="Times New Roman" w:hAnsi="Times New Roman" w:cs="Times New Roman"/>
                <w:sz w:val="24"/>
                <w:szCs w:val="24"/>
                <w:lang w:eastAsia="en-US"/>
              </w:rPr>
            </w:pPr>
          </w:p>
        </w:tc>
        <w:tc>
          <w:tcPr>
            <w:tcW w:w="2820" w:type="dxa"/>
            <w:gridSpan w:val="2"/>
            <w:tcBorders>
              <w:top w:val="single" w:sz="6" w:space="0" w:color="auto"/>
              <w:left w:val="single" w:sz="6" w:space="0" w:color="auto"/>
              <w:bottom w:val="single" w:sz="6" w:space="0" w:color="auto"/>
              <w:right w:val="single" w:sz="6" w:space="0" w:color="auto"/>
            </w:tcBorders>
          </w:tcPr>
          <w:p w14:paraId="08BC810A" w14:textId="10812A0E" w:rsidR="008E1543" w:rsidRPr="00A76B2D" w:rsidRDefault="008E1543"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Тип оттиска</w:t>
            </w:r>
          </w:p>
        </w:tc>
        <w:tc>
          <w:tcPr>
            <w:tcW w:w="1275" w:type="dxa"/>
            <w:gridSpan w:val="2"/>
            <w:tcBorders>
              <w:top w:val="single" w:sz="6" w:space="0" w:color="auto"/>
              <w:left w:val="single" w:sz="6" w:space="0" w:color="auto"/>
              <w:bottom w:val="single" w:sz="6" w:space="0" w:color="auto"/>
              <w:right w:val="single" w:sz="6" w:space="0" w:color="auto"/>
            </w:tcBorders>
          </w:tcPr>
          <w:p w14:paraId="42AF1FD8" w14:textId="77777777" w:rsidR="008E1543" w:rsidRPr="00A76B2D" w:rsidRDefault="008E1543"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276" w:type="dxa"/>
            <w:gridSpan w:val="2"/>
            <w:tcBorders>
              <w:top w:val="single" w:sz="6" w:space="0" w:color="auto"/>
              <w:left w:val="single" w:sz="6" w:space="0" w:color="auto"/>
              <w:bottom w:val="single" w:sz="6" w:space="0" w:color="auto"/>
              <w:right w:val="single" w:sz="6" w:space="0" w:color="auto"/>
            </w:tcBorders>
          </w:tcPr>
          <w:p w14:paraId="536578AF" w14:textId="73D0401C" w:rsidR="008E1543" w:rsidRPr="00A76B2D" w:rsidRDefault="008E1543"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От 0 до 3, 8</w:t>
            </w:r>
          </w:p>
        </w:tc>
        <w:tc>
          <w:tcPr>
            <w:tcW w:w="2977" w:type="dxa"/>
            <w:tcBorders>
              <w:top w:val="single" w:sz="6" w:space="0" w:color="auto"/>
              <w:left w:val="single" w:sz="6" w:space="0" w:color="auto"/>
              <w:bottom w:val="single" w:sz="6" w:space="0" w:color="auto"/>
              <w:right w:val="single" w:sz="4" w:space="0" w:color="auto"/>
            </w:tcBorders>
          </w:tcPr>
          <w:p w14:paraId="76D3BBE5" w14:textId="77777777" w:rsidR="008E1543" w:rsidRPr="00A76B2D" w:rsidRDefault="008E1543" w:rsidP="00FB68DF">
            <w:pPr>
              <w:pStyle w:val="Style86"/>
              <w:widowControl/>
              <w:jc w:val="both"/>
              <w:rPr>
                <w:rFonts w:ascii="Times New Roman" w:hAnsi="Times New Roman" w:cs="Times New Roman"/>
              </w:rPr>
            </w:pPr>
          </w:p>
        </w:tc>
      </w:tr>
      <w:tr w:rsidR="008E1543" w:rsidRPr="00A76B2D" w14:paraId="3D9773C3" w14:textId="77777777" w:rsidTr="0003574A">
        <w:trPr>
          <w:trHeight w:val="326"/>
        </w:trPr>
        <w:tc>
          <w:tcPr>
            <w:tcW w:w="418" w:type="dxa"/>
            <w:tcBorders>
              <w:top w:val="nil"/>
              <w:left w:val="single" w:sz="4" w:space="0" w:color="auto"/>
              <w:bottom w:val="nil"/>
              <w:right w:val="single" w:sz="6" w:space="0" w:color="auto"/>
            </w:tcBorders>
          </w:tcPr>
          <w:p w14:paraId="222C6533" w14:textId="77777777" w:rsidR="008E1543" w:rsidRPr="00A76B2D" w:rsidRDefault="008E1543" w:rsidP="00FB68DF">
            <w:pPr>
              <w:pStyle w:val="Style86"/>
              <w:widowControl/>
              <w:jc w:val="center"/>
              <w:rPr>
                <w:rFonts w:ascii="Times New Roman" w:hAnsi="Times New Roman" w:cs="Times New Roman"/>
              </w:rPr>
            </w:pPr>
          </w:p>
        </w:tc>
        <w:tc>
          <w:tcPr>
            <w:tcW w:w="590" w:type="dxa"/>
            <w:vMerge/>
            <w:tcBorders>
              <w:left w:val="single" w:sz="6" w:space="0" w:color="auto"/>
              <w:right w:val="single" w:sz="6" w:space="0" w:color="auto"/>
            </w:tcBorders>
            <w:textDirection w:val="btLr"/>
          </w:tcPr>
          <w:p w14:paraId="6E20CF32" w14:textId="77777777" w:rsidR="008E1543" w:rsidRPr="00A76B2D" w:rsidRDefault="008E1543" w:rsidP="00FB68DF">
            <w:pPr>
              <w:pStyle w:val="Style86"/>
              <w:jc w:val="center"/>
              <w:rPr>
                <w:rFonts w:ascii="Times New Roman" w:hAnsi="Times New Roman" w:cs="Times New Roman"/>
              </w:rPr>
            </w:pPr>
          </w:p>
        </w:tc>
        <w:tc>
          <w:tcPr>
            <w:tcW w:w="2820" w:type="dxa"/>
            <w:gridSpan w:val="2"/>
            <w:tcBorders>
              <w:top w:val="single" w:sz="6" w:space="0" w:color="auto"/>
              <w:left w:val="single" w:sz="6" w:space="0" w:color="auto"/>
              <w:bottom w:val="single" w:sz="6" w:space="0" w:color="auto"/>
              <w:right w:val="single" w:sz="6" w:space="0" w:color="auto"/>
            </w:tcBorders>
          </w:tcPr>
          <w:p w14:paraId="7BB99DF5" w14:textId="1175A458" w:rsidR="008E1543" w:rsidRPr="00A76B2D" w:rsidRDefault="008E1543"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Число проекций в записи данных одного пальца</w:t>
            </w:r>
          </w:p>
        </w:tc>
        <w:tc>
          <w:tcPr>
            <w:tcW w:w="1275" w:type="dxa"/>
            <w:gridSpan w:val="2"/>
            <w:tcBorders>
              <w:top w:val="single" w:sz="6" w:space="0" w:color="auto"/>
              <w:left w:val="single" w:sz="6" w:space="0" w:color="auto"/>
              <w:bottom w:val="single" w:sz="6" w:space="0" w:color="auto"/>
              <w:right w:val="single" w:sz="6" w:space="0" w:color="auto"/>
            </w:tcBorders>
          </w:tcPr>
          <w:p w14:paraId="1AEDB651" w14:textId="77777777" w:rsidR="008E1543" w:rsidRPr="00A76B2D" w:rsidRDefault="008E1543"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276" w:type="dxa"/>
            <w:gridSpan w:val="2"/>
            <w:tcBorders>
              <w:top w:val="single" w:sz="6" w:space="0" w:color="auto"/>
              <w:left w:val="single" w:sz="6" w:space="0" w:color="auto"/>
              <w:bottom w:val="single" w:sz="6" w:space="0" w:color="auto"/>
              <w:right w:val="single" w:sz="6" w:space="0" w:color="auto"/>
            </w:tcBorders>
          </w:tcPr>
          <w:p w14:paraId="2C781413" w14:textId="10F89A26" w:rsidR="008E1543" w:rsidRPr="00A76B2D" w:rsidRDefault="008E1543"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От 1 до 255</w:t>
            </w:r>
          </w:p>
        </w:tc>
        <w:tc>
          <w:tcPr>
            <w:tcW w:w="2977" w:type="dxa"/>
            <w:tcBorders>
              <w:top w:val="single" w:sz="6" w:space="0" w:color="auto"/>
              <w:left w:val="single" w:sz="6" w:space="0" w:color="auto"/>
              <w:bottom w:val="single" w:sz="6" w:space="0" w:color="auto"/>
              <w:right w:val="single" w:sz="4" w:space="0" w:color="auto"/>
            </w:tcBorders>
          </w:tcPr>
          <w:p w14:paraId="15A6DDCB" w14:textId="77777777" w:rsidR="008E1543" w:rsidRPr="00A76B2D" w:rsidRDefault="008E1543" w:rsidP="00FB68DF">
            <w:pPr>
              <w:pStyle w:val="Style86"/>
              <w:widowControl/>
              <w:jc w:val="both"/>
              <w:rPr>
                <w:rFonts w:ascii="Times New Roman" w:hAnsi="Times New Roman" w:cs="Times New Roman"/>
              </w:rPr>
            </w:pPr>
          </w:p>
        </w:tc>
      </w:tr>
      <w:tr w:rsidR="008E1543" w:rsidRPr="00A76B2D" w14:paraId="7D4CE80A" w14:textId="77777777" w:rsidTr="0003574A">
        <w:trPr>
          <w:trHeight w:val="326"/>
        </w:trPr>
        <w:tc>
          <w:tcPr>
            <w:tcW w:w="418" w:type="dxa"/>
            <w:tcBorders>
              <w:top w:val="nil"/>
              <w:left w:val="single" w:sz="4" w:space="0" w:color="auto"/>
              <w:bottom w:val="nil"/>
              <w:right w:val="single" w:sz="6" w:space="0" w:color="auto"/>
            </w:tcBorders>
          </w:tcPr>
          <w:p w14:paraId="7640D076" w14:textId="77777777" w:rsidR="008E1543" w:rsidRPr="00A76B2D" w:rsidRDefault="008E1543" w:rsidP="00FB68DF">
            <w:pPr>
              <w:pStyle w:val="Style86"/>
              <w:widowControl/>
              <w:jc w:val="center"/>
              <w:rPr>
                <w:rFonts w:ascii="Times New Roman" w:hAnsi="Times New Roman" w:cs="Times New Roman"/>
              </w:rPr>
            </w:pPr>
          </w:p>
        </w:tc>
        <w:tc>
          <w:tcPr>
            <w:tcW w:w="590" w:type="dxa"/>
            <w:vMerge/>
            <w:tcBorders>
              <w:left w:val="single" w:sz="6" w:space="0" w:color="auto"/>
              <w:right w:val="single" w:sz="6" w:space="0" w:color="auto"/>
            </w:tcBorders>
            <w:textDirection w:val="btLr"/>
          </w:tcPr>
          <w:p w14:paraId="62720C03" w14:textId="77777777" w:rsidR="008E1543" w:rsidRPr="00A76B2D" w:rsidRDefault="008E1543" w:rsidP="00FB68DF">
            <w:pPr>
              <w:pStyle w:val="Style86"/>
              <w:widowControl/>
              <w:jc w:val="center"/>
              <w:rPr>
                <w:rFonts w:ascii="Times New Roman" w:hAnsi="Times New Roman" w:cs="Times New Roman"/>
              </w:rPr>
            </w:pPr>
          </w:p>
        </w:tc>
        <w:tc>
          <w:tcPr>
            <w:tcW w:w="2820" w:type="dxa"/>
            <w:gridSpan w:val="2"/>
            <w:tcBorders>
              <w:top w:val="single" w:sz="6" w:space="0" w:color="auto"/>
              <w:left w:val="single" w:sz="6" w:space="0" w:color="auto"/>
              <w:bottom w:val="single" w:sz="6" w:space="0" w:color="auto"/>
              <w:right w:val="single" w:sz="6" w:space="0" w:color="auto"/>
            </w:tcBorders>
          </w:tcPr>
          <w:p w14:paraId="4C43C2EE" w14:textId="4957B863" w:rsidR="008E1543" w:rsidRPr="00A76B2D" w:rsidRDefault="008E1543"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Качество изображения отпечатка пальца </w:t>
            </w:r>
          </w:p>
        </w:tc>
        <w:tc>
          <w:tcPr>
            <w:tcW w:w="1275" w:type="dxa"/>
            <w:gridSpan w:val="2"/>
            <w:tcBorders>
              <w:top w:val="single" w:sz="6" w:space="0" w:color="auto"/>
              <w:left w:val="single" w:sz="6" w:space="0" w:color="auto"/>
              <w:bottom w:val="single" w:sz="6" w:space="0" w:color="auto"/>
              <w:right w:val="single" w:sz="6" w:space="0" w:color="auto"/>
            </w:tcBorders>
          </w:tcPr>
          <w:p w14:paraId="5E99F741" w14:textId="77777777" w:rsidR="008E1543" w:rsidRPr="00A76B2D" w:rsidRDefault="008E1543"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276" w:type="dxa"/>
            <w:gridSpan w:val="2"/>
            <w:tcBorders>
              <w:top w:val="single" w:sz="6" w:space="0" w:color="auto"/>
              <w:left w:val="single" w:sz="6" w:space="0" w:color="auto"/>
              <w:bottom w:val="single" w:sz="6" w:space="0" w:color="auto"/>
              <w:right w:val="single" w:sz="6" w:space="0" w:color="auto"/>
            </w:tcBorders>
          </w:tcPr>
          <w:p w14:paraId="53AF6DCD" w14:textId="588C6F8A" w:rsidR="008E1543" w:rsidRPr="00A76B2D" w:rsidRDefault="008E1543" w:rsidP="00FB68DF">
            <w:pPr>
              <w:pStyle w:val="Style71"/>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От 0 до 101</w:t>
            </w:r>
          </w:p>
        </w:tc>
        <w:tc>
          <w:tcPr>
            <w:tcW w:w="2977" w:type="dxa"/>
            <w:tcBorders>
              <w:top w:val="single" w:sz="6" w:space="0" w:color="auto"/>
              <w:left w:val="single" w:sz="6" w:space="0" w:color="auto"/>
              <w:bottom w:val="single" w:sz="6" w:space="0" w:color="auto"/>
              <w:right w:val="single" w:sz="4" w:space="0" w:color="auto"/>
            </w:tcBorders>
          </w:tcPr>
          <w:p w14:paraId="0C142E9D" w14:textId="77777777" w:rsidR="008E1543" w:rsidRPr="00A76B2D" w:rsidRDefault="008E1543" w:rsidP="00FB68DF">
            <w:pPr>
              <w:pStyle w:val="Style86"/>
              <w:widowControl/>
              <w:jc w:val="both"/>
              <w:rPr>
                <w:rFonts w:ascii="Times New Roman" w:hAnsi="Times New Roman" w:cs="Times New Roman"/>
              </w:rPr>
            </w:pPr>
          </w:p>
        </w:tc>
      </w:tr>
      <w:tr w:rsidR="008E1543" w:rsidRPr="00A76B2D" w14:paraId="4279037D" w14:textId="77777777" w:rsidTr="0003574A">
        <w:trPr>
          <w:trHeight w:val="514"/>
        </w:trPr>
        <w:tc>
          <w:tcPr>
            <w:tcW w:w="418" w:type="dxa"/>
            <w:tcBorders>
              <w:top w:val="nil"/>
              <w:left w:val="single" w:sz="4" w:space="0" w:color="auto"/>
              <w:bottom w:val="nil"/>
              <w:right w:val="single" w:sz="6" w:space="0" w:color="auto"/>
            </w:tcBorders>
          </w:tcPr>
          <w:p w14:paraId="0A6ED1E1" w14:textId="77777777" w:rsidR="008E1543" w:rsidRPr="00A76B2D" w:rsidRDefault="008E1543" w:rsidP="00FB68DF">
            <w:pPr>
              <w:pStyle w:val="Style86"/>
              <w:widowControl/>
              <w:jc w:val="center"/>
              <w:rPr>
                <w:rFonts w:ascii="Times New Roman" w:hAnsi="Times New Roman" w:cs="Times New Roman"/>
              </w:rPr>
            </w:pPr>
          </w:p>
        </w:tc>
        <w:tc>
          <w:tcPr>
            <w:tcW w:w="590" w:type="dxa"/>
            <w:vMerge/>
            <w:tcBorders>
              <w:left w:val="single" w:sz="6" w:space="0" w:color="auto"/>
              <w:bottom w:val="single" w:sz="6" w:space="0" w:color="auto"/>
              <w:right w:val="single" w:sz="6" w:space="0" w:color="auto"/>
            </w:tcBorders>
          </w:tcPr>
          <w:p w14:paraId="58765D28" w14:textId="77777777" w:rsidR="008E1543" w:rsidRPr="00A76B2D" w:rsidRDefault="008E1543" w:rsidP="00FB68DF">
            <w:pPr>
              <w:pStyle w:val="Style86"/>
              <w:widowControl/>
              <w:jc w:val="center"/>
              <w:rPr>
                <w:rFonts w:ascii="Times New Roman" w:hAnsi="Times New Roman" w:cs="Times New Roman"/>
              </w:rPr>
            </w:pPr>
          </w:p>
        </w:tc>
        <w:tc>
          <w:tcPr>
            <w:tcW w:w="2820" w:type="dxa"/>
            <w:gridSpan w:val="2"/>
            <w:tcBorders>
              <w:top w:val="single" w:sz="6" w:space="0" w:color="auto"/>
              <w:left w:val="single" w:sz="6" w:space="0" w:color="auto"/>
              <w:bottom w:val="single" w:sz="6" w:space="0" w:color="auto"/>
              <w:right w:val="single" w:sz="6" w:space="0" w:color="auto"/>
            </w:tcBorders>
          </w:tcPr>
          <w:p w14:paraId="4FE0BF1E" w14:textId="37D7B027" w:rsidR="008E1543" w:rsidRPr="00A76B2D" w:rsidRDefault="008E1543"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Длина блока спектральных данных изображения отпечатка пальца </w:t>
            </w:r>
          </w:p>
        </w:tc>
        <w:tc>
          <w:tcPr>
            <w:tcW w:w="1275" w:type="dxa"/>
            <w:gridSpan w:val="2"/>
            <w:tcBorders>
              <w:top w:val="single" w:sz="6" w:space="0" w:color="auto"/>
              <w:left w:val="single" w:sz="6" w:space="0" w:color="auto"/>
              <w:bottom w:val="single" w:sz="6" w:space="0" w:color="auto"/>
              <w:right w:val="single" w:sz="6" w:space="0" w:color="auto"/>
            </w:tcBorders>
          </w:tcPr>
          <w:p w14:paraId="7C10B7D6" w14:textId="77777777" w:rsidR="008E1543" w:rsidRPr="00A76B2D" w:rsidRDefault="008E1543"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c>
          <w:tcPr>
            <w:tcW w:w="1276" w:type="dxa"/>
            <w:gridSpan w:val="2"/>
            <w:tcBorders>
              <w:top w:val="single" w:sz="6" w:space="0" w:color="auto"/>
              <w:left w:val="single" w:sz="6" w:space="0" w:color="auto"/>
              <w:bottom w:val="single" w:sz="6" w:space="0" w:color="auto"/>
              <w:right w:val="single" w:sz="6" w:space="0" w:color="auto"/>
            </w:tcBorders>
          </w:tcPr>
          <w:p w14:paraId="28699A0F" w14:textId="4DD70BDA" w:rsidR="008E1543" w:rsidRPr="00A76B2D" w:rsidRDefault="008E1543" w:rsidP="00FB68DF">
            <w:pPr>
              <w:pStyle w:val="Style71"/>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От 0 до 2</w:t>
            </w:r>
            <w:r w:rsidRPr="00A76B2D">
              <w:rPr>
                <w:rStyle w:val="FontStyle147"/>
                <w:rFonts w:ascii="Times New Roman" w:hAnsi="Times New Roman" w:cs="Times New Roman"/>
                <w:sz w:val="24"/>
                <w:szCs w:val="24"/>
                <w:vertAlign w:val="superscript"/>
                <w:lang w:eastAsia="en-US"/>
              </w:rPr>
              <w:t>16</w:t>
            </w:r>
            <w:r w:rsidRPr="00A76B2D">
              <w:rPr>
                <w:rStyle w:val="FontStyle147"/>
                <w:rFonts w:ascii="Times New Roman" w:hAnsi="Times New Roman" w:cs="Times New Roman"/>
                <w:sz w:val="24"/>
                <w:szCs w:val="24"/>
                <w:lang w:eastAsia="en-US"/>
              </w:rPr>
              <w:t>-1</w:t>
            </w:r>
          </w:p>
        </w:tc>
        <w:tc>
          <w:tcPr>
            <w:tcW w:w="2977" w:type="dxa"/>
            <w:tcBorders>
              <w:top w:val="single" w:sz="6" w:space="0" w:color="auto"/>
              <w:left w:val="single" w:sz="6" w:space="0" w:color="auto"/>
              <w:bottom w:val="single" w:sz="6" w:space="0" w:color="auto"/>
              <w:right w:val="single" w:sz="4" w:space="0" w:color="auto"/>
            </w:tcBorders>
          </w:tcPr>
          <w:p w14:paraId="7647FB1A" w14:textId="25B5DAD6" w:rsidR="008E1543" w:rsidRPr="00A76B2D" w:rsidRDefault="008E1543"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Предусмотренная длина указывает число байтов</w:t>
            </w:r>
          </w:p>
        </w:tc>
      </w:tr>
      <w:tr w:rsidR="008601BE" w:rsidRPr="00A76B2D" w14:paraId="56F4A409" w14:textId="77777777" w:rsidTr="0003574A">
        <w:trPr>
          <w:trHeight w:val="326"/>
        </w:trPr>
        <w:tc>
          <w:tcPr>
            <w:tcW w:w="418" w:type="dxa"/>
            <w:tcBorders>
              <w:top w:val="nil"/>
              <w:left w:val="single" w:sz="4" w:space="0" w:color="auto"/>
              <w:bottom w:val="nil"/>
              <w:right w:val="single" w:sz="6" w:space="0" w:color="auto"/>
            </w:tcBorders>
          </w:tcPr>
          <w:p w14:paraId="3787B3BE" w14:textId="77777777" w:rsidR="008601BE" w:rsidRPr="00A76B2D" w:rsidRDefault="008601BE" w:rsidP="00FB68DF">
            <w:pPr>
              <w:pStyle w:val="Style86"/>
              <w:widowControl/>
              <w:jc w:val="both"/>
              <w:rPr>
                <w:rFonts w:ascii="Times New Roman" w:hAnsi="Times New Roman" w:cs="Times New Roman"/>
              </w:rPr>
            </w:pPr>
          </w:p>
        </w:tc>
        <w:tc>
          <w:tcPr>
            <w:tcW w:w="590" w:type="dxa"/>
            <w:tcBorders>
              <w:top w:val="single" w:sz="6" w:space="0" w:color="auto"/>
              <w:left w:val="single" w:sz="6" w:space="0" w:color="auto"/>
              <w:bottom w:val="nil"/>
              <w:right w:val="single" w:sz="6" w:space="0" w:color="auto"/>
            </w:tcBorders>
          </w:tcPr>
          <w:p w14:paraId="6C0757FD" w14:textId="77777777" w:rsidR="008601BE" w:rsidRPr="00A76B2D" w:rsidRDefault="008601BE" w:rsidP="00FB68DF">
            <w:pPr>
              <w:pStyle w:val="Style86"/>
              <w:widowControl/>
              <w:jc w:val="both"/>
              <w:rPr>
                <w:rFonts w:ascii="Times New Roman" w:hAnsi="Times New Roman" w:cs="Times New Roman"/>
              </w:rPr>
            </w:pPr>
          </w:p>
        </w:tc>
        <w:tc>
          <w:tcPr>
            <w:tcW w:w="2820" w:type="dxa"/>
            <w:gridSpan w:val="2"/>
            <w:tcBorders>
              <w:top w:val="single" w:sz="6" w:space="0" w:color="auto"/>
              <w:left w:val="single" w:sz="6" w:space="0" w:color="auto"/>
              <w:bottom w:val="single" w:sz="6" w:space="0" w:color="auto"/>
              <w:right w:val="single" w:sz="6" w:space="0" w:color="auto"/>
            </w:tcBorders>
          </w:tcPr>
          <w:p w14:paraId="70C76830" w14:textId="69EA3174" w:rsidR="008601BE" w:rsidRPr="00A76B2D" w:rsidRDefault="00B10FB4"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Число проекций</w:t>
            </w:r>
          </w:p>
        </w:tc>
        <w:tc>
          <w:tcPr>
            <w:tcW w:w="1275" w:type="dxa"/>
            <w:gridSpan w:val="2"/>
            <w:tcBorders>
              <w:top w:val="single" w:sz="6" w:space="0" w:color="auto"/>
              <w:left w:val="single" w:sz="6" w:space="0" w:color="auto"/>
              <w:bottom w:val="single" w:sz="6" w:space="0" w:color="auto"/>
              <w:right w:val="single" w:sz="6" w:space="0" w:color="auto"/>
            </w:tcBorders>
          </w:tcPr>
          <w:p w14:paraId="2CF4ED34" w14:textId="77777777" w:rsidR="008601BE" w:rsidRPr="00A76B2D" w:rsidRDefault="008601BE" w:rsidP="00FB68DF">
            <w:pPr>
              <w:pStyle w:val="Style71"/>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1</w:t>
            </w:r>
          </w:p>
        </w:tc>
        <w:tc>
          <w:tcPr>
            <w:tcW w:w="1276" w:type="dxa"/>
            <w:gridSpan w:val="2"/>
            <w:tcBorders>
              <w:top w:val="single" w:sz="6" w:space="0" w:color="auto"/>
              <w:left w:val="single" w:sz="6" w:space="0" w:color="auto"/>
              <w:bottom w:val="single" w:sz="6" w:space="0" w:color="auto"/>
              <w:right w:val="single" w:sz="6" w:space="0" w:color="auto"/>
            </w:tcBorders>
          </w:tcPr>
          <w:p w14:paraId="4B3CAFCB" w14:textId="41661021" w:rsidR="008601BE" w:rsidRPr="00A76B2D" w:rsidRDefault="008E6C1A" w:rsidP="00FB68DF">
            <w:pPr>
              <w:pStyle w:val="Style71"/>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0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255</w:t>
            </w:r>
          </w:p>
        </w:tc>
        <w:tc>
          <w:tcPr>
            <w:tcW w:w="2977" w:type="dxa"/>
            <w:tcBorders>
              <w:top w:val="single" w:sz="6" w:space="0" w:color="auto"/>
              <w:left w:val="single" w:sz="6" w:space="0" w:color="auto"/>
              <w:bottom w:val="single" w:sz="6" w:space="0" w:color="auto"/>
              <w:right w:val="single" w:sz="4" w:space="0" w:color="auto"/>
            </w:tcBorders>
          </w:tcPr>
          <w:p w14:paraId="7230D8A8" w14:textId="77777777" w:rsidR="008601BE" w:rsidRPr="00A76B2D" w:rsidRDefault="008601BE" w:rsidP="00FB68DF">
            <w:pPr>
              <w:pStyle w:val="Style86"/>
              <w:widowControl/>
              <w:jc w:val="both"/>
              <w:rPr>
                <w:rFonts w:ascii="Times New Roman" w:hAnsi="Times New Roman" w:cs="Times New Roman"/>
              </w:rPr>
            </w:pPr>
          </w:p>
        </w:tc>
      </w:tr>
      <w:tr w:rsidR="008E1543" w:rsidRPr="00A76B2D" w14:paraId="739D5EF5" w14:textId="77777777" w:rsidTr="0003574A">
        <w:trPr>
          <w:trHeight w:val="336"/>
        </w:trPr>
        <w:tc>
          <w:tcPr>
            <w:tcW w:w="418" w:type="dxa"/>
            <w:tcBorders>
              <w:top w:val="nil"/>
              <w:left w:val="single" w:sz="4" w:space="0" w:color="auto"/>
              <w:bottom w:val="nil"/>
              <w:right w:val="single" w:sz="6" w:space="0" w:color="auto"/>
            </w:tcBorders>
            <w:textDirection w:val="btLr"/>
          </w:tcPr>
          <w:p w14:paraId="0245C29E" w14:textId="4FD3FD75" w:rsidR="008E1543" w:rsidRPr="00A76B2D" w:rsidRDefault="008E1543" w:rsidP="00FB68DF">
            <w:pPr>
              <w:pStyle w:val="Style84"/>
              <w:widowControl/>
              <w:jc w:val="both"/>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Запись данных одного пальца</w:t>
            </w:r>
          </w:p>
        </w:tc>
        <w:tc>
          <w:tcPr>
            <w:tcW w:w="590" w:type="dxa"/>
            <w:tcBorders>
              <w:top w:val="nil"/>
              <w:left w:val="single" w:sz="6" w:space="0" w:color="auto"/>
              <w:bottom w:val="nil"/>
              <w:right w:val="single" w:sz="6" w:space="0" w:color="auto"/>
            </w:tcBorders>
          </w:tcPr>
          <w:p w14:paraId="4947D69A" w14:textId="77777777" w:rsidR="008E1543" w:rsidRPr="00A76B2D" w:rsidRDefault="008E1543" w:rsidP="00FB68DF">
            <w:pPr>
              <w:pStyle w:val="Style86"/>
              <w:widowControl/>
              <w:jc w:val="center"/>
              <w:rPr>
                <w:rFonts w:ascii="Times New Roman" w:hAnsi="Times New Roman" w:cs="Times New Roman"/>
              </w:rPr>
            </w:pPr>
          </w:p>
        </w:tc>
        <w:tc>
          <w:tcPr>
            <w:tcW w:w="2820" w:type="dxa"/>
            <w:gridSpan w:val="2"/>
            <w:tcBorders>
              <w:top w:val="single" w:sz="6" w:space="0" w:color="auto"/>
              <w:left w:val="single" w:sz="6" w:space="0" w:color="auto"/>
              <w:bottom w:val="nil"/>
              <w:right w:val="single" w:sz="6" w:space="0" w:color="auto"/>
            </w:tcBorders>
          </w:tcPr>
          <w:p w14:paraId="6400BC6B" w14:textId="596D0CE8" w:rsidR="008E1543" w:rsidRPr="00A76B2D" w:rsidRDefault="008E1543"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Спектральные данные изображения отпечатка пальца </w:t>
            </w:r>
          </w:p>
        </w:tc>
        <w:tc>
          <w:tcPr>
            <w:tcW w:w="1275" w:type="dxa"/>
            <w:gridSpan w:val="2"/>
            <w:tcBorders>
              <w:top w:val="single" w:sz="6" w:space="0" w:color="auto"/>
              <w:left w:val="single" w:sz="6" w:space="0" w:color="auto"/>
              <w:bottom w:val="nil"/>
              <w:right w:val="single" w:sz="6" w:space="0" w:color="auto"/>
            </w:tcBorders>
          </w:tcPr>
          <w:p w14:paraId="0B4949FD" w14:textId="77777777" w:rsidR="008E1543" w:rsidRPr="00A76B2D" w:rsidRDefault="008E1543" w:rsidP="00FB68DF">
            <w:pPr>
              <w:pStyle w:val="Style20"/>
              <w:widowControl/>
              <w:jc w:val="center"/>
              <w:rPr>
                <w:rStyle w:val="FontStyle140"/>
                <w:sz w:val="24"/>
                <w:szCs w:val="24"/>
                <w:lang w:eastAsia="en-US"/>
              </w:rPr>
            </w:pPr>
            <w:proofErr w:type="spellStart"/>
            <w:r w:rsidRPr="00A76B2D">
              <w:rPr>
                <w:rStyle w:val="FontStyle140"/>
                <w:sz w:val="24"/>
                <w:szCs w:val="24"/>
                <w:lang w:eastAsia="en-US"/>
              </w:rPr>
              <w:t>ldb</w:t>
            </w:r>
            <w:proofErr w:type="spellEnd"/>
          </w:p>
        </w:tc>
        <w:tc>
          <w:tcPr>
            <w:tcW w:w="1276" w:type="dxa"/>
            <w:gridSpan w:val="2"/>
            <w:tcBorders>
              <w:top w:val="single" w:sz="6" w:space="0" w:color="auto"/>
              <w:left w:val="single" w:sz="6" w:space="0" w:color="auto"/>
              <w:bottom w:val="nil"/>
              <w:right w:val="single" w:sz="6" w:space="0" w:color="auto"/>
            </w:tcBorders>
          </w:tcPr>
          <w:p w14:paraId="15A81EB8" w14:textId="7FA343EB" w:rsidR="008E1543" w:rsidRPr="00A76B2D" w:rsidRDefault="008E1543" w:rsidP="00FB68DF">
            <w:pPr>
              <w:pStyle w:val="Style71"/>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От 0 до 2</w:t>
            </w:r>
            <w:r w:rsidRPr="00A76B2D">
              <w:rPr>
                <w:rStyle w:val="FontStyle147"/>
                <w:rFonts w:ascii="Times New Roman" w:hAnsi="Times New Roman" w:cs="Times New Roman"/>
                <w:sz w:val="24"/>
                <w:szCs w:val="24"/>
                <w:vertAlign w:val="superscript"/>
                <w:lang w:eastAsia="en-US"/>
              </w:rPr>
              <w:t>(8xldb)</w:t>
            </w:r>
            <w:r w:rsidRPr="00A76B2D">
              <w:rPr>
                <w:rStyle w:val="FontStyle147"/>
                <w:rFonts w:ascii="Times New Roman" w:hAnsi="Times New Roman" w:cs="Times New Roman"/>
                <w:sz w:val="24"/>
                <w:szCs w:val="24"/>
                <w:lang w:eastAsia="en-US"/>
              </w:rPr>
              <w:t xml:space="preserve"> -1</w:t>
            </w:r>
          </w:p>
        </w:tc>
        <w:tc>
          <w:tcPr>
            <w:tcW w:w="2977" w:type="dxa"/>
            <w:vMerge w:val="restart"/>
            <w:tcBorders>
              <w:top w:val="single" w:sz="6" w:space="0" w:color="auto"/>
              <w:left w:val="single" w:sz="6" w:space="0" w:color="auto"/>
              <w:right w:val="single" w:sz="4" w:space="0" w:color="auto"/>
            </w:tcBorders>
          </w:tcPr>
          <w:p w14:paraId="62B22417" w14:textId="77777777" w:rsidR="008E1543" w:rsidRPr="00A76B2D" w:rsidRDefault="008E1543"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Данные</w:t>
            </w:r>
          </w:p>
          <w:p w14:paraId="6DAF27F9" w14:textId="04D179E4" w:rsidR="008E1543" w:rsidRPr="00A76B2D" w:rsidRDefault="008E1543" w:rsidP="00FB68DF">
            <w:pPr>
              <w:pStyle w:val="Style71"/>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ПРИМЕЧАНИЕ: Позволить </w:t>
            </w:r>
            <w:r w:rsidRPr="00A76B2D">
              <w:rPr>
                <w:rStyle w:val="FontStyle132"/>
                <w:spacing w:val="0"/>
                <w:sz w:val="24"/>
                <w:szCs w:val="24"/>
                <w:lang w:eastAsia="en-US"/>
              </w:rPr>
              <w:t xml:space="preserve">n </w:t>
            </w:r>
            <w:r w:rsidRPr="00A76B2D">
              <w:rPr>
                <w:rStyle w:val="FontStyle147"/>
                <w:rFonts w:ascii="Times New Roman" w:hAnsi="Times New Roman" w:cs="Times New Roman"/>
                <w:sz w:val="24"/>
                <w:szCs w:val="24"/>
                <w:lang w:eastAsia="en-US"/>
              </w:rPr>
              <w:t xml:space="preserve">представлять число битов, </w:t>
            </w:r>
            <w:r w:rsidRPr="00A76B2D">
              <w:rPr>
                <w:rStyle w:val="FontStyle147"/>
                <w:rFonts w:ascii="Times New Roman" w:hAnsi="Times New Roman" w:cs="Times New Roman"/>
                <w:sz w:val="24"/>
                <w:szCs w:val="24"/>
                <w:lang w:eastAsia="en-US"/>
              </w:rPr>
              <w:lastRenderedPageBreak/>
              <w:t xml:space="preserve">необходимых для представления одной ячейки. Тогда длина, </w:t>
            </w:r>
            <w:proofErr w:type="spellStart"/>
            <w:r w:rsidRPr="00A76B2D">
              <w:rPr>
                <w:rStyle w:val="FontStyle140"/>
                <w:sz w:val="24"/>
                <w:szCs w:val="24"/>
                <w:lang w:eastAsia="en-US"/>
              </w:rPr>
              <w:t>ldb</w:t>
            </w:r>
            <w:proofErr w:type="spellEnd"/>
            <w:r w:rsidRPr="00A76B2D">
              <w:rPr>
                <w:rStyle w:val="FontStyle140"/>
                <w:sz w:val="24"/>
                <w:szCs w:val="24"/>
                <w:lang w:eastAsia="en-US"/>
              </w:rPr>
              <w:t xml:space="preserve">, </w:t>
            </w:r>
            <w:r w:rsidRPr="00A76B2D">
              <w:rPr>
                <w:rStyle w:val="FontStyle147"/>
                <w:rFonts w:ascii="Times New Roman" w:hAnsi="Times New Roman" w:cs="Times New Roman"/>
                <w:sz w:val="24"/>
                <w:szCs w:val="24"/>
                <w:lang w:eastAsia="en-US"/>
              </w:rPr>
              <w:t>(в байтах) спектральных данных изображения отпечатка пальца (включая заполнение) может быть рассчитана следующим образом:</w:t>
            </w:r>
          </w:p>
        </w:tc>
      </w:tr>
      <w:tr w:rsidR="008E1543" w:rsidRPr="00A76B2D" w14:paraId="504D2F92" w14:textId="77777777" w:rsidTr="0003574A">
        <w:trPr>
          <w:trHeight w:val="1061"/>
        </w:trPr>
        <w:tc>
          <w:tcPr>
            <w:tcW w:w="418" w:type="dxa"/>
            <w:tcBorders>
              <w:top w:val="nil"/>
              <w:left w:val="single" w:sz="4" w:space="0" w:color="auto"/>
              <w:bottom w:val="nil"/>
              <w:right w:val="single" w:sz="6" w:space="0" w:color="auto"/>
            </w:tcBorders>
            <w:textDirection w:val="btLr"/>
          </w:tcPr>
          <w:p w14:paraId="7750E598" w14:textId="77777777" w:rsidR="008E1543" w:rsidRPr="00A76B2D" w:rsidRDefault="008E1543" w:rsidP="00FB68DF">
            <w:pPr>
              <w:widowControl/>
              <w:jc w:val="both"/>
              <w:rPr>
                <w:rStyle w:val="FontStyle147"/>
                <w:rFonts w:ascii="Times New Roman" w:hAnsi="Times New Roman" w:cs="Times New Roman"/>
                <w:sz w:val="24"/>
                <w:szCs w:val="24"/>
                <w:lang w:eastAsia="en-US"/>
              </w:rPr>
            </w:pPr>
          </w:p>
          <w:p w14:paraId="7584FD83" w14:textId="77777777" w:rsidR="008E1543" w:rsidRPr="00A76B2D" w:rsidRDefault="008E1543" w:rsidP="00FB68DF">
            <w:pPr>
              <w:widowControl/>
              <w:jc w:val="both"/>
              <w:rPr>
                <w:rStyle w:val="FontStyle147"/>
                <w:rFonts w:ascii="Times New Roman" w:hAnsi="Times New Roman" w:cs="Times New Roman"/>
                <w:sz w:val="24"/>
                <w:szCs w:val="24"/>
                <w:lang w:eastAsia="en-US"/>
              </w:rPr>
            </w:pPr>
          </w:p>
        </w:tc>
        <w:tc>
          <w:tcPr>
            <w:tcW w:w="590" w:type="dxa"/>
            <w:vMerge w:val="restart"/>
            <w:tcBorders>
              <w:top w:val="nil"/>
              <w:left w:val="single" w:sz="6" w:space="0" w:color="auto"/>
              <w:bottom w:val="nil"/>
              <w:right w:val="single" w:sz="6" w:space="0" w:color="auto"/>
            </w:tcBorders>
            <w:textDirection w:val="btLr"/>
          </w:tcPr>
          <w:p w14:paraId="09FE9031" w14:textId="52F77B65" w:rsidR="008E1543" w:rsidRPr="00A76B2D" w:rsidRDefault="008E1543" w:rsidP="00FB68DF">
            <w:pPr>
              <w:pStyle w:val="Style84"/>
              <w:widowControl/>
              <w:jc w:val="center"/>
              <w:rPr>
                <w:rStyle w:val="FontStyle130"/>
                <w:rFonts w:ascii="Times New Roman" w:hAnsi="Times New Roman" w:cs="Times New Roman"/>
                <w:b w:val="0"/>
                <w:sz w:val="24"/>
                <w:szCs w:val="24"/>
                <w:lang w:eastAsia="en-US"/>
              </w:rPr>
            </w:pPr>
            <w:r w:rsidRPr="00A76B2D">
              <w:rPr>
                <w:rFonts w:ascii="Times New Roman" w:hAnsi="Times New Roman" w:cs="Times New Roman"/>
                <w:b/>
              </w:rPr>
              <w:t xml:space="preserve">блок спектральных данных изображения отпечатка пальца </w:t>
            </w:r>
            <w:proofErr w:type="spellStart"/>
            <w:r w:rsidRPr="00A76B2D">
              <w:rPr>
                <w:rFonts w:ascii="Times New Roman" w:hAnsi="Times New Roman" w:cs="Times New Roman"/>
                <w:b/>
              </w:rPr>
              <w:t>spectral</w:t>
            </w:r>
            <w:proofErr w:type="spellEnd"/>
            <w:r w:rsidRPr="00A76B2D">
              <w:rPr>
                <w:rFonts w:ascii="Times New Roman" w:hAnsi="Times New Roman" w:cs="Times New Roman"/>
                <w:b/>
              </w:rPr>
              <w:t xml:space="preserve"> </w:t>
            </w:r>
            <w:proofErr w:type="spellStart"/>
            <w:r w:rsidRPr="00A76B2D">
              <w:rPr>
                <w:rFonts w:ascii="Times New Roman" w:hAnsi="Times New Roman" w:cs="Times New Roman"/>
                <w:b/>
              </w:rPr>
              <w:t>data</w:t>
            </w:r>
            <w:proofErr w:type="spellEnd"/>
            <w:r w:rsidRPr="00A76B2D">
              <w:rPr>
                <w:rFonts w:ascii="Times New Roman" w:hAnsi="Times New Roman" w:cs="Times New Roman"/>
                <w:b/>
              </w:rPr>
              <w:t xml:space="preserve"> </w:t>
            </w:r>
            <w:proofErr w:type="spellStart"/>
            <w:r w:rsidRPr="00A76B2D">
              <w:rPr>
                <w:rFonts w:ascii="Times New Roman" w:hAnsi="Times New Roman" w:cs="Times New Roman"/>
                <w:b/>
              </w:rPr>
              <w:t>block</w:t>
            </w:r>
            <w:proofErr w:type="spellEnd"/>
          </w:p>
        </w:tc>
        <w:tc>
          <w:tcPr>
            <w:tcW w:w="2820" w:type="dxa"/>
            <w:gridSpan w:val="2"/>
            <w:tcBorders>
              <w:top w:val="nil"/>
              <w:left w:val="single" w:sz="6" w:space="0" w:color="auto"/>
              <w:bottom w:val="nil"/>
              <w:right w:val="single" w:sz="6" w:space="0" w:color="auto"/>
            </w:tcBorders>
          </w:tcPr>
          <w:p w14:paraId="05EE562F" w14:textId="77777777" w:rsidR="008E1543" w:rsidRPr="00A76B2D" w:rsidRDefault="008E1543" w:rsidP="00FB68DF">
            <w:pPr>
              <w:pStyle w:val="Style86"/>
              <w:widowControl/>
              <w:jc w:val="both"/>
              <w:rPr>
                <w:rFonts w:ascii="Times New Roman" w:hAnsi="Times New Roman" w:cs="Times New Roman"/>
              </w:rPr>
            </w:pPr>
          </w:p>
        </w:tc>
        <w:tc>
          <w:tcPr>
            <w:tcW w:w="1275" w:type="dxa"/>
            <w:gridSpan w:val="2"/>
            <w:tcBorders>
              <w:top w:val="nil"/>
              <w:left w:val="single" w:sz="6" w:space="0" w:color="auto"/>
              <w:bottom w:val="nil"/>
              <w:right w:val="single" w:sz="6" w:space="0" w:color="auto"/>
            </w:tcBorders>
          </w:tcPr>
          <w:p w14:paraId="236D0D43" w14:textId="77777777" w:rsidR="008E1543" w:rsidRPr="00A76B2D" w:rsidRDefault="008E1543" w:rsidP="00FB68DF">
            <w:pPr>
              <w:pStyle w:val="Style86"/>
              <w:widowControl/>
              <w:jc w:val="center"/>
              <w:rPr>
                <w:rFonts w:ascii="Times New Roman" w:hAnsi="Times New Roman" w:cs="Times New Roman"/>
              </w:rPr>
            </w:pPr>
          </w:p>
        </w:tc>
        <w:tc>
          <w:tcPr>
            <w:tcW w:w="1276" w:type="dxa"/>
            <w:gridSpan w:val="2"/>
            <w:tcBorders>
              <w:top w:val="nil"/>
              <w:left w:val="single" w:sz="6" w:space="0" w:color="auto"/>
              <w:bottom w:val="nil"/>
              <w:right w:val="single" w:sz="6" w:space="0" w:color="auto"/>
            </w:tcBorders>
          </w:tcPr>
          <w:p w14:paraId="29A2820E" w14:textId="77777777" w:rsidR="008E1543" w:rsidRPr="00A76B2D" w:rsidRDefault="008E1543" w:rsidP="00FB68DF">
            <w:pPr>
              <w:pStyle w:val="Style86"/>
              <w:widowControl/>
              <w:jc w:val="both"/>
              <w:rPr>
                <w:rFonts w:ascii="Times New Roman" w:hAnsi="Times New Roman" w:cs="Times New Roman"/>
              </w:rPr>
            </w:pPr>
          </w:p>
        </w:tc>
        <w:tc>
          <w:tcPr>
            <w:tcW w:w="2977" w:type="dxa"/>
            <w:vMerge/>
            <w:tcBorders>
              <w:left w:val="single" w:sz="6" w:space="0" w:color="auto"/>
              <w:bottom w:val="nil"/>
              <w:right w:val="single" w:sz="4" w:space="0" w:color="auto"/>
            </w:tcBorders>
          </w:tcPr>
          <w:p w14:paraId="5A642E33" w14:textId="022F112A" w:rsidR="008E1543" w:rsidRPr="00A76B2D" w:rsidRDefault="008E1543" w:rsidP="00FB68DF">
            <w:pPr>
              <w:pStyle w:val="Style71"/>
              <w:widowControl/>
              <w:jc w:val="both"/>
              <w:rPr>
                <w:rStyle w:val="FontStyle147"/>
                <w:rFonts w:ascii="Times New Roman" w:hAnsi="Times New Roman" w:cs="Times New Roman"/>
                <w:sz w:val="24"/>
                <w:szCs w:val="24"/>
                <w:lang w:eastAsia="en-US"/>
              </w:rPr>
            </w:pPr>
          </w:p>
        </w:tc>
      </w:tr>
      <w:tr w:rsidR="008601BE" w:rsidRPr="00A76B2D" w14:paraId="1588E0B0" w14:textId="77777777" w:rsidTr="0003574A">
        <w:trPr>
          <w:trHeight w:val="509"/>
        </w:trPr>
        <w:tc>
          <w:tcPr>
            <w:tcW w:w="418" w:type="dxa"/>
            <w:tcBorders>
              <w:top w:val="nil"/>
              <w:left w:val="single" w:sz="4" w:space="0" w:color="auto"/>
              <w:bottom w:val="nil"/>
              <w:right w:val="single" w:sz="6" w:space="0" w:color="auto"/>
            </w:tcBorders>
            <w:textDirection w:val="btLr"/>
          </w:tcPr>
          <w:p w14:paraId="3C26D419" w14:textId="77777777" w:rsidR="008601BE" w:rsidRPr="00A76B2D" w:rsidRDefault="008601BE" w:rsidP="00FB68DF">
            <w:pPr>
              <w:widowControl/>
              <w:jc w:val="both"/>
              <w:rPr>
                <w:rStyle w:val="FontStyle147"/>
                <w:rFonts w:ascii="Times New Roman" w:hAnsi="Times New Roman" w:cs="Times New Roman"/>
                <w:sz w:val="24"/>
                <w:szCs w:val="24"/>
                <w:lang w:eastAsia="en-US"/>
              </w:rPr>
            </w:pPr>
          </w:p>
          <w:p w14:paraId="38A397AD" w14:textId="77777777" w:rsidR="008601BE" w:rsidRPr="00A76B2D" w:rsidRDefault="008601BE" w:rsidP="00FB68DF">
            <w:pPr>
              <w:widowControl/>
              <w:jc w:val="both"/>
              <w:rPr>
                <w:rStyle w:val="FontStyle147"/>
                <w:rFonts w:ascii="Times New Roman" w:hAnsi="Times New Roman" w:cs="Times New Roman"/>
                <w:sz w:val="24"/>
                <w:szCs w:val="24"/>
                <w:lang w:eastAsia="en-US"/>
              </w:rPr>
            </w:pPr>
          </w:p>
        </w:tc>
        <w:tc>
          <w:tcPr>
            <w:tcW w:w="590" w:type="dxa"/>
            <w:vMerge/>
            <w:tcBorders>
              <w:top w:val="nil"/>
              <w:left w:val="single" w:sz="6" w:space="0" w:color="auto"/>
              <w:bottom w:val="nil"/>
              <w:right w:val="single" w:sz="6" w:space="0" w:color="auto"/>
            </w:tcBorders>
            <w:textDirection w:val="btLr"/>
          </w:tcPr>
          <w:p w14:paraId="76FEA475" w14:textId="77777777" w:rsidR="008601BE" w:rsidRPr="00A76B2D" w:rsidRDefault="008601BE" w:rsidP="00FB68DF">
            <w:pPr>
              <w:widowControl/>
              <w:jc w:val="both"/>
              <w:rPr>
                <w:rStyle w:val="FontStyle147"/>
                <w:rFonts w:ascii="Times New Roman" w:hAnsi="Times New Roman" w:cs="Times New Roman"/>
                <w:sz w:val="24"/>
                <w:szCs w:val="24"/>
                <w:lang w:eastAsia="en-US"/>
              </w:rPr>
            </w:pPr>
          </w:p>
        </w:tc>
        <w:tc>
          <w:tcPr>
            <w:tcW w:w="2820" w:type="dxa"/>
            <w:gridSpan w:val="2"/>
            <w:tcBorders>
              <w:top w:val="nil"/>
              <w:left w:val="single" w:sz="6" w:space="0" w:color="auto"/>
              <w:bottom w:val="nil"/>
              <w:right w:val="single" w:sz="6" w:space="0" w:color="auto"/>
            </w:tcBorders>
          </w:tcPr>
          <w:p w14:paraId="21F809D4" w14:textId="77777777" w:rsidR="008601BE" w:rsidRPr="00A76B2D" w:rsidRDefault="008601BE" w:rsidP="00FB68DF">
            <w:pPr>
              <w:pStyle w:val="Style86"/>
              <w:widowControl/>
              <w:jc w:val="both"/>
              <w:rPr>
                <w:rFonts w:ascii="Times New Roman" w:hAnsi="Times New Roman" w:cs="Times New Roman"/>
              </w:rPr>
            </w:pPr>
          </w:p>
        </w:tc>
        <w:tc>
          <w:tcPr>
            <w:tcW w:w="1275" w:type="dxa"/>
            <w:gridSpan w:val="2"/>
            <w:tcBorders>
              <w:top w:val="nil"/>
              <w:left w:val="single" w:sz="6" w:space="0" w:color="auto"/>
              <w:bottom w:val="nil"/>
              <w:right w:val="single" w:sz="6" w:space="0" w:color="auto"/>
            </w:tcBorders>
          </w:tcPr>
          <w:p w14:paraId="439DBE17" w14:textId="77777777" w:rsidR="008601BE" w:rsidRPr="00A76B2D" w:rsidRDefault="008601BE" w:rsidP="00FB68DF">
            <w:pPr>
              <w:pStyle w:val="Style86"/>
              <w:widowControl/>
              <w:jc w:val="center"/>
              <w:rPr>
                <w:rFonts w:ascii="Times New Roman" w:hAnsi="Times New Roman" w:cs="Times New Roman"/>
              </w:rPr>
            </w:pPr>
          </w:p>
        </w:tc>
        <w:tc>
          <w:tcPr>
            <w:tcW w:w="1276" w:type="dxa"/>
            <w:gridSpan w:val="2"/>
            <w:tcBorders>
              <w:top w:val="nil"/>
              <w:left w:val="single" w:sz="6" w:space="0" w:color="auto"/>
              <w:bottom w:val="nil"/>
              <w:right w:val="single" w:sz="6" w:space="0" w:color="auto"/>
            </w:tcBorders>
          </w:tcPr>
          <w:p w14:paraId="15925B6A" w14:textId="77777777" w:rsidR="008601BE" w:rsidRPr="00A76B2D" w:rsidRDefault="008601BE" w:rsidP="00FB68DF">
            <w:pPr>
              <w:pStyle w:val="Style86"/>
              <w:widowControl/>
              <w:jc w:val="both"/>
              <w:rPr>
                <w:rFonts w:ascii="Times New Roman" w:hAnsi="Times New Roman" w:cs="Times New Roman"/>
              </w:rPr>
            </w:pPr>
          </w:p>
        </w:tc>
        <w:tc>
          <w:tcPr>
            <w:tcW w:w="2977" w:type="dxa"/>
            <w:tcBorders>
              <w:top w:val="nil"/>
              <w:left w:val="single" w:sz="6" w:space="0" w:color="auto"/>
              <w:bottom w:val="nil"/>
              <w:right w:val="single" w:sz="4" w:space="0" w:color="auto"/>
            </w:tcBorders>
          </w:tcPr>
          <w:p w14:paraId="2AC9A9EE" w14:textId="03976960" w:rsidR="008601BE" w:rsidRPr="00A76B2D" w:rsidRDefault="008601BE" w:rsidP="00FB68DF">
            <w:pPr>
              <w:pStyle w:val="Style71"/>
              <w:widowControl/>
              <w:rPr>
                <w:rStyle w:val="FontStyle147"/>
                <w:rFonts w:ascii="Times New Roman" w:hAnsi="Times New Roman" w:cs="Times New Roman"/>
                <w:sz w:val="24"/>
                <w:szCs w:val="24"/>
                <w:lang w:eastAsia="en-US"/>
              </w:rPr>
            </w:pPr>
            <w:r w:rsidRPr="00A76B2D">
              <w:rPr>
                <w:rStyle w:val="FontStyle132"/>
                <w:spacing w:val="0"/>
                <w:sz w:val="24"/>
                <w:szCs w:val="24"/>
                <w:lang w:eastAsia="en-US"/>
              </w:rPr>
              <w:t xml:space="preserve">a </w:t>
            </w:r>
            <w:r w:rsidRPr="00A76B2D">
              <w:rPr>
                <w:rStyle w:val="FontStyle147"/>
                <w:rFonts w:ascii="Times New Roman" w:hAnsi="Times New Roman" w:cs="Times New Roman"/>
                <w:sz w:val="24"/>
                <w:szCs w:val="24"/>
                <w:lang w:eastAsia="en-US"/>
              </w:rPr>
              <w:t>= (</w:t>
            </w:r>
            <w:r w:rsidR="00B10FB4" w:rsidRPr="00A76B2D">
              <w:rPr>
                <w:rStyle w:val="FontStyle147"/>
                <w:rFonts w:ascii="Times New Roman" w:hAnsi="Times New Roman" w:cs="Times New Roman"/>
                <w:sz w:val="24"/>
                <w:szCs w:val="24"/>
                <w:lang w:eastAsia="en-US"/>
              </w:rPr>
              <w:t>число ячеек в</w:t>
            </w:r>
            <w:r w:rsidRPr="00A76B2D">
              <w:rPr>
                <w:rStyle w:val="FontStyle147"/>
                <w:rFonts w:ascii="Times New Roman" w:hAnsi="Times New Roman" w:cs="Times New Roman"/>
                <w:sz w:val="24"/>
                <w:szCs w:val="24"/>
                <w:lang w:eastAsia="en-US"/>
              </w:rPr>
              <w:t xml:space="preserve"> </w:t>
            </w:r>
            <w:r w:rsidRPr="00A76B2D">
              <w:rPr>
                <w:rStyle w:val="FontStyle131"/>
                <w:sz w:val="24"/>
                <w:szCs w:val="24"/>
                <w:lang w:eastAsia="en-US"/>
              </w:rPr>
              <w:t>x</w:t>
            </w:r>
            <w:r w:rsidRPr="00A76B2D">
              <w:rPr>
                <w:rStyle w:val="FontStyle147"/>
                <w:rFonts w:ascii="Times New Roman" w:hAnsi="Times New Roman" w:cs="Times New Roman"/>
                <w:sz w:val="24"/>
                <w:szCs w:val="24"/>
                <w:lang w:eastAsia="en-US"/>
              </w:rPr>
              <w:t>-</w:t>
            </w:r>
            <w:r w:rsidR="00B10FB4" w:rsidRPr="00A76B2D">
              <w:rPr>
                <w:rStyle w:val="FontStyle147"/>
                <w:rFonts w:ascii="Times New Roman" w:hAnsi="Times New Roman" w:cs="Times New Roman"/>
                <w:sz w:val="24"/>
                <w:szCs w:val="24"/>
                <w:lang w:eastAsia="en-US"/>
              </w:rPr>
              <w:t>направлении</w:t>
            </w:r>
            <w:r w:rsidRPr="00A76B2D">
              <w:rPr>
                <w:rStyle w:val="FontStyle147"/>
                <w:rFonts w:ascii="Times New Roman" w:hAnsi="Times New Roman" w:cs="Times New Roman"/>
                <w:sz w:val="24"/>
                <w:szCs w:val="24"/>
                <w:lang w:eastAsia="en-US"/>
              </w:rPr>
              <w:t xml:space="preserve">) </w:t>
            </w:r>
            <w:r w:rsidRPr="00A76B2D">
              <w:rPr>
                <w:rStyle w:val="FontStyle131"/>
                <w:sz w:val="24"/>
                <w:szCs w:val="24"/>
                <w:lang w:eastAsia="en-US"/>
              </w:rPr>
              <w:t xml:space="preserve">x </w:t>
            </w:r>
            <w:r w:rsidRPr="00A76B2D">
              <w:rPr>
                <w:rStyle w:val="FontStyle147"/>
                <w:rFonts w:ascii="Times New Roman" w:hAnsi="Times New Roman" w:cs="Times New Roman"/>
                <w:sz w:val="24"/>
                <w:szCs w:val="24"/>
                <w:lang w:eastAsia="en-US"/>
              </w:rPr>
              <w:t>(</w:t>
            </w:r>
            <w:r w:rsidR="00B10FB4" w:rsidRPr="00A76B2D">
              <w:rPr>
                <w:rStyle w:val="FontStyle147"/>
                <w:rFonts w:ascii="Times New Roman" w:hAnsi="Times New Roman" w:cs="Times New Roman"/>
                <w:sz w:val="24"/>
                <w:szCs w:val="24"/>
                <w:lang w:eastAsia="en-US"/>
              </w:rPr>
              <w:t>число ячеек в</w:t>
            </w:r>
            <w:r w:rsidRPr="00A76B2D">
              <w:rPr>
                <w:rStyle w:val="FontStyle147"/>
                <w:rFonts w:ascii="Times New Roman" w:hAnsi="Times New Roman" w:cs="Times New Roman"/>
                <w:sz w:val="24"/>
                <w:szCs w:val="24"/>
                <w:lang w:eastAsia="en-US"/>
              </w:rPr>
              <w:t xml:space="preserve"> </w:t>
            </w:r>
            <w:r w:rsidR="00B10FB4" w:rsidRPr="00A76B2D">
              <w:rPr>
                <w:rStyle w:val="FontStyle147"/>
                <w:rFonts w:ascii="Times New Roman" w:hAnsi="Times New Roman" w:cs="Times New Roman"/>
                <w:sz w:val="24"/>
                <w:szCs w:val="24"/>
                <w:lang w:eastAsia="en-US"/>
              </w:rPr>
              <w:t>у</w:t>
            </w:r>
            <w:r w:rsidRPr="00A76B2D">
              <w:rPr>
                <w:rStyle w:val="FontStyle147"/>
                <w:rFonts w:ascii="Times New Roman" w:hAnsi="Times New Roman" w:cs="Times New Roman"/>
                <w:sz w:val="24"/>
                <w:szCs w:val="24"/>
                <w:lang w:eastAsia="en-US"/>
              </w:rPr>
              <w:t>-</w:t>
            </w:r>
            <w:r w:rsidR="00B10FB4" w:rsidRPr="00A76B2D">
              <w:rPr>
                <w:rStyle w:val="FontStyle147"/>
                <w:rFonts w:ascii="Times New Roman" w:hAnsi="Times New Roman" w:cs="Times New Roman"/>
                <w:sz w:val="24"/>
                <w:szCs w:val="24"/>
                <w:lang w:eastAsia="en-US"/>
              </w:rPr>
              <w:t>направлении</w:t>
            </w:r>
            <w:r w:rsidRPr="00A76B2D">
              <w:rPr>
                <w:rStyle w:val="FontStyle147"/>
                <w:rFonts w:ascii="Times New Roman" w:hAnsi="Times New Roman" w:cs="Times New Roman"/>
                <w:sz w:val="24"/>
                <w:szCs w:val="24"/>
                <w:lang w:eastAsia="en-US"/>
              </w:rPr>
              <w:t xml:space="preserve">) </w:t>
            </w:r>
            <w:r w:rsidRPr="00A76B2D">
              <w:rPr>
                <w:rStyle w:val="FontStyle131"/>
                <w:sz w:val="24"/>
                <w:szCs w:val="24"/>
                <w:lang w:eastAsia="en-US"/>
              </w:rPr>
              <w:t xml:space="preserve">x </w:t>
            </w:r>
            <w:r w:rsidRPr="00A76B2D">
              <w:rPr>
                <w:rStyle w:val="FontStyle132"/>
                <w:spacing w:val="0"/>
                <w:sz w:val="24"/>
                <w:szCs w:val="24"/>
                <w:lang w:eastAsia="en-US"/>
              </w:rPr>
              <w:t xml:space="preserve">n </w:t>
            </w:r>
            <w:r w:rsidR="00B10FB4" w:rsidRPr="00A76B2D">
              <w:rPr>
                <w:rStyle w:val="FontStyle147"/>
                <w:rFonts w:ascii="Times New Roman" w:hAnsi="Times New Roman" w:cs="Times New Roman"/>
                <w:sz w:val="24"/>
                <w:szCs w:val="24"/>
                <w:lang w:eastAsia="en-US"/>
              </w:rPr>
              <w:t>битов</w:t>
            </w:r>
          </w:p>
        </w:tc>
      </w:tr>
      <w:tr w:rsidR="008601BE" w:rsidRPr="00A76B2D" w14:paraId="219F65B8" w14:textId="77777777" w:rsidTr="0003574A">
        <w:trPr>
          <w:trHeight w:val="317"/>
        </w:trPr>
        <w:tc>
          <w:tcPr>
            <w:tcW w:w="418" w:type="dxa"/>
            <w:tcBorders>
              <w:top w:val="nil"/>
              <w:left w:val="single" w:sz="4" w:space="0" w:color="auto"/>
              <w:bottom w:val="nil"/>
              <w:right w:val="single" w:sz="6" w:space="0" w:color="auto"/>
            </w:tcBorders>
          </w:tcPr>
          <w:p w14:paraId="3F206F84" w14:textId="77777777" w:rsidR="008601BE" w:rsidRPr="00A76B2D" w:rsidRDefault="008601BE" w:rsidP="00FB68DF">
            <w:pPr>
              <w:pStyle w:val="Style86"/>
              <w:widowControl/>
              <w:jc w:val="both"/>
              <w:rPr>
                <w:rFonts w:ascii="Times New Roman" w:hAnsi="Times New Roman" w:cs="Times New Roman"/>
              </w:rPr>
            </w:pPr>
          </w:p>
        </w:tc>
        <w:tc>
          <w:tcPr>
            <w:tcW w:w="590" w:type="dxa"/>
            <w:vMerge w:val="restart"/>
            <w:tcBorders>
              <w:top w:val="nil"/>
              <w:left w:val="single" w:sz="6" w:space="0" w:color="auto"/>
              <w:bottom w:val="nil"/>
              <w:right w:val="single" w:sz="6" w:space="0" w:color="auto"/>
            </w:tcBorders>
            <w:textDirection w:val="btLr"/>
          </w:tcPr>
          <w:p w14:paraId="5A6301E7" w14:textId="77777777" w:rsidR="008601BE" w:rsidRPr="00A76B2D" w:rsidRDefault="008601BE" w:rsidP="00FB68DF">
            <w:pPr>
              <w:pStyle w:val="Style84"/>
              <w:widowControl/>
              <w:jc w:val="both"/>
              <w:rPr>
                <w:rStyle w:val="FontStyle130"/>
                <w:rFonts w:ascii="Times New Roman" w:hAnsi="Times New Roman" w:cs="Times New Roman"/>
                <w:sz w:val="24"/>
                <w:szCs w:val="24"/>
                <w:lang w:eastAsia="en-US"/>
              </w:rPr>
            </w:pPr>
          </w:p>
        </w:tc>
        <w:tc>
          <w:tcPr>
            <w:tcW w:w="2820" w:type="dxa"/>
            <w:gridSpan w:val="2"/>
            <w:tcBorders>
              <w:top w:val="nil"/>
              <w:left w:val="single" w:sz="6" w:space="0" w:color="auto"/>
              <w:bottom w:val="nil"/>
              <w:right w:val="single" w:sz="6" w:space="0" w:color="auto"/>
            </w:tcBorders>
          </w:tcPr>
          <w:p w14:paraId="234CEACA" w14:textId="77777777" w:rsidR="008601BE" w:rsidRPr="00A76B2D" w:rsidRDefault="008601BE" w:rsidP="00FB68DF">
            <w:pPr>
              <w:pStyle w:val="Style86"/>
              <w:widowControl/>
              <w:jc w:val="both"/>
              <w:rPr>
                <w:rFonts w:ascii="Times New Roman" w:hAnsi="Times New Roman" w:cs="Times New Roman"/>
              </w:rPr>
            </w:pPr>
          </w:p>
        </w:tc>
        <w:tc>
          <w:tcPr>
            <w:tcW w:w="1275" w:type="dxa"/>
            <w:gridSpan w:val="2"/>
            <w:tcBorders>
              <w:top w:val="nil"/>
              <w:left w:val="single" w:sz="6" w:space="0" w:color="auto"/>
              <w:bottom w:val="nil"/>
              <w:right w:val="single" w:sz="6" w:space="0" w:color="auto"/>
            </w:tcBorders>
          </w:tcPr>
          <w:p w14:paraId="58D80220" w14:textId="77777777" w:rsidR="008601BE" w:rsidRPr="00A76B2D" w:rsidRDefault="008601BE" w:rsidP="00FB68DF">
            <w:pPr>
              <w:pStyle w:val="Style86"/>
              <w:widowControl/>
              <w:jc w:val="center"/>
              <w:rPr>
                <w:rFonts w:ascii="Times New Roman" w:hAnsi="Times New Roman" w:cs="Times New Roman"/>
              </w:rPr>
            </w:pPr>
          </w:p>
        </w:tc>
        <w:tc>
          <w:tcPr>
            <w:tcW w:w="1276" w:type="dxa"/>
            <w:gridSpan w:val="2"/>
            <w:tcBorders>
              <w:top w:val="nil"/>
              <w:left w:val="single" w:sz="6" w:space="0" w:color="auto"/>
              <w:bottom w:val="nil"/>
              <w:right w:val="single" w:sz="6" w:space="0" w:color="auto"/>
            </w:tcBorders>
          </w:tcPr>
          <w:p w14:paraId="71D66F0C" w14:textId="77777777" w:rsidR="008601BE" w:rsidRPr="00A76B2D" w:rsidRDefault="008601BE" w:rsidP="00FB68DF">
            <w:pPr>
              <w:pStyle w:val="Style86"/>
              <w:widowControl/>
              <w:jc w:val="both"/>
              <w:rPr>
                <w:rFonts w:ascii="Times New Roman" w:hAnsi="Times New Roman" w:cs="Times New Roman"/>
              </w:rPr>
            </w:pPr>
          </w:p>
        </w:tc>
        <w:tc>
          <w:tcPr>
            <w:tcW w:w="2977" w:type="dxa"/>
            <w:tcBorders>
              <w:top w:val="nil"/>
              <w:left w:val="single" w:sz="6" w:space="0" w:color="auto"/>
              <w:bottom w:val="nil"/>
              <w:right w:val="single" w:sz="4" w:space="0" w:color="auto"/>
            </w:tcBorders>
          </w:tcPr>
          <w:p w14:paraId="4A6F0F01" w14:textId="6124612D" w:rsidR="008601BE" w:rsidRPr="00A76B2D" w:rsidRDefault="008601BE" w:rsidP="00FB68DF">
            <w:pPr>
              <w:pStyle w:val="Style71"/>
              <w:widowControl/>
              <w:rPr>
                <w:rStyle w:val="FontStyle147"/>
                <w:rFonts w:ascii="Times New Roman" w:hAnsi="Times New Roman" w:cs="Times New Roman"/>
                <w:sz w:val="24"/>
                <w:szCs w:val="24"/>
                <w:lang w:eastAsia="en-US"/>
              </w:rPr>
            </w:pPr>
            <w:r w:rsidRPr="00A76B2D">
              <w:rPr>
                <w:rStyle w:val="FontStyle132"/>
                <w:spacing w:val="0"/>
                <w:sz w:val="24"/>
                <w:szCs w:val="24"/>
                <w:lang w:eastAsia="en-US"/>
              </w:rPr>
              <w:t xml:space="preserve">b </w:t>
            </w:r>
            <w:r w:rsidRPr="00A76B2D">
              <w:rPr>
                <w:rStyle w:val="FontStyle147"/>
                <w:rFonts w:ascii="Times New Roman" w:hAnsi="Times New Roman" w:cs="Times New Roman"/>
                <w:sz w:val="24"/>
                <w:szCs w:val="24"/>
                <w:lang w:eastAsia="en-US"/>
              </w:rPr>
              <w:t xml:space="preserve">= </w:t>
            </w:r>
            <w:r w:rsidRPr="00A76B2D">
              <w:rPr>
                <w:rStyle w:val="FontStyle132"/>
                <w:spacing w:val="0"/>
                <w:sz w:val="24"/>
                <w:szCs w:val="24"/>
                <w:lang w:eastAsia="en-US"/>
              </w:rPr>
              <w:t xml:space="preserve">a </w:t>
            </w:r>
            <w:r w:rsidRPr="00A76B2D">
              <w:rPr>
                <w:rStyle w:val="FontStyle147"/>
                <w:rFonts w:ascii="Times New Roman" w:hAnsi="Times New Roman" w:cs="Times New Roman"/>
                <w:sz w:val="24"/>
                <w:szCs w:val="24"/>
                <w:lang w:eastAsia="en-US"/>
              </w:rPr>
              <w:t>(</w:t>
            </w:r>
            <w:r w:rsidR="00B10FB4" w:rsidRPr="00A76B2D">
              <w:rPr>
                <w:rStyle w:val="FontStyle147"/>
                <w:rFonts w:ascii="Times New Roman" w:hAnsi="Times New Roman" w:cs="Times New Roman"/>
                <w:sz w:val="24"/>
                <w:szCs w:val="24"/>
                <w:lang w:eastAsia="en-US"/>
              </w:rPr>
              <w:t>остаток деления на</w:t>
            </w:r>
            <w:r w:rsidRPr="00A76B2D">
              <w:rPr>
                <w:rStyle w:val="FontStyle147"/>
                <w:rFonts w:ascii="Times New Roman" w:hAnsi="Times New Roman" w:cs="Times New Roman"/>
                <w:sz w:val="24"/>
                <w:szCs w:val="24"/>
                <w:lang w:eastAsia="en-US"/>
              </w:rPr>
              <w:t xml:space="preserve"> 8)</w:t>
            </w:r>
          </w:p>
        </w:tc>
      </w:tr>
      <w:tr w:rsidR="008601BE" w:rsidRPr="00A76B2D" w14:paraId="7E2FCDC0" w14:textId="77777777" w:rsidTr="0003574A">
        <w:trPr>
          <w:trHeight w:val="298"/>
        </w:trPr>
        <w:tc>
          <w:tcPr>
            <w:tcW w:w="418" w:type="dxa"/>
            <w:tcBorders>
              <w:top w:val="nil"/>
              <w:left w:val="single" w:sz="4" w:space="0" w:color="auto"/>
              <w:bottom w:val="nil"/>
              <w:right w:val="single" w:sz="6" w:space="0" w:color="auto"/>
            </w:tcBorders>
          </w:tcPr>
          <w:p w14:paraId="7B0DFAD6" w14:textId="77777777" w:rsidR="008601BE" w:rsidRPr="00A76B2D" w:rsidRDefault="008601BE" w:rsidP="00FB68DF">
            <w:pPr>
              <w:pStyle w:val="Style86"/>
              <w:widowControl/>
              <w:jc w:val="both"/>
              <w:rPr>
                <w:rFonts w:ascii="Times New Roman" w:hAnsi="Times New Roman" w:cs="Times New Roman"/>
              </w:rPr>
            </w:pPr>
          </w:p>
        </w:tc>
        <w:tc>
          <w:tcPr>
            <w:tcW w:w="590" w:type="dxa"/>
            <w:vMerge/>
            <w:tcBorders>
              <w:top w:val="nil"/>
              <w:left w:val="single" w:sz="6" w:space="0" w:color="auto"/>
              <w:bottom w:val="nil"/>
              <w:right w:val="single" w:sz="6" w:space="0" w:color="auto"/>
            </w:tcBorders>
            <w:textDirection w:val="btLr"/>
          </w:tcPr>
          <w:p w14:paraId="625CF061" w14:textId="77777777" w:rsidR="008601BE" w:rsidRPr="00A76B2D" w:rsidRDefault="008601BE" w:rsidP="00FB68DF">
            <w:pPr>
              <w:pStyle w:val="Style86"/>
              <w:widowControl/>
              <w:jc w:val="both"/>
              <w:rPr>
                <w:rFonts w:ascii="Times New Roman" w:hAnsi="Times New Roman" w:cs="Times New Roman"/>
              </w:rPr>
            </w:pPr>
          </w:p>
        </w:tc>
        <w:tc>
          <w:tcPr>
            <w:tcW w:w="2820" w:type="dxa"/>
            <w:gridSpan w:val="2"/>
            <w:tcBorders>
              <w:top w:val="nil"/>
              <w:left w:val="single" w:sz="6" w:space="0" w:color="auto"/>
              <w:bottom w:val="nil"/>
              <w:right w:val="single" w:sz="6" w:space="0" w:color="auto"/>
            </w:tcBorders>
          </w:tcPr>
          <w:p w14:paraId="227EB732" w14:textId="77777777" w:rsidR="008601BE" w:rsidRPr="00A76B2D" w:rsidRDefault="008601BE" w:rsidP="00FB68DF">
            <w:pPr>
              <w:pStyle w:val="Style86"/>
              <w:widowControl/>
              <w:jc w:val="both"/>
              <w:rPr>
                <w:rFonts w:ascii="Times New Roman" w:hAnsi="Times New Roman" w:cs="Times New Roman"/>
              </w:rPr>
            </w:pPr>
          </w:p>
        </w:tc>
        <w:tc>
          <w:tcPr>
            <w:tcW w:w="1275" w:type="dxa"/>
            <w:gridSpan w:val="2"/>
            <w:tcBorders>
              <w:top w:val="nil"/>
              <w:left w:val="single" w:sz="6" w:space="0" w:color="auto"/>
              <w:bottom w:val="nil"/>
              <w:right w:val="single" w:sz="6" w:space="0" w:color="auto"/>
            </w:tcBorders>
          </w:tcPr>
          <w:p w14:paraId="7246B99A" w14:textId="77777777" w:rsidR="008601BE" w:rsidRPr="00A76B2D" w:rsidRDefault="008601BE" w:rsidP="00FB68DF">
            <w:pPr>
              <w:pStyle w:val="Style86"/>
              <w:widowControl/>
              <w:jc w:val="center"/>
              <w:rPr>
                <w:rFonts w:ascii="Times New Roman" w:hAnsi="Times New Roman" w:cs="Times New Roman"/>
              </w:rPr>
            </w:pPr>
          </w:p>
        </w:tc>
        <w:tc>
          <w:tcPr>
            <w:tcW w:w="1276" w:type="dxa"/>
            <w:gridSpan w:val="2"/>
            <w:tcBorders>
              <w:top w:val="nil"/>
              <w:left w:val="single" w:sz="6" w:space="0" w:color="auto"/>
              <w:bottom w:val="nil"/>
              <w:right w:val="single" w:sz="6" w:space="0" w:color="auto"/>
            </w:tcBorders>
          </w:tcPr>
          <w:p w14:paraId="1E4B2AE1" w14:textId="77777777" w:rsidR="008601BE" w:rsidRPr="00A76B2D" w:rsidRDefault="008601BE" w:rsidP="00FB68DF">
            <w:pPr>
              <w:pStyle w:val="Style86"/>
              <w:widowControl/>
              <w:jc w:val="both"/>
              <w:rPr>
                <w:rFonts w:ascii="Times New Roman" w:hAnsi="Times New Roman" w:cs="Times New Roman"/>
              </w:rPr>
            </w:pPr>
          </w:p>
        </w:tc>
        <w:tc>
          <w:tcPr>
            <w:tcW w:w="2977" w:type="dxa"/>
            <w:tcBorders>
              <w:top w:val="nil"/>
              <w:left w:val="single" w:sz="6" w:space="0" w:color="auto"/>
              <w:bottom w:val="nil"/>
              <w:right w:val="single" w:sz="4" w:space="0" w:color="auto"/>
            </w:tcBorders>
          </w:tcPr>
          <w:p w14:paraId="44B8BCCD" w14:textId="509A229F" w:rsidR="008601BE" w:rsidRPr="00A76B2D" w:rsidRDefault="00B10FB4" w:rsidP="00FB68DF">
            <w:pPr>
              <w:pStyle w:val="Style71"/>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если</w:t>
            </w:r>
            <w:r w:rsidR="008601BE" w:rsidRPr="00A76B2D">
              <w:rPr>
                <w:rStyle w:val="FontStyle147"/>
                <w:rFonts w:ascii="Times New Roman" w:hAnsi="Times New Roman" w:cs="Times New Roman"/>
                <w:sz w:val="24"/>
                <w:szCs w:val="24"/>
                <w:lang w:eastAsia="en-US"/>
              </w:rPr>
              <w:t xml:space="preserve"> </w:t>
            </w:r>
            <w:r w:rsidR="008601BE" w:rsidRPr="00A76B2D">
              <w:rPr>
                <w:rStyle w:val="FontStyle132"/>
                <w:spacing w:val="0"/>
                <w:sz w:val="24"/>
                <w:szCs w:val="24"/>
                <w:lang w:eastAsia="en-US"/>
              </w:rPr>
              <w:t xml:space="preserve">b </w:t>
            </w:r>
            <w:r w:rsidR="008601BE" w:rsidRPr="00A76B2D">
              <w:rPr>
                <w:rStyle w:val="FontStyle147"/>
                <w:rFonts w:ascii="Times New Roman" w:hAnsi="Times New Roman" w:cs="Times New Roman"/>
                <w:sz w:val="24"/>
                <w:szCs w:val="24"/>
                <w:lang w:eastAsia="en-US"/>
              </w:rPr>
              <w:t xml:space="preserve">= 0, </w:t>
            </w:r>
            <w:r w:rsidRPr="00A76B2D">
              <w:rPr>
                <w:rStyle w:val="FontStyle147"/>
                <w:rFonts w:ascii="Times New Roman" w:hAnsi="Times New Roman" w:cs="Times New Roman"/>
                <w:sz w:val="24"/>
                <w:szCs w:val="24"/>
                <w:lang w:eastAsia="en-US"/>
              </w:rPr>
              <w:t>то</w:t>
            </w:r>
            <w:r w:rsidR="008601BE" w:rsidRPr="00A76B2D">
              <w:rPr>
                <w:rStyle w:val="FontStyle147"/>
                <w:rFonts w:ascii="Times New Roman" w:hAnsi="Times New Roman" w:cs="Times New Roman"/>
                <w:sz w:val="24"/>
                <w:szCs w:val="24"/>
                <w:lang w:eastAsia="en-US"/>
              </w:rPr>
              <w:t xml:space="preserve"> </w:t>
            </w:r>
            <w:proofErr w:type="spellStart"/>
            <w:r w:rsidR="008601BE" w:rsidRPr="00A76B2D">
              <w:rPr>
                <w:rStyle w:val="FontStyle140"/>
                <w:sz w:val="24"/>
                <w:szCs w:val="24"/>
                <w:lang w:eastAsia="en-US"/>
              </w:rPr>
              <w:t>ldb</w:t>
            </w:r>
            <w:proofErr w:type="spellEnd"/>
            <w:r w:rsidR="008601BE" w:rsidRPr="00A76B2D">
              <w:rPr>
                <w:rStyle w:val="FontStyle140"/>
                <w:sz w:val="24"/>
                <w:szCs w:val="24"/>
                <w:lang w:eastAsia="en-US"/>
              </w:rPr>
              <w:t xml:space="preserve"> </w:t>
            </w:r>
            <w:r w:rsidR="008601BE" w:rsidRPr="00A76B2D">
              <w:rPr>
                <w:rStyle w:val="FontStyle147"/>
                <w:rFonts w:ascii="Times New Roman" w:hAnsi="Times New Roman" w:cs="Times New Roman"/>
                <w:sz w:val="24"/>
                <w:szCs w:val="24"/>
                <w:lang w:eastAsia="en-US"/>
              </w:rPr>
              <w:t xml:space="preserve">= </w:t>
            </w:r>
            <w:r w:rsidR="008601BE" w:rsidRPr="00A76B2D">
              <w:rPr>
                <w:rStyle w:val="FontStyle132"/>
                <w:spacing w:val="0"/>
                <w:sz w:val="24"/>
                <w:szCs w:val="24"/>
                <w:lang w:eastAsia="en-US"/>
              </w:rPr>
              <w:t xml:space="preserve">a </w:t>
            </w:r>
            <w:r w:rsidR="008601BE" w:rsidRPr="00A76B2D">
              <w:rPr>
                <w:rStyle w:val="FontStyle147"/>
                <w:rFonts w:ascii="Times New Roman" w:hAnsi="Times New Roman" w:cs="Times New Roman"/>
                <w:sz w:val="24"/>
                <w:szCs w:val="24"/>
                <w:lang w:eastAsia="en-US"/>
              </w:rPr>
              <w:t xml:space="preserve">/ 8 </w:t>
            </w:r>
            <w:r w:rsidRPr="00A76B2D">
              <w:rPr>
                <w:rStyle w:val="FontStyle147"/>
                <w:rFonts w:ascii="Times New Roman" w:hAnsi="Times New Roman" w:cs="Times New Roman"/>
                <w:sz w:val="24"/>
                <w:szCs w:val="24"/>
                <w:lang w:eastAsia="en-US"/>
              </w:rPr>
              <w:t>байтов</w:t>
            </w:r>
          </w:p>
        </w:tc>
      </w:tr>
      <w:tr w:rsidR="008601BE" w:rsidRPr="00A76B2D" w14:paraId="6D5614DE" w14:textId="77777777" w:rsidTr="0003574A">
        <w:trPr>
          <w:trHeight w:val="326"/>
        </w:trPr>
        <w:tc>
          <w:tcPr>
            <w:tcW w:w="418" w:type="dxa"/>
            <w:tcBorders>
              <w:top w:val="nil"/>
              <w:left w:val="single" w:sz="4" w:space="0" w:color="auto"/>
              <w:bottom w:val="nil"/>
              <w:right w:val="single" w:sz="6" w:space="0" w:color="auto"/>
            </w:tcBorders>
          </w:tcPr>
          <w:p w14:paraId="0AF53152" w14:textId="77777777" w:rsidR="008601BE" w:rsidRPr="00A76B2D" w:rsidRDefault="008601BE" w:rsidP="00FB68DF">
            <w:pPr>
              <w:pStyle w:val="Style86"/>
              <w:widowControl/>
              <w:jc w:val="both"/>
              <w:rPr>
                <w:rFonts w:ascii="Times New Roman" w:hAnsi="Times New Roman" w:cs="Times New Roman"/>
              </w:rPr>
            </w:pPr>
          </w:p>
        </w:tc>
        <w:tc>
          <w:tcPr>
            <w:tcW w:w="590" w:type="dxa"/>
            <w:vMerge w:val="restart"/>
            <w:tcBorders>
              <w:top w:val="nil"/>
              <w:left w:val="single" w:sz="6" w:space="0" w:color="auto"/>
              <w:bottom w:val="nil"/>
              <w:right w:val="single" w:sz="6" w:space="0" w:color="auto"/>
            </w:tcBorders>
          </w:tcPr>
          <w:p w14:paraId="7B71BFEC" w14:textId="77777777" w:rsidR="008601BE" w:rsidRPr="00A76B2D" w:rsidRDefault="008601BE" w:rsidP="00FB68DF">
            <w:pPr>
              <w:pStyle w:val="Style84"/>
              <w:widowControl/>
              <w:jc w:val="both"/>
              <w:rPr>
                <w:rStyle w:val="FontStyle130"/>
                <w:rFonts w:ascii="Times New Roman" w:hAnsi="Times New Roman" w:cs="Times New Roman"/>
                <w:sz w:val="24"/>
                <w:szCs w:val="24"/>
                <w:lang w:eastAsia="en-US"/>
              </w:rPr>
            </w:pPr>
          </w:p>
        </w:tc>
        <w:tc>
          <w:tcPr>
            <w:tcW w:w="2820" w:type="dxa"/>
            <w:gridSpan w:val="2"/>
            <w:tcBorders>
              <w:top w:val="nil"/>
              <w:left w:val="single" w:sz="6" w:space="0" w:color="auto"/>
              <w:bottom w:val="nil"/>
              <w:right w:val="single" w:sz="6" w:space="0" w:color="auto"/>
            </w:tcBorders>
          </w:tcPr>
          <w:p w14:paraId="55DCB639" w14:textId="77777777" w:rsidR="008601BE" w:rsidRPr="00A76B2D" w:rsidRDefault="008601BE" w:rsidP="00FB68DF">
            <w:pPr>
              <w:pStyle w:val="Style86"/>
              <w:widowControl/>
              <w:jc w:val="both"/>
              <w:rPr>
                <w:rFonts w:ascii="Times New Roman" w:hAnsi="Times New Roman" w:cs="Times New Roman"/>
              </w:rPr>
            </w:pPr>
          </w:p>
        </w:tc>
        <w:tc>
          <w:tcPr>
            <w:tcW w:w="1275" w:type="dxa"/>
            <w:gridSpan w:val="2"/>
            <w:tcBorders>
              <w:top w:val="nil"/>
              <w:left w:val="single" w:sz="6" w:space="0" w:color="auto"/>
              <w:bottom w:val="nil"/>
              <w:right w:val="single" w:sz="6" w:space="0" w:color="auto"/>
            </w:tcBorders>
          </w:tcPr>
          <w:p w14:paraId="0F477B5B" w14:textId="77777777" w:rsidR="008601BE" w:rsidRPr="00A76B2D" w:rsidRDefault="008601BE" w:rsidP="00FB68DF">
            <w:pPr>
              <w:pStyle w:val="Style86"/>
              <w:widowControl/>
              <w:jc w:val="center"/>
              <w:rPr>
                <w:rFonts w:ascii="Times New Roman" w:hAnsi="Times New Roman" w:cs="Times New Roman"/>
              </w:rPr>
            </w:pPr>
          </w:p>
        </w:tc>
        <w:tc>
          <w:tcPr>
            <w:tcW w:w="1276" w:type="dxa"/>
            <w:gridSpan w:val="2"/>
            <w:tcBorders>
              <w:top w:val="nil"/>
              <w:left w:val="single" w:sz="6" w:space="0" w:color="auto"/>
              <w:bottom w:val="nil"/>
              <w:right w:val="single" w:sz="6" w:space="0" w:color="auto"/>
            </w:tcBorders>
          </w:tcPr>
          <w:p w14:paraId="445412F2" w14:textId="77777777" w:rsidR="008601BE" w:rsidRPr="00A76B2D" w:rsidRDefault="008601BE" w:rsidP="00FB68DF">
            <w:pPr>
              <w:pStyle w:val="Style86"/>
              <w:widowControl/>
              <w:jc w:val="both"/>
              <w:rPr>
                <w:rFonts w:ascii="Times New Roman" w:hAnsi="Times New Roman" w:cs="Times New Roman"/>
              </w:rPr>
            </w:pPr>
          </w:p>
        </w:tc>
        <w:tc>
          <w:tcPr>
            <w:tcW w:w="2977" w:type="dxa"/>
            <w:tcBorders>
              <w:top w:val="nil"/>
              <w:left w:val="single" w:sz="6" w:space="0" w:color="auto"/>
              <w:bottom w:val="nil"/>
              <w:right w:val="single" w:sz="4" w:space="0" w:color="auto"/>
            </w:tcBorders>
          </w:tcPr>
          <w:p w14:paraId="6867B34A" w14:textId="4AE50B85" w:rsidR="008601BE" w:rsidRPr="00A76B2D" w:rsidRDefault="00B10FB4" w:rsidP="00FB68DF">
            <w:pPr>
              <w:pStyle w:val="Style71"/>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если</w:t>
            </w:r>
            <w:r w:rsidR="008601BE" w:rsidRPr="00A76B2D">
              <w:rPr>
                <w:rStyle w:val="FontStyle147"/>
                <w:rFonts w:ascii="Times New Roman" w:hAnsi="Times New Roman" w:cs="Times New Roman"/>
                <w:sz w:val="24"/>
                <w:szCs w:val="24"/>
                <w:lang w:eastAsia="en-US"/>
              </w:rPr>
              <w:t xml:space="preserve"> </w:t>
            </w:r>
            <w:r w:rsidR="008601BE" w:rsidRPr="00A76B2D">
              <w:rPr>
                <w:rStyle w:val="FontStyle132"/>
                <w:spacing w:val="0"/>
                <w:sz w:val="24"/>
                <w:szCs w:val="24"/>
                <w:lang w:eastAsia="en-US"/>
              </w:rPr>
              <w:t xml:space="preserve">b * </w:t>
            </w:r>
            <w:r w:rsidR="008601BE" w:rsidRPr="00A76B2D">
              <w:rPr>
                <w:rStyle w:val="FontStyle147"/>
                <w:rFonts w:ascii="Times New Roman" w:hAnsi="Times New Roman" w:cs="Times New Roman"/>
                <w:sz w:val="24"/>
                <w:szCs w:val="24"/>
                <w:lang w:eastAsia="en-US"/>
              </w:rPr>
              <w:t xml:space="preserve">0, </w:t>
            </w:r>
            <w:r w:rsidRPr="00A76B2D">
              <w:rPr>
                <w:rStyle w:val="FontStyle147"/>
                <w:rFonts w:ascii="Times New Roman" w:hAnsi="Times New Roman" w:cs="Times New Roman"/>
                <w:sz w:val="24"/>
                <w:szCs w:val="24"/>
                <w:lang w:eastAsia="en-US"/>
              </w:rPr>
              <w:t>то</w:t>
            </w:r>
            <w:r w:rsidR="008601BE" w:rsidRPr="00A76B2D">
              <w:rPr>
                <w:rStyle w:val="FontStyle147"/>
                <w:rFonts w:ascii="Times New Roman" w:hAnsi="Times New Roman" w:cs="Times New Roman"/>
                <w:sz w:val="24"/>
                <w:szCs w:val="24"/>
                <w:lang w:eastAsia="en-US"/>
              </w:rPr>
              <w:t xml:space="preserve"> </w:t>
            </w:r>
            <w:proofErr w:type="spellStart"/>
            <w:r w:rsidR="008601BE" w:rsidRPr="00A76B2D">
              <w:rPr>
                <w:rStyle w:val="FontStyle140"/>
                <w:sz w:val="24"/>
                <w:szCs w:val="24"/>
                <w:lang w:eastAsia="en-US"/>
              </w:rPr>
              <w:t>ldb</w:t>
            </w:r>
            <w:proofErr w:type="spellEnd"/>
            <w:r w:rsidR="008601BE" w:rsidRPr="00A76B2D">
              <w:rPr>
                <w:rStyle w:val="FontStyle140"/>
                <w:sz w:val="24"/>
                <w:szCs w:val="24"/>
                <w:lang w:eastAsia="en-US"/>
              </w:rPr>
              <w:t xml:space="preserve"> </w:t>
            </w:r>
            <w:r w:rsidR="008601BE" w:rsidRPr="00A76B2D">
              <w:rPr>
                <w:rStyle w:val="FontStyle147"/>
                <w:rFonts w:ascii="Times New Roman" w:hAnsi="Times New Roman" w:cs="Times New Roman"/>
                <w:sz w:val="24"/>
                <w:szCs w:val="24"/>
                <w:lang w:eastAsia="en-US"/>
              </w:rPr>
              <w:t xml:space="preserve">= </w:t>
            </w:r>
            <w:r w:rsidR="008601BE" w:rsidRPr="00A76B2D">
              <w:rPr>
                <w:rStyle w:val="FontStyle131"/>
                <w:sz w:val="24"/>
                <w:szCs w:val="24"/>
                <w:lang w:eastAsia="en-US"/>
              </w:rPr>
              <w:t xml:space="preserve">(a </w:t>
            </w:r>
            <w:r w:rsidR="008601BE" w:rsidRPr="00A76B2D">
              <w:rPr>
                <w:rStyle w:val="FontStyle147"/>
                <w:rFonts w:ascii="Times New Roman" w:hAnsi="Times New Roman" w:cs="Times New Roman"/>
                <w:sz w:val="24"/>
                <w:szCs w:val="24"/>
                <w:lang w:eastAsia="en-US"/>
              </w:rPr>
              <w:t>+ (8</w:t>
            </w:r>
            <w:r w:rsidR="008601BE" w:rsidRPr="00A76B2D">
              <w:rPr>
                <w:rStyle w:val="FontStyle131"/>
                <w:sz w:val="24"/>
                <w:szCs w:val="24"/>
                <w:lang w:eastAsia="en-US"/>
              </w:rPr>
              <w:t xml:space="preserve">-b)) </w:t>
            </w:r>
            <w:r w:rsidR="008601BE" w:rsidRPr="00A76B2D">
              <w:rPr>
                <w:rStyle w:val="FontStyle147"/>
                <w:rFonts w:ascii="Times New Roman" w:hAnsi="Times New Roman" w:cs="Times New Roman"/>
                <w:sz w:val="24"/>
                <w:szCs w:val="24"/>
                <w:lang w:eastAsia="en-US"/>
              </w:rPr>
              <w:t xml:space="preserve">/ 8 </w:t>
            </w:r>
            <w:r w:rsidRPr="00A76B2D">
              <w:rPr>
                <w:rStyle w:val="FontStyle147"/>
                <w:rFonts w:ascii="Times New Roman" w:hAnsi="Times New Roman" w:cs="Times New Roman"/>
                <w:sz w:val="24"/>
                <w:szCs w:val="24"/>
                <w:lang w:eastAsia="en-US"/>
              </w:rPr>
              <w:t>байтов</w:t>
            </w:r>
          </w:p>
        </w:tc>
      </w:tr>
      <w:tr w:rsidR="008601BE" w:rsidRPr="00A76B2D" w14:paraId="1C6E0678" w14:textId="77777777" w:rsidTr="0003574A">
        <w:trPr>
          <w:trHeight w:val="898"/>
        </w:trPr>
        <w:tc>
          <w:tcPr>
            <w:tcW w:w="418" w:type="dxa"/>
            <w:tcBorders>
              <w:top w:val="nil"/>
              <w:left w:val="single" w:sz="4" w:space="0" w:color="auto"/>
              <w:bottom w:val="single" w:sz="4" w:space="0" w:color="auto"/>
              <w:right w:val="single" w:sz="6" w:space="0" w:color="auto"/>
            </w:tcBorders>
          </w:tcPr>
          <w:p w14:paraId="1A6B7393" w14:textId="77777777" w:rsidR="008601BE" w:rsidRPr="00A76B2D" w:rsidRDefault="008601BE" w:rsidP="00FB68DF">
            <w:pPr>
              <w:pStyle w:val="Style86"/>
              <w:widowControl/>
              <w:jc w:val="both"/>
              <w:rPr>
                <w:rFonts w:ascii="Times New Roman" w:hAnsi="Times New Roman" w:cs="Times New Roman"/>
              </w:rPr>
            </w:pPr>
          </w:p>
        </w:tc>
        <w:tc>
          <w:tcPr>
            <w:tcW w:w="590" w:type="dxa"/>
            <w:vMerge/>
            <w:tcBorders>
              <w:top w:val="nil"/>
              <w:left w:val="single" w:sz="6" w:space="0" w:color="auto"/>
              <w:bottom w:val="single" w:sz="4" w:space="0" w:color="auto"/>
              <w:right w:val="single" w:sz="6" w:space="0" w:color="auto"/>
            </w:tcBorders>
          </w:tcPr>
          <w:p w14:paraId="273D89AC" w14:textId="77777777" w:rsidR="008601BE" w:rsidRPr="00A76B2D" w:rsidRDefault="008601BE" w:rsidP="00FB68DF">
            <w:pPr>
              <w:pStyle w:val="Style86"/>
              <w:widowControl/>
              <w:jc w:val="both"/>
              <w:rPr>
                <w:rFonts w:ascii="Times New Roman" w:hAnsi="Times New Roman" w:cs="Times New Roman"/>
              </w:rPr>
            </w:pPr>
          </w:p>
        </w:tc>
        <w:tc>
          <w:tcPr>
            <w:tcW w:w="2820" w:type="dxa"/>
            <w:gridSpan w:val="2"/>
            <w:tcBorders>
              <w:top w:val="nil"/>
              <w:left w:val="single" w:sz="6" w:space="0" w:color="auto"/>
              <w:bottom w:val="single" w:sz="4" w:space="0" w:color="auto"/>
              <w:right w:val="single" w:sz="6" w:space="0" w:color="auto"/>
            </w:tcBorders>
          </w:tcPr>
          <w:p w14:paraId="7ED758F5" w14:textId="77777777" w:rsidR="008601BE" w:rsidRPr="00A76B2D" w:rsidRDefault="008601BE" w:rsidP="00FB68DF">
            <w:pPr>
              <w:pStyle w:val="Style86"/>
              <w:widowControl/>
              <w:jc w:val="both"/>
              <w:rPr>
                <w:rFonts w:ascii="Times New Roman" w:hAnsi="Times New Roman" w:cs="Times New Roman"/>
              </w:rPr>
            </w:pPr>
          </w:p>
        </w:tc>
        <w:tc>
          <w:tcPr>
            <w:tcW w:w="1275" w:type="dxa"/>
            <w:gridSpan w:val="2"/>
            <w:tcBorders>
              <w:top w:val="nil"/>
              <w:left w:val="single" w:sz="6" w:space="0" w:color="auto"/>
              <w:bottom w:val="single" w:sz="4" w:space="0" w:color="auto"/>
              <w:right w:val="single" w:sz="6" w:space="0" w:color="auto"/>
            </w:tcBorders>
          </w:tcPr>
          <w:p w14:paraId="267CA82A" w14:textId="77777777" w:rsidR="008601BE" w:rsidRPr="00A76B2D" w:rsidRDefault="008601BE" w:rsidP="00FB68DF">
            <w:pPr>
              <w:pStyle w:val="Style86"/>
              <w:widowControl/>
              <w:jc w:val="center"/>
              <w:rPr>
                <w:rFonts w:ascii="Times New Roman" w:hAnsi="Times New Roman" w:cs="Times New Roman"/>
              </w:rPr>
            </w:pPr>
          </w:p>
        </w:tc>
        <w:tc>
          <w:tcPr>
            <w:tcW w:w="1276" w:type="dxa"/>
            <w:gridSpan w:val="2"/>
            <w:tcBorders>
              <w:top w:val="nil"/>
              <w:left w:val="single" w:sz="6" w:space="0" w:color="auto"/>
              <w:bottom w:val="single" w:sz="4" w:space="0" w:color="auto"/>
              <w:right w:val="single" w:sz="6" w:space="0" w:color="auto"/>
            </w:tcBorders>
          </w:tcPr>
          <w:p w14:paraId="174C2229" w14:textId="77777777" w:rsidR="008601BE" w:rsidRPr="00A76B2D" w:rsidRDefault="008601BE" w:rsidP="00FB68DF">
            <w:pPr>
              <w:pStyle w:val="Style86"/>
              <w:widowControl/>
              <w:jc w:val="both"/>
              <w:rPr>
                <w:rFonts w:ascii="Times New Roman" w:hAnsi="Times New Roman" w:cs="Times New Roman"/>
              </w:rPr>
            </w:pPr>
          </w:p>
        </w:tc>
        <w:tc>
          <w:tcPr>
            <w:tcW w:w="2977" w:type="dxa"/>
            <w:tcBorders>
              <w:top w:val="nil"/>
              <w:left w:val="single" w:sz="6" w:space="0" w:color="auto"/>
              <w:bottom w:val="single" w:sz="4" w:space="0" w:color="auto"/>
              <w:right w:val="single" w:sz="4" w:space="0" w:color="auto"/>
            </w:tcBorders>
          </w:tcPr>
          <w:p w14:paraId="5EC73CA2" w14:textId="78E70F21" w:rsidR="008601BE" w:rsidRPr="00A76B2D" w:rsidRDefault="00B10FB4" w:rsidP="00FB68DF">
            <w:pPr>
              <w:pStyle w:val="Style71"/>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Число битов</w:t>
            </w:r>
            <w:r w:rsidR="008601BE" w:rsidRPr="00A76B2D">
              <w:rPr>
                <w:rStyle w:val="FontStyle147"/>
                <w:rFonts w:ascii="Times New Roman" w:hAnsi="Times New Roman" w:cs="Times New Roman"/>
                <w:sz w:val="24"/>
                <w:szCs w:val="24"/>
                <w:lang w:eastAsia="en-US"/>
              </w:rPr>
              <w:t xml:space="preserve">, </w:t>
            </w:r>
            <w:r w:rsidR="008601BE" w:rsidRPr="00A76B2D">
              <w:rPr>
                <w:rStyle w:val="FontStyle131"/>
                <w:sz w:val="24"/>
                <w:szCs w:val="24"/>
                <w:lang w:eastAsia="en-US"/>
              </w:rPr>
              <w:t xml:space="preserve">n, </w:t>
            </w:r>
            <w:r w:rsidRPr="00A76B2D">
              <w:rPr>
                <w:rStyle w:val="FontStyle147"/>
                <w:rFonts w:ascii="Times New Roman" w:hAnsi="Times New Roman" w:cs="Times New Roman"/>
                <w:sz w:val="24"/>
                <w:szCs w:val="24"/>
                <w:lang w:eastAsia="en-US"/>
              </w:rPr>
              <w:t xml:space="preserve">необходимое для представления одной ячейки, будет отличаться в зависимости от используемого метода выбора спектральных </w:t>
            </w:r>
            <w:r w:rsidR="001A7782" w:rsidRPr="00A76B2D">
              <w:rPr>
                <w:rStyle w:val="FontStyle147"/>
                <w:rFonts w:ascii="Times New Roman" w:hAnsi="Times New Roman" w:cs="Times New Roman"/>
                <w:sz w:val="24"/>
                <w:szCs w:val="24"/>
                <w:lang w:eastAsia="en-US"/>
              </w:rPr>
              <w:t>составляющи</w:t>
            </w:r>
            <w:r w:rsidRPr="00A76B2D">
              <w:rPr>
                <w:rStyle w:val="FontStyle147"/>
                <w:rFonts w:ascii="Times New Roman" w:hAnsi="Times New Roman" w:cs="Times New Roman"/>
                <w:sz w:val="24"/>
                <w:szCs w:val="24"/>
                <w:lang w:eastAsia="en-US"/>
              </w:rPr>
              <w:t>х</w:t>
            </w:r>
            <w:r w:rsidR="008601BE" w:rsidRPr="00A76B2D">
              <w:rPr>
                <w:rStyle w:val="FontStyle147"/>
                <w:rFonts w:ascii="Times New Roman" w:hAnsi="Times New Roman" w:cs="Times New Roman"/>
                <w:sz w:val="24"/>
                <w:szCs w:val="24"/>
                <w:lang w:eastAsia="en-US"/>
              </w:rPr>
              <w:t>.</w:t>
            </w:r>
          </w:p>
        </w:tc>
      </w:tr>
    </w:tbl>
    <w:p w14:paraId="43FAE77C" w14:textId="77777777" w:rsidR="008601BE" w:rsidRPr="00A76B2D" w:rsidRDefault="008601BE" w:rsidP="00FB68DF">
      <w:pPr>
        <w:pStyle w:val="Style14"/>
        <w:widowControl/>
        <w:jc w:val="both"/>
        <w:rPr>
          <w:rStyle w:val="FontStyle147"/>
          <w:rFonts w:ascii="Times New Roman" w:hAnsi="Times New Roman" w:cs="Times New Roman"/>
          <w:sz w:val="24"/>
          <w:szCs w:val="24"/>
          <w:lang w:eastAsia="en-US"/>
        </w:rPr>
        <w:sectPr w:rsidR="008601BE" w:rsidRPr="00A76B2D" w:rsidSect="00173EE8">
          <w:pgSz w:w="11909" w:h="16834" w:code="9"/>
          <w:pgMar w:top="1418" w:right="1134" w:bottom="1418" w:left="1418" w:header="720" w:footer="720" w:gutter="0"/>
          <w:cols w:space="720"/>
          <w:noEndnote/>
          <w:titlePg/>
          <w:docGrid w:linePitch="326"/>
        </w:sectPr>
      </w:pPr>
    </w:p>
    <w:tbl>
      <w:tblPr>
        <w:tblW w:w="9788" w:type="dxa"/>
        <w:tblInd w:w="40" w:type="dxa"/>
        <w:tblLayout w:type="fixed"/>
        <w:tblCellMar>
          <w:left w:w="40" w:type="dxa"/>
          <w:right w:w="40" w:type="dxa"/>
        </w:tblCellMar>
        <w:tblLook w:val="0000" w:firstRow="0" w:lastRow="0" w:firstColumn="0" w:lastColumn="0" w:noHBand="0" w:noVBand="0"/>
      </w:tblPr>
      <w:tblGrid>
        <w:gridCol w:w="422"/>
        <w:gridCol w:w="586"/>
        <w:gridCol w:w="3130"/>
        <w:gridCol w:w="1176"/>
        <w:gridCol w:w="1272"/>
        <w:gridCol w:w="3202"/>
      </w:tblGrid>
      <w:tr w:rsidR="00B10FB4" w:rsidRPr="00A76B2D" w14:paraId="60CC95F9" w14:textId="77777777" w:rsidTr="008E1543">
        <w:trPr>
          <w:trHeight w:val="350"/>
        </w:trPr>
        <w:tc>
          <w:tcPr>
            <w:tcW w:w="422" w:type="dxa"/>
            <w:tcBorders>
              <w:top w:val="single" w:sz="4" w:space="0" w:color="auto"/>
              <w:left w:val="single" w:sz="4" w:space="0" w:color="auto"/>
              <w:bottom w:val="single" w:sz="4" w:space="0" w:color="auto"/>
              <w:right w:val="single" w:sz="4" w:space="0" w:color="auto"/>
            </w:tcBorders>
          </w:tcPr>
          <w:p w14:paraId="0B8F5B3D" w14:textId="77777777" w:rsidR="00B10FB4" w:rsidRPr="00A76B2D" w:rsidRDefault="00B10FB4" w:rsidP="00FB68DF">
            <w:pPr>
              <w:pStyle w:val="Style86"/>
              <w:widowControl/>
              <w:jc w:val="both"/>
              <w:rPr>
                <w:rFonts w:ascii="Times New Roman" w:hAnsi="Times New Roman" w:cs="Times New Roman"/>
              </w:rPr>
            </w:pPr>
          </w:p>
        </w:tc>
        <w:tc>
          <w:tcPr>
            <w:tcW w:w="586" w:type="dxa"/>
            <w:tcBorders>
              <w:top w:val="single" w:sz="4" w:space="0" w:color="auto"/>
              <w:left w:val="single" w:sz="4" w:space="0" w:color="auto"/>
              <w:bottom w:val="single" w:sz="4" w:space="0" w:color="auto"/>
              <w:right w:val="single" w:sz="4" w:space="0" w:color="auto"/>
            </w:tcBorders>
          </w:tcPr>
          <w:p w14:paraId="15ABE8D0" w14:textId="77777777" w:rsidR="00B10FB4" w:rsidRPr="00A76B2D" w:rsidRDefault="00B10FB4" w:rsidP="00FB68DF">
            <w:pPr>
              <w:pStyle w:val="Style86"/>
              <w:widowControl/>
              <w:jc w:val="both"/>
              <w:rPr>
                <w:rFonts w:ascii="Times New Roman" w:hAnsi="Times New Roman" w:cs="Times New Roman"/>
              </w:rPr>
            </w:pPr>
          </w:p>
        </w:tc>
        <w:tc>
          <w:tcPr>
            <w:tcW w:w="3130" w:type="dxa"/>
            <w:tcBorders>
              <w:top w:val="single" w:sz="4" w:space="0" w:color="auto"/>
              <w:left w:val="single" w:sz="4" w:space="0" w:color="auto"/>
              <w:bottom w:val="single" w:sz="4" w:space="0" w:color="auto"/>
              <w:right w:val="single" w:sz="4" w:space="0" w:color="auto"/>
            </w:tcBorders>
          </w:tcPr>
          <w:p w14:paraId="7F0F2922" w14:textId="784342FF" w:rsidR="00B10FB4" w:rsidRPr="00A76B2D" w:rsidRDefault="00B10FB4" w:rsidP="00FB68DF">
            <w:pPr>
              <w:pStyle w:val="Style84"/>
              <w:widowControl/>
              <w:jc w:val="both"/>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Поле</w:t>
            </w:r>
          </w:p>
        </w:tc>
        <w:tc>
          <w:tcPr>
            <w:tcW w:w="1176" w:type="dxa"/>
            <w:tcBorders>
              <w:top w:val="single" w:sz="4" w:space="0" w:color="auto"/>
              <w:left w:val="single" w:sz="4" w:space="0" w:color="auto"/>
              <w:bottom w:val="single" w:sz="4" w:space="0" w:color="auto"/>
              <w:right w:val="single" w:sz="4" w:space="0" w:color="auto"/>
            </w:tcBorders>
          </w:tcPr>
          <w:p w14:paraId="03A9F8B0" w14:textId="27322A08" w:rsidR="00B10FB4" w:rsidRPr="00A76B2D" w:rsidRDefault="00B10FB4" w:rsidP="00FB68DF">
            <w:pPr>
              <w:pStyle w:val="Style84"/>
              <w:widowControl/>
              <w:jc w:val="both"/>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Размер (байты)</w:t>
            </w:r>
          </w:p>
        </w:tc>
        <w:tc>
          <w:tcPr>
            <w:tcW w:w="1272" w:type="dxa"/>
            <w:tcBorders>
              <w:top w:val="single" w:sz="4" w:space="0" w:color="auto"/>
              <w:left w:val="single" w:sz="4" w:space="0" w:color="auto"/>
              <w:bottom w:val="single" w:sz="4" w:space="0" w:color="auto"/>
              <w:right w:val="single" w:sz="4" w:space="0" w:color="auto"/>
            </w:tcBorders>
          </w:tcPr>
          <w:p w14:paraId="2AB62AD1" w14:textId="26B671FF" w:rsidR="00B10FB4" w:rsidRPr="00A76B2D" w:rsidRDefault="00B10FB4" w:rsidP="00FB68DF">
            <w:pPr>
              <w:pStyle w:val="Style84"/>
              <w:widowControl/>
              <w:jc w:val="both"/>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Действительные значения</w:t>
            </w:r>
          </w:p>
        </w:tc>
        <w:tc>
          <w:tcPr>
            <w:tcW w:w="3202" w:type="dxa"/>
            <w:tcBorders>
              <w:top w:val="single" w:sz="4" w:space="0" w:color="auto"/>
              <w:left w:val="single" w:sz="4" w:space="0" w:color="auto"/>
              <w:bottom w:val="single" w:sz="4" w:space="0" w:color="auto"/>
              <w:right w:val="single" w:sz="4" w:space="0" w:color="auto"/>
            </w:tcBorders>
          </w:tcPr>
          <w:p w14:paraId="29955437" w14:textId="74B7FA02" w:rsidR="00B10FB4" w:rsidRPr="00A76B2D" w:rsidRDefault="00B10FB4" w:rsidP="00FB68DF">
            <w:pPr>
              <w:pStyle w:val="Style84"/>
              <w:widowControl/>
              <w:jc w:val="both"/>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Примечания</w:t>
            </w:r>
          </w:p>
        </w:tc>
      </w:tr>
      <w:tr w:rsidR="008601BE" w:rsidRPr="00A76B2D" w14:paraId="5A9EB9F5" w14:textId="77777777" w:rsidTr="008E1543">
        <w:trPr>
          <w:trHeight w:val="4051"/>
        </w:trPr>
        <w:tc>
          <w:tcPr>
            <w:tcW w:w="422" w:type="dxa"/>
            <w:tcBorders>
              <w:top w:val="single" w:sz="4" w:space="0" w:color="auto"/>
              <w:left w:val="single" w:sz="4" w:space="0" w:color="auto"/>
              <w:bottom w:val="nil"/>
              <w:right w:val="single" w:sz="6" w:space="0" w:color="auto"/>
            </w:tcBorders>
          </w:tcPr>
          <w:p w14:paraId="23A2630D" w14:textId="77777777" w:rsidR="008601BE" w:rsidRPr="00A76B2D" w:rsidRDefault="008601BE" w:rsidP="00FB68DF">
            <w:pPr>
              <w:pStyle w:val="Style86"/>
              <w:widowControl/>
              <w:jc w:val="both"/>
              <w:rPr>
                <w:rFonts w:ascii="Times New Roman" w:hAnsi="Times New Roman" w:cs="Times New Roman"/>
              </w:rPr>
            </w:pPr>
          </w:p>
        </w:tc>
        <w:tc>
          <w:tcPr>
            <w:tcW w:w="586" w:type="dxa"/>
            <w:tcBorders>
              <w:top w:val="single" w:sz="4" w:space="0" w:color="auto"/>
              <w:left w:val="single" w:sz="6" w:space="0" w:color="auto"/>
              <w:bottom w:val="single" w:sz="6" w:space="0" w:color="auto"/>
              <w:right w:val="single" w:sz="6" w:space="0" w:color="auto"/>
            </w:tcBorders>
          </w:tcPr>
          <w:p w14:paraId="27BEAB49" w14:textId="77777777" w:rsidR="008601BE" w:rsidRPr="00A76B2D" w:rsidRDefault="008601BE" w:rsidP="00FB68DF">
            <w:pPr>
              <w:pStyle w:val="Style86"/>
              <w:widowControl/>
              <w:jc w:val="center"/>
              <w:rPr>
                <w:rFonts w:ascii="Times New Roman" w:hAnsi="Times New Roman" w:cs="Times New Roman"/>
              </w:rPr>
            </w:pPr>
          </w:p>
        </w:tc>
        <w:tc>
          <w:tcPr>
            <w:tcW w:w="3130" w:type="dxa"/>
            <w:tcBorders>
              <w:top w:val="single" w:sz="4" w:space="0" w:color="auto"/>
              <w:left w:val="single" w:sz="6" w:space="0" w:color="auto"/>
              <w:bottom w:val="single" w:sz="6" w:space="0" w:color="auto"/>
              <w:right w:val="single" w:sz="6" w:space="0" w:color="auto"/>
            </w:tcBorders>
          </w:tcPr>
          <w:p w14:paraId="58BDE6E2" w14:textId="260847E8" w:rsidR="008601BE" w:rsidRPr="00A76B2D" w:rsidRDefault="00B10FB4"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Данные о качестве ячейки</w:t>
            </w:r>
          </w:p>
        </w:tc>
        <w:tc>
          <w:tcPr>
            <w:tcW w:w="1176" w:type="dxa"/>
            <w:tcBorders>
              <w:top w:val="single" w:sz="4" w:space="0" w:color="auto"/>
              <w:left w:val="single" w:sz="6" w:space="0" w:color="auto"/>
              <w:bottom w:val="single" w:sz="6" w:space="0" w:color="auto"/>
              <w:right w:val="single" w:sz="6" w:space="0" w:color="auto"/>
            </w:tcBorders>
          </w:tcPr>
          <w:p w14:paraId="084F645D" w14:textId="77777777" w:rsidR="008601BE" w:rsidRPr="00A76B2D" w:rsidRDefault="008601BE" w:rsidP="00FB68DF">
            <w:pPr>
              <w:pStyle w:val="Style20"/>
              <w:widowControl/>
              <w:jc w:val="center"/>
              <w:rPr>
                <w:rStyle w:val="FontStyle140"/>
                <w:sz w:val="24"/>
                <w:szCs w:val="24"/>
                <w:lang w:eastAsia="en-US"/>
              </w:rPr>
            </w:pPr>
            <w:proofErr w:type="spellStart"/>
            <w:r w:rsidRPr="00A76B2D">
              <w:rPr>
                <w:rStyle w:val="FontStyle140"/>
                <w:sz w:val="24"/>
                <w:szCs w:val="24"/>
                <w:lang w:eastAsia="en-US"/>
              </w:rPr>
              <w:t>lqd</w:t>
            </w:r>
            <w:proofErr w:type="spellEnd"/>
          </w:p>
        </w:tc>
        <w:tc>
          <w:tcPr>
            <w:tcW w:w="1272" w:type="dxa"/>
            <w:tcBorders>
              <w:top w:val="single" w:sz="4" w:space="0" w:color="auto"/>
              <w:left w:val="single" w:sz="6" w:space="0" w:color="auto"/>
              <w:bottom w:val="single" w:sz="6" w:space="0" w:color="auto"/>
              <w:right w:val="single" w:sz="6" w:space="0" w:color="auto"/>
            </w:tcBorders>
          </w:tcPr>
          <w:p w14:paraId="68CA0BB7" w14:textId="3F61A44A" w:rsidR="008601BE" w:rsidRPr="00A76B2D" w:rsidRDefault="00B10FB4"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0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2</w:t>
            </w:r>
            <w:r w:rsidR="008601BE" w:rsidRPr="00A76B2D">
              <w:rPr>
                <w:rStyle w:val="FontStyle147"/>
                <w:rFonts w:ascii="Times New Roman" w:hAnsi="Times New Roman" w:cs="Times New Roman"/>
                <w:sz w:val="24"/>
                <w:szCs w:val="24"/>
                <w:vertAlign w:val="superscript"/>
                <w:lang w:eastAsia="en-US"/>
              </w:rPr>
              <w:t>(8xlqd)</w:t>
            </w:r>
            <w:r w:rsidR="008601BE" w:rsidRPr="00A76B2D">
              <w:rPr>
                <w:rStyle w:val="FontStyle147"/>
                <w:rFonts w:ascii="Times New Roman" w:hAnsi="Times New Roman" w:cs="Times New Roman"/>
                <w:sz w:val="24"/>
                <w:szCs w:val="24"/>
                <w:lang w:eastAsia="en-US"/>
              </w:rPr>
              <w:t xml:space="preserve"> -1</w:t>
            </w:r>
          </w:p>
        </w:tc>
        <w:tc>
          <w:tcPr>
            <w:tcW w:w="3202" w:type="dxa"/>
            <w:tcBorders>
              <w:top w:val="single" w:sz="4" w:space="0" w:color="auto"/>
              <w:left w:val="single" w:sz="6" w:space="0" w:color="auto"/>
              <w:bottom w:val="single" w:sz="6" w:space="0" w:color="auto"/>
              <w:right w:val="single" w:sz="4" w:space="0" w:color="auto"/>
            </w:tcBorders>
          </w:tcPr>
          <w:p w14:paraId="2A3053B5" w14:textId="63C13BED" w:rsidR="008601BE" w:rsidRPr="00A76B2D" w:rsidRDefault="00B10FB4"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Данные</w:t>
            </w:r>
            <w:r w:rsidR="008601BE" w:rsidRPr="00A76B2D">
              <w:rPr>
                <w:rStyle w:val="FontStyle147"/>
                <w:rFonts w:ascii="Times New Roman" w:hAnsi="Times New Roman" w:cs="Times New Roman"/>
                <w:sz w:val="24"/>
                <w:szCs w:val="24"/>
                <w:lang w:eastAsia="en-US"/>
              </w:rPr>
              <w:t>.</w:t>
            </w:r>
          </w:p>
          <w:p w14:paraId="1B0813A2" w14:textId="3A11972F" w:rsidR="008601BE" w:rsidRPr="00A76B2D" w:rsidRDefault="00B10FB4"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Представлены только если зернистость группы ячеек</w:t>
            </w:r>
            <w:r w:rsidR="008601BE" w:rsidRPr="00A76B2D">
              <w:rPr>
                <w:rStyle w:val="FontStyle147"/>
                <w:rFonts w:ascii="Times New Roman" w:hAnsi="Times New Roman" w:cs="Times New Roman"/>
                <w:sz w:val="24"/>
                <w:szCs w:val="24"/>
                <w:lang w:eastAsia="en-US"/>
              </w:rPr>
              <w:t xml:space="preserve"> </w:t>
            </w:r>
            <w:r w:rsidR="008E1543" w:rsidRPr="00A76B2D">
              <w:rPr>
                <w:rStyle w:val="FontStyle131"/>
                <w:sz w:val="24"/>
                <w:szCs w:val="24"/>
                <w:lang w:eastAsia="en-US"/>
              </w:rPr>
              <w:t>≠</w:t>
            </w:r>
            <w:r w:rsidR="008601BE" w:rsidRPr="00A76B2D">
              <w:rPr>
                <w:rStyle w:val="FontStyle131"/>
                <w:sz w:val="24"/>
                <w:szCs w:val="24"/>
                <w:lang w:eastAsia="en-US"/>
              </w:rPr>
              <w:t xml:space="preserve"> </w:t>
            </w:r>
            <w:r w:rsidR="008601BE" w:rsidRPr="00A76B2D">
              <w:rPr>
                <w:rStyle w:val="FontStyle147"/>
                <w:rFonts w:ascii="Times New Roman" w:hAnsi="Times New Roman" w:cs="Times New Roman"/>
                <w:sz w:val="24"/>
                <w:szCs w:val="24"/>
                <w:lang w:eastAsia="en-US"/>
              </w:rPr>
              <w:t>0</w:t>
            </w:r>
          </w:p>
          <w:p w14:paraId="1FE5EF44" w14:textId="20D47978" w:rsidR="008601BE" w:rsidRPr="00A76B2D" w:rsidRDefault="008E1543"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ПРИМЕЧАНИЕ</w:t>
            </w:r>
            <w:r w:rsidR="008601BE" w:rsidRPr="00A76B2D">
              <w:rPr>
                <w:rStyle w:val="FontStyle147"/>
                <w:rFonts w:ascii="Times New Roman" w:hAnsi="Times New Roman" w:cs="Times New Roman"/>
                <w:sz w:val="24"/>
                <w:szCs w:val="24"/>
                <w:lang w:eastAsia="en-US"/>
              </w:rPr>
              <w:t xml:space="preserve">: </w:t>
            </w:r>
            <w:r w:rsidR="00B10FB4" w:rsidRPr="00A76B2D">
              <w:rPr>
                <w:rStyle w:val="FontStyle147"/>
                <w:rFonts w:ascii="Times New Roman" w:hAnsi="Times New Roman" w:cs="Times New Roman"/>
                <w:sz w:val="24"/>
                <w:szCs w:val="24"/>
                <w:lang w:eastAsia="en-US"/>
              </w:rPr>
              <w:t>Позволить</w:t>
            </w:r>
            <w:r w:rsidR="008601BE" w:rsidRPr="00A76B2D">
              <w:rPr>
                <w:rStyle w:val="FontStyle147"/>
                <w:rFonts w:ascii="Times New Roman" w:hAnsi="Times New Roman" w:cs="Times New Roman"/>
                <w:sz w:val="24"/>
                <w:szCs w:val="24"/>
                <w:lang w:eastAsia="en-US"/>
              </w:rPr>
              <w:t xml:space="preserve"> </w:t>
            </w:r>
            <w:r w:rsidR="008601BE" w:rsidRPr="00A76B2D">
              <w:rPr>
                <w:rStyle w:val="FontStyle132"/>
                <w:spacing w:val="0"/>
                <w:sz w:val="24"/>
                <w:szCs w:val="24"/>
                <w:lang w:eastAsia="en-US"/>
              </w:rPr>
              <w:t xml:space="preserve">g </w:t>
            </w:r>
            <w:r w:rsidR="00B10FB4" w:rsidRPr="00A76B2D">
              <w:rPr>
                <w:rStyle w:val="FontStyle147"/>
                <w:rFonts w:ascii="Times New Roman" w:hAnsi="Times New Roman" w:cs="Times New Roman"/>
                <w:sz w:val="24"/>
                <w:szCs w:val="24"/>
                <w:lang w:eastAsia="en-US"/>
              </w:rPr>
              <w:t>представлять зернистость группы ячеек и позволить</w:t>
            </w:r>
            <w:r w:rsidR="008601BE" w:rsidRPr="00A76B2D">
              <w:rPr>
                <w:rStyle w:val="FontStyle147"/>
                <w:rFonts w:ascii="Times New Roman" w:hAnsi="Times New Roman" w:cs="Times New Roman"/>
                <w:sz w:val="24"/>
                <w:szCs w:val="24"/>
                <w:lang w:eastAsia="en-US"/>
              </w:rPr>
              <w:t xml:space="preserve"> </w:t>
            </w:r>
            <w:r w:rsidR="008601BE" w:rsidRPr="00A76B2D">
              <w:rPr>
                <w:rStyle w:val="FontStyle132"/>
                <w:spacing w:val="0"/>
                <w:sz w:val="24"/>
                <w:szCs w:val="24"/>
                <w:lang w:eastAsia="en-US"/>
              </w:rPr>
              <w:t xml:space="preserve">n </w:t>
            </w:r>
            <w:r w:rsidR="00B10FB4" w:rsidRPr="00A76B2D">
              <w:rPr>
                <w:rStyle w:val="FontStyle147"/>
                <w:rFonts w:ascii="Times New Roman" w:hAnsi="Times New Roman" w:cs="Times New Roman"/>
                <w:sz w:val="24"/>
                <w:szCs w:val="24"/>
                <w:lang w:eastAsia="en-US"/>
              </w:rPr>
              <w:t xml:space="preserve">представлять глубину цвета </w:t>
            </w:r>
            <w:r w:rsidR="004C41E6" w:rsidRPr="00A76B2D">
              <w:rPr>
                <w:rStyle w:val="FontStyle147"/>
                <w:rFonts w:ascii="Times New Roman" w:hAnsi="Times New Roman" w:cs="Times New Roman"/>
                <w:sz w:val="24"/>
                <w:szCs w:val="24"/>
                <w:lang w:eastAsia="en-US"/>
              </w:rPr>
              <w:t>показател</w:t>
            </w:r>
            <w:r w:rsidR="00B10FB4" w:rsidRPr="00A76B2D">
              <w:rPr>
                <w:rStyle w:val="FontStyle147"/>
                <w:rFonts w:ascii="Times New Roman" w:hAnsi="Times New Roman" w:cs="Times New Roman"/>
                <w:sz w:val="24"/>
                <w:szCs w:val="24"/>
                <w:lang w:eastAsia="en-US"/>
              </w:rPr>
              <w:t>я</w:t>
            </w:r>
            <w:r w:rsidR="004C41E6" w:rsidRPr="00A76B2D">
              <w:rPr>
                <w:rStyle w:val="FontStyle147"/>
                <w:rFonts w:ascii="Times New Roman" w:hAnsi="Times New Roman" w:cs="Times New Roman"/>
                <w:sz w:val="24"/>
                <w:szCs w:val="24"/>
                <w:lang w:eastAsia="en-US"/>
              </w:rPr>
              <w:t xml:space="preserve"> качества</w:t>
            </w:r>
            <w:r w:rsidR="008601BE" w:rsidRPr="00A76B2D">
              <w:rPr>
                <w:rStyle w:val="FontStyle147"/>
                <w:rFonts w:ascii="Times New Roman" w:hAnsi="Times New Roman" w:cs="Times New Roman"/>
                <w:sz w:val="24"/>
                <w:szCs w:val="24"/>
                <w:lang w:eastAsia="en-US"/>
              </w:rPr>
              <w:t xml:space="preserve"> </w:t>
            </w:r>
            <w:r w:rsidR="00B10FB4" w:rsidRPr="00A76B2D">
              <w:rPr>
                <w:rStyle w:val="FontStyle147"/>
                <w:rFonts w:ascii="Times New Roman" w:hAnsi="Times New Roman" w:cs="Times New Roman"/>
                <w:sz w:val="24"/>
                <w:szCs w:val="24"/>
                <w:lang w:eastAsia="en-US"/>
              </w:rPr>
              <w:t>для каждой группы ячеек</w:t>
            </w:r>
            <w:r w:rsidR="008601BE" w:rsidRPr="00A76B2D">
              <w:rPr>
                <w:rStyle w:val="FontStyle147"/>
                <w:rFonts w:ascii="Times New Roman" w:hAnsi="Times New Roman" w:cs="Times New Roman"/>
                <w:sz w:val="24"/>
                <w:szCs w:val="24"/>
                <w:lang w:eastAsia="en-US"/>
              </w:rPr>
              <w:t xml:space="preserve">. </w:t>
            </w:r>
            <w:r w:rsidR="00B10FB4" w:rsidRPr="00A76B2D">
              <w:rPr>
                <w:rStyle w:val="FontStyle147"/>
                <w:rFonts w:ascii="Times New Roman" w:hAnsi="Times New Roman" w:cs="Times New Roman"/>
                <w:sz w:val="24"/>
                <w:szCs w:val="24"/>
                <w:lang w:eastAsia="en-US"/>
              </w:rPr>
              <w:t>Тогда длину</w:t>
            </w:r>
            <w:r w:rsidR="008601BE" w:rsidRPr="00A76B2D">
              <w:rPr>
                <w:rStyle w:val="FontStyle147"/>
                <w:rFonts w:ascii="Times New Roman" w:hAnsi="Times New Roman" w:cs="Times New Roman"/>
                <w:sz w:val="24"/>
                <w:szCs w:val="24"/>
                <w:lang w:eastAsia="en-US"/>
              </w:rPr>
              <w:t xml:space="preserve">, </w:t>
            </w:r>
            <w:proofErr w:type="spellStart"/>
            <w:r w:rsidR="008601BE" w:rsidRPr="00A76B2D">
              <w:rPr>
                <w:rStyle w:val="FontStyle140"/>
                <w:sz w:val="24"/>
                <w:szCs w:val="24"/>
                <w:lang w:eastAsia="en-US"/>
              </w:rPr>
              <w:t>lqd</w:t>
            </w:r>
            <w:proofErr w:type="spellEnd"/>
            <w:r w:rsidR="008601BE" w:rsidRPr="00A76B2D">
              <w:rPr>
                <w:rStyle w:val="FontStyle140"/>
                <w:sz w:val="24"/>
                <w:szCs w:val="24"/>
                <w:lang w:eastAsia="en-US"/>
              </w:rPr>
              <w:t xml:space="preserve">, </w:t>
            </w:r>
            <w:r w:rsidR="008601BE" w:rsidRPr="00A76B2D">
              <w:rPr>
                <w:rStyle w:val="FontStyle147"/>
                <w:rFonts w:ascii="Times New Roman" w:hAnsi="Times New Roman" w:cs="Times New Roman"/>
                <w:sz w:val="24"/>
                <w:szCs w:val="24"/>
                <w:lang w:eastAsia="en-US"/>
              </w:rPr>
              <w:t>(</w:t>
            </w:r>
            <w:r w:rsidR="00B10FB4" w:rsidRPr="00A76B2D">
              <w:rPr>
                <w:rStyle w:val="FontStyle147"/>
                <w:rFonts w:ascii="Times New Roman" w:hAnsi="Times New Roman" w:cs="Times New Roman"/>
                <w:sz w:val="24"/>
                <w:szCs w:val="24"/>
                <w:lang w:eastAsia="en-US"/>
              </w:rPr>
              <w:t>в байтах</w:t>
            </w:r>
            <w:r w:rsidR="008601BE" w:rsidRPr="00A76B2D">
              <w:rPr>
                <w:rStyle w:val="FontStyle147"/>
                <w:rFonts w:ascii="Times New Roman" w:hAnsi="Times New Roman" w:cs="Times New Roman"/>
                <w:sz w:val="24"/>
                <w:szCs w:val="24"/>
                <w:lang w:eastAsia="en-US"/>
              </w:rPr>
              <w:t xml:space="preserve">) </w:t>
            </w:r>
            <w:r w:rsidR="00B10FB4" w:rsidRPr="00A76B2D">
              <w:rPr>
                <w:rStyle w:val="FontStyle147"/>
                <w:rFonts w:ascii="Times New Roman" w:hAnsi="Times New Roman" w:cs="Times New Roman"/>
                <w:sz w:val="24"/>
                <w:szCs w:val="24"/>
                <w:lang w:eastAsia="en-US"/>
              </w:rPr>
              <w:t>данных качества ячейки можно рассчитать следующим образом</w:t>
            </w:r>
            <w:r w:rsidR="008601BE" w:rsidRPr="00A76B2D">
              <w:rPr>
                <w:rStyle w:val="FontStyle147"/>
                <w:rFonts w:ascii="Times New Roman" w:hAnsi="Times New Roman" w:cs="Times New Roman"/>
                <w:sz w:val="24"/>
                <w:szCs w:val="24"/>
                <w:lang w:eastAsia="en-US"/>
              </w:rPr>
              <w:t>:</w:t>
            </w:r>
          </w:p>
          <w:p w14:paraId="5318CD22" w14:textId="3644F90B" w:rsidR="008601BE" w:rsidRPr="00A76B2D" w:rsidRDefault="008601BE" w:rsidP="00FB68DF">
            <w:pPr>
              <w:pStyle w:val="Style77"/>
              <w:widowControl/>
              <w:rPr>
                <w:rStyle w:val="FontStyle132"/>
                <w:spacing w:val="0"/>
                <w:sz w:val="24"/>
                <w:szCs w:val="24"/>
                <w:lang w:eastAsia="en-US"/>
              </w:rPr>
            </w:pPr>
            <w:r w:rsidRPr="00A76B2D">
              <w:rPr>
                <w:rStyle w:val="FontStyle132"/>
                <w:spacing w:val="0"/>
                <w:sz w:val="24"/>
                <w:szCs w:val="24"/>
                <w:lang w:eastAsia="en-US"/>
              </w:rPr>
              <w:t xml:space="preserve">a </w:t>
            </w:r>
            <w:r w:rsidRPr="00A76B2D">
              <w:rPr>
                <w:rStyle w:val="FontStyle147"/>
                <w:rFonts w:ascii="Times New Roman" w:hAnsi="Times New Roman" w:cs="Times New Roman"/>
                <w:sz w:val="24"/>
                <w:szCs w:val="24"/>
                <w:lang w:eastAsia="en-US"/>
              </w:rPr>
              <w:t xml:space="preserve">= </w:t>
            </w:r>
            <w:proofErr w:type="gramStart"/>
            <w:r w:rsidR="008E1543" w:rsidRPr="00A76B2D">
              <w:rPr>
                <w:rStyle w:val="FontStyle131"/>
                <w:sz w:val="24"/>
                <w:szCs w:val="24"/>
                <w:lang w:eastAsia="en-US"/>
              </w:rPr>
              <w:t>[</w:t>
            </w:r>
            <w:r w:rsidRPr="00A76B2D">
              <w:rPr>
                <w:rStyle w:val="FontStyle131"/>
                <w:sz w:val="24"/>
                <w:szCs w:val="24"/>
                <w:lang w:eastAsia="en-US"/>
              </w:rPr>
              <w:t xml:space="preserve"> </w:t>
            </w:r>
            <w:r w:rsidRPr="00A76B2D">
              <w:rPr>
                <w:rStyle w:val="FontStyle147"/>
                <w:rFonts w:ascii="Times New Roman" w:hAnsi="Times New Roman" w:cs="Times New Roman"/>
                <w:sz w:val="24"/>
                <w:szCs w:val="24"/>
                <w:lang w:eastAsia="en-US"/>
              </w:rPr>
              <w:t>(</w:t>
            </w:r>
            <w:proofErr w:type="gramEnd"/>
            <w:r w:rsidR="00B10FB4" w:rsidRPr="00A76B2D">
              <w:rPr>
                <w:rStyle w:val="FontStyle147"/>
                <w:rFonts w:ascii="Times New Roman" w:hAnsi="Times New Roman" w:cs="Times New Roman"/>
                <w:sz w:val="24"/>
                <w:szCs w:val="24"/>
                <w:lang w:eastAsia="en-US"/>
              </w:rPr>
              <w:t>число ячеек в</w:t>
            </w:r>
            <w:r w:rsidRPr="00A76B2D">
              <w:rPr>
                <w:rStyle w:val="FontStyle147"/>
                <w:rFonts w:ascii="Times New Roman" w:hAnsi="Times New Roman" w:cs="Times New Roman"/>
                <w:sz w:val="24"/>
                <w:szCs w:val="24"/>
                <w:lang w:eastAsia="en-US"/>
              </w:rPr>
              <w:t xml:space="preserve"> </w:t>
            </w:r>
            <w:r w:rsidRPr="00A76B2D">
              <w:rPr>
                <w:rStyle w:val="FontStyle131"/>
                <w:sz w:val="24"/>
                <w:szCs w:val="24"/>
                <w:lang w:eastAsia="en-US"/>
              </w:rPr>
              <w:t>x</w:t>
            </w:r>
            <w:r w:rsidRPr="00A76B2D">
              <w:rPr>
                <w:rStyle w:val="FontStyle147"/>
                <w:rFonts w:ascii="Times New Roman" w:hAnsi="Times New Roman" w:cs="Times New Roman"/>
                <w:sz w:val="24"/>
                <w:szCs w:val="24"/>
                <w:lang w:eastAsia="en-US"/>
              </w:rPr>
              <w:t>-</w:t>
            </w:r>
            <w:r w:rsidR="00B10FB4" w:rsidRPr="00A76B2D">
              <w:rPr>
                <w:rStyle w:val="FontStyle147"/>
                <w:rFonts w:ascii="Times New Roman" w:hAnsi="Times New Roman" w:cs="Times New Roman"/>
                <w:sz w:val="24"/>
                <w:szCs w:val="24"/>
                <w:lang w:eastAsia="en-US"/>
              </w:rPr>
              <w:t>направлении</w:t>
            </w:r>
            <w:r w:rsidRPr="00A76B2D">
              <w:rPr>
                <w:rStyle w:val="FontStyle147"/>
                <w:rFonts w:ascii="Times New Roman" w:hAnsi="Times New Roman" w:cs="Times New Roman"/>
                <w:sz w:val="24"/>
                <w:szCs w:val="24"/>
                <w:lang w:eastAsia="en-US"/>
              </w:rPr>
              <w:t xml:space="preserve">) / </w:t>
            </w:r>
            <w:r w:rsidR="008E1543" w:rsidRPr="00A76B2D">
              <w:rPr>
                <w:rStyle w:val="FontStyle132"/>
                <w:spacing w:val="0"/>
                <w:sz w:val="24"/>
                <w:szCs w:val="24"/>
                <w:lang w:eastAsia="en-US"/>
              </w:rPr>
              <w:t xml:space="preserve">g </w:t>
            </w:r>
            <w:r w:rsidR="008E1543" w:rsidRPr="00A76B2D">
              <w:rPr>
                <w:rStyle w:val="FontStyle132"/>
                <w:i w:val="0"/>
                <w:spacing w:val="0"/>
                <w:sz w:val="24"/>
                <w:szCs w:val="24"/>
                <w:lang w:eastAsia="en-US"/>
              </w:rPr>
              <w:t>]</w:t>
            </w:r>
            <w:r w:rsidR="008E1543" w:rsidRPr="00A76B2D">
              <w:rPr>
                <w:rStyle w:val="FontStyle132"/>
                <w:spacing w:val="0"/>
                <w:sz w:val="24"/>
                <w:szCs w:val="24"/>
                <w:lang w:eastAsia="en-US"/>
              </w:rPr>
              <w:t xml:space="preserve"> </w:t>
            </w:r>
            <w:r w:rsidRPr="00A76B2D">
              <w:rPr>
                <w:rStyle w:val="FontStyle131"/>
                <w:sz w:val="24"/>
                <w:szCs w:val="24"/>
                <w:lang w:eastAsia="en-US"/>
              </w:rPr>
              <w:t xml:space="preserve">x </w:t>
            </w:r>
            <w:r w:rsidR="008E1543" w:rsidRPr="00A76B2D">
              <w:rPr>
                <w:rStyle w:val="FontStyle131"/>
                <w:sz w:val="24"/>
                <w:szCs w:val="24"/>
                <w:lang w:eastAsia="en-US"/>
              </w:rPr>
              <w:t>[</w:t>
            </w:r>
            <w:r w:rsidRPr="00A76B2D">
              <w:rPr>
                <w:rStyle w:val="FontStyle131"/>
                <w:sz w:val="24"/>
                <w:szCs w:val="24"/>
                <w:lang w:eastAsia="en-US"/>
              </w:rPr>
              <w:t xml:space="preserve"> </w:t>
            </w:r>
            <w:r w:rsidRPr="00A76B2D">
              <w:rPr>
                <w:rStyle w:val="FontStyle147"/>
                <w:rFonts w:ascii="Times New Roman" w:hAnsi="Times New Roman" w:cs="Times New Roman"/>
                <w:sz w:val="24"/>
                <w:szCs w:val="24"/>
                <w:lang w:eastAsia="en-US"/>
              </w:rPr>
              <w:t>(</w:t>
            </w:r>
            <w:r w:rsidR="00B10FB4" w:rsidRPr="00A76B2D">
              <w:rPr>
                <w:rStyle w:val="FontStyle147"/>
                <w:rFonts w:ascii="Times New Roman" w:hAnsi="Times New Roman" w:cs="Times New Roman"/>
                <w:sz w:val="24"/>
                <w:szCs w:val="24"/>
                <w:lang w:eastAsia="en-US"/>
              </w:rPr>
              <w:t>число ячеек в у-направлении</w:t>
            </w:r>
            <w:r w:rsidRPr="00A76B2D">
              <w:rPr>
                <w:rStyle w:val="FontStyle147"/>
                <w:rFonts w:ascii="Times New Roman" w:hAnsi="Times New Roman" w:cs="Times New Roman"/>
                <w:sz w:val="24"/>
                <w:szCs w:val="24"/>
                <w:lang w:eastAsia="en-US"/>
              </w:rPr>
              <w:t xml:space="preserve">) / </w:t>
            </w:r>
            <w:r w:rsidRPr="00A76B2D">
              <w:rPr>
                <w:rStyle w:val="FontStyle132"/>
                <w:spacing w:val="0"/>
                <w:sz w:val="24"/>
                <w:szCs w:val="24"/>
                <w:lang w:eastAsia="en-US"/>
              </w:rPr>
              <w:t xml:space="preserve">g </w:t>
            </w:r>
            <w:r w:rsidR="008E1543" w:rsidRPr="00A76B2D">
              <w:rPr>
                <w:rStyle w:val="FontStyle132"/>
                <w:i w:val="0"/>
                <w:spacing w:val="0"/>
                <w:sz w:val="24"/>
                <w:szCs w:val="24"/>
                <w:lang w:eastAsia="en-US"/>
              </w:rPr>
              <w:t>]</w:t>
            </w:r>
            <w:r w:rsidRPr="00A76B2D">
              <w:rPr>
                <w:rStyle w:val="FontStyle132"/>
                <w:spacing w:val="0"/>
                <w:sz w:val="24"/>
                <w:szCs w:val="24"/>
                <w:lang w:eastAsia="en-US"/>
              </w:rPr>
              <w:t xml:space="preserve"> x n</w:t>
            </w:r>
          </w:p>
          <w:p w14:paraId="79826B7D" w14:textId="03FF89B0" w:rsidR="008601BE" w:rsidRPr="00A76B2D" w:rsidRDefault="00B10FB4"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битов</w:t>
            </w:r>
          </w:p>
          <w:p w14:paraId="1B6287F5" w14:textId="1DE89817" w:rsidR="008601BE" w:rsidRPr="00A76B2D" w:rsidRDefault="008601BE" w:rsidP="00FB68DF">
            <w:pPr>
              <w:pStyle w:val="Style77"/>
              <w:widowControl/>
              <w:rPr>
                <w:rStyle w:val="FontStyle147"/>
                <w:rFonts w:ascii="Times New Roman" w:hAnsi="Times New Roman" w:cs="Times New Roman"/>
                <w:sz w:val="24"/>
                <w:szCs w:val="24"/>
                <w:lang w:eastAsia="en-US"/>
              </w:rPr>
            </w:pPr>
            <w:r w:rsidRPr="00A76B2D">
              <w:rPr>
                <w:rStyle w:val="FontStyle132"/>
                <w:spacing w:val="0"/>
                <w:sz w:val="24"/>
                <w:szCs w:val="24"/>
                <w:lang w:eastAsia="en-US"/>
              </w:rPr>
              <w:t xml:space="preserve">b </w:t>
            </w:r>
            <w:r w:rsidRPr="00A76B2D">
              <w:rPr>
                <w:rStyle w:val="FontStyle147"/>
                <w:rFonts w:ascii="Times New Roman" w:hAnsi="Times New Roman" w:cs="Times New Roman"/>
                <w:sz w:val="24"/>
                <w:szCs w:val="24"/>
                <w:lang w:eastAsia="en-US"/>
              </w:rPr>
              <w:t xml:space="preserve">= </w:t>
            </w:r>
            <w:r w:rsidRPr="00A76B2D">
              <w:rPr>
                <w:rStyle w:val="FontStyle132"/>
                <w:spacing w:val="0"/>
                <w:sz w:val="24"/>
                <w:szCs w:val="24"/>
                <w:lang w:eastAsia="en-US"/>
              </w:rPr>
              <w:t xml:space="preserve">a </w:t>
            </w:r>
            <w:r w:rsidRPr="00A76B2D">
              <w:rPr>
                <w:rStyle w:val="FontStyle147"/>
                <w:rFonts w:ascii="Times New Roman" w:hAnsi="Times New Roman" w:cs="Times New Roman"/>
                <w:sz w:val="24"/>
                <w:szCs w:val="24"/>
                <w:lang w:eastAsia="en-US"/>
              </w:rPr>
              <w:t>(</w:t>
            </w:r>
            <w:r w:rsidR="00B10FB4" w:rsidRPr="00A76B2D">
              <w:rPr>
                <w:rStyle w:val="FontStyle147"/>
                <w:rFonts w:ascii="Times New Roman" w:hAnsi="Times New Roman" w:cs="Times New Roman"/>
                <w:sz w:val="24"/>
                <w:szCs w:val="24"/>
                <w:lang w:eastAsia="en-US"/>
              </w:rPr>
              <w:t xml:space="preserve">остаток </w:t>
            </w:r>
            <w:r w:rsidR="000C2531" w:rsidRPr="00A76B2D">
              <w:rPr>
                <w:rStyle w:val="FontStyle147"/>
                <w:rFonts w:ascii="Times New Roman" w:hAnsi="Times New Roman" w:cs="Times New Roman"/>
                <w:sz w:val="24"/>
                <w:szCs w:val="24"/>
                <w:lang w:eastAsia="en-US"/>
              </w:rPr>
              <w:t>деления на</w:t>
            </w:r>
            <w:r w:rsidRPr="00A76B2D">
              <w:rPr>
                <w:rStyle w:val="FontStyle147"/>
                <w:rFonts w:ascii="Times New Roman" w:hAnsi="Times New Roman" w:cs="Times New Roman"/>
                <w:sz w:val="24"/>
                <w:szCs w:val="24"/>
                <w:lang w:eastAsia="en-US"/>
              </w:rPr>
              <w:t xml:space="preserve"> 8)</w:t>
            </w:r>
          </w:p>
          <w:p w14:paraId="2E068B0F" w14:textId="532816C4" w:rsidR="008601BE" w:rsidRPr="00A76B2D" w:rsidRDefault="000C2531"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если</w:t>
            </w:r>
            <w:r w:rsidR="008601BE" w:rsidRPr="00A76B2D">
              <w:rPr>
                <w:rStyle w:val="FontStyle147"/>
                <w:rFonts w:ascii="Times New Roman" w:hAnsi="Times New Roman" w:cs="Times New Roman"/>
                <w:sz w:val="24"/>
                <w:szCs w:val="24"/>
                <w:lang w:eastAsia="en-US"/>
              </w:rPr>
              <w:t xml:space="preserve"> </w:t>
            </w:r>
            <w:r w:rsidR="008601BE" w:rsidRPr="00A76B2D">
              <w:rPr>
                <w:rStyle w:val="FontStyle132"/>
                <w:spacing w:val="0"/>
                <w:sz w:val="24"/>
                <w:szCs w:val="24"/>
                <w:lang w:eastAsia="en-US"/>
              </w:rPr>
              <w:t xml:space="preserve">b </w:t>
            </w:r>
            <w:r w:rsidR="008601BE" w:rsidRPr="00A76B2D">
              <w:rPr>
                <w:rStyle w:val="FontStyle147"/>
                <w:rFonts w:ascii="Times New Roman" w:hAnsi="Times New Roman" w:cs="Times New Roman"/>
                <w:sz w:val="24"/>
                <w:szCs w:val="24"/>
                <w:lang w:eastAsia="en-US"/>
              </w:rPr>
              <w:t xml:space="preserve">= 0, </w:t>
            </w:r>
            <w:r w:rsidRPr="00A76B2D">
              <w:rPr>
                <w:rStyle w:val="FontStyle147"/>
                <w:rFonts w:ascii="Times New Roman" w:hAnsi="Times New Roman" w:cs="Times New Roman"/>
                <w:sz w:val="24"/>
                <w:szCs w:val="24"/>
                <w:lang w:eastAsia="en-US"/>
              </w:rPr>
              <w:t>то</w:t>
            </w:r>
            <w:r w:rsidR="008601BE" w:rsidRPr="00A76B2D">
              <w:rPr>
                <w:rStyle w:val="FontStyle147"/>
                <w:rFonts w:ascii="Times New Roman" w:hAnsi="Times New Roman" w:cs="Times New Roman"/>
                <w:sz w:val="24"/>
                <w:szCs w:val="24"/>
                <w:lang w:eastAsia="en-US"/>
              </w:rPr>
              <w:t xml:space="preserve"> </w:t>
            </w:r>
            <w:proofErr w:type="spellStart"/>
            <w:r w:rsidR="008601BE" w:rsidRPr="00A76B2D">
              <w:rPr>
                <w:rStyle w:val="FontStyle140"/>
                <w:sz w:val="24"/>
                <w:szCs w:val="24"/>
                <w:lang w:eastAsia="en-US"/>
              </w:rPr>
              <w:t>lqd</w:t>
            </w:r>
            <w:proofErr w:type="spellEnd"/>
            <w:r w:rsidR="008601BE" w:rsidRPr="00A76B2D">
              <w:rPr>
                <w:rStyle w:val="FontStyle140"/>
                <w:sz w:val="24"/>
                <w:szCs w:val="24"/>
                <w:lang w:eastAsia="en-US"/>
              </w:rPr>
              <w:t xml:space="preserve"> </w:t>
            </w:r>
            <w:r w:rsidR="008601BE" w:rsidRPr="00A76B2D">
              <w:rPr>
                <w:rStyle w:val="FontStyle147"/>
                <w:rFonts w:ascii="Times New Roman" w:hAnsi="Times New Roman" w:cs="Times New Roman"/>
                <w:sz w:val="24"/>
                <w:szCs w:val="24"/>
                <w:lang w:eastAsia="en-US"/>
              </w:rPr>
              <w:t xml:space="preserve">= </w:t>
            </w:r>
            <w:r w:rsidR="008601BE" w:rsidRPr="00A76B2D">
              <w:rPr>
                <w:rStyle w:val="FontStyle132"/>
                <w:spacing w:val="0"/>
                <w:sz w:val="24"/>
                <w:szCs w:val="24"/>
                <w:lang w:eastAsia="en-US"/>
              </w:rPr>
              <w:t xml:space="preserve">a </w:t>
            </w:r>
            <w:r w:rsidR="008601BE" w:rsidRPr="00A76B2D">
              <w:rPr>
                <w:rStyle w:val="FontStyle147"/>
                <w:rFonts w:ascii="Times New Roman" w:hAnsi="Times New Roman" w:cs="Times New Roman"/>
                <w:sz w:val="24"/>
                <w:szCs w:val="24"/>
                <w:lang w:eastAsia="en-US"/>
              </w:rPr>
              <w:t xml:space="preserve">/ 8 </w:t>
            </w:r>
            <w:r w:rsidRPr="00A76B2D">
              <w:rPr>
                <w:rStyle w:val="FontStyle147"/>
                <w:rFonts w:ascii="Times New Roman" w:hAnsi="Times New Roman" w:cs="Times New Roman"/>
                <w:sz w:val="24"/>
                <w:szCs w:val="24"/>
                <w:lang w:eastAsia="en-US"/>
              </w:rPr>
              <w:t>байтов</w:t>
            </w:r>
          </w:p>
          <w:p w14:paraId="4C119C1C" w14:textId="2538537C" w:rsidR="008601BE" w:rsidRPr="00A76B2D" w:rsidRDefault="000C2531"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если</w:t>
            </w:r>
            <w:r w:rsidR="008601BE" w:rsidRPr="00A76B2D">
              <w:rPr>
                <w:rStyle w:val="FontStyle147"/>
                <w:rFonts w:ascii="Times New Roman" w:hAnsi="Times New Roman" w:cs="Times New Roman"/>
                <w:sz w:val="24"/>
                <w:szCs w:val="24"/>
                <w:lang w:eastAsia="en-US"/>
              </w:rPr>
              <w:t xml:space="preserve"> </w:t>
            </w:r>
            <w:r w:rsidR="008601BE" w:rsidRPr="00A76B2D">
              <w:rPr>
                <w:rStyle w:val="FontStyle132"/>
                <w:spacing w:val="0"/>
                <w:sz w:val="24"/>
                <w:szCs w:val="24"/>
                <w:lang w:eastAsia="en-US"/>
              </w:rPr>
              <w:t xml:space="preserve">b * </w:t>
            </w:r>
            <w:r w:rsidR="008601BE" w:rsidRPr="00A76B2D">
              <w:rPr>
                <w:rStyle w:val="FontStyle147"/>
                <w:rFonts w:ascii="Times New Roman" w:hAnsi="Times New Roman" w:cs="Times New Roman"/>
                <w:sz w:val="24"/>
                <w:szCs w:val="24"/>
                <w:lang w:eastAsia="en-US"/>
              </w:rPr>
              <w:t xml:space="preserve">0, </w:t>
            </w:r>
            <w:r w:rsidRPr="00A76B2D">
              <w:rPr>
                <w:rStyle w:val="FontStyle147"/>
                <w:rFonts w:ascii="Times New Roman" w:hAnsi="Times New Roman" w:cs="Times New Roman"/>
                <w:sz w:val="24"/>
                <w:szCs w:val="24"/>
                <w:lang w:eastAsia="en-US"/>
              </w:rPr>
              <w:t>то</w:t>
            </w:r>
            <w:r w:rsidR="008601BE" w:rsidRPr="00A76B2D">
              <w:rPr>
                <w:rStyle w:val="FontStyle147"/>
                <w:rFonts w:ascii="Times New Roman" w:hAnsi="Times New Roman" w:cs="Times New Roman"/>
                <w:sz w:val="24"/>
                <w:szCs w:val="24"/>
                <w:lang w:eastAsia="en-US"/>
              </w:rPr>
              <w:t xml:space="preserve"> </w:t>
            </w:r>
            <w:proofErr w:type="spellStart"/>
            <w:r w:rsidR="008601BE" w:rsidRPr="00A76B2D">
              <w:rPr>
                <w:rStyle w:val="FontStyle140"/>
                <w:sz w:val="24"/>
                <w:szCs w:val="24"/>
                <w:lang w:eastAsia="en-US"/>
              </w:rPr>
              <w:t>lqd</w:t>
            </w:r>
            <w:proofErr w:type="spellEnd"/>
            <w:r w:rsidR="008601BE" w:rsidRPr="00A76B2D">
              <w:rPr>
                <w:rStyle w:val="FontStyle140"/>
                <w:sz w:val="24"/>
                <w:szCs w:val="24"/>
                <w:lang w:eastAsia="en-US"/>
              </w:rPr>
              <w:t xml:space="preserve"> </w:t>
            </w:r>
            <w:r w:rsidR="008601BE" w:rsidRPr="00A76B2D">
              <w:rPr>
                <w:rStyle w:val="FontStyle147"/>
                <w:rFonts w:ascii="Times New Roman" w:hAnsi="Times New Roman" w:cs="Times New Roman"/>
                <w:sz w:val="24"/>
                <w:szCs w:val="24"/>
                <w:lang w:eastAsia="en-US"/>
              </w:rPr>
              <w:t xml:space="preserve">= </w:t>
            </w:r>
            <w:r w:rsidR="008601BE" w:rsidRPr="00A76B2D">
              <w:rPr>
                <w:rStyle w:val="FontStyle131"/>
                <w:sz w:val="24"/>
                <w:szCs w:val="24"/>
                <w:lang w:eastAsia="en-US"/>
              </w:rPr>
              <w:t xml:space="preserve">(a </w:t>
            </w:r>
            <w:r w:rsidR="008601BE" w:rsidRPr="00A76B2D">
              <w:rPr>
                <w:rStyle w:val="FontStyle147"/>
                <w:rFonts w:ascii="Times New Roman" w:hAnsi="Times New Roman" w:cs="Times New Roman"/>
                <w:sz w:val="24"/>
                <w:szCs w:val="24"/>
                <w:lang w:eastAsia="en-US"/>
              </w:rPr>
              <w:t xml:space="preserve">+ (8- </w:t>
            </w:r>
            <w:r w:rsidR="008601BE" w:rsidRPr="00A76B2D">
              <w:rPr>
                <w:rStyle w:val="FontStyle131"/>
                <w:sz w:val="24"/>
                <w:szCs w:val="24"/>
                <w:lang w:eastAsia="en-US"/>
              </w:rPr>
              <w:t xml:space="preserve">b)) </w:t>
            </w:r>
            <w:r w:rsidR="008601BE" w:rsidRPr="00A76B2D">
              <w:rPr>
                <w:rStyle w:val="FontStyle147"/>
                <w:rFonts w:ascii="Times New Roman" w:hAnsi="Times New Roman" w:cs="Times New Roman"/>
                <w:sz w:val="24"/>
                <w:szCs w:val="24"/>
                <w:lang w:eastAsia="en-US"/>
              </w:rPr>
              <w:t xml:space="preserve">/ 8 </w:t>
            </w:r>
            <w:r w:rsidRPr="00A76B2D">
              <w:rPr>
                <w:rStyle w:val="FontStyle147"/>
                <w:rFonts w:ascii="Times New Roman" w:hAnsi="Times New Roman" w:cs="Times New Roman"/>
                <w:sz w:val="24"/>
                <w:szCs w:val="24"/>
                <w:lang w:eastAsia="en-US"/>
              </w:rPr>
              <w:t>байтов</w:t>
            </w:r>
          </w:p>
        </w:tc>
      </w:tr>
      <w:tr w:rsidR="008601BE" w:rsidRPr="00A76B2D" w14:paraId="5FD5C2A7" w14:textId="77777777" w:rsidTr="002D4AE7">
        <w:trPr>
          <w:trHeight w:val="720"/>
        </w:trPr>
        <w:tc>
          <w:tcPr>
            <w:tcW w:w="422" w:type="dxa"/>
            <w:tcBorders>
              <w:top w:val="nil"/>
              <w:left w:val="single" w:sz="4" w:space="0" w:color="auto"/>
              <w:bottom w:val="nil"/>
              <w:right w:val="single" w:sz="6" w:space="0" w:color="auto"/>
            </w:tcBorders>
          </w:tcPr>
          <w:p w14:paraId="1650D967" w14:textId="77777777" w:rsidR="008601BE" w:rsidRPr="00A76B2D" w:rsidRDefault="008601BE" w:rsidP="00FB68DF">
            <w:pPr>
              <w:pStyle w:val="Style86"/>
              <w:widowControl/>
              <w:jc w:val="both"/>
              <w:rPr>
                <w:rFonts w:ascii="Times New Roman" w:hAnsi="Times New Roman" w:cs="Times New Roman"/>
              </w:rPr>
            </w:pPr>
          </w:p>
        </w:tc>
        <w:tc>
          <w:tcPr>
            <w:tcW w:w="586" w:type="dxa"/>
            <w:vMerge w:val="restart"/>
            <w:tcBorders>
              <w:top w:val="single" w:sz="6" w:space="0" w:color="auto"/>
              <w:left w:val="single" w:sz="6" w:space="0" w:color="auto"/>
              <w:bottom w:val="nil"/>
              <w:right w:val="single" w:sz="6" w:space="0" w:color="auto"/>
            </w:tcBorders>
            <w:textDirection w:val="btLr"/>
          </w:tcPr>
          <w:p w14:paraId="36B0FF63" w14:textId="1D351C4A" w:rsidR="008601BE" w:rsidRPr="00A76B2D" w:rsidRDefault="00FD737A" w:rsidP="00FB68DF">
            <w:pPr>
              <w:pStyle w:val="Style84"/>
              <w:widowControl/>
              <w:jc w:val="center"/>
              <w:rPr>
                <w:rStyle w:val="FontStyle130"/>
                <w:rFonts w:ascii="Times New Roman" w:hAnsi="Times New Roman" w:cs="Times New Roman"/>
                <w:sz w:val="24"/>
                <w:szCs w:val="24"/>
                <w:lang w:eastAsia="en-US"/>
              </w:rPr>
            </w:pPr>
            <w:r w:rsidRPr="00A76B2D">
              <w:rPr>
                <w:rStyle w:val="FontStyle130"/>
                <w:rFonts w:ascii="Times New Roman" w:hAnsi="Times New Roman" w:cs="Times New Roman"/>
                <w:sz w:val="24"/>
                <w:szCs w:val="24"/>
                <w:lang w:eastAsia="en-US"/>
              </w:rPr>
              <w:t>Блок расширенных данных</w:t>
            </w:r>
          </w:p>
        </w:tc>
        <w:tc>
          <w:tcPr>
            <w:tcW w:w="3130" w:type="dxa"/>
            <w:tcBorders>
              <w:top w:val="single" w:sz="6" w:space="0" w:color="auto"/>
              <w:left w:val="single" w:sz="6" w:space="0" w:color="auto"/>
              <w:bottom w:val="single" w:sz="6" w:space="0" w:color="auto"/>
              <w:right w:val="single" w:sz="6" w:space="0" w:color="auto"/>
            </w:tcBorders>
          </w:tcPr>
          <w:p w14:paraId="3F4250EE" w14:textId="3FD0FD81" w:rsidR="008601BE" w:rsidRPr="00A76B2D" w:rsidRDefault="000C2531"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Длина б</w:t>
            </w:r>
            <w:r w:rsidR="00FD737A" w:rsidRPr="00A76B2D">
              <w:rPr>
                <w:rStyle w:val="FontStyle147"/>
                <w:rFonts w:ascii="Times New Roman" w:hAnsi="Times New Roman" w:cs="Times New Roman"/>
                <w:sz w:val="24"/>
                <w:szCs w:val="24"/>
                <w:lang w:eastAsia="en-US"/>
              </w:rPr>
              <w:t>лок</w:t>
            </w:r>
            <w:r w:rsidRPr="00A76B2D">
              <w:rPr>
                <w:rStyle w:val="FontStyle147"/>
                <w:rFonts w:ascii="Times New Roman" w:hAnsi="Times New Roman" w:cs="Times New Roman"/>
                <w:sz w:val="24"/>
                <w:szCs w:val="24"/>
                <w:lang w:eastAsia="en-US"/>
              </w:rPr>
              <w:t>а</w:t>
            </w:r>
            <w:r w:rsidR="00FD737A" w:rsidRPr="00A76B2D">
              <w:rPr>
                <w:rStyle w:val="FontStyle147"/>
                <w:rFonts w:ascii="Times New Roman" w:hAnsi="Times New Roman" w:cs="Times New Roman"/>
                <w:sz w:val="24"/>
                <w:szCs w:val="24"/>
                <w:lang w:eastAsia="en-US"/>
              </w:rPr>
              <w:t xml:space="preserve"> расширенных данных</w:t>
            </w:r>
          </w:p>
        </w:tc>
        <w:tc>
          <w:tcPr>
            <w:tcW w:w="1176" w:type="dxa"/>
            <w:tcBorders>
              <w:top w:val="single" w:sz="6" w:space="0" w:color="auto"/>
              <w:left w:val="single" w:sz="6" w:space="0" w:color="auto"/>
              <w:bottom w:val="single" w:sz="6" w:space="0" w:color="auto"/>
              <w:right w:val="single" w:sz="6" w:space="0" w:color="auto"/>
            </w:tcBorders>
          </w:tcPr>
          <w:p w14:paraId="6E279DBD" w14:textId="77777777" w:rsidR="008601BE" w:rsidRPr="00A76B2D" w:rsidRDefault="008601BE" w:rsidP="00FB68DF">
            <w:pPr>
              <w:pStyle w:val="Style77"/>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c>
          <w:tcPr>
            <w:tcW w:w="1272" w:type="dxa"/>
            <w:tcBorders>
              <w:top w:val="single" w:sz="6" w:space="0" w:color="auto"/>
              <w:left w:val="single" w:sz="6" w:space="0" w:color="auto"/>
              <w:bottom w:val="single" w:sz="6" w:space="0" w:color="auto"/>
              <w:right w:val="single" w:sz="6" w:space="0" w:color="auto"/>
            </w:tcBorders>
          </w:tcPr>
          <w:p w14:paraId="00DB4F5B" w14:textId="461D963E" w:rsidR="008601BE" w:rsidRPr="00A76B2D" w:rsidRDefault="000C2531"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0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2</w:t>
            </w:r>
            <w:r w:rsidR="008601BE" w:rsidRPr="00A76B2D">
              <w:rPr>
                <w:rStyle w:val="FontStyle147"/>
                <w:rFonts w:ascii="Times New Roman" w:hAnsi="Times New Roman" w:cs="Times New Roman"/>
                <w:sz w:val="24"/>
                <w:szCs w:val="24"/>
                <w:vertAlign w:val="superscript"/>
                <w:lang w:eastAsia="en-US"/>
              </w:rPr>
              <w:t>16</w:t>
            </w:r>
            <w:r w:rsidR="008601BE" w:rsidRPr="00A76B2D">
              <w:rPr>
                <w:rStyle w:val="FontStyle147"/>
                <w:rFonts w:ascii="Times New Roman" w:hAnsi="Times New Roman" w:cs="Times New Roman"/>
                <w:sz w:val="24"/>
                <w:szCs w:val="24"/>
                <w:lang w:eastAsia="en-US"/>
              </w:rPr>
              <w:t>-1</w:t>
            </w:r>
          </w:p>
        </w:tc>
        <w:tc>
          <w:tcPr>
            <w:tcW w:w="3202" w:type="dxa"/>
            <w:tcBorders>
              <w:top w:val="single" w:sz="6" w:space="0" w:color="auto"/>
              <w:left w:val="single" w:sz="6" w:space="0" w:color="auto"/>
              <w:bottom w:val="single" w:sz="6" w:space="0" w:color="auto"/>
              <w:right w:val="single" w:sz="4" w:space="0" w:color="auto"/>
            </w:tcBorders>
          </w:tcPr>
          <w:p w14:paraId="787FF48D" w14:textId="634D34EE" w:rsidR="008601BE" w:rsidRPr="00A76B2D" w:rsidRDefault="000C2531"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Предусмотренная длина указывает число байтов</w:t>
            </w:r>
          </w:p>
        </w:tc>
      </w:tr>
      <w:tr w:rsidR="008601BE" w:rsidRPr="00A76B2D" w14:paraId="5EFC887F" w14:textId="77777777" w:rsidTr="002D4AE7">
        <w:trPr>
          <w:trHeight w:val="518"/>
        </w:trPr>
        <w:tc>
          <w:tcPr>
            <w:tcW w:w="422" w:type="dxa"/>
            <w:tcBorders>
              <w:top w:val="nil"/>
              <w:left w:val="single" w:sz="4" w:space="0" w:color="auto"/>
              <w:bottom w:val="nil"/>
              <w:right w:val="single" w:sz="6" w:space="0" w:color="auto"/>
            </w:tcBorders>
          </w:tcPr>
          <w:p w14:paraId="26996898" w14:textId="77777777" w:rsidR="008601BE" w:rsidRPr="00A76B2D" w:rsidRDefault="008601BE" w:rsidP="00FB68DF">
            <w:pPr>
              <w:pStyle w:val="Style86"/>
              <w:widowControl/>
              <w:jc w:val="both"/>
              <w:rPr>
                <w:rFonts w:ascii="Times New Roman" w:hAnsi="Times New Roman" w:cs="Times New Roman"/>
              </w:rPr>
            </w:pPr>
          </w:p>
        </w:tc>
        <w:tc>
          <w:tcPr>
            <w:tcW w:w="586" w:type="dxa"/>
            <w:vMerge/>
            <w:tcBorders>
              <w:top w:val="nil"/>
              <w:left w:val="single" w:sz="6" w:space="0" w:color="auto"/>
              <w:bottom w:val="nil"/>
              <w:right w:val="single" w:sz="6" w:space="0" w:color="auto"/>
            </w:tcBorders>
            <w:textDirection w:val="btLr"/>
          </w:tcPr>
          <w:p w14:paraId="664E6695" w14:textId="77777777" w:rsidR="008601BE" w:rsidRPr="00A76B2D" w:rsidRDefault="008601BE" w:rsidP="00FB68DF">
            <w:pPr>
              <w:pStyle w:val="Style86"/>
              <w:widowControl/>
              <w:jc w:val="both"/>
              <w:rPr>
                <w:rFonts w:ascii="Times New Roman" w:hAnsi="Times New Roman" w:cs="Times New Roman"/>
              </w:rPr>
            </w:pPr>
          </w:p>
          <w:p w14:paraId="68C25A63" w14:textId="77777777" w:rsidR="008601BE" w:rsidRPr="00A76B2D" w:rsidRDefault="008601BE" w:rsidP="00FB68DF">
            <w:pPr>
              <w:pStyle w:val="Style86"/>
              <w:widowControl/>
              <w:jc w:val="both"/>
              <w:rPr>
                <w:rFonts w:ascii="Times New Roman" w:hAnsi="Times New Roman" w:cs="Times New Roman"/>
              </w:rPr>
            </w:pPr>
          </w:p>
        </w:tc>
        <w:tc>
          <w:tcPr>
            <w:tcW w:w="3130" w:type="dxa"/>
            <w:tcBorders>
              <w:top w:val="single" w:sz="6" w:space="0" w:color="auto"/>
              <w:left w:val="single" w:sz="6" w:space="0" w:color="auto"/>
              <w:bottom w:val="single" w:sz="6" w:space="0" w:color="auto"/>
              <w:right w:val="single" w:sz="6" w:space="0" w:color="auto"/>
            </w:tcBorders>
          </w:tcPr>
          <w:p w14:paraId="03127643" w14:textId="5EA3BFCF" w:rsidR="008601BE" w:rsidRPr="00A76B2D" w:rsidRDefault="000C2531"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Код типа области расширенных данных</w:t>
            </w:r>
          </w:p>
        </w:tc>
        <w:tc>
          <w:tcPr>
            <w:tcW w:w="1176" w:type="dxa"/>
            <w:tcBorders>
              <w:top w:val="single" w:sz="6" w:space="0" w:color="auto"/>
              <w:left w:val="single" w:sz="6" w:space="0" w:color="auto"/>
              <w:bottom w:val="single" w:sz="6" w:space="0" w:color="auto"/>
              <w:right w:val="single" w:sz="6" w:space="0" w:color="auto"/>
            </w:tcBorders>
          </w:tcPr>
          <w:p w14:paraId="764FAA33" w14:textId="77777777" w:rsidR="008601BE" w:rsidRPr="00A76B2D" w:rsidRDefault="008601BE" w:rsidP="00FB68DF">
            <w:pPr>
              <w:pStyle w:val="Style77"/>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c>
          <w:tcPr>
            <w:tcW w:w="1272" w:type="dxa"/>
            <w:tcBorders>
              <w:top w:val="single" w:sz="6" w:space="0" w:color="auto"/>
              <w:left w:val="single" w:sz="6" w:space="0" w:color="auto"/>
              <w:bottom w:val="single" w:sz="6" w:space="0" w:color="auto"/>
              <w:right w:val="single" w:sz="6" w:space="0" w:color="auto"/>
            </w:tcBorders>
          </w:tcPr>
          <w:p w14:paraId="694159C4" w14:textId="11419BFC" w:rsidR="008601BE" w:rsidRPr="00A76B2D" w:rsidRDefault="000C2531"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0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2</w:t>
            </w:r>
            <w:r w:rsidR="008601BE" w:rsidRPr="00A76B2D">
              <w:rPr>
                <w:rStyle w:val="FontStyle147"/>
                <w:rFonts w:ascii="Times New Roman" w:hAnsi="Times New Roman" w:cs="Times New Roman"/>
                <w:sz w:val="24"/>
                <w:szCs w:val="24"/>
                <w:vertAlign w:val="superscript"/>
                <w:lang w:eastAsia="en-US"/>
              </w:rPr>
              <w:t>16</w:t>
            </w:r>
            <w:r w:rsidR="008601BE" w:rsidRPr="00A76B2D">
              <w:rPr>
                <w:rStyle w:val="FontStyle147"/>
                <w:rFonts w:ascii="Times New Roman" w:hAnsi="Times New Roman" w:cs="Times New Roman"/>
                <w:sz w:val="24"/>
                <w:szCs w:val="24"/>
                <w:lang w:eastAsia="en-US"/>
              </w:rPr>
              <w:t>-1</w:t>
            </w:r>
          </w:p>
        </w:tc>
        <w:tc>
          <w:tcPr>
            <w:tcW w:w="3202" w:type="dxa"/>
            <w:tcBorders>
              <w:top w:val="single" w:sz="6" w:space="0" w:color="auto"/>
              <w:left w:val="single" w:sz="6" w:space="0" w:color="auto"/>
              <w:bottom w:val="single" w:sz="6" w:space="0" w:color="auto"/>
              <w:right w:val="single" w:sz="4" w:space="0" w:color="auto"/>
            </w:tcBorders>
          </w:tcPr>
          <w:p w14:paraId="0D6B0DC9" w14:textId="6589A470" w:rsidR="008601BE" w:rsidRPr="00A76B2D" w:rsidRDefault="000C2531"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Присутствует только если длина б</w:t>
            </w:r>
            <w:r w:rsidR="00FD737A" w:rsidRPr="00A76B2D">
              <w:rPr>
                <w:rStyle w:val="FontStyle147"/>
                <w:rFonts w:ascii="Times New Roman" w:hAnsi="Times New Roman" w:cs="Times New Roman"/>
                <w:sz w:val="24"/>
                <w:szCs w:val="24"/>
                <w:lang w:eastAsia="en-US"/>
              </w:rPr>
              <w:t>лок</w:t>
            </w:r>
            <w:r w:rsidRPr="00A76B2D">
              <w:rPr>
                <w:rStyle w:val="FontStyle147"/>
                <w:rFonts w:ascii="Times New Roman" w:hAnsi="Times New Roman" w:cs="Times New Roman"/>
                <w:sz w:val="24"/>
                <w:szCs w:val="24"/>
                <w:lang w:eastAsia="en-US"/>
              </w:rPr>
              <w:t>а</w:t>
            </w:r>
            <w:r w:rsidR="00FD737A" w:rsidRPr="00A76B2D">
              <w:rPr>
                <w:rStyle w:val="FontStyle147"/>
                <w:rFonts w:ascii="Times New Roman" w:hAnsi="Times New Roman" w:cs="Times New Roman"/>
                <w:sz w:val="24"/>
                <w:szCs w:val="24"/>
                <w:lang w:eastAsia="en-US"/>
              </w:rPr>
              <w:t xml:space="preserve"> расширенных данных</w:t>
            </w:r>
            <w:r w:rsidR="008601BE" w:rsidRPr="00A76B2D">
              <w:rPr>
                <w:rStyle w:val="FontStyle147"/>
                <w:rFonts w:ascii="Times New Roman" w:hAnsi="Times New Roman" w:cs="Times New Roman"/>
                <w:sz w:val="24"/>
                <w:szCs w:val="24"/>
                <w:lang w:eastAsia="en-US"/>
              </w:rPr>
              <w:t xml:space="preserve"> </w:t>
            </w:r>
            <w:r w:rsidR="008E1543" w:rsidRPr="00A76B2D">
              <w:rPr>
                <w:rStyle w:val="FontStyle131"/>
                <w:sz w:val="24"/>
                <w:szCs w:val="24"/>
                <w:lang w:eastAsia="en-US"/>
              </w:rPr>
              <w:t>≠</w:t>
            </w:r>
            <w:r w:rsidR="008601BE" w:rsidRPr="00A76B2D">
              <w:rPr>
                <w:rStyle w:val="FontStyle131"/>
                <w:sz w:val="24"/>
                <w:szCs w:val="24"/>
                <w:lang w:eastAsia="en-US"/>
              </w:rPr>
              <w:t xml:space="preserve"> </w:t>
            </w:r>
            <w:r w:rsidR="008601BE" w:rsidRPr="00A76B2D">
              <w:rPr>
                <w:rStyle w:val="FontStyle147"/>
                <w:rFonts w:ascii="Times New Roman" w:hAnsi="Times New Roman" w:cs="Times New Roman"/>
                <w:sz w:val="24"/>
                <w:szCs w:val="24"/>
                <w:lang w:eastAsia="en-US"/>
              </w:rPr>
              <w:t>0</w:t>
            </w:r>
          </w:p>
        </w:tc>
      </w:tr>
      <w:tr w:rsidR="008601BE" w:rsidRPr="00A76B2D" w14:paraId="5234D662" w14:textId="77777777" w:rsidTr="002D4AE7">
        <w:trPr>
          <w:trHeight w:val="331"/>
        </w:trPr>
        <w:tc>
          <w:tcPr>
            <w:tcW w:w="422" w:type="dxa"/>
            <w:tcBorders>
              <w:top w:val="nil"/>
              <w:left w:val="single" w:sz="4" w:space="0" w:color="auto"/>
              <w:bottom w:val="nil"/>
              <w:right w:val="single" w:sz="6" w:space="0" w:color="auto"/>
            </w:tcBorders>
          </w:tcPr>
          <w:p w14:paraId="190D5DFC" w14:textId="77777777" w:rsidR="008601BE" w:rsidRPr="00A76B2D" w:rsidRDefault="008601BE" w:rsidP="00FB68DF">
            <w:pPr>
              <w:pStyle w:val="Style86"/>
              <w:widowControl/>
              <w:jc w:val="both"/>
              <w:rPr>
                <w:rFonts w:ascii="Times New Roman" w:hAnsi="Times New Roman" w:cs="Times New Roman"/>
              </w:rPr>
            </w:pPr>
          </w:p>
        </w:tc>
        <w:tc>
          <w:tcPr>
            <w:tcW w:w="586" w:type="dxa"/>
            <w:vMerge/>
            <w:tcBorders>
              <w:top w:val="nil"/>
              <w:left w:val="single" w:sz="6" w:space="0" w:color="auto"/>
              <w:bottom w:val="nil"/>
              <w:right w:val="single" w:sz="6" w:space="0" w:color="auto"/>
            </w:tcBorders>
            <w:textDirection w:val="btLr"/>
          </w:tcPr>
          <w:p w14:paraId="30DB4AF7" w14:textId="77777777" w:rsidR="008601BE" w:rsidRPr="00A76B2D" w:rsidRDefault="008601BE" w:rsidP="00FB68DF">
            <w:pPr>
              <w:pStyle w:val="Style86"/>
              <w:widowControl/>
              <w:jc w:val="both"/>
              <w:rPr>
                <w:rFonts w:ascii="Times New Roman" w:hAnsi="Times New Roman" w:cs="Times New Roman"/>
              </w:rPr>
            </w:pPr>
          </w:p>
          <w:p w14:paraId="67D7A4F8" w14:textId="77777777" w:rsidR="008601BE" w:rsidRPr="00A76B2D" w:rsidRDefault="008601BE" w:rsidP="00FB68DF">
            <w:pPr>
              <w:pStyle w:val="Style86"/>
              <w:widowControl/>
              <w:jc w:val="both"/>
              <w:rPr>
                <w:rFonts w:ascii="Times New Roman" w:hAnsi="Times New Roman" w:cs="Times New Roman"/>
              </w:rPr>
            </w:pPr>
          </w:p>
        </w:tc>
        <w:tc>
          <w:tcPr>
            <w:tcW w:w="3130" w:type="dxa"/>
            <w:tcBorders>
              <w:top w:val="single" w:sz="6" w:space="0" w:color="auto"/>
              <w:left w:val="single" w:sz="6" w:space="0" w:color="auto"/>
              <w:bottom w:val="nil"/>
              <w:right w:val="single" w:sz="6" w:space="0" w:color="auto"/>
            </w:tcBorders>
          </w:tcPr>
          <w:p w14:paraId="56E0A39F" w14:textId="497F6F52" w:rsidR="008601BE" w:rsidRPr="00A76B2D" w:rsidRDefault="000C2531"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Длина области расширенных данных</w:t>
            </w:r>
          </w:p>
        </w:tc>
        <w:tc>
          <w:tcPr>
            <w:tcW w:w="1176" w:type="dxa"/>
            <w:tcBorders>
              <w:top w:val="single" w:sz="6" w:space="0" w:color="auto"/>
              <w:left w:val="single" w:sz="6" w:space="0" w:color="auto"/>
              <w:bottom w:val="nil"/>
              <w:right w:val="single" w:sz="6" w:space="0" w:color="auto"/>
            </w:tcBorders>
          </w:tcPr>
          <w:p w14:paraId="02F1E953" w14:textId="77777777" w:rsidR="008601BE" w:rsidRPr="00A76B2D" w:rsidRDefault="008601BE" w:rsidP="00FB68DF">
            <w:pPr>
              <w:pStyle w:val="Style77"/>
              <w:widowControl/>
              <w:jc w:val="center"/>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2</w:t>
            </w:r>
          </w:p>
        </w:tc>
        <w:tc>
          <w:tcPr>
            <w:tcW w:w="1272" w:type="dxa"/>
            <w:tcBorders>
              <w:top w:val="single" w:sz="6" w:space="0" w:color="auto"/>
              <w:left w:val="single" w:sz="6" w:space="0" w:color="auto"/>
              <w:bottom w:val="nil"/>
              <w:right w:val="single" w:sz="6" w:space="0" w:color="auto"/>
            </w:tcBorders>
          </w:tcPr>
          <w:p w14:paraId="1590D179" w14:textId="51698003" w:rsidR="008601BE" w:rsidRPr="00A76B2D" w:rsidRDefault="000C2531"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0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2</w:t>
            </w:r>
            <w:r w:rsidR="008601BE" w:rsidRPr="00A76B2D">
              <w:rPr>
                <w:rStyle w:val="FontStyle147"/>
                <w:rFonts w:ascii="Times New Roman" w:hAnsi="Times New Roman" w:cs="Times New Roman"/>
                <w:sz w:val="24"/>
                <w:szCs w:val="24"/>
                <w:vertAlign w:val="superscript"/>
                <w:lang w:eastAsia="en-US"/>
              </w:rPr>
              <w:t>16</w:t>
            </w:r>
            <w:r w:rsidR="008601BE" w:rsidRPr="00A76B2D">
              <w:rPr>
                <w:rStyle w:val="FontStyle147"/>
                <w:rFonts w:ascii="Times New Roman" w:hAnsi="Times New Roman" w:cs="Times New Roman"/>
                <w:sz w:val="24"/>
                <w:szCs w:val="24"/>
                <w:lang w:eastAsia="en-US"/>
              </w:rPr>
              <w:t xml:space="preserve"> -1</w:t>
            </w:r>
          </w:p>
        </w:tc>
        <w:tc>
          <w:tcPr>
            <w:tcW w:w="3202" w:type="dxa"/>
            <w:tcBorders>
              <w:top w:val="single" w:sz="6" w:space="0" w:color="auto"/>
              <w:left w:val="single" w:sz="6" w:space="0" w:color="auto"/>
              <w:bottom w:val="nil"/>
              <w:right w:val="single" w:sz="4" w:space="0" w:color="auto"/>
            </w:tcBorders>
          </w:tcPr>
          <w:p w14:paraId="6FC0CAE6" w14:textId="0FA8CBEA" w:rsidR="008601BE" w:rsidRPr="00A76B2D" w:rsidRDefault="000C2531"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Предусмотренная длина указывает число байтов</w:t>
            </w:r>
            <w:r w:rsidR="008601BE" w:rsidRPr="00A76B2D">
              <w:rPr>
                <w:rStyle w:val="FontStyle147"/>
                <w:rFonts w:ascii="Times New Roman" w:hAnsi="Times New Roman" w:cs="Times New Roman"/>
                <w:sz w:val="24"/>
                <w:szCs w:val="24"/>
                <w:lang w:eastAsia="en-US"/>
              </w:rPr>
              <w:t>.</w:t>
            </w:r>
          </w:p>
        </w:tc>
      </w:tr>
      <w:tr w:rsidR="008601BE" w:rsidRPr="00A76B2D" w14:paraId="39405C60" w14:textId="77777777" w:rsidTr="002D4AE7">
        <w:trPr>
          <w:trHeight w:val="504"/>
        </w:trPr>
        <w:tc>
          <w:tcPr>
            <w:tcW w:w="422" w:type="dxa"/>
            <w:tcBorders>
              <w:top w:val="nil"/>
              <w:left w:val="single" w:sz="4" w:space="0" w:color="auto"/>
              <w:bottom w:val="nil"/>
              <w:right w:val="single" w:sz="6" w:space="0" w:color="auto"/>
            </w:tcBorders>
          </w:tcPr>
          <w:p w14:paraId="50115F1E" w14:textId="77777777" w:rsidR="008601BE" w:rsidRPr="00A76B2D" w:rsidRDefault="008601BE" w:rsidP="00FB68DF">
            <w:pPr>
              <w:pStyle w:val="Style86"/>
              <w:widowControl/>
              <w:jc w:val="both"/>
              <w:rPr>
                <w:rFonts w:ascii="Times New Roman" w:hAnsi="Times New Roman" w:cs="Times New Roman"/>
              </w:rPr>
            </w:pPr>
          </w:p>
        </w:tc>
        <w:tc>
          <w:tcPr>
            <w:tcW w:w="586" w:type="dxa"/>
            <w:vMerge/>
            <w:tcBorders>
              <w:top w:val="nil"/>
              <w:left w:val="single" w:sz="6" w:space="0" w:color="auto"/>
              <w:bottom w:val="nil"/>
              <w:right w:val="single" w:sz="6" w:space="0" w:color="auto"/>
            </w:tcBorders>
            <w:textDirection w:val="btLr"/>
          </w:tcPr>
          <w:p w14:paraId="457AE2DB" w14:textId="77777777" w:rsidR="008601BE" w:rsidRPr="00A76B2D" w:rsidRDefault="008601BE" w:rsidP="00FB68DF">
            <w:pPr>
              <w:pStyle w:val="Style86"/>
              <w:widowControl/>
              <w:jc w:val="both"/>
              <w:rPr>
                <w:rFonts w:ascii="Times New Roman" w:hAnsi="Times New Roman" w:cs="Times New Roman"/>
              </w:rPr>
            </w:pPr>
          </w:p>
          <w:p w14:paraId="165DC70D" w14:textId="77777777" w:rsidR="008601BE" w:rsidRPr="00A76B2D" w:rsidRDefault="008601BE" w:rsidP="00FB68DF">
            <w:pPr>
              <w:pStyle w:val="Style86"/>
              <w:widowControl/>
              <w:jc w:val="both"/>
              <w:rPr>
                <w:rFonts w:ascii="Times New Roman" w:hAnsi="Times New Roman" w:cs="Times New Roman"/>
              </w:rPr>
            </w:pPr>
          </w:p>
        </w:tc>
        <w:tc>
          <w:tcPr>
            <w:tcW w:w="3130" w:type="dxa"/>
            <w:tcBorders>
              <w:top w:val="nil"/>
              <w:left w:val="single" w:sz="6" w:space="0" w:color="auto"/>
              <w:bottom w:val="single" w:sz="6" w:space="0" w:color="auto"/>
              <w:right w:val="single" w:sz="6" w:space="0" w:color="auto"/>
            </w:tcBorders>
          </w:tcPr>
          <w:p w14:paraId="26A9E8E2" w14:textId="77777777" w:rsidR="008601BE" w:rsidRPr="00A76B2D" w:rsidRDefault="008601BE" w:rsidP="00FB68DF">
            <w:pPr>
              <w:pStyle w:val="Style86"/>
              <w:widowControl/>
              <w:jc w:val="both"/>
              <w:rPr>
                <w:rFonts w:ascii="Times New Roman" w:hAnsi="Times New Roman" w:cs="Times New Roman"/>
              </w:rPr>
            </w:pPr>
          </w:p>
        </w:tc>
        <w:tc>
          <w:tcPr>
            <w:tcW w:w="1176" w:type="dxa"/>
            <w:tcBorders>
              <w:top w:val="nil"/>
              <w:left w:val="single" w:sz="6" w:space="0" w:color="auto"/>
              <w:bottom w:val="single" w:sz="6" w:space="0" w:color="auto"/>
              <w:right w:val="single" w:sz="6" w:space="0" w:color="auto"/>
            </w:tcBorders>
          </w:tcPr>
          <w:p w14:paraId="5F57F18E" w14:textId="77777777" w:rsidR="008601BE" w:rsidRPr="00A76B2D" w:rsidRDefault="008601BE" w:rsidP="00FB68DF">
            <w:pPr>
              <w:pStyle w:val="Style86"/>
              <w:widowControl/>
              <w:jc w:val="both"/>
              <w:rPr>
                <w:rFonts w:ascii="Times New Roman" w:hAnsi="Times New Roman" w:cs="Times New Roman"/>
              </w:rPr>
            </w:pPr>
          </w:p>
        </w:tc>
        <w:tc>
          <w:tcPr>
            <w:tcW w:w="1272" w:type="dxa"/>
            <w:tcBorders>
              <w:top w:val="nil"/>
              <w:left w:val="single" w:sz="6" w:space="0" w:color="auto"/>
              <w:bottom w:val="single" w:sz="6" w:space="0" w:color="auto"/>
              <w:right w:val="single" w:sz="6" w:space="0" w:color="auto"/>
            </w:tcBorders>
          </w:tcPr>
          <w:p w14:paraId="4BDAAB0E" w14:textId="77777777" w:rsidR="008601BE" w:rsidRPr="00A76B2D" w:rsidRDefault="008601BE" w:rsidP="00FB68DF">
            <w:pPr>
              <w:pStyle w:val="Style86"/>
              <w:widowControl/>
              <w:rPr>
                <w:rFonts w:ascii="Times New Roman" w:hAnsi="Times New Roman" w:cs="Times New Roman"/>
              </w:rPr>
            </w:pPr>
          </w:p>
        </w:tc>
        <w:tc>
          <w:tcPr>
            <w:tcW w:w="3202" w:type="dxa"/>
            <w:tcBorders>
              <w:top w:val="nil"/>
              <w:left w:val="single" w:sz="6" w:space="0" w:color="auto"/>
              <w:bottom w:val="single" w:sz="6" w:space="0" w:color="auto"/>
              <w:right w:val="single" w:sz="4" w:space="0" w:color="auto"/>
            </w:tcBorders>
          </w:tcPr>
          <w:p w14:paraId="1EE10317" w14:textId="11106872" w:rsidR="008601BE" w:rsidRPr="00A76B2D" w:rsidRDefault="000C2531"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Поле присутствует только если длина блока расширенных данных </w:t>
            </w:r>
            <w:r w:rsidR="008E1543" w:rsidRPr="00A76B2D">
              <w:rPr>
                <w:rStyle w:val="FontStyle131"/>
                <w:sz w:val="24"/>
                <w:szCs w:val="24"/>
                <w:lang w:eastAsia="en-US"/>
              </w:rPr>
              <w:t>≠</w:t>
            </w:r>
            <w:r w:rsidR="008601BE" w:rsidRPr="00A76B2D">
              <w:rPr>
                <w:rStyle w:val="FontStyle131"/>
                <w:sz w:val="24"/>
                <w:szCs w:val="24"/>
                <w:lang w:eastAsia="en-US"/>
              </w:rPr>
              <w:t xml:space="preserve"> </w:t>
            </w:r>
            <w:r w:rsidR="008601BE" w:rsidRPr="00A76B2D">
              <w:rPr>
                <w:rStyle w:val="FontStyle147"/>
                <w:rFonts w:ascii="Times New Roman" w:hAnsi="Times New Roman" w:cs="Times New Roman"/>
                <w:sz w:val="24"/>
                <w:szCs w:val="24"/>
                <w:lang w:eastAsia="en-US"/>
              </w:rPr>
              <w:t>0</w:t>
            </w:r>
          </w:p>
        </w:tc>
      </w:tr>
      <w:tr w:rsidR="008601BE" w:rsidRPr="00A76B2D" w14:paraId="35642D15" w14:textId="77777777" w:rsidTr="002D4AE7">
        <w:trPr>
          <w:trHeight w:val="710"/>
        </w:trPr>
        <w:tc>
          <w:tcPr>
            <w:tcW w:w="422" w:type="dxa"/>
            <w:tcBorders>
              <w:top w:val="nil"/>
              <w:left w:val="single" w:sz="4" w:space="0" w:color="auto"/>
              <w:bottom w:val="single" w:sz="6" w:space="0" w:color="auto"/>
              <w:right w:val="single" w:sz="6" w:space="0" w:color="auto"/>
            </w:tcBorders>
          </w:tcPr>
          <w:p w14:paraId="7524B29A" w14:textId="77777777" w:rsidR="008601BE" w:rsidRPr="00A76B2D" w:rsidRDefault="008601BE" w:rsidP="00FB68DF">
            <w:pPr>
              <w:pStyle w:val="Style86"/>
              <w:widowControl/>
              <w:jc w:val="both"/>
              <w:rPr>
                <w:rFonts w:ascii="Times New Roman" w:hAnsi="Times New Roman" w:cs="Times New Roman"/>
              </w:rPr>
            </w:pPr>
          </w:p>
        </w:tc>
        <w:tc>
          <w:tcPr>
            <w:tcW w:w="586" w:type="dxa"/>
            <w:vMerge/>
            <w:tcBorders>
              <w:top w:val="nil"/>
              <w:left w:val="single" w:sz="6" w:space="0" w:color="auto"/>
              <w:bottom w:val="single" w:sz="6" w:space="0" w:color="auto"/>
              <w:right w:val="single" w:sz="6" w:space="0" w:color="auto"/>
            </w:tcBorders>
            <w:textDirection w:val="btLr"/>
          </w:tcPr>
          <w:p w14:paraId="1BE4B515" w14:textId="77777777" w:rsidR="008601BE" w:rsidRPr="00A76B2D" w:rsidRDefault="008601BE" w:rsidP="00FB68DF">
            <w:pPr>
              <w:pStyle w:val="Style86"/>
              <w:widowControl/>
              <w:jc w:val="both"/>
              <w:rPr>
                <w:rFonts w:ascii="Times New Roman" w:hAnsi="Times New Roman" w:cs="Times New Roman"/>
              </w:rPr>
            </w:pPr>
          </w:p>
          <w:p w14:paraId="3003B947" w14:textId="77777777" w:rsidR="008601BE" w:rsidRPr="00A76B2D" w:rsidRDefault="008601BE" w:rsidP="00FB68DF">
            <w:pPr>
              <w:pStyle w:val="Style86"/>
              <w:widowControl/>
              <w:jc w:val="both"/>
              <w:rPr>
                <w:rFonts w:ascii="Times New Roman" w:hAnsi="Times New Roman" w:cs="Times New Roman"/>
              </w:rPr>
            </w:pPr>
          </w:p>
        </w:tc>
        <w:tc>
          <w:tcPr>
            <w:tcW w:w="3130" w:type="dxa"/>
            <w:tcBorders>
              <w:top w:val="single" w:sz="6" w:space="0" w:color="auto"/>
              <w:left w:val="single" w:sz="6" w:space="0" w:color="auto"/>
              <w:bottom w:val="single" w:sz="6" w:space="0" w:color="auto"/>
              <w:right w:val="single" w:sz="6" w:space="0" w:color="auto"/>
            </w:tcBorders>
          </w:tcPr>
          <w:p w14:paraId="19E799AF" w14:textId="333585E3" w:rsidR="008601BE" w:rsidRPr="00A76B2D" w:rsidRDefault="000C2531" w:rsidP="00FB68DF">
            <w:pPr>
              <w:pStyle w:val="Style77"/>
              <w:widowControl/>
              <w:jc w:val="both"/>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Область расширенных данных</w:t>
            </w:r>
          </w:p>
        </w:tc>
        <w:tc>
          <w:tcPr>
            <w:tcW w:w="1176" w:type="dxa"/>
            <w:tcBorders>
              <w:top w:val="single" w:sz="6" w:space="0" w:color="auto"/>
              <w:left w:val="single" w:sz="6" w:space="0" w:color="auto"/>
              <w:bottom w:val="single" w:sz="6" w:space="0" w:color="auto"/>
              <w:right w:val="single" w:sz="6" w:space="0" w:color="auto"/>
            </w:tcBorders>
          </w:tcPr>
          <w:p w14:paraId="64FF8D96" w14:textId="5B6356A4" w:rsidR="008601BE" w:rsidRPr="00A76B2D" w:rsidRDefault="000C2531" w:rsidP="00FB68DF">
            <w:pPr>
              <w:pStyle w:val="Style63"/>
              <w:widowControl/>
              <w:jc w:val="center"/>
              <w:rPr>
                <w:rStyle w:val="FontStyle140"/>
                <w:sz w:val="24"/>
                <w:szCs w:val="24"/>
                <w:lang w:eastAsia="en-US"/>
              </w:rPr>
            </w:pPr>
            <w:r w:rsidRPr="00A76B2D">
              <w:rPr>
                <w:rStyle w:val="FontStyle147"/>
                <w:rFonts w:ascii="Times New Roman" w:hAnsi="Times New Roman" w:cs="Times New Roman"/>
                <w:sz w:val="24"/>
                <w:szCs w:val="24"/>
                <w:lang w:eastAsia="en-US"/>
              </w:rPr>
              <w:t xml:space="preserve">Длина области расширенных данных </w:t>
            </w:r>
            <w:r w:rsidR="008601BE" w:rsidRPr="00A76B2D">
              <w:rPr>
                <w:rStyle w:val="FontStyle140"/>
                <w:sz w:val="24"/>
                <w:szCs w:val="24"/>
                <w:lang w:eastAsia="en-US"/>
              </w:rPr>
              <w:t>(</w:t>
            </w:r>
            <w:proofErr w:type="spellStart"/>
            <w:r w:rsidR="008601BE" w:rsidRPr="00A76B2D">
              <w:rPr>
                <w:rStyle w:val="FontStyle140"/>
                <w:sz w:val="24"/>
                <w:szCs w:val="24"/>
                <w:lang w:eastAsia="en-US"/>
              </w:rPr>
              <w:t>lda</w:t>
            </w:r>
            <w:proofErr w:type="spellEnd"/>
            <w:r w:rsidR="008601BE" w:rsidRPr="00A76B2D">
              <w:rPr>
                <w:rStyle w:val="FontStyle140"/>
                <w:sz w:val="24"/>
                <w:szCs w:val="24"/>
                <w:lang w:eastAsia="en-US"/>
              </w:rPr>
              <w:t>)</w:t>
            </w:r>
          </w:p>
        </w:tc>
        <w:tc>
          <w:tcPr>
            <w:tcW w:w="1272" w:type="dxa"/>
            <w:tcBorders>
              <w:top w:val="single" w:sz="6" w:space="0" w:color="auto"/>
              <w:left w:val="single" w:sz="6" w:space="0" w:color="auto"/>
              <w:bottom w:val="single" w:sz="6" w:space="0" w:color="auto"/>
              <w:right w:val="single" w:sz="6" w:space="0" w:color="auto"/>
            </w:tcBorders>
          </w:tcPr>
          <w:p w14:paraId="3AE7AA7B" w14:textId="2A6978D0" w:rsidR="008601BE" w:rsidRPr="00A76B2D" w:rsidRDefault="000C2531"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 xml:space="preserve">От </w:t>
            </w:r>
            <w:r w:rsidR="008601BE" w:rsidRPr="00A76B2D">
              <w:rPr>
                <w:rStyle w:val="FontStyle147"/>
                <w:rFonts w:ascii="Times New Roman" w:hAnsi="Times New Roman" w:cs="Times New Roman"/>
                <w:sz w:val="24"/>
                <w:szCs w:val="24"/>
                <w:lang w:eastAsia="en-US"/>
              </w:rPr>
              <w:t xml:space="preserve">1 </w:t>
            </w:r>
            <w:r w:rsidRPr="00A76B2D">
              <w:rPr>
                <w:rStyle w:val="FontStyle147"/>
                <w:rFonts w:ascii="Times New Roman" w:hAnsi="Times New Roman" w:cs="Times New Roman"/>
                <w:sz w:val="24"/>
                <w:szCs w:val="24"/>
                <w:lang w:eastAsia="en-US"/>
              </w:rPr>
              <w:t>до</w:t>
            </w:r>
            <w:r w:rsidR="008601BE" w:rsidRPr="00A76B2D">
              <w:rPr>
                <w:rStyle w:val="FontStyle147"/>
                <w:rFonts w:ascii="Times New Roman" w:hAnsi="Times New Roman" w:cs="Times New Roman"/>
                <w:sz w:val="24"/>
                <w:szCs w:val="24"/>
                <w:lang w:eastAsia="en-US"/>
              </w:rPr>
              <w:t xml:space="preserve"> 2</w:t>
            </w:r>
            <w:r w:rsidR="008601BE" w:rsidRPr="00A76B2D">
              <w:rPr>
                <w:rStyle w:val="FontStyle147"/>
                <w:rFonts w:ascii="Times New Roman" w:hAnsi="Times New Roman" w:cs="Times New Roman"/>
                <w:sz w:val="24"/>
                <w:szCs w:val="24"/>
                <w:vertAlign w:val="superscript"/>
                <w:lang w:eastAsia="en-US"/>
              </w:rPr>
              <w:t>(8xlda)</w:t>
            </w:r>
            <w:r w:rsidR="008601BE" w:rsidRPr="00A76B2D">
              <w:rPr>
                <w:rStyle w:val="FontStyle147"/>
                <w:rFonts w:ascii="Times New Roman" w:hAnsi="Times New Roman" w:cs="Times New Roman"/>
                <w:sz w:val="24"/>
                <w:szCs w:val="24"/>
                <w:lang w:eastAsia="en-US"/>
              </w:rPr>
              <w:t xml:space="preserve"> -1</w:t>
            </w:r>
          </w:p>
        </w:tc>
        <w:tc>
          <w:tcPr>
            <w:tcW w:w="3202" w:type="dxa"/>
            <w:tcBorders>
              <w:top w:val="single" w:sz="6" w:space="0" w:color="auto"/>
              <w:left w:val="single" w:sz="6" w:space="0" w:color="auto"/>
              <w:bottom w:val="single" w:sz="6" w:space="0" w:color="auto"/>
              <w:right w:val="single" w:sz="4" w:space="0" w:color="auto"/>
            </w:tcBorders>
          </w:tcPr>
          <w:p w14:paraId="6483F53E" w14:textId="7E5CA9D6" w:rsidR="008601BE" w:rsidRPr="00A76B2D" w:rsidRDefault="000C2531" w:rsidP="00FB68DF">
            <w:pPr>
              <w:pStyle w:val="Style77"/>
              <w:widowControl/>
              <w:rPr>
                <w:rStyle w:val="FontStyle147"/>
                <w:rFonts w:ascii="Times New Roman" w:hAnsi="Times New Roman" w:cs="Times New Roman"/>
                <w:sz w:val="24"/>
                <w:szCs w:val="24"/>
                <w:lang w:eastAsia="en-US"/>
              </w:rPr>
            </w:pPr>
            <w:r w:rsidRPr="00A76B2D">
              <w:rPr>
                <w:rStyle w:val="FontStyle147"/>
                <w:rFonts w:ascii="Times New Roman" w:hAnsi="Times New Roman" w:cs="Times New Roman"/>
                <w:sz w:val="24"/>
                <w:szCs w:val="24"/>
                <w:lang w:eastAsia="en-US"/>
              </w:rPr>
              <w:t>Поле</w:t>
            </w:r>
            <w:r w:rsidR="008601BE" w:rsidRPr="00A76B2D">
              <w:rPr>
                <w:rStyle w:val="FontStyle147"/>
                <w:rFonts w:ascii="Times New Roman" w:hAnsi="Times New Roman" w:cs="Times New Roman"/>
                <w:sz w:val="24"/>
                <w:szCs w:val="24"/>
                <w:lang w:eastAsia="en-US"/>
              </w:rPr>
              <w:t xml:space="preserve"> </w:t>
            </w:r>
            <w:r w:rsidRPr="00A76B2D">
              <w:rPr>
                <w:rStyle w:val="FontStyle147"/>
                <w:rFonts w:ascii="Times New Roman" w:hAnsi="Times New Roman" w:cs="Times New Roman"/>
                <w:sz w:val="24"/>
                <w:szCs w:val="24"/>
                <w:lang w:eastAsia="en-US"/>
              </w:rPr>
              <w:t xml:space="preserve">присутствует только если длина блока расширенных данных </w:t>
            </w:r>
            <w:r w:rsidR="008E1543" w:rsidRPr="00A76B2D">
              <w:rPr>
                <w:rStyle w:val="FontStyle131"/>
                <w:sz w:val="24"/>
                <w:szCs w:val="24"/>
                <w:lang w:eastAsia="en-US"/>
              </w:rPr>
              <w:t>≠</w:t>
            </w:r>
            <w:r w:rsidR="008601BE" w:rsidRPr="00A76B2D">
              <w:rPr>
                <w:rStyle w:val="FontStyle131"/>
                <w:sz w:val="24"/>
                <w:szCs w:val="24"/>
                <w:lang w:eastAsia="en-US"/>
              </w:rPr>
              <w:t xml:space="preserve"> </w:t>
            </w:r>
            <w:r w:rsidR="008601BE" w:rsidRPr="00A76B2D">
              <w:rPr>
                <w:rStyle w:val="FontStyle147"/>
                <w:rFonts w:ascii="Times New Roman" w:hAnsi="Times New Roman" w:cs="Times New Roman"/>
                <w:sz w:val="24"/>
                <w:szCs w:val="24"/>
                <w:lang w:eastAsia="en-US"/>
              </w:rPr>
              <w:t>0</w:t>
            </w:r>
          </w:p>
        </w:tc>
      </w:tr>
      <w:tr w:rsidR="008E1543" w:rsidRPr="00A76B2D" w14:paraId="79DDC376" w14:textId="77777777" w:rsidTr="00C738BB">
        <w:trPr>
          <w:trHeight w:val="394"/>
        </w:trPr>
        <w:tc>
          <w:tcPr>
            <w:tcW w:w="422" w:type="dxa"/>
            <w:tcBorders>
              <w:top w:val="single" w:sz="6" w:space="0" w:color="auto"/>
              <w:left w:val="single" w:sz="4" w:space="0" w:color="auto"/>
              <w:bottom w:val="nil"/>
              <w:right w:val="nil"/>
            </w:tcBorders>
          </w:tcPr>
          <w:p w14:paraId="5F224523" w14:textId="77777777" w:rsidR="008E1543" w:rsidRPr="00A76B2D" w:rsidRDefault="008E1543" w:rsidP="00FB68DF">
            <w:pPr>
              <w:pStyle w:val="Style20"/>
              <w:widowControl/>
              <w:jc w:val="both"/>
              <w:rPr>
                <w:rStyle w:val="FontStyle140"/>
                <w:sz w:val="24"/>
                <w:szCs w:val="24"/>
                <w:lang w:eastAsia="en-US"/>
              </w:rPr>
            </w:pPr>
            <w:r w:rsidRPr="00A76B2D">
              <w:rPr>
                <w:rStyle w:val="FontStyle140"/>
                <w:sz w:val="24"/>
                <w:szCs w:val="24"/>
                <w:lang w:eastAsia="en-US"/>
              </w:rPr>
              <w:t>a</w:t>
            </w:r>
          </w:p>
        </w:tc>
        <w:tc>
          <w:tcPr>
            <w:tcW w:w="6164" w:type="dxa"/>
            <w:gridSpan w:val="4"/>
            <w:vMerge w:val="restart"/>
            <w:tcBorders>
              <w:top w:val="single" w:sz="6" w:space="0" w:color="auto"/>
              <w:left w:val="nil"/>
              <w:right w:val="nil"/>
            </w:tcBorders>
          </w:tcPr>
          <w:p w14:paraId="50429EFA" w14:textId="77777777" w:rsidR="008E1543" w:rsidRPr="00A76B2D" w:rsidRDefault="008E1543" w:rsidP="00FB68DF">
            <w:pPr>
              <w:pStyle w:val="Style86"/>
              <w:widowControl/>
              <w:jc w:val="both"/>
              <w:rPr>
                <w:rFonts w:ascii="Times New Roman" w:hAnsi="Times New Roman" w:cs="Times New Roman"/>
              </w:rPr>
            </w:pPr>
            <w:r w:rsidRPr="00A76B2D">
              <w:rPr>
                <w:rStyle w:val="FontStyle147"/>
                <w:rFonts w:ascii="Times New Roman" w:hAnsi="Times New Roman" w:cs="Times New Roman"/>
                <w:sz w:val="24"/>
                <w:szCs w:val="24"/>
                <w:lang w:eastAsia="en-US"/>
              </w:rPr>
              <w:t>SCSM = Метод выбора спектральных составляющих</w:t>
            </w:r>
          </w:p>
          <w:p w14:paraId="19ADE34E" w14:textId="26D9B038" w:rsidR="008E1543" w:rsidRPr="00A76B2D" w:rsidRDefault="008E1543" w:rsidP="00FB68DF">
            <w:pPr>
              <w:pStyle w:val="Style86"/>
              <w:widowControl/>
              <w:jc w:val="both"/>
              <w:rPr>
                <w:rFonts w:ascii="Times New Roman" w:hAnsi="Times New Roman" w:cs="Times New Roman"/>
              </w:rPr>
            </w:pPr>
            <w:r w:rsidRPr="00A76B2D">
              <w:rPr>
                <w:rStyle w:val="FontStyle147"/>
                <w:rFonts w:ascii="Times New Roman" w:hAnsi="Times New Roman" w:cs="Times New Roman"/>
                <w:sz w:val="24"/>
                <w:szCs w:val="24"/>
                <w:lang w:eastAsia="en-US"/>
              </w:rPr>
              <w:t>MSB = Старший байт</w:t>
            </w:r>
          </w:p>
        </w:tc>
        <w:tc>
          <w:tcPr>
            <w:tcW w:w="3202" w:type="dxa"/>
            <w:tcBorders>
              <w:top w:val="single" w:sz="6" w:space="0" w:color="auto"/>
              <w:left w:val="nil"/>
              <w:bottom w:val="nil"/>
              <w:right w:val="single" w:sz="4" w:space="0" w:color="auto"/>
            </w:tcBorders>
          </w:tcPr>
          <w:p w14:paraId="3EF5E1A1" w14:textId="77777777" w:rsidR="008E1543" w:rsidRPr="00A76B2D" w:rsidRDefault="008E1543" w:rsidP="00FB68DF">
            <w:pPr>
              <w:pStyle w:val="Style86"/>
              <w:widowControl/>
              <w:jc w:val="both"/>
              <w:rPr>
                <w:rFonts w:ascii="Times New Roman" w:hAnsi="Times New Roman" w:cs="Times New Roman"/>
              </w:rPr>
            </w:pPr>
          </w:p>
        </w:tc>
      </w:tr>
      <w:tr w:rsidR="008E1543" w:rsidRPr="00A76B2D" w14:paraId="420EB49D" w14:textId="77777777" w:rsidTr="008E1543">
        <w:trPr>
          <w:trHeight w:val="68"/>
        </w:trPr>
        <w:tc>
          <w:tcPr>
            <w:tcW w:w="422" w:type="dxa"/>
            <w:tcBorders>
              <w:top w:val="nil"/>
              <w:left w:val="single" w:sz="4" w:space="0" w:color="auto"/>
              <w:bottom w:val="nil"/>
              <w:right w:val="nil"/>
            </w:tcBorders>
          </w:tcPr>
          <w:p w14:paraId="4BA08E3C" w14:textId="77777777" w:rsidR="008E1543" w:rsidRPr="00A76B2D" w:rsidRDefault="008E1543" w:rsidP="00FB68DF">
            <w:pPr>
              <w:pStyle w:val="Style20"/>
              <w:widowControl/>
              <w:jc w:val="both"/>
              <w:rPr>
                <w:rStyle w:val="FontStyle140"/>
                <w:sz w:val="24"/>
                <w:szCs w:val="24"/>
                <w:lang w:eastAsia="en-US"/>
              </w:rPr>
            </w:pPr>
            <w:r w:rsidRPr="00A76B2D">
              <w:rPr>
                <w:rStyle w:val="FontStyle140"/>
                <w:sz w:val="24"/>
                <w:szCs w:val="24"/>
                <w:lang w:eastAsia="en-US"/>
              </w:rPr>
              <w:t>b</w:t>
            </w:r>
          </w:p>
        </w:tc>
        <w:tc>
          <w:tcPr>
            <w:tcW w:w="6164" w:type="dxa"/>
            <w:gridSpan w:val="4"/>
            <w:vMerge/>
            <w:tcBorders>
              <w:left w:val="nil"/>
              <w:bottom w:val="nil"/>
              <w:right w:val="nil"/>
            </w:tcBorders>
          </w:tcPr>
          <w:p w14:paraId="0F423118" w14:textId="77777777" w:rsidR="008E1543" w:rsidRPr="00A76B2D" w:rsidRDefault="008E1543" w:rsidP="00FB68DF">
            <w:pPr>
              <w:pStyle w:val="Style86"/>
              <w:widowControl/>
              <w:jc w:val="both"/>
              <w:rPr>
                <w:rFonts w:ascii="Times New Roman" w:hAnsi="Times New Roman" w:cs="Times New Roman"/>
              </w:rPr>
            </w:pPr>
          </w:p>
        </w:tc>
        <w:tc>
          <w:tcPr>
            <w:tcW w:w="3202" w:type="dxa"/>
            <w:tcBorders>
              <w:top w:val="nil"/>
              <w:left w:val="nil"/>
              <w:bottom w:val="nil"/>
              <w:right w:val="single" w:sz="4" w:space="0" w:color="auto"/>
            </w:tcBorders>
          </w:tcPr>
          <w:p w14:paraId="7962100D" w14:textId="77777777" w:rsidR="008E1543" w:rsidRPr="00A76B2D" w:rsidRDefault="008E1543" w:rsidP="00FB68DF">
            <w:pPr>
              <w:pStyle w:val="Style86"/>
              <w:widowControl/>
              <w:jc w:val="both"/>
              <w:rPr>
                <w:rFonts w:ascii="Times New Roman" w:hAnsi="Times New Roman" w:cs="Times New Roman"/>
              </w:rPr>
            </w:pPr>
          </w:p>
        </w:tc>
      </w:tr>
      <w:tr w:rsidR="002D4AE7" w:rsidRPr="00A76B2D" w14:paraId="01F68B4A" w14:textId="77777777" w:rsidTr="006740BE">
        <w:trPr>
          <w:trHeight w:val="341"/>
        </w:trPr>
        <w:tc>
          <w:tcPr>
            <w:tcW w:w="422" w:type="dxa"/>
            <w:tcBorders>
              <w:top w:val="nil"/>
              <w:left w:val="single" w:sz="4" w:space="0" w:color="auto"/>
              <w:bottom w:val="single" w:sz="4" w:space="0" w:color="auto"/>
              <w:right w:val="nil"/>
            </w:tcBorders>
          </w:tcPr>
          <w:p w14:paraId="4933C878" w14:textId="77777777" w:rsidR="002D4AE7" w:rsidRPr="00A76B2D" w:rsidRDefault="002D4AE7" w:rsidP="00FB68DF">
            <w:pPr>
              <w:pStyle w:val="Style20"/>
              <w:widowControl/>
              <w:jc w:val="both"/>
              <w:rPr>
                <w:rStyle w:val="FontStyle140"/>
                <w:sz w:val="24"/>
                <w:szCs w:val="24"/>
                <w:lang w:eastAsia="en-US"/>
              </w:rPr>
            </w:pPr>
            <w:r w:rsidRPr="00A76B2D">
              <w:rPr>
                <w:rStyle w:val="FontStyle140"/>
                <w:sz w:val="24"/>
                <w:szCs w:val="24"/>
                <w:lang w:eastAsia="en-US"/>
              </w:rPr>
              <w:t>c</w:t>
            </w:r>
          </w:p>
        </w:tc>
        <w:tc>
          <w:tcPr>
            <w:tcW w:w="4892" w:type="dxa"/>
            <w:gridSpan w:val="3"/>
            <w:tcBorders>
              <w:top w:val="nil"/>
              <w:left w:val="nil"/>
              <w:bottom w:val="single" w:sz="4" w:space="0" w:color="auto"/>
              <w:right w:val="nil"/>
            </w:tcBorders>
          </w:tcPr>
          <w:p w14:paraId="629E90D6" w14:textId="4F7D0E08" w:rsidR="002D4AE7" w:rsidRPr="00A76B2D" w:rsidRDefault="002D4AE7" w:rsidP="00FB68DF">
            <w:pPr>
              <w:pStyle w:val="Style77"/>
              <w:widowControl/>
              <w:jc w:val="both"/>
              <w:rPr>
                <w:rFonts w:ascii="Times New Roman" w:hAnsi="Times New Roman" w:cs="Times New Roman"/>
              </w:rPr>
            </w:pPr>
            <w:r w:rsidRPr="00A76B2D">
              <w:rPr>
                <w:rStyle w:val="FontStyle147"/>
                <w:rFonts w:ascii="Times New Roman" w:hAnsi="Times New Roman" w:cs="Times New Roman"/>
                <w:sz w:val="24"/>
                <w:szCs w:val="24"/>
                <w:lang w:eastAsia="en-US"/>
              </w:rPr>
              <w:t xml:space="preserve">LSB = </w:t>
            </w:r>
            <w:r w:rsidR="000C2531" w:rsidRPr="00A76B2D">
              <w:rPr>
                <w:rStyle w:val="FontStyle147"/>
                <w:rFonts w:ascii="Times New Roman" w:hAnsi="Times New Roman" w:cs="Times New Roman"/>
                <w:sz w:val="24"/>
                <w:szCs w:val="24"/>
                <w:lang w:eastAsia="en-US"/>
              </w:rPr>
              <w:t>Младшие байты</w:t>
            </w:r>
          </w:p>
        </w:tc>
        <w:tc>
          <w:tcPr>
            <w:tcW w:w="1272" w:type="dxa"/>
            <w:tcBorders>
              <w:top w:val="nil"/>
              <w:left w:val="nil"/>
              <w:bottom w:val="single" w:sz="4" w:space="0" w:color="auto"/>
              <w:right w:val="nil"/>
            </w:tcBorders>
          </w:tcPr>
          <w:p w14:paraId="78275B7F" w14:textId="77777777" w:rsidR="002D4AE7" w:rsidRPr="00A76B2D" w:rsidRDefault="002D4AE7" w:rsidP="00FB68DF">
            <w:pPr>
              <w:pStyle w:val="Style86"/>
              <w:widowControl/>
              <w:jc w:val="both"/>
              <w:rPr>
                <w:rFonts w:ascii="Times New Roman" w:hAnsi="Times New Roman" w:cs="Times New Roman"/>
              </w:rPr>
            </w:pPr>
          </w:p>
        </w:tc>
        <w:tc>
          <w:tcPr>
            <w:tcW w:w="3202" w:type="dxa"/>
            <w:tcBorders>
              <w:top w:val="nil"/>
              <w:left w:val="nil"/>
              <w:bottom w:val="single" w:sz="4" w:space="0" w:color="auto"/>
              <w:right w:val="single" w:sz="4" w:space="0" w:color="auto"/>
            </w:tcBorders>
          </w:tcPr>
          <w:p w14:paraId="18EE1DB6" w14:textId="77777777" w:rsidR="002D4AE7" w:rsidRPr="00A76B2D" w:rsidRDefault="002D4AE7" w:rsidP="00FB68DF">
            <w:pPr>
              <w:pStyle w:val="Style86"/>
              <w:widowControl/>
              <w:jc w:val="both"/>
              <w:rPr>
                <w:rFonts w:ascii="Times New Roman" w:hAnsi="Times New Roman" w:cs="Times New Roman"/>
              </w:rPr>
            </w:pPr>
          </w:p>
        </w:tc>
      </w:tr>
    </w:tbl>
    <w:p w14:paraId="6A4A43E3" w14:textId="77777777" w:rsidR="002D4AE7" w:rsidRPr="00A76B2D" w:rsidRDefault="002D4AE7" w:rsidP="00173EE8">
      <w:pPr>
        <w:pStyle w:val="Style47"/>
        <w:widowControl/>
        <w:ind w:firstLine="720"/>
        <w:jc w:val="both"/>
        <w:rPr>
          <w:rStyle w:val="FontStyle134"/>
          <w:rFonts w:ascii="Times New Roman" w:hAnsi="Times New Roman" w:cs="Times New Roman"/>
          <w:sz w:val="24"/>
          <w:szCs w:val="24"/>
          <w:lang w:eastAsia="en-US"/>
        </w:rPr>
      </w:pPr>
    </w:p>
    <w:p w14:paraId="3E1B498A" w14:textId="124E8352" w:rsidR="008601BE" w:rsidRPr="00844E7F" w:rsidRDefault="008601BE" w:rsidP="00173EE8">
      <w:pPr>
        <w:pStyle w:val="Style47"/>
        <w:widowControl/>
        <w:ind w:firstLine="720"/>
        <w:jc w:val="both"/>
        <w:rPr>
          <w:rStyle w:val="FontStyle134"/>
          <w:rFonts w:ascii="Times New Roman" w:hAnsi="Times New Roman" w:cs="Times New Roman"/>
          <w:sz w:val="24"/>
          <w:szCs w:val="24"/>
          <w:lang w:eastAsia="en-US"/>
        </w:rPr>
      </w:pPr>
      <w:r w:rsidRPr="00844E7F">
        <w:rPr>
          <w:rStyle w:val="FontStyle134"/>
          <w:rFonts w:ascii="Times New Roman" w:hAnsi="Times New Roman" w:cs="Times New Roman"/>
          <w:sz w:val="24"/>
          <w:szCs w:val="24"/>
          <w:lang w:eastAsia="en-US"/>
        </w:rPr>
        <w:t>9</w:t>
      </w:r>
      <w:r w:rsidR="00AC39CC" w:rsidRPr="00844E7F">
        <w:rPr>
          <w:rStyle w:val="FontStyle134"/>
          <w:rFonts w:ascii="Times New Roman" w:hAnsi="Times New Roman" w:cs="Times New Roman"/>
          <w:sz w:val="24"/>
          <w:szCs w:val="24"/>
          <w:lang w:eastAsia="en-US"/>
        </w:rPr>
        <w:t xml:space="preserve"> </w:t>
      </w:r>
      <w:r w:rsidR="000C2531" w:rsidRPr="00844E7F">
        <w:rPr>
          <w:rStyle w:val="FontStyle134"/>
          <w:rFonts w:ascii="Times New Roman" w:hAnsi="Times New Roman" w:cs="Times New Roman"/>
          <w:sz w:val="24"/>
          <w:szCs w:val="24"/>
          <w:lang w:eastAsia="en-US"/>
        </w:rPr>
        <w:t>Формат карты спектральных данных и</w:t>
      </w:r>
      <w:r w:rsidR="00372EDF" w:rsidRPr="00844E7F">
        <w:rPr>
          <w:rStyle w:val="FontStyle134"/>
          <w:rFonts w:ascii="Times New Roman" w:hAnsi="Times New Roman" w:cs="Times New Roman"/>
          <w:sz w:val="24"/>
          <w:szCs w:val="24"/>
          <w:lang w:eastAsia="en-US"/>
        </w:rPr>
        <w:t>зображения отпечатка пальца</w:t>
      </w:r>
    </w:p>
    <w:p w14:paraId="395F3A6A" w14:textId="77777777" w:rsidR="00844E7F" w:rsidRPr="00844E7F" w:rsidRDefault="00844E7F" w:rsidP="00173EE8">
      <w:pPr>
        <w:pStyle w:val="Style28"/>
        <w:widowControl/>
        <w:ind w:firstLine="720"/>
        <w:jc w:val="both"/>
        <w:rPr>
          <w:rStyle w:val="FontStyle144"/>
          <w:rFonts w:ascii="Times New Roman" w:hAnsi="Times New Roman" w:cs="Times New Roman"/>
          <w:sz w:val="24"/>
          <w:szCs w:val="24"/>
          <w:lang w:eastAsia="en-US"/>
        </w:rPr>
      </w:pPr>
    </w:p>
    <w:p w14:paraId="437E6573" w14:textId="58290986" w:rsidR="00E95999" w:rsidRPr="00844E7F" w:rsidRDefault="00E95999" w:rsidP="00173EE8">
      <w:pPr>
        <w:pStyle w:val="Style28"/>
        <w:widowControl/>
        <w:ind w:firstLine="720"/>
        <w:jc w:val="both"/>
        <w:rPr>
          <w:rStyle w:val="FontStyle144"/>
          <w:rFonts w:ascii="Times New Roman" w:hAnsi="Times New Roman" w:cs="Times New Roman"/>
          <w:sz w:val="24"/>
          <w:szCs w:val="24"/>
          <w:lang w:eastAsia="en-US"/>
        </w:rPr>
      </w:pPr>
      <w:r w:rsidRPr="00844E7F">
        <w:rPr>
          <w:rStyle w:val="FontStyle144"/>
          <w:rFonts w:ascii="Times New Roman" w:hAnsi="Times New Roman" w:cs="Times New Roman"/>
          <w:sz w:val="24"/>
          <w:szCs w:val="24"/>
          <w:lang w:eastAsia="en-US"/>
        </w:rPr>
        <w:t xml:space="preserve">Параметры алгоритма биометрического сопоставления используются для указания конкретных значений реализации, которые должны соблюдаться внешним миром при вычислении и структурировании данных верификации. Они могут быть закодированы как </w:t>
      </w:r>
      <w:r w:rsidRPr="00844E7F">
        <w:rPr>
          <w:rStyle w:val="FontStyle144"/>
          <w:rFonts w:ascii="Times New Roman" w:hAnsi="Times New Roman" w:cs="Times New Roman"/>
          <w:sz w:val="24"/>
          <w:szCs w:val="24"/>
          <w:lang w:eastAsia="en-US"/>
        </w:rPr>
        <w:lastRenderedPageBreak/>
        <w:t xml:space="preserve">объекты данных, встроенные в шаблон биометрической информации в соответствии с </w:t>
      </w:r>
      <w:r w:rsidRPr="0003574A">
        <w:rPr>
          <w:rStyle w:val="FontStyle144"/>
          <w:rFonts w:ascii="Times New Roman" w:hAnsi="Times New Roman" w:cs="Times New Roman"/>
          <w:sz w:val="24"/>
          <w:szCs w:val="24"/>
          <w:highlight w:val="yellow"/>
          <w:lang w:eastAsia="en-US"/>
        </w:rPr>
        <w:t>определением в ISO/IEC 7816-11.</w:t>
      </w:r>
    </w:p>
    <w:p w14:paraId="458B5F8A" w14:textId="6F0B37E0" w:rsidR="00E95999" w:rsidRPr="00844E7F" w:rsidRDefault="00E95999" w:rsidP="00173EE8">
      <w:pPr>
        <w:pStyle w:val="Style28"/>
        <w:widowControl/>
        <w:ind w:firstLine="720"/>
        <w:jc w:val="both"/>
        <w:rPr>
          <w:rStyle w:val="FontStyle144"/>
          <w:rFonts w:ascii="Times New Roman" w:hAnsi="Times New Roman" w:cs="Times New Roman"/>
          <w:sz w:val="24"/>
          <w:szCs w:val="24"/>
          <w:lang w:eastAsia="en-US"/>
        </w:rPr>
      </w:pPr>
      <w:r w:rsidRPr="00844E7F">
        <w:rPr>
          <w:rStyle w:val="FontStyle144"/>
          <w:rFonts w:ascii="Times New Roman" w:hAnsi="Times New Roman" w:cs="Times New Roman"/>
          <w:sz w:val="24"/>
          <w:szCs w:val="24"/>
          <w:lang w:eastAsia="en-US"/>
        </w:rPr>
        <w:t>Для формата спектральной карты</w:t>
      </w:r>
      <w:r w:rsidR="008E1543" w:rsidRPr="00844E7F">
        <w:rPr>
          <w:rStyle w:val="FontStyle144"/>
          <w:rFonts w:ascii="Times New Roman" w:hAnsi="Times New Roman" w:cs="Times New Roman"/>
          <w:sz w:val="24"/>
          <w:szCs w:val="24"/>
          <w:vertAlign w:val="superscript"/>
          <w:lang w:eastAsia="en-US"/>
        </w:rPr>
        <w:t>2)</w:t>
      </w:r>
      <w:r w:rsidRPr="00844E7F">
        <w:rPr>
          <w:rStyle w:val="FontStyle144"/>
          <w:rFonts w:ascii="Times New Roman" w:hAnsi="Times New Roman" w:cs="Times New Roman"/>
          <w:sz w:val="24"/>
          <w:szCs w:val="24"/>
          <w:lang w:eastAsia="en-US"/>
        </w:rPr>
        <w:t xml:space="preserve"> отпечатка изображения пальца статьи заголовка, подразумеваемые картой, записываются в объект данных, как показано ниже:</w:t>
      </w:r>
    </w:p>
    <w:p w14:paraId="3432AB74"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1042"/>
        <w:gridCol w:w="942"/>
        <w:gridCol w:w="953"/>
        <w:gridCol w:w="5952"/>
      </w:tblGrid>
      <w:tr w:rsidR="00DC6167" w:rsidRPr="00844E7F" w14:paraId="61B1D713" w14:textId="2CAE3A8C" w:rsidTr="0003574A">
        <w:trPr>
          <w:trHeight w:val="370"/>
          <w:jc w:val="center"/>
        </w:trPr>
        <w:tc>
          <w:tcPr>
            <w:tcW w:w="1042" w:type="dxa"/>
            <w:tcBorders>
              <w:top w:val="single" w:sz="6" w:space="0" w:color="auto"/>
              <w:left w:val="single" w:sz="6" w:space="0" w:color="auto"/>
              <w:bottom w:val="single" w:sz="6" w:space="0" w:color="auto"/>
              <w:right w:val="single" w:sz="6" w:space="0" w:color="auto"/>
            </w:tcBorders>
          </w:tcPr>
          <w:p w14:paraId="22C84DDB" w14:textId="77777777" w:rsidR="00DC6167" w:rsidRPr="00844E7F" w:rsidRDefault="00DC6167" w:rsidP="0003574A">
            <w:pPr>
              <w:pStyle w:val="Style46"/>
              <w:widowControl/>
              <w:ind w:left="8"/>
              <w:jc w:val="both"/>
              <w:rPr>
                <w:rStyle w:val="FontStyle141"/>
                <w:rFonts w:ascii="Times New Roman" w:hAnsi="Times New Roman" w:cs="Times New Roman"/>
                <w:sz w:val="24"/>
                <w:szCs w:val="24"/>
                <w:lang w:eastAsia="en-US"/>
              </w:rPr>
            </w:pPr>
            <w:r w:rsidRPr="00844E7F">
              <w:rPr>
                <w:rStyle w:val="FontStyle141"/>
                <w:rFonts w:ascii="Times New Roman" w:hAnsi="Times New Roman" w:cs="Times New Roman"/>
                <w:sz w:val="24"/>
                <w:szCs w:val="24"/>
                <w:lang w:eastAsia="en-US"/>
              </w:rPr>
              <w:t>Тег</w:t>
            </w:r>
          </w:p>
        </w:tc>
        <w:tc>
          <w:tcPr>
            <w:tcW w:w="942" w:type="dxa"/>
            <w:tcBorders>
              <w:top w:val="single" w:sz="6" w:space="0" w:color="auto"/>
              <w:left w:val="single" w:sz="6" w:space="0" w:color="auto"/>
              <w:bottom w:val="single" w:sz="6" w:space="0" w:color="auto"/>
              <w:right w:val="single" w:sz="4" w:space="0" w:color="auto"/>
            </w:tcBorders>
          </w:tcPr>
          <w:p w14:paraId="795F8D04" w14:textId="0A30DE98" w:rsidR="00DC6167" w:rsidRPr="00844E7F" w:rsidRDefault="00DC6167" w:rsidP="0003574A">
            <w:pPr>
              <w:pStyle w:val="Style46"/>
              <w:widowControl/>
              <w:ind w:left="8"/>
              <w:jc w:val="both"/>
              <w:rPr>
                <w:rStyle w:val="FontStyle141"/>
                <w:rFonts w:ascii="Times New Roman" w:hAnsi="Times New Roman" w:cs="Times New Roman"/>
                <w:sz w:val="24"/>
                <w:szCs w:val="24"/>
                <w:lang w:eastAsia="en-US"/>
              </w:rPr>
            </w:pPr>
            <w:r w:rsidRPr="00844E7F">
              <w:rPr>
                <w:rStyle w:val="FontStyle141"/>
                <w:rFonts w:ascii="Times New Roman" w:hAnsi="Times New Roman" w:cs="Times New Roman"/>
                <w:sz w:val="24"/>
                <w:szCs w:val="24"/>
                <w:lang w:eastAsia="en-US"/>
              </w:rPr>
              <w:t xml:space="preserve">Длина </w:t>
            </w:r>
          </w:p>
        </w:tc>
        <w:tc>
          <w:tcPr>
            <w:tcW w:w="6905" w:type="dxa"/>
            <w:gridSpan w:val="2"/>
            <w:tcBorders>
              <w:top w:val="single" w:sz="6" w:space="0" w:color="auto"/>
              <w:left w:val="single" w:sz="4" w:space="0" w:color="auto"/>
              <w:bottom w:val="single" w:sz="6" w:space="0" w:color="auto"/>
              <w:right w:val="single" w:sz="6" w:space="0" w:color="auto"/>
            </w:tcBorders>
          </w:tcPr>
          <w:p w14:paraId="3308DF35" w14:textId="0FD81F80" w:rsidR="00DC6167" w:rsidRPr="00844E7F" w:rsidRDefault="00DC6167" w:rsidP="0003574A">
            <w:pPr>
              <w:pStyle w:val="Style46"/>
              <w:widowControl/>
              <w:ind w:left="8"/>
              <w:jc w:val="both"/>
              <w:rPr>
                <w:rStyle w:val="FontStyle141"/>
                <w:rFonts w:ascii="Times New Roman" w:hAnsi="Times New Roman" w:cs="Times New Roman"/>
                <w:sz w:val="24"/>
                <w:szCs w:val="24"/>
                <w:lang w:eastAsia="en-US"/>
              </w:rPr>
            </w:pPr>
            <w:r w:rsidRPr="00844E7F">
              <w:rPr>
                <w:rStyle w:val="FontStyle141"/>
                <w:rFonts w:ascii="Times New Roman" w:hAnsi="Times New Roman" w:cs="Times New Roman"/>
                <w:sz w:val="24"/>
                <w:szCs w:val="24"/>
                <w:lang w:eastAsia="en-US"/>
              </w:rPr>
              <w:t>Параметры</w:t>
            </w:r>
          </w:p>
        </w:tc>
      </w:tr>
      <w:tr w:rsidR="00DC6167" w:rsidRPr="00844E7F" w14:paraId="64F2E4C5" w14:textId="77777777" w:rsidTr="0003574A">
        <w:trPr>
          <w:trHeight w:val="355"/>
          <w:jc w:val="center"/>
        </w:trPr>
        <w:tc>
          <w:tcPr>
            <w:tcW w:w="1042" w:type="dxa"/>
            <w:tcBorders>
              <w:top w:val="single" w:sz="6" w:space="0" w:color="auto"/>
              <w:left w:val="single" w:sz="6" w:space="0" w:color="auto"/>
              <w:bottom w:val="single" w:sz="6" w:space="0" w:color="auto"/>
              <w:right w:val="single" w:sz="6" w:space="0" w:color="auto"/>
            </w:tcBorders>
          </w:tcPr>
          <w:p w14:paraId="7E94E138" w14:textId="77777777" w:rsidR="00DC6167" w:rsidRPr="00844E7F" w:rsidRDefault="00DC6167" w:rsidP="0003574A">
            <w:pPr>
              <w:pStyle w:val="Style52"/>
              <w:widowControl/>
              <w:ind w:left="8"/>
              <w:jc w:val="center"/>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'91'</w:t>
            </w:r>
          </w:p>
        </w:tc>
        <w:tc>
          <w:tcPr>
            <w:tcW w:w="942" w:type="dxa"/>
            <w:tcBorders>
              <w:top w:val="single" w:sz="6" w:space="0" w:color="auto"/>
              <w:left w:val="single" w:sz="6" w:space="0" w:color="auto"/>
              <w:bottom w:val="single" w:sz="6" w:space="0" w:color="auto"/>
              <w:right w:val="single" w:sz="4" w:space="0" w:color="auto"/>
            </w:tcBorders>
          </w:tcPr>
          <w:p w14:paraId="30912212" w14:textId="3680D580" w:rsidR="00DC6167" w:rsidRPr="00844E7F" w:rsidRDefault="00DC6167" w:rsidP="0003574A">
            <w:pPr>
              <w:pStyle w:val="Style46"/>
              <w:widowControl/>
              <w:ind w:left="8"/>
              <w:jc w:val="center"/>
              <w:rPr>
                <w:rStyle w:val="FontStyle141"/>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9</w:t>
            </w:r>
          </w:p>
        </w:tc>
        <w:tc>
          <w:tcPr>
            <w:tcW w:w="953" w:type="dxa"/>
            <w:tcBorders>
              <w:top w:val="single" w:sz="6" w:space="0" w:color="auto"/>
              <w:left w:val="single" w:sz="4" w:space="0" w:color="auto"/>
              <w:bottom w:val="single" w:sz="6" w:space="0" w:color="auto"/>
              <w:right w:val="single" w:sz="6" w:space="0" w:color="auto"/>
            </w:tcBorders>
          </w:tcPr>
          <w:p w14:paraId="6E72A4BD" w14:textId="219A461F" w:rsidR="00DC6167" w:rsidRPr="00844E7F" w:rsidRDefault="00DC6167" w:rsidP="0003574A">
            <w:pPr>
              <w:pStyle w:val="Style46"/>
              <w:widowControl/>
              <w:ind w:left="8"/>
              <w:jc w:val="center"/>
              <w:rPr>
                <w:rStyle w:val="FontStyle141"/>
                <w:rFonts w:ascii="Times New Roman" w:hAnsi="Times New Roman" w:cs="Times New Roman"/>
                <w:sz w:val="24"/>
                <w:szCs w:val="24"/>
                <w:lang w:eastAsia="en-US"/>
              </w:rPr>
            </w:pPr>
            <w:r w:rsidRPr="00844E7F">
              <w:rPr>
                <w:rStyle w:val="FontStyle141"/>
                <w:rFonts w:ascii="Times New Roman" w:hAnsi="Times New Roman" w:cs="Times New Roman"/>
                <w:sz w:val="24"/>
                <w:szCs w:val="24"/>
                <w:lang w:eastAsia="en-US"/>
              </w:rPr>
              <w:t>Длина</w:t>
            </w:r>
          </w:p>
        </w:tc>
        <w:tc>
          <w:tcPr>
            <w:tcW w:w="5952" w:type="dxa"/>
            <w:tcBorders>
              <w:top w:val="single" w:sz="6" w:space="0" w:color="auto"/>
              <w:left w:val="single" w:sz="6" w:space="0" w:color="auto"/>
              <w:bottom w:val="single" w:sz="6" w:space="0" w:color="auto"/>
              <w:right w:val="single" w:sz="6" w:space="0" w:color="auto"/>
            </w:tcBorders>
          </w:tcPr>
          <w:p w14:paraId="4AD4E8C7" w14:textId="4E50023C" w:rsidR="00DC6167" w:rsidRPr="00844E7F" w:rsidRDefault="00DC6167" w:rsidP="0003574A">
            <w:pPr>
              <w:pStyle w:val="Style46"/>
              <w:widowControl/>
              <w:ind w:left="8"/>
              <w:jc w:val="both"/>
              <w:rPr>
                <w:rStyle w:val="FontStyle141"/>
                <w:rFonts w:ascii="Times New Roman" w:hAnsi="Times New Roman" w:cs="Times New Roman"/>
                <w:sz w:val="24"/>
                <w:szCs w:val="24"/>
                <w:lang w:eastAsia="en-US"/>
              </w:rPr>
            </w:pPr>
            <w:r w:rsidRPr="00844E7F">
              <w:rPr>
                <w:rStyle w:val="FontStyle141"/>
                <w:rFonts w:ascii="Times New Roman" w:hAnsi="Times New Roman" w:cs="Times New Roman"/>
                <w:sz w:val="24"/>
                <w:szCs w:val="24"/>
                <w:lang w:eastAsia="en-US"/>
              </w:rPr>
              <w:t>Описание</w:t>
            </w:r>
          </w:p>
        </w:tc>
      </w:tr>
      <w:tr w:rsidR="00CF4EF7" w:rsidRPr="00844E7F" w14:paraId="415AD5E3" w14:textId="77777777" w:rsidTr="0003574A">
        <w:trPr>
          <w:trHeight w:val="346"/>
          <w:jc w:val="center"/>
        </w:trPr>
        <w:tc>
          <w:tcPr>
            <w:tcW w:w="1042" w:type="dxa"/>
            <w:tcBorders>
              <w:top w:val="single" w:sz="6" w:space="0" w:color="auto"/>
              <w:left w:val="single" w:sz="6" w:space="0" w:color="auto"/>
              <w:bottom w:val="single" w:sz="6" w:space="0" w:color="auto"/>
              <w:right w:val="single" w:sz="6" w:space="0" w:color="auto"/>
            </w:tcBorders>
          </w:tcPr>
          <w:p w14:paraId="553F4889" w14:textId="77777777" w:rsidR="00CF4EF7" w:rsidRPr="00844E7F" w:rsidRDefault="00CF4EF7" w:rsidP="00CF4EF7">
            <w:pPr>
              <w:pStyle w:val="Style86"/>
              <w:widowControl/>
              <w:ind w:left="8"/>
              <w:jc w:val="both"/>
              <w:rPr>
                <w:rFonts w:ascii="Times New Roman" w:hAnsi="Times New Roman" w:cs="Times New Roman"/>
              </w:rPr>
            </w:pPr>
          </w:p>
        </w:tc>
        <w:tc>
          <w:tcPr>
            <w:tcW w:w="942" w:type="dxa"/>
            <w:tcBorders>
              <w:top w:val="single" w:sz="6" w:space="0" w:color="auto"/>
              <w:left w:val="single" w:sz="6" w:space="0" w:color="auto"/>
              <w:bottom w:val="single" w:sz="6" w:space="0" w:color="auto"/>
              <w:right w:val="single" w:sz="4" w:space="0" w:color="auto"/>
            </w:tcBorders>
          </w:tcPr>
          <w:p w14:paraId="77CE89FB" w14:textId="0D2E5892" w:rsidR="00CF4EF7" w:rsidRPr="00844E7F" w:rsidRDefault="00CF4EF7" w:rsidP="00CF4EF7">
            <w:pPr>
              <w:pStyle w:val="Style52"/>
              <w:widowControl/>
              <w:ind w:left="8"/>
              <w:jc w:val="center"/>
              <w:rPr>
                <w:rStyle w:val="FontStyle142"/>
                <w:rFonts w:ascii="Times New Roman" w:hAnsi="Times New Roman" w:cs="Times New Roman"/>
                <w:sz w:val="24"/>
                <w:szCs w:val="24"/>
                <w:lang w:eastAsia="en-US"/>
              </w:rPr>
            </w:pPr>
          </w:p>
        </w:tc>
        <w:tc>
          <w:tcPr>
            <w:tcW w:w="953" w:type="dxa"/>
            <w:tcBorders>
              <w:top w:val="single" w:sz="6" w:space="0" w:color="auto"/>
              <w:left w:val="single" w:sz="4" w:space="0" w:color="auto"/>
              <w:bottom w:val="single" w:sz="6" w:space="0" w:color="auto"/>
              <w:right w:val="single" w:sz="6" w:space="0" w:color="auto"/>
            </w:tcBorders>
          </w:tcPr>
          <w:p w14:paraId="3955CFCA" w14:textId="460E0462" w:rsidR="00CF4EF7" w:rsidRPr="00844E7F" w:rsidRDefault="00CF4EF7" w:rsidP="00CF4EF7">
            <w:pPr>
              <w:pStyle w:val="Style52"/>
              <w:widowControl/>
              <w:ind w:left="8"/>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2</w:t>
            </w:r>
          </w:p>
        </w:tc>
        <w:tc>
          <w:tcPr>
            <w:tcW w:w="5952" w:type="dxa"/>
            <w:tcBorders>
              <w:top w:val="single" w:sz="6" w:space="0" w:color="auto"/>
              <w:left w:val="single" w:sz="6" w:space="0" w:color="auto"/>
              <w:bottom w:val="single" w:sz="6" w:space="0" w:color="auto"/>
              <w:right w:val="single" w:sz="6" w:space="0" w:color="auto"/>
            </w:tcBorders>
          </w:tcPr>
          <w:p w14:paraId="499056B2" w14:textId="41537254" w:rsidR="00CF4EF7" w:rsidRPr="00844E7F" w:rsidRDefault="00CF4EF7" w:rsidP="00CF4EF7">
            <w:pPr>
              <w:pStyle w:val="Style52"/>
              <w:widowControl/>
              <w:ind w:left="8"/>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 xml:space="preserve">Число пикселей в ячейке (как для </w:t>
            </w:r>
            <w:r w:rsidRPr="00844E7F">
              <w:rPr>
                <w:rStyle w:val="FontStyle137"/>
                <w:spacing w:val="0"/>
                <w:sz w:val="24"/>
                <w:szCs w:val="24"/>
                <w:lang w:eastAsia="en-US"/>
              </w:rPr>
              <w:t>x,</w:t>
            </w:r>
            <w:r w:rsidRPr="00844E7F">
              <w:rPr>
                <w:rStyle w:val="FontStyle137"/>
                <w:i w:val="0"/>
                <w:iCs w:val="0"/>
                <w:spacing w:val="0"/>
                <w:sz w:val="24"/>
                <w:szCs w:val="24"/>
                <w:lang w:eastAsia="en-US"/>
              </w:rPr>
              <w:t xml:space="preserve"> так и для</w:t>
            </w:r>
            <w:r w:rsidRPr="00844E7F">
              <w:rPr>
                <w:rStyle w:val="FontStyle142"/>
                <w:rFonts w:ascii="Times New Roman" w:hAnsi="Times New Roman" w:cs="Times New Roman"/>
                <w:sz w:val="24"/>
                <w:szCs w:val="24"/>
                <w:lang w:eastAsia="en-US"/>
              </w:rPr>
              <w:t xml:space="preserve"> </w:t>
            </w:r>
            <w:r w:rsidRPr="00844E7F">
              <w:rPr>
                <w:rStyle w:val="FontStyle140"/>
                <w:sz w:val="24"/>
                <w:szCs w:val="24"/>
                <w:lang w:eastAsia="en-US"/>
              </w:rPr>
              <w:t>y</w:t>
            </w:r>
            <w:r w:rsidRPr="00844E7F">
              <w:rPr>
                <w:rStyle w:val="FontStyle142"/>
                <w:rFonts w:ascii="Times New Roman" w:hAnsi="Times New Roman" w:cs="Times New Roman"/>
                <w:sz w:val="24"/>
                <w:szCs w:val="24"/>
                <w:lang w:eastAsia="en-US"/>
              </w:rPr>
              <w:t>-направления)</w:t>
            </w:r>
          </w:p>
        </w:tc>
      </w:tr>
      <w:tr w:rsidR="00CF4EF7" w:rsidRPr="00844E7F" w14:paraId="6AE1D09E" w14:textId="77777777" w:rsidTr="0003574A">
        <w:trPr>
          <w:trHeight w:val="346"/>
          <w:jc w:val="center"/>
        </w:trPr>
        <w:tc>
          <w:tcPr>
            <w:tcW w:w="1042" w:type="dxa"/>
            <w:tcBorders>
              <w:top w:val="single" w:sz="6" w:space="0" w:color="auto"/>
              <w:left w:val="single" w:sz="6" w:space="0" w:color="auto"/>
              <w:bottom w:val="single" w:sz="6" w:space="0" w:color="auto"/>
              <w:right w:val="single" w:sz="6" w:space="0" w:color="auto"/>
            </w:tcBorders>
          </w:tcPr>
          <w:p w14:paraId="54CC3C88" w14:textId="77777777" w:rsidR="00CF4EF7" w:rsidRPr="00844E7F" w:rsidRDefault="00CF4EF7" w:rsidP="00CF4EF7">
            <w:pPr>
              <w:pStyle w:val="Style86"/>
              <w:widowControl/>
              <w:ind w:left="8"/>
              <w:jc w:val="both"/>
              <w:rPr>
                <w:rFonts w:ascii="Times New Roman" w:hAnsi="Times New Roman" w:cs="Times New Roman"/>
              </w:rPr>
            </w:pPr>
          </w:p>
        </w:tc>
        <w:tc>
          <w:tcPr>
            <w:tcW w:w="942" w:type="dxa"/>
            <w:tcBorders>
              <w:top w:val="single" w:sz="6" w:space="0" w:color="auto"/>
              <w:left w:val="single" w:sz="6" w:space="0" w:color="auto"/>
              <w:bottom w:val="single" w:sz="6" w:space="0" w:color="auto"/>
              <w:right w:val="single" w:sz="4" w:space="0" w:color="auto"/>
            </w:tcBorders>
          </w:tcPr>
          <w:p w14:paraId="3A3B09CB" w14:textId="46089F3F" w:rsidR="00CF4EF7" w:rsidRPr="00844E7F" w:rsidRDefault="00CF4EF7" w:rsidP="00CF4EF7">
            <w:pPr>
              <w:pStyle w:val="Style52"/>
              <w:widowControl/>
              <w:ind w:left="8"/>
              <w:jc w:val="center"/>
              <w:rPr>
                <w:rStyle w:val="FontStyle142"/>
                <w:rFonts w:ascii="Times New Roman" w:hAnsi="Times New Roman" w:cs="Times New Roman"/>
                <w:sz w:val="24"/>
                <w:szCs w:val="24"/>
                <w:lang w:eastAsia="en-US"/>
              </w:rPr>
            </w:pPr>
          </w:p>
        </w:tc>
        <w:tc>
          <w:tcPr>
            <w:tcW w:w="953" w:type="dxa"/>
            <w:tcBorders>
              <w:top w:val="single" w:sz="6" w:space="0" w:color="auto"/>
              <w:left w:val="single" w:sz="4" w:space="0" w:color="auto"/>
              <w:bottom w:val="single" w:sz="6" w:space="0" w:color="auto"/>
              <w:right w:val="single" w:sz="6" w:space="0" w:color="auto"/>
            </w:tcBorders>
          </w:tcPr>
          <w:p w14:paraId="317E3519" w14:textId="22CB01A4" w:rsidR="00CF4EF7" w:rsidRPr="00844E7F" w:rsidRDefault="00CF4EF7" w:rsidP="00CF4EF7">
            <w:pPr>
              <w:pStyle w:val="Style52"/>
              <w:widowControl/>
              <w:ind w:left="8"/>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2</w:t>
            </w:r>
          </w:p>
        </w:tc>
        <w:tc>
          <w:tcPr>
            <w:tcW w:w="5952" w:type="dxa"/>
            <w:tcBorders>
              <w:top w:val="single" w:sz="6" w:space="0" w:color="auto"/>
              <w:left w:val="single" w:sz="6" w:space="0" w:color="auto"/>
              <w:bottom w:val="single" w:sz="6" w:space="0" w:color="auto"/>
              <w:right w:val="single" w:sz="6" w:space="0" w:color="auto"/>
            </w:tcBorders>
          </w:tcPr>
          <w:p w14:paraId="05F3892A" w14:textId="22B91598" w:rsidR="00CF4EF7" w:rsidRPr="00844E7F" w:rsidRDefault="00CF4EF7" w:rsidP="00CF4EF7">
            <w:pPr>
              <w:pStyle w:val="Style52"/>
              <w:widowControl/>
              <w:ind w:left="8"/>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 xml:space="preserve">Число пикселей между центрами ячейки (как для </w:t>
            </w:r>
            <w:r w:rsidRPr="00844E7F">
              <w:rPr>
                <w:rStyle w:val="FontStyle137"/>
                <w:spacing w:val="0"/>
                <w:sz w:val="24"/>
                <w:szCs w:val="24"/>
                <w:lang w:eastAsia="en-US"/>
              </w:rPr>
              <w:t>x,</w:t>
            </w:r>
            <w:r w:rsidRPr="00844E7F">
              <w:rPr>
                <w:rStyle w:val="FontStyle137"/>
                <w:i w:val="0"/>
                <w:iCs w:val="0"/>
                <w:spacing w:val="0"/>
                <w:sz w:val="24"/>
                <w:szCs w:val="24"/>
                <w:lang w:eastAsia="en-US"/>
              </w:rPr>
              <w:t xml:space="preserve"> так и для</w:t>
            </w:r>
            <w:r w:rsidRPr="00844E7F">
              <w:rPr>
                <w:rStyle w:val="FontStyle142"/>
                <w:rFonts w:ascii="Times New Roman" w:hAnsi="Times New Roman" w:cs="Times New Roman"/>
                <w:sz w:val="24"/>
                <w:szCs w:val="24"/>
                <w:lang w:eastAsia="en-US"/>
              </w:rPr>
              <w:t xml:space="preserve"> </w:t>
            </w:r>
            <w:r w:rsidRPr="00844E7F">
              <w:rPr>
                <w:rStyle w:val="FontStyle140"/>
                <w:sz w:val="24"/>
                <w:szCs w:val="24"/>
                <w:lang w:eastAsia="en-US"/>
              </w:rPr>
              <w:t>y</w:t>
            </w:r>
            <w:r w:rsidRPr="00844E7F">
              <w:rPr>
                <w:rStyle w:val="FontStyle142"/>
                <w:rFonts w:ascii="Times New Roman" w:hAnsi="Times New Roman" w:cs="Times New Roman"/>
                <w:sz w:val="24"/>
                <w:szCs w:val="24"/>
                <w:lang w:eastAsia="en-US"/>
              </w:rPr>
              <w:t>-направления)</w:t>
            </w:r>
          </w:p>
        </w:tc>
      </w:tr>
      <w:tr w:rsidR="00CF4EF7" w:rsidRPr="00844E7F" w14:paraId="7E86264C" w14:textId="77777777" w:rsidTr="0003574A">
        <w:trPr>
          <w:trHeight w:val="346"/>
          <w:jc w:val="center"/>
        </w:trPr>
        <w:tc>
          <w:tcPr>
            <w:tcW w:w="1042" w:type="dxa"/>
            <w:tcBorders>
              <w:top w:val="single" w:sz="6" w:space="0" w:color="auto"/>
              <w:left w:val="single" w:sz="6" w:space="0" w:color="auto"/>
              <w:bottom w:val="single" w:sz="6" w:space="0" w:color="auto"/>
              <w:right w:val="single" w:sz="6" w:space="0" w:color="auto"/>
            </w:tcBorders>
          </w:tcPr>
          <w:p w14:paraId="740D3EB9" w14:textId="77777777" w:rsidR="00CF4EF7" w:rsidRPr="00844E7F" w:rsidRDefault="00CF4EF7" w:rsidP="00CF4EF7">
            <w:pPr>
              <w:pStyle w:val="Style86"/>
              <w:widowControl/>
              <w:ind w:left="8"/>
              <w:jc w:val="both"/>
              <w:rPr>
                <w:rFonts w:ascii="Times New Roman" w:hAnsi="Times New Roman" w:cs="Times New Roman"/>
              </w:rPr>
            </w:pPr>
          </w:p>
        </w:tc>
        <w:tc>
          <w:tcPr>
            <w:tcW w:w="942" w:type="dxa"/>
            <w:tcBorders>
              <w:top w:val="single" w:sz="6" w:space="0" w:color="auto"/>
              <w:left w:val="single" w:sz="6" w:space="0" w:color="auto"/>
              <w:bottom w:val="single" w:sz="6" w:space="0" w:color="auto"/>
              <w:right w:val="single" w:sz="4" w:space="0" w:color="auto"/>
            </w:tcBorders>
          </w:tcPr>
          <w:p w14:paraId="3B2C2CD4" w14:textId="53D2154B" w:rsidR="00CF4EF7" w:rsidRPr="00844E7F" w:rsidRDefault="00CF4EF7" w:rsidP="00CF4EF7">
            <w:pPr>
              <w:pStyle w:val="Style52"/>
              <w:widowControl/>
              <w:ind w:left="8"/>
              <w:jc w:val="center"/>
              <w:rPr>
                <w:rStyle w:val="FontStyle142"/>
                <w:rFonts w:ascii="Times New Roman" w:hAnsi="Times New Roman" w:cs="Times New Roman"/>
                <w:sz w:val="24"/>
                <w:szCs w:val="24"/>
                <w:lang w:eastAsia="en-US"/>
              </w:rPr>
            </w:pPr>
          </w:p>
        </w:tc>
        <w:tc>
          <w:tcPr>
            <w:tcW w:w="953" w:type="dxa"/>
            <w:tcBorders>
              <w:top w:val="single" w:sz="6" w:space="0" w:color="auto"/>
              <w:left w:val="single" w:sz="4" w:space="0" w:color="auto"/>
              <w:bottom w:val="single" w:sz="6" w:space="0" w:color="auto"/>
              <w:right w:val="single" w:sz="6" w:space="0" w:color="auto"/>
            </w:tcBorders>
          </w:tcPr>
          <w:p w14:paraId="1DDF3AE2" w14:textId="610AA27B" w:rsidR="00CF4EF7" w:rsidRPr="00844E7F" w:rsidRDefault="00CF4EF7" w:rsidP="00CF4EF7">
            <w:pPr>
              <w:pStyle w:val="Style52"/>
              <w:widowControl/>
              <w:ind w:left="8"/>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1</w:t>
            </w:r>
          </w:p>
        </w:tc>
        <w:tc>
          <w:tcPr>
            <w:tcW w:w="5952" w:type="dxa"/>
            <w:tcBorders>
              <w:top w:val="single" w:sz="6" w:space="0" w:color="auto"/>
              <w:left w:val="single" w:sz="6" w:space="0" w:color="auto"/>
              <w:bottom w:val="single" w:sz="6" w:space="0" w:color="auto"/>
              <w:right w:val="single" w:sz="6" w:space="0" w:color="auto"/>
            </w:tcBorders>
          </w:tcPr>
          <w:p w14:paraId="28C090F7" w14:textId="2FDBC9F3" w:rsidR="00CF4EF7" w:rsidRPr="00844E7F" w:rsidRDefault="00CF4EF7" w:rsidP="00CF4EF7">
            <w:pPr>
              <w:pStyle w:val="Style52"/>
              <w:widowControl/>
              <w:ind w:left="8"/>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 xml:space="preserve">Глубина цвета угла распространения </w:t>
            </w:r>
            <w:proofErr w:type="spellStart"/>
            <w:r w:rsidRPr="00844E7F">
              <w:rPr>
                <w:rStyle w:val="FontStyle142"/>
                <w:rFonts w:ascii="Times New Roman" w:hAnsi="Times New Roman" w:cs="Times New Roman"/>
                <w:sz w:val="24"/>
                <w:szCs w:val="24"/>
                <w:lang w:eastAsia="en-US"/>
              </w:rPr>
              <w:t>косинусоидальной</w:t>
            </w:r>
            <w:proofErr w:type="spellEnd"/>
            <w:r w:rsidRPr="00844E7F">
              <w:rPr>
                <w:rStyle w:val="FontStyle142"/>
                <w:rFonts w:ascii="Times New Roman" w:hAnsi="Times New Roman" w:cs="Times New Roman"/>
                <w:sz w:val="24"/>
                <w:szCs w:val="24"/>
                <w:lang w:eastAsia="en-US"/>
              </w:rPr>
              <w:t xml:space="preserve"> функции</w:t>
            </w:r>
          </w:p>
        </w:tc>
      </w:tr>
      <w:tr w:rsidR="00CF4EF7" w:rsidRPr="00844E7F" w14:paraId="7ECCEFDC" w14:textId="77777777" w:rsidTr="0003574A">
        <w:trPr>
          <w:trHeight w:val="346"/>
          <w:jc w:val="center"/>
        </w:trPr>
        <w:tc>
          <w:tcPr>
            <w:tcW w:w="1042" w:type="dxa"/>
            <w:tcBorders>
              <w:top w:val="single" w:sz="6" w:space="0" w:color="auto"/>
              <w:left w:val="single" w:sz="6" w:space="0" w:color="auto"/>
              <w:bottom w:val="single" w:sz="6" w:space="0" w:color="auto"/>
              <w:right w:val="single" w:sz="6" w:space="0" w:color="auto"/>
            </w:tcBorders>
          </w:tcPr>
          <w:p w14:paraId="7B783841" w14:textId="77777777" w:rsidR="00CF4EF7" w:rsidRPr="00844E7F" w:rsidRDefault="00CF4EF7" w:rsidP="00CF4EF7">
            <w:pPr>
              <w:pStyle w:val="Style86"/>
              <w:widowControl/>
              <w:ind w:left="8"/>
              <w:jc w:val="both"/>
              <w:rPr>
                <w:rFonts w:ascii="Times New Roman" w:hAnsi="Times New Roman" w:cs="Times New Roman"/>
              </w:rPr>
            </w:pPr>
          </w:p>
        </w:tc>
        <w:tc>
          <w:tcPr>
            <w:tcW w:w="942" w:type="dxa"/>
            <w:tcBorders>
              <w:top w:val="single" w:sz="6" w:space="0" w:color="auto"/>
              <w:left w:val="single" w:sz="6" w:space="0" w:color="auto"/>
              <w:bottom w:val="single" w:sz="6" w:space="0" w:color="auto"/>
              <w:right w:val="single" w:sz="4" w:space="0" w:color="auto"/>
            </w:tcBorders>
          </w:tcPr>
          <w:p w14:paraId="4E12FF30" w14:textId="3D87BD2E" w:rsidR="00CF4EF7" w:rsidRPr="00844E7F" w:rsidRDefault="00CF4EF7" w:rsidP="00CF4EF7">
            <w:pPr>
              <w:pStyle w:val="Style52"/>
              <w:widowControl/>
              <w:ind w:left="8"/>
              <w:jc w:val="center"/>
              <w:rPr>
                <w:rStyle w:val="FontStyle142"/>
                <w:rFonts w:ascii="Times New Roman" w:hAnsi="Times New Roman" w:cs="Times New Roman"/>
                <w:sz w:val="24"/>
                <w:szCs w:val="24"/>
                <w:lang w:eastAsia="en-US"/>
              </w:rPr>
            </w:pPr>
          </w:p>
        </w:tc>
        <w:tc>
          <w:tcPr>
            <w:tcW w:w="953" w:type="dxa"/>
            <w:tcBorders>
              <w:top w:val="single" w:sz="6" w:space="0" w:color="auto"/>
              <w:left w:val="single" w:sz="4" w:space="0" w:color="auto"/>
              <w:bottom w:val="single" w:sz="6" w:space="0" w:color="auto"/>
              <w:right w:val="single" w:sz="6" w:space="0" w:color="auto"/>
            </w:tcBorders>
          </w:tcPr>
          <w:p w14:paraId="69C5C2C2" w14:textId="70082179" w:rsidR="00CF4EF7" w:rsidRPr="00844E7F" w:rsidRDefault="00CF4EF7" w:rsidP="00CF4EF7">
            <w:pPr>
              <w:pStyle w:val="Style52"/>
              <w:widowControl/>
              <w:ind w:left="8"/>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1</w:t>
            </w:r>
          </w:p>
        </w:tc>
        <w:tc>
          <w:tcPr>
            <w:tcW w:w="5952" w:type="dxa"/>
            <w:tcBorders>
              <w:top w:val="single" w:sz="6" w:space="0" w:color="auto"/>
              <w:left w:val="single" w:sz="6" w:space="0" w:color="auto"/>
              <w:bottom w:val="single" w:sz="6" w:space="0" w:color="auto"/>
              <w:right w:val="single" w:sz="6" w:space="0" w:color="auto"/>
            </w:tcBorders>
          </w:tcPr>
          <w:p w14:paraId="49D4ABBB" w14:textId="1348C54C" w:rsidR="00CF4EF7" w:rsidRPr="00844E7F" w:rsidRDefault="00CF4EF7" w:rsidP="00CF4EF7">
            <w:pPr>
              <w:pStyle w:val="Style52"/>
              <w:widowControl/>
              <w:ind w:left="8"/>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 xml:space="preserve">Глубина цвета длины волны </w:t>
            </w:r>
            <w:proofErr w:type="spellStart"/>
            <w:r w:rsidRPr="00844E7F">
              <w:rPr>
                <w:rStyle w:val="FontStyle142"/>
                <w:rFonts w:ascii="Times New Roman" w:hAnsi="Times New Roman" w:cs="Times New Roman"/>
                <w:sz w:val="24"/>
                <w:szCs w:val="24"/>
                <w:lang w:eastAsia="en-US"/>
              </w:rPr>
              <w:t>косинусоидальной</w:t>
            </w:r>
            <w:proofErr w:type="spellEnd"/>
            <w:r w:rsidRPr="00844E7F">
              <w:rPr>
                <w:rStyle w:val="FontStyle142"/>
                <w:rFonts w:ascii="Times New Roman" w:hAnsi="Times New Roman" w:cs="Times New Roman"/>
                <w:sz w:val="24"/>
                <w:szCs w:val="24"/>
                <w:lang w:eastAsia="en-US"/>
              </w:rPr>
              <w:t xml:space="preserve"> функции</w:t>
            </w:r>
          </w:p>
        </w:tc>
      </w:tr>
      <w:tr w:rsidR="00CF4EF7" w:rsidRPr="00844E7F" w14:paraId="3330F7F5" w14:textId="77777777" w:rsidTr="0003574A">
        <w:trPr>
          <w:trHeight w:val="346"/>
          <w:jc w:val="center"/>
        </w:trPr>
        <w:tc>
          <w:tcPr>
            <w:tcW w:w="1042" w:type="dxa"/>
            <w:tcBorders>
              <w:top w:val="single" w:sz="6" w:space="0" w:color="auto"/>
              <w:left w:val="single" w:sz="6" w:space="0" w:color="auto"/>
              <w:bottom w:val="single" w:sz="6" w:space="0" w:color="auto"/>
              <w:right w:val="single" w:sz="6" w:space="0" w:color="auto"/>
            </w:tcBorders>
          </w:tcPr>
          <w:p w14:paraId="171ABD57" w14:textId="77777777" w:rsidR="00CF4EF7" w:rsidRPr="00844E7F" w:rsidRDefault="00CF4EF7" w:rsidP="00CF4EF7">
            <w:pPr>
              <w:pStyle w:val="Style86"/>
              <w:widowControl/>
              <w:ind w:left="8"/>
              <w:jc w:val="both"/>
              <w:rPr>
                <w:rFonts w:ascii="Times New Roman" w:hAnsi="Times New Roman" w:cs="Times New Roman"/>
              </w:rPr>
            </w:pPr>
          </w:p>
        </w:tc>
        <w:tc>
          <w:tcPr>
            <w:tcW w:w="942" w:type="dxa"/>
            <w:tcBorders>
              <w:top w:val="single" w:sz="6" w:space="0" w:color="auto"/>
              <w:left w:val="single" w:sz="6" w:space="0" w:color="auto"/>
              <w:bottom w:val="single" w:sz="6" w:space="0" w:color="auto"/>
              <w:right w:val="single" w:sz="4" w:space="0" w:color="auto"/>
            </w:tcBorders>
          </w:tcPr>
          <w:p w14:paraId="77DE742A" w14:textId="1B716CDF" w:rsidR="00CF4EF7" w:rsidRPr="00844E7F" w:rsidRDefault="00CF4EF7" w:rsidP="00CF4EF7">
            <w:pPr>
              <w:pStyle w:val="Style52"/>
              <w:widowControl/>
              <w:ind w:left="8"/>
              <w:jc w:val="center"/>
              <w:rPr>
                <w:rStyle w:val="FontStyle142"/>
                <w:rFonts w:ascii="Times New Roman" w:hAnsi="Times New Roman" w:cs="Times New Roman"/>
                <w:sz w:val="24"/>
                <w:szCs w:val="24"/>
                <w:lang w:eastAsia="en-US"/>
              </w:rPr>
            </w:pPr>
          </w:p>
        </w:tc>
        <w:tc>
          <w:tcPr>
            <w:tcW w:w="953" w:type="dxa"/>
            <w:tcBorders>
              <w:top w:val="single" w:sz="6" w:space="0" w:color="auto"/>
              <w:left w:val="single" w:sz="4" w:space="0" w:color="auto"/>
              <w:bottom w:val="single" w:sz="6" w:space="0" w:color="auto"/>
              <w:right w:val="single" w:sz="6" w:space="0" w:color="auto"/>
            </w:tcBorders>
          </w:tcPr>
          <w:p w14:paraId="1CFE6941" w14:textId="02F9022B" w:rsidR="00CF4EF7" w:rsidRPr="00844E7F" w:rsidRDefault="00CF4EF7" w:rsidP="00CF4EF7">
            <w:pPr>
              <w:pStyle w:val="Style52"/>
              <w:widowControl/>
              <w:ind w:left="8"/>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1</w:t>
            </w:r>
          </w:p>
        </w:tc>
        <w:tc>
          <w:tcPr>
            <w:tcW w:w="5952" w:type="dxa"/>
            <w:tcBorders>
              <w:top w:val="single" w:sz="6" w:space="0" w:color="auto"/>
              <w:left w:val="single" w:sz="6" w:space="0" w:color="auto"/>
              <w:bottom w:val="single" w:sz="6" w:space="0" w:color="auto"/>
              <w:right w:val="single" w:sz="6" w:space="0" w:color="auto"/>
            </w:tcBorders>
          </w:tcPr>
          <w:p w14:paraId="2C1B6CFD" w14:textId="73F1C423" w:rsidR="00CF4EF7" w:rsidRPr="00844E7F" w:rsidRDefault="00CF4EF7" w:rsidP="00CF4EF7">
            <w:pPr>
              <w:pStyle w:val="Style52"/>
              <w:widowControl/>
              <w:ind w:left="8"/>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Глубина цвета фазы</w:t>
            </w:r>
          </w:p>
        </w:tc>
      </w:tr>
      <w:tr w:rsidR="00CF4EF7" w:rsidRPr="00844E7F" w14:paraId="48E6BC05" w14:textId="77777777" w:rsidTr="0003574A">
        <w:trPr>
          <w:trHeight w:val="346"/>
          <w:jc w:val="center"/>
        </w:trPr>
        <w:tc>
          <w:tcPr>
            <w:tcW w:w="1042" w:type="dxa"/>
            <w:tcBorders>
              <w:top w:val="single" w:sz="6" w:space="0" w:color="auto"/>
              <w:left w:val="single" w:sz="6" w:space="0" w:color="auto"/>
              <w:bottom w:val="single" w:sz="6" w:space="0" w:color="auto"/>
              <w:right w:val="single" w:sz="6" w:space="0" w:color="auto"/>
            </w:tcBorders>
          </w:tcPr>
          <w:p w14:paraId="78A547DE" w14:textId="77777777" w:rsidR="00CF4EF7" w:rsidRPr="00844E7F" w:rsidRDefault="00CF4EF7" w:rsidP="00CF4EF7">
            <w:pPr>
              <w:pStyle w:val="Style86"/>
              <w:widowControl/>
              <w:ind w:left="8"/>
              <w:jc w:val="both"/>
              <w:rPr>
                <w:rFonts w:ascii="Times New Roman" w:hAnsi="Times New Roman" w:cs="Times New Roman"/>
              </w:rPr>
            </w:pPr>
          </w:p>
        </w:tc>
        <w:tc>
          <w:tcPr>
            <w:tcW w:w="942" w:type="dxa"/>
            <w:tcBorders>
              <w:top w:val="single" w:sz="6" w:space="0" w:color="auto"/>
              <w:left w:val="single" w:sz="6" w:space="0" w:color="auto"/>
              <w:bottom w:val="single" w:sz="6" w:space="0" w:color="auto"/>
              <w:right w:val="single" w:sz="4" w:space="0" w:color="auto"/>
            </w:tcBorders>
          </w:tcPr>
          <w:p w14:paraId="77C315FE" w14:textId="696A74B6" w:rsidR="00CF4EF7" w:rsidRPr="00844E7F" w:rsidRDefault="00CF4EF7" w:rsidP="00CF4EF7">
            <w:pPr>
              <w:pStyle w:val="Style52"/>
              <w:widowControl/>
              <w:ind w:left="8"/>
              <w:jc w:val="center"/>
              <w:rPr>
                <w:rStyle w:val="FontStyle142"/>
                <w:rFonts w:ascii="Times New Roman" w:hAnsi="Times New Roman" w:cs="Times New Roman"/>
                <w:sz w:val="24"/>
                <w:szCs w:val="24"/>
                <w:lang w:eastAsia="en-US"/>
              </w:rPr>
            </w:pPr>
          </w:p>
        </w:tc>
        <w:tc>
          <w:tcPr>
            <w:tcW w:w="953" w:type="dxa"/>
            <w:tcBorders>
              <w:top w:val="single" w:sz="6" w:space="0" w:color="auto"/>
              <w:left w:val="single" w:sz="4" w:space="0" w:color="auto"/>
              <w:bottom w:val="single" w:sz="6" w:space="0" w:color="auto"/>
              <w:right w:val="single" w:sz="6" w:space="0" w:color="auto"/>
            </w:tcBorders>
          </w:tcPr>
          <w:p w14:paraId="4179E315" w14:textId="25D4CB9E" w:rsidR="00CF4EF7" w:rsidRPr="00844E7F" w:rsidRDefault="00CF4EF7" w:rsidP="00CF4EF7">
            <w:pPr>
              <w:pStyle w:val="Style52"/>
              <w:widowControl/>
              <w:ind w:left="8"/>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1</w:t>
            </w:r>
          </w:p>
        </w:tc>
        <w:tc>
          <w:tcPr>
            <w:tcW w:w="5952" w:type="dxa"/>
            <w:tcBorders>
              <w:top w:val="single" w:sz="6" w:space="0" w:color="auto"/>
              <w:left w:val="single" w:sz="6" w:space="0" w:color="auto"/>
              <w:bottom w:val="single" w:sz="6" w:space="0" w:color="auto"/>
              <w:right w:val="single" w:sz="6" w:space="0" w:color="auto"/>
            </w:tcBorders>
          </w:tcPr>
          <w:p w14:paraId="122FA557" w14:textId="69C4E45E" w:rsidR="00CF4EF7" w:rsidRPr="00844E7F" w:rsidRDefault="00CF4EF7" w:rsidP="00CF4EF7">
            <w:pPr>
              <w:pStyle w:val="Style52"/>
              <w:widowControl/>
              <w:ind w:left="8"/>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Глубина цвета показателя качества</w:t>
            </w:r>
          </w:p>
        </w:tc>
      </w:tr>
      <w:tr w:rsidR="00CF4EF7" w:rsidRPr="00844E7F" w14:paraId="0AAF5B7B" w14:textId="77777777" w:rsidTr="0003574A">
        <w:trPr>
          <w:trHeight w:val="365"/>
          <w:jc w:val="center"/>
        </w:trPr>
        <w:tc>
          <w:tcPr>
            <w:tcW w:w="1042" w:type="dxa"/>
            <w:tcBorders>
              <w:top w:val="single" w:sz="6" w:space="0" w:color="auto"/>
              <w:left w:val="single" w:sz="6" w:space="0" w:color="auto"/>
              <w:bottom w:val="single" w:sz="6" w:space="0" w:color="auto"/>
              <w:right w:val="single" w:sz="6" w:space="0" w:color="auto"/>
            </w:tcBorders>
          </w:tcPr>
          <w:p w14:paraId="56C7D53F" w14:textId="77777777" w:rsidR="00CF4EF7" w:rsidRPr="00844E7F" w:rsidRDefault="00CF4EF7" w:rsidP="00CF4EF7">
            <w:pPr>
              <w:pStyle w:val="Style86"/>
              <w:widowControl/>
              <w:ind w:left="8"/>
              <w:jc w:val="both"/>
              <w:rPr>
                <w:rFonts w:ascii="Times New Roman" w:hAnsi="Times New Roman" w:cs="Times New Roman"/>
              </w:rPr>
            </w:pPr>
          </w:p>
        </w:tc>
        <w:tc>
          <w:tcPr>
            <w:tcW w:w="942" w:type="dxa"/>
            <w:tcBorders>
              <w:top w:val="single" w:sz="6" w:space="0" w:color="auto"/>
              <w:left w:val="single" w:sz="6" w:space="0" w:color="auto"/>
              <w:bottom w:val="single" w:sz="6" w:space="0" w:color="auto"/>
              <w:right w:val="single" w:sz="4" w:space="0" w:color="auto"/>
            </w:tcBorders>
          </w:tcPr>
          <w:p w14:paraId="4B4CAC06" w14:textId="340C51D2" w:rsidR="00CF4EF7" w:rsidRPr="00844E7F" w:rsidRDefault="00CF4EF7" w:rsidP="00CF4EF7">
            <w:pPr>
              <w:pStyle w:val="Style52"/>
              <w:widowControl/>
              <w:ind w:left="8"/>
              <w:jc w:val="center"/>
              <w:rPr>
                <w:rStyle w:val="FontStyle142"/>
                <w:rFonts w:ascii="Times New Roman" w:hAnsi="Times New Roman" w:cs="Times New Roman"/>
                <w:sz w:val="24"/>
                <w:szCs w:val="24"/>
                <w:lang w:eastAsia="en-US"/>
              </w:rPr>
            </w:pPr>
          </w:p>
        </w:tc>
        <w:tc>
          <w:tcPr>
            <w:tcW w:w="953" w:type="dxa"/>
            <w:tcBorders>
              <w:top w:val="single" w:sz="6" w:space="0" w:color="auto"/>
              <w:left w:val="single" w:sz="4" w:space="0" w:color="auto"/>
              <w:bottom w:val="single" w:sz="6" w:space="0" w:color="auto"/>
              <w:right w:val="single" w:sz="6" w:space="0" w:color="auto"/>
            </w:tcBorders>
          </w:tcPr>
          <w:p w14:paraId="750EFBCA" w14:textId="6F943561" w:rsidR="00CF4EF7" w:rsidRPr="00844E7F" w:rsidRDefault="00CF4EF7" w:rsidP="00CF4EF7">
            <w:pPr>
              <w:pStyle w:val="Style52"/>
              <w:widowControl/>
              <w:ind w:left="8"/>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1</w:t>
            </w:r>
          </w:p>
        </w:tc>
        <w:tc>
          <w:tcPr>
            <w:tcW w:w="5952" w:type="dxa"/>
            <w:tcBorders>
              <w:top w:val="single" w:sz="6" w:space="0" w:color="auto"/>
              <w:left w:val="single" w:sz="6" w:space="0" w:color="auto"/>
              <w:bottom w:val="single" w:sz="6" w:space="0" w:color="auto"/>
              <w:right w:val="single" w:sz="6" w:space="0" w:color="auto"/>
            </w:tcBorders>
          </w:tcPr>
          <w:p w14:paraId="57704FB9" w14:textId="37C0A88D" w:rsidR="00CF4EF7" w:rsidRPr="00844E7F" w:rsidRDefault="00CF4EF7" w:rsidP="00CF4EF7">
            <w:pPr>
              <w:pStyle w:val="Style52"/>
              <w:widowControl/>
              <w:ind w:left="8"/>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Зернистость группы ячеек</w:t>
            </w:r>
          </w:p>
        </w:tc>
      </w:tr>
    </w:tbl>
    <w:p w14:paraId="0455270C" w14:textId="77777777" w:rsidR="008E1543" w:rsidRPr="00844E7F" w:rsidRDefault="008E1543" w:rsidP="00173EE8">
      <w:pPr>
        <w:pStyle w:val="Style28"/>
        <w:widowControl/>
        <w:ind w:firstLine="720"/>
        <w:jc w:val="both"/>
        <w:rPr>
          <w:rStyle w:val="FontStyle144"/>
          <w:rFonts w:ascii="Times New Roman" w:hAnsi="Times New Roman" w:cs="Times New Roman"/>
          <w:sz w:val="24"/>
          <w:szCs w:val="24"/>
          <w:lang w:eastAsia="en-US"/>
        </w:rPr>
      </w:pPr>
    </w:p>
    <w:p w14:paraId="51C7B506" w14:textId="77777777" w:rsidR="008E1543" w:rsidRPr="00844E7F" w:rsidRDefault="008E1543" w:rsidP="00173EE8">
      <w:pPr>
        <w:pStyle w:val="Style28"/>
        <w:widowControl/>
        <w:ind w:firstLine="720"/>
        <w:jc w:val="both"/>
        <w:rPr>
          <w:rStyle w:val="FontStyle144"/>
          <w:rFonts w:ascii="Times New Roman" w:hAnsi="Times New Roman" w:cs="Times New Roman"/>
          <w:sz w:val="24"/>
          <w:szCs w:val="24"/>
          <w:lang w:eastAsia="en-US"/>
        </w:rPr>
      </w:pPr>
      <w:r w:rsidRPr="00844E7F">
        <w:rPr>
          <w:rStyle w:val="FontStyle144"/>
          <w:rFonts w:ascii="Times New Roman" w:hAnsi="Times New Roman" w:cs="Times New Roman"/>
          <w:sz w:val="24"/>
          <w:szCs w:val="24"/>
          <w:lang w:eastAsia="en-US"/>
        </w:rPr>
        <w:t>Если объект данных не присутствует в шаблоне биометрической информации, применяются значения по умолчанию согласно таблице 19.</w:t>
      </w:r>
    </w:p>
    <w:p w14:paraId="18BEC000"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pPr>
    </w:p>
    <w:p w14:paraId="07E6997F" w14:textId="77777777" w:rsidR="008E1543" w:rsidRPr="00844E7F" w:rsidRDefault="008E1543" w:rsidP="00173EE8">
      <w:pPr>
        <w:pStyle w:val="Style19"/>
        <w:widowControl/>
        <w:ind w:firstLine="720"/>
        <w:jc w:val="center"/>
        <w:rPr>
          <w:rStyle w:val="FontStyle139"/>
          <w:rFonts w:ascii="Times New Roman" w:hAnsi="Times New Roman" w:cs="Times New Roman"/>
          <w:sz w:val="24"/>
          <w:szCs w:val="24"/>
          <w:lang w:eastAsia="en-US"/>
        </w:rPr>
      </w:pPr>
      <w:r w:rsidRPr="00844E7F">
        <w:rPr>
          <w:rStyle w:val="FontStyle139"/>
          <w:rFonts w:ascii="Times New Roman" w:hAnsi="Times New Roman" w:cs="Times New Roman"/>
          <w:sz w:val="24"/>
          <w:szCs w:val="24"/>
          <w:lang w:eastAsia="en-US"/>
        </w:rPr>
        <w:t>Таблица 19 — Формат карты спектральных данных изображения отпечатка пальца</w:t>
      </w:r>
    </w:p>
    <w:tbl>
      <w:tblPr>
        <w:tblW w:w="0" w:type="auto"/>
        <w:jc w:val="center"/>
        <w:tblLayout w:type="fixed"/>
        <w:tblCellMar>
          <w:left w:w="40" w:type="dxa"/>
          <w:right w:w="40" w:type="dxa"/>
        </w:tblCellMar>
        <w:tblLook w:val="0000" w:firstRow="0" w:lastRow="0" w:firstColumn="0" w:lastColumn="0" w:noHBand="0" w:noVBand="0"/>
      </w:tblPr>
      <w:tblGrid>
        <w:gridCol w:w="5584"/>
        <w:gridCol w:w="1779"/>
      </w:tblGrid>
      <w:tr w:rsidR="008E1543" w:rsidRPr="00844E7F" w14:paraId="4CDDA653" w14:textId="77777777" w:rsidTr="00FA6890">
        <w:trPr>
          <w:trHeight w:val="370"/>
          <w:jc w:val="center"/>
        </w:trPr>
        <w:tc>
          <w:tcPr>
            <w:tcW w:w="5584" w:type="dxa"/>
            <w:tcBorders>
              <w:top w:val="single" w:sz="6" w:space="0" w:color="auto"/>
              <w:left w:val="single" w:sz="6" w:space="0" w:color="auto"/>
              <w:bottom w:val="single" w:sz="6" w:space="0" w:color="auto"/>
              <w:right w:val="single" w:sz="6" w:space="0" w:color="auto"/>
            </w:tcBorders>
          </w:tcPr>
          <w:p w14:paraId="349B619F" w14:textId="77777777" w:rsidR="008E1543" w:rsidRPr="00844E7F" w:rsidRDefault="008E1543" w:rsidP="00CF4EF7">
            <w:pPr>
              <w:pStyle w:val="Style46"/>
              <w:widowControl/>
              <w:jc w:val="both"/>
              <w:rPr>
                <w:rStyle w:val="FontStyle141"/>
                <w:rFonts w:ascii="Times New Roman" w:hAnsi="Times New Roman" w:cs="Times New Roman"/>
                <w:sz w:val="24"/>
                <w:szCs w:val="24"/>
                <w:lang w:eastAsia="en-US"/>
              </w:rPr>
            </w:pPr>
            <w:r w:rsidRPr="00844E7F">
              <w:rPr>
                <w:rStyle w:val="FontStyle141"/>
                <w:rFonts w:ascii="Times New Roman" w:hAnsi="Times New Roman" w:cs="Times New Roman"/>
                <w:sz w:val="24"/>
                <w:szCs w:val="24"/>
                <w:lang w:eastAsia="en-US"/>
              </w:rPr>
              <w:t>Поле</w:t>
            </w:r>
          </w:p>
        </w:tc>
        <w:tc>
          <w:tcPr>
            <w:tcW w:w="1779" w:type="dxa"/>
            <w:tcBorders>
              <w:top w:val="single" w:sz="6" w:space="0" w:color="auto"/>
              <w:left w:val="single" w:sz="6" w:space="0" w:color="auto"/>
              <w:bottom w:val="single" w:sz="6" w:space="0" w:color="auto"/>
              <w:right w:val="single" w:sz="6" w:space="0" w:color="auto"/>
            </w:tcBorders>
          </w:tcPr>
          <w:p w14:paraId="47FCEB5A" w14:textId="77777777" w:rsidR="008E1543" w:rsidRPr="00844E7F" w:rsidRDefault="008E1543" w:rsidP="00CF4EF7">
            <w:pPr>
              <w:pStyle w:val="Style46"/>
              <w:widowControl/>
              <w:jc w:val="center"/>
              <w:rPr>
                <w:rStyle w:val="FontStyle141"/>
                <w:rFonts w:ascii="Times New Roman" w:hAnsi="Times New Roman" w:cs="Times New Roman"/>
                <w:sz w:val="24"/>
                <w:szCs w:val="24"/>
                <w:lang w:eastAsia="en-US"/>
              </w:rPr>
            </w:pPr>
            <w:r w:rsidRPr="00844E7F">
              <w:rPr>
                <w:rStyle w:val="FontStyle141"/>
                <w:rFonts w:ascii="Times New Roman" w:hAnsi="Times New Roman" w:cs="Times New Roman"/>
                <w:sz w:val="24"/>
                <w:szCs w:val="24"/>
                <w:lang w:eastAsia="en-US"/>
              </w:rPr>
              <w:t>Значение</w:t>
            </w:r>
          </w:p>
        </w:tc>
      </w:tr>
      <w:tr w:rsidR="008E1543" w:rsidRPr="00844E7F" w14:paraId="7ABC3643" w14:textId="77777777" w:rsidTr="00FA6890">
        <w:trPr>
          <w:trHeight w:val="355"/>
          <w:jc w:val="center"/>
        </w:trPr>
        <w:tc>
          <w:tcPr>
            <w:tcW w:w="5584" w:type="dxa"/>
            <w:tcBorders>
              <w:top w:val="single" w:sz="6" w:space="0" w:color="auto"/>
              <w:left w:val="single" w:sz="6" w:space="0" w:color="auto"/>
              <w:bottom w:val="single" w:sz="6" w:space="0" w:color="auto"/>
              <w:right w:val="single" w:sz="6" w:space="0" w:color="auto"/>
            </w:tcBorders>
          </w:tcPr>
          <w:p w14:paraId="6E4294B1" w14:textId="77777777" w:rsidR="008E1543" w:rsidRPr="00844E7F" w:rsidRDefault="008E1543" w:rsidP="00CF4EF7">
            <w:pPr>
              <w:pStyle w:val="Style52"/>
              <w:widowControl/>
              <w:jc w:val="both"/>
              <w:rPr>
                <w:rStyle w:val="FontStyle142"/>
                <w:rFonts w:ascii="Times New Roman" w:hAnsi="Times New Roman" w:cs="Times New Roman"/>
                <w:sz w:val="24"/>
                <w:szCs w:val="24"/>
                <w:lang w:eastAsia="en-US"/>
              </w:rPr>
            </w:pPr>
            <w:r w:rsidRPr="00844E7F">
              <w:rPr>
                <w:rStyle w:val="FontStyle137"/>
                <w:spacing w:val="0"/>
                <w:sz w:val="24"/>
                <w:szCs w:val="24"/>
                <w:lang w:eastAsia="en-US"/>
              </w:rPr>
              <w:t xml:space="preserve">x </w:t>
            </w:r>
            <w:r w:rsidRPr="00844E7F">
              <w:rPr>
                <w:rStyle w:val="FontStyle142"/>
                <w:rFonts w:ascii="Times New Roman" w:hAnsi="Times New Roman" w:cs="Times New Roman"/>
                <w:sz w:val="24"/>
                <w:szCs w:val="24"/>
                <w:lang w:eastAsia="en-US"/>
              </w:rPr>
              <w:t>(горизонтальное) разрешение</w:t>
            </w:r>
          </w:p>
        </w:tc>
        <w:tc>
          <w:tcPr>
            <w:tcW w:w="1779" w:type="dxa"/>
            <w:tcBorders>
              <w:top w:val="single" w:sz="6" w:space="0" w:color="auto"/>
              <w:left w:val="single" w:sz="6" w:space="0" w:color="auto"/>
              <w:bottom w:val="single" w:sz="6" w:space="0" w:color="auto"/>
              <w:right w:val="single" w:sz="6" w:space="0" w:color="auto"/>
            </w:tcBorders>
          </w:tcPr>
          <w:p w14:paraId="0B4F42A4" w14:textId="77777777" w:rsidR="008E1543" w:rsidRPr="00844E7F" w:rsidRDefault="008E1543" w:rsidP="00CF4EF7">
            <w:pPr>
              <w:pStyle w:val="Style52"/>
              <w:widowControl/>
              <w:jc w:val="center"/>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 xml:space="preserve">100 </w:t>
            </w:r>
            <w:proofErr w:type="spellStart"/>
            <w:r w:rsidRPr="00844E7F">
              <w:rPr>
                <w:rStyle w:val="FontStyle142"/>
                <w:rFonts w:ascii="Times New Roman" w:hAnsi="Times New Roman" w:cs="Times New Roman"/>
                <w:sz w:val="24"/>
                <w:szCs w:val="24"/>
                <w:lang w:eastAsia="en-US"/>
              </w:rPr>
              <w:t>ppcm</w:t>
            </w:r>
            <w:proofErr w:type="spellEnd"/>
          </w:p>
        </w:tc>
      </w:tr>
      <w:tr w:rsidR="008E1543" w:rsidRPr="00844E7F" w14:paraId="3A50136B" w14:textId="77777777" w:rsidTr="00FA6890">
        <w:trPr>
          <w:trHeight w:val="346"/>
          <w:jc w:val="center"/>
        </w:trPr>
        <w:tc>
          <w:tcPr>
            <w:tcW w:w="5584" w:type="dxa"/>
            <w:tcBorders>
              <w:top w:val="single" w:sz="6" w:space="0" w:color="auto"/>
              <w:left w:val="single" w:sz="6" w:space="0" w:color="auto"/>
              <w:bottom w:val="single" w:sz="6" w:space="0" w:color="auto"/>
              <w:right w:val="single" w:sz="6" w:space="0" w:color="auto"/>
            </w:tcBorders>
          </w:tcPr>
          <w:p w14:paraId="217A9A62" w14:textId="77777777" w:rsidR="008E1543" w:rsidRPr="00844E7F" w:rsidRDefault="008E1543" w:rsidP="00CF4EF7">
            <w:pPr>
              <w:pStyle w:val="Style52"/>
              <w:widowControl/>
              <w:jc w:val="both"/>
              <w:rPr>
                <w:rStyle w:val="FontStyle142"/>
                <w:rFonts w:ascii="Times New Roman" w:hAnsi="Times New Roman" w:cs="Times New Roman"/>
                <w:sz w:val="24"/>
                <w:szCs w:val="24"/>
                <w:lang w:eastAsia="en-US"/>
              </w:rPr>
            </w:pPr>
            <w:r w:rsidRPr="00844E7F">
              <w:rPr>
                <w:rStyle w:val="FontStyle137"/>
                <w:spacing w:val="0"/>
                <w:sz w:val="24"/>
                <w:szCs w:val="24"/>
                <w:lang w:eastAsia="en-US"/>
              </w:rPr>
              <w:t xml:space="preserve">y </w:t>
            </w:r>
            <w:r w:rsidRPr="00844E7F">
              <w:rPr>
                <w:rStyle w:val="FontStyle142"/>
                <w:rFonts w:ascii="Times New Roman" w:hAnsi="Times New Roman" w:cs="Times New Roman"/>
                <w:sz w:val="24"/>
                <w:szCs w:val="24"/>
                <w:lang w:eastAsia="en-US"/>
              </w:rPr>
              <w:t>(вертикальное) разрешение</w:t>
            </w:r>
          </w:p>
        </w:tc>
        <w:tc>
          <w:tcPr>
            <w:tcW w:w="1779" w:type="dxa"/>
            <w:tcBorders>
              <w:top w:val="single" w:sz="6" w:space="0" w:color="auto"/>
              <w:left w:val="single" w:sz="6" w:space="0" w:color="auto"/>
              <w:bottom w:val="single" w:sz="6" w:space="0" w:color="auto"/>
              <w:right w:val="single" w:sz="6" w:space="0" w:color="auto"/>
            </w:tcBorders>
          </w:tcPr>
          <w:p w14:paraId="778166C2" w14:textId="77777777" w:rsidR="008E1543" w:rsidRPr="00844E7F" w:rsidRDefault="008E1543" w:rsidP="00CF4EF7">
            <w:pPr>
              <w:pStyle w:val="Style52"/>
              <w:widowControl/>
              <w:jc w:val="center"/>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 xml:space="preserve">100 </w:t>
            </w:r>
            <w:proofErr w:type="spellStart"/>
            <w:r w:rsidRPr="00844E7F">
              <w:rPr>
                <w:rStyle w:val="FontStyle142"/>
                <w:rFonts w:ascii="Times New Roman" w:hAnsi="Times New Roman" w:cs="Times New Roman"/>
                <w:sz w:val="24"/>
                <w:szCs w:val="24"/>
                <w:lang w:eastAsia="en-US"/>
              </w:rPr>
              <w:t>ppcm</w:t>
            </w:r>
            <w:proofErr w:type="spellEnd"/>
          </w:p>
        </w:tc>
      </w:tr>
      <w:tr w:rsidR="008E1543" w:rsidRPr="00844E7F" w14:paraId="3F792EE4" w14:textId="77777777" w:rsidTr="00FA6890">
        <w:trPr>
          <w:trHeight w:val="346"/>
          <w:jc w:val="center"/>
        </w:trPr>
        <w:tc>
          <w:tcPr>
            <w:tcW w:w="5584" w:type="dxa"/>
            <w:tcBorders>
              <w:top w:val="single" w:sz="6" w:space="0" w:color="auto"/>
              <w:left w:val="single" w:sz="6" w:space="0" w:color="auto"/>
              <w:bottom w:val="single" w:sz="6" w:space="0" w:color="auto"/>
              <w:right w:val="single" w:sz="6" w:space="0" w:color="auto"/>
            </w:tcBorders>
          </w:tcPr>
          <w:p w14:paraId="2D05BBED" w14:textId="77777777" w:rsidR="008E1543" w:rsidRPr="00844E7F" w:rsidRDefault="008E1543" w:rsidP="00CF4EF7">
            <w:pPr>
              <w:pStyle w:val="Style52"/>
              <w:widowControl/>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 xml:space="preserve">Число пикселей в ячейках в </w:t>
            </w:r>
            <w:r w:rsidRPr="00FA6890">
              <w:rPr>
                <w:rStyle w:val="FontStyle142"/>
                <w:rFonts w:ascii="Times New Roman" w:hAnsi="Times New Roman" w:cs="Times New Roman"/>
                <w:i/>
                <w:iCs/>
                <w:sz w:val="24"/>
                <w:szCs w:val="24"/>
                <w:lang w:eastAsia="en-US"/>
              </w:rPr>
              <w:t>х</w:t>
            </w:r>
            <w:r w:rsidRPr="00844E7F">
              <w:rPr>
                <w:rStyle w:val="FontStyle142"/>
                <w:rFonts w:ascii="Times New Roman" w:hAnsi="Times New Roman" w:cs="Times New Roman"/>
                <w:sz w:val="24"/>
                <w:szCs w:val="24"/>
                <w:lang w:eastAsia="en-US"/>
              </w:rPr>
              <w:t>-направлении</w:t>
            </w:r>
          </w:p>
        </w:tc>
        <w:tc>
          <w:tcPr>
            <w:tcW w:w="1779" w:type="dxa"/>
            <w:tcBorders>
              <w:top w:val="single" w:sz="6" w:space="0" w:color="auto"/>
              <w:left w:val="single" w:sz="6" w:space="0" w:color="auto"/>
              <w:bottom w:val="single" w:sz="6" w:space="0" w:color="auto"/>
              <w:right w:val="single" w:sz="6" w:space="0" w:color="auto"/>
            </w:tcBorders>
          </w:tcPr>
          <w:p w14:paraId="50073496" w14:textId="77777777" w:rsidR="008E1543" w:rsidRPr="00844E7F" w:rsidRDefault="008E1543" w:rsidP="00CF4EF7">
            <w:pPr>
              <w:pStyle w:val="Style52"/>
              <w:widowControl/>
              <w:jc w:val="center"/>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5</w:t>
            </w:r>
          </w:p>
        </w:tc>
      </w:tr>
      <w:tr w:rsidR="008E1543" w:rsidRPr="00844E7F" w14:paraId="120D43B7" w14:textId="77777777" w:rsidTr="00FA6890">
        <w:trPr>
          <w:trHeight w:val="346"/>
          <w:jc w:val="center"/>
        </w:trPr>
        <w:tc>
          <w:tcPr>
            <w:tcW w:w="5584" w:type="dxa"/>
            <w:tcBorders>
              <w:top w:val="single" w:sz="6" w:space="0" w:color="auto"/>
              <w:left w:val="single" w:sz="6" w:space="0" w:color="auto"/>
              <w:bottom w:val="single" w:sz="6" w:space="0" w:color="auto"/>
              <w:right w:val="single" w:sz="6" w:space="0" w:color="auto"/>
            </w:tcBorders>
          </w:tcPr>
          <w:p w14:paraId="2708B6D9" w14:textId="77777777" w:rsidR="008E1543" w:rsidRPr="00844E7F" w:rsidRDefault="008E1543" w:rsidP="00CF4EF7">
            <w:pPr>
              <w:pStyle w:val="Style52"/>
              <w:widowControl/>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 xml:space="preserve">Число пикселей в ячейках в </w:t>
            </w:r>
            <w:r w:rsidRPr="00FA6890">
              <w:rPr>
                <w:rStyle w:val="FontStyle142"/>
                <w:rFonts w:ascii="Times New Roman" w:hAnsi="Times New Roman" w:cs="Times New Roman"/>
                <w:i/>
                <w:iCs/>
                <w:sz w:val="24"/>
                <w:szCs w:val="24"/>
                <w:lang w:eastAsia="en-US"/>
              </w:rPr>
              <w:t>у</w:t>
            </w:r>
            <w:r w:rsidRPr="00844E7F">
              <w:rPr>
                <w:rStyle w:val="FontStyle142"/>
                <w:rFonts w:ascii="Times New Roman" w:hAnsi="Times New Roman" w:cs="Times New Roman"/>
                <w:sz w:val="24"/>
                <w:szCs w:val="24"/>
                <w:lang w:eastAsia="en-US"/>
              </w:rPr>
              <w:t>-направлении</w:t>
            </w:r>
          </w:p>
        </w:tc>
        <w:tc>
          <w:tcPr>
            <w:tcW w:w="1779" w:type="dxa"/>
            <w:tcBorders>
              <w:top w:val="single" w:sz="6" w:space="0" w:color="auto"/>
              <w:left w:val="single" w:sz="6" w:space="0" w:color="auto"/>
              <w:bottom w:val="single" w:sz="6" w:space="0" w:color="auto"/>
              <w:right w:val="single" w:sz="6" w:space="0" w:color="auto"/>
            </w:tcBorders>
          </w:tcPr>
          <w:p w14:paraId="145B6A64" w14:textId="77777777" w:rsidR="008E1543" w:rsidRPr="00844E7F" w:rsidRDefault="008E1543" w:rsidP="00CF4EF7">
            <w:pPr>
              <w:pStyle w:val="Style52"/>
              <w:widowControl/>
              <w:jc w:val="center"/>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5</w:t>
            </w:r>
          </w:p>
        </w:tc>
      </w:tr>
      <w:tr w:rsidR="008E1543" w:rsidRPr="00844E7F" w14:paraId="48610516" w14:textId="77777777" w:rsidTr="00FA6890">
        <w:trPr>
          <w:trHeight w:val="346"/>
          <w:jc w:val="center"/>
        </w:trPr>
        <w:tc>
          <w:tcPr>
            <w:tcW w:w="5584" w:type="dxa"/>
            <w:tcBorders>
              <w:top w:val="single" w:sz="6" w:space="0" w:color="auto"/>
              <w:left w:val="single" w:sz="6" w:space="0" w:color="auto"/>
              <w:bottom w:val="single" w:sz="6" w:space="0" w:color="auto"/>
              <w:right w:val="single" w:sz="6" w:space="0" w:color="auto"/>
            </w:tcBorders>
          </w:tcPr>
          <w:p w14:paraId="21EB7E9A" w14:textId="77777777" w:rsidR="008E1543" w:rsidRPr="00844E7F" w:rsidRDefault="008E1543" w:rsidP="00CF4EF7">
            <w:pPr>
              <w:pStyle w:val="Style52"/>
              <w:widowControl/>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 xml:space="preserve">Число пикселей между центрами ячеек в </w:t>
            </w:r>
            <w:r w:rsidRPr="00FA6890">
              <w:rPr>
                <w:rStyle w:val="FontStyle142"/>
                <w:rFonts w:ascii="Times New Roman" w:hAnsi="Times New Roman" w:cs="Times New Roman"/>
                <w:i/>
                <w:iCs/>
                <w:sz w:val="24"/>
                <w:szCs w:val="24"/>
                <w:lang w:eastAsia="en-US"/>
              </w:rPr>
              <w:t>х</w:t>
            </w:r>
            <w:r w:rsidRPr="00844E7F">
              <w:rPr>
                <w:rStyle w:val="FontStyle142"/>
                <w:rFonts w:ascii="Times New Roman" w:hAnsi="Times New Roman" w:cs="Times New Roman"/>
                <w:sz w:val="24"/>
                <w:szCs w:val="24"/>
                <w:lang w:eastAsia="en-US"/>
              </w:rPr>
              <w:t>-направлении</w:t>
            </w:r>
          </w:p>
        </w:tc>
        <w:tc>
          <w:tcPr>
            <w:tcW w:w="1779" w:type="dxa"/>
            <w:tcBorders>
              <w:top w:val="single" w:sz="6" w:space="0" w:color="auto"/>
              <w:left w:val="single" w:sz="6" w:space="0" w:color="auto"/>
              <w:bottom w:val="single" w:sz="6" w:space="0" w:color="auto"/>
              <w:right w:val="single" w:sz="6" w:space="0" w:color="auto"/>
            </w:tcBorders>
          </w:tcPr>
          <w:p w14:paraId="6264997C" w14:textId="77777777" w:rsidR="008E1543" w:rsidRPr="00844E7F" w:rsidRDefault="008E1543" w:rsidP="00CF4EF7">
            <w:pPr>
              <w:pStyle w:val="Style52"/>
              <w:widowControl/>
              <w:jc w:val="center"/>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5</w:t>
            </w:r>
          </w:p>
        </w:tc>
      </w:tr>
      <w:tr w:rsidR="008E1543" w:rsidRPr="00844E7F" w14:paraId="17F9AA48" w14:textId="77777777" w:rsidTr="00FA6890">
        <w:trPr>
          <w:trHeight w:val="346"/>
          <w:jc w:val="center"/>
        </w:trPr>
        <w:tc>
          <w:tcPr>
            <w:tcW w:w="5584" w:type="dxa"/>
            <w:tcBorders>
              <w:top w:val="single" w:sz="6" w:space="0" w:color="auto"/>
              <w:left w:val="single" w:sz="6" w:space="0" w:color="auto"/>
              <w:bottom w:val="single" w:sz="6" w:space="0" w:color="auto"/>
              <w:right w:val="single" w:sz="6" w:space="0" w:color="auto"/>
            </w:tcBorders>
          </w:tcPr>
          <w:p w14:paraId="4D0CEB11" w14:textId="77777777" w:rsidR="008E1543" w:rsidRPr="00844E7F" w:rsidRDefault="008E1543" w:rsidP="00CF4EF7">
            <w:pPr>
              <w:pStyle w:val="Style52"/>
              <w:widowControl/>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 xml:space="preserve">Число пикселей между центрами ячеек в </w:t>
            </w:r>
            <w:r w:rsidRPr="00FA6890">
              <w:rPr>
                <w:rStyle w:val="FontStyle142"/>
                <w:rFonts w:ascii="Times New Roman" w:hAnsi="Times New Roman" w:cs="Times New Roman"/>
                <w:i/>
                <w:iCs/>
                <w:sz w:val="24"/>
                <w:szCs w:val="24"/>
                <w:lang w:eastAsia="en-US"/>
              </w:rPr>
              <w:t>у</w:t>
            </w:r>
            <w:r w:rsidRPr="00844E7F">
              <w:rPr>
                <w:rStyle w:val="FontStyle142"/>
                <w:rFonts w:ascii="Times New Roman" w:hAnsi="Times New Roman" w:cs="Times New Roman"/>
                <w:sz w:val="24"/>
                <w:szCs w:val="24"/>
                <w:lang w:eastAsia="en-US"/>
              </w:rPr>
              <w:t>-направлении</w:t>
            </w:r>
          </w:p>
        </w:tc>
        <w:tc>
          <w:tcPr>
            <w:tcW w:w="1779" w:type="dxa"/>
            <w:tcBorders>
              <w:top w:val="single" w:sz="6" w:space="0" w:color="auto"/>
              <w:left w:val="single" w:sz="6" w:space="0" w:color="auto"/>
              <w:bottom w:val="single" w:sz="6" w:space="0" w:color="auto"/>
              <w:right w:val="single" w:sz="6" w:space="0" w:color="auto"/>
            </w:tcBorders>
          </w:tcPr>
          <w:p w14:paraId="03A2CF5C" w14:textId="77777777" w:rsidR="008E1543" w:rsidRPr="00844E7F" w:rsidRDefault="008E1543" w:rsidP="00CF4EF7">
            <w:pPr>
              <w:pStyle w:val="Style52"/>
              <w:widowControl/>
              <w:jc w:val="center"/>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5</w:t>
            </w:r>
          </w:p>
        </w:tc>
      </w:tr>
      <w:tr w:rsidR="008E1543" w:rsidRPr="00844E7F" w14:paraId="2AAFDBE3" w14:textId="77777777" w:rsidTr="00FA6890">
        <w:trPr>
          <w:trHeight w:val="346"/>
          <w:jc w:val="center"/>
        </w:trPr>
        <w:tc>
          <w:tcPr>
            <w:tcW w:w="5584" w:type="dxa"/>
            <w:tcBorders>
              <w:top w:val="single" w:sz="6" w:space="0" w:color="auto"/>
              <w:left w:val="single" w:sz="6" w:space="0" w:color="auto"/>
              <w:bottom w:val="single" w:sz="6" w:space="0" w:color="auto"/>
              <w:right w:val="single" w:sz="6" w:space="0" w:color="auto"/>
            </w:tcBorders>
          </w:tcPr>
          <w:p w14:paraId="600645ED" w14:textId="77777777" w:rsidR="008E1543" w:rsidRPr="00844E7F" w:rsidRDefault="008E1543" w:rsidP="00CF4EF7">
            <w:pPr>
              <w:pStyle w:val="Style52"/>
              <w:widowControl/>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Метод выбора спектральных составляющих</w:t>
            </w:r>
          </w:p>
        </w:tc>
        <w:tc>
          <w:tcPr>
            <w:tcW w:w="1779" w:type="dxa"/>
            <w:tcBorders>
              <w:top w:val="single" w:sz="6" w:space="0" w:color="auto"/>
              <w:left w:val="single" w:sz="6" w:space="0" w:color="auto"/>
              <w:bottom w:val="single" w:sz="6" w:space="0" w:color="auto"/>
              <w:right w:val="single" w:sz="6" w:space="0" w:color="auto"/>
            </w:tcBorders>
          </w:tcPr>
          <w:p w14:paraId="6BB570A8" w14:textId="77777777" w:rsidR="008E1543" w:rsidRPr="00844E7F" w:rsidRDefault="008E1543" w:rsidP="00CF4EF7">
            <w:pPr>
              <w:pStyle w:val="Style52"/>
              <w:widowControl/>
              <w:jc w:val="center"/>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0</w:t>
            </w:r>
          </w:p>
        </w:tc>
      </w:tr>
      <w:tr w:rsidR="008E1543" w:rsidRPr="00844E7F" w14:paraId="6BD03403" w14:textId="77777777" w:rsidTr="00FA6890">
        <w:trPr>
          <w:trHeight w:val="346"/>
          <w:jc w:val="center"/>
        </w:trPr>
        <w:tc>
          <w:tcPr>
            <w:tcW w:w="5584" w:type="dxa"/>
            <w:tcBorders>
              <w:top w:val="single" w:sz="6" w:space="0" w:color="auto"/>
              <w:left w:val="single" w:sz="6" w:space="0" w:color="auto"/>
              <w:bottom w:val="single" w:sz="6" w:space="0" w:color="auto"/>
              <w:right w:val="single" w:sz="6" w:space="0" w:color="auto"/>
            </w:tcBorders>
          </w:tcPr>
          <w:p w14:paraId="37935ADF" w14:textId="77777777" w:rsidR="008E1543" w:rsidRPr="00844E7F" w:rsidRDefault="008E1543" w:rsidP="00CF4EF7">
            <w:pPr>
              <w:pStyle w:val="Style52"/>
              <w:widowControl/>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 xml:space="preserve">Глубина цвета угла распространения </w:t>
            </w:r>
            <w:proofErr w:type="spellStart"/>
            <w:r w:rsidRPr="00844E7F">
              <w:rPr>
                <w:rStyle w:val="FontStyle142"/>
                <w:rFonts w:ascii="Times New Roman" w:hAnsi="Times New Roman" w:cs="Times New Roman"/>
                <w:sz w:val="24"/>
                <w:szCs w:val="24"/>
                <w:lang w:eastAsia="en-US"/>
              </w:rPr>
              <w:t>косинусоидальной</w:t>
            </w:r>
            <w:proofErr w:type="spellEnd"/>
            <w:r w:rsidRPr="00844E7F">
              <w:rPr>
                <w:rStyle w:val="FontStyle142"/>
                <w:rFonts w:ascii="Times New Roman" w:hAnsi="Times New Roman" w:cs="Times New Roman"/>
                <w:sz w:val="24"/>
                <w:szCs w:val="24"/>
                <w:lang w:eastAsia="en-US"/>
              </w:rPr>
              <w:t xml:space="preserve"> функции</w:t>
            </w:r>
          </w:p>
        </w:tc>
        <w:tc>
          <w:tcPr>
            <w:tcW w:w="1779" w:type="dxa"/>
            <w:tcBorders>
              <w:top w:val="single" w:sz="6" w:space="0" w:color="auto"/>
              <w:left w:val="single" w:sz="6" w:space="0" w:color="auto"/>
              <w:bottom w:val="single" w:sz="6" w:space="0" w:color="auto"/>
              <w:right w:val="single" w:sz="6" w:space="0" w:color="auto"/>
            </w:tcBorders>
          </w:tcPr>
          <w:p w14:paraId="2B11FAD3" w14:textId="77777777" w:rsidR="008E1543" w:rsidRPr="00844E7F" w:rsidRDefault="008E1543" w:rsidP="00CF4EF7">
            <w:pPr>
              <w:pStyle w:val="Style52"/>
              <w:widowControl/>
              <w:jc w:val="center"/>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3</w:t>
            </w:r>
          </w:p>
        </w:tc>
      </w:tr>
      <w:tr w:rsidR="008E1543" w:rsidRPr="00844E7F" w14:paraId="1BE2E2FA" w14:textId="77777777" w:rsidTr="00FA6890">
        <w:trPr>
          <w:trHeight w:val="341"/>
          <w:jc w:val="center"/>
        </w:trPr>
        <w:tc>
          <w:tcPr>
            <w:tcW w:w="5584" w:type="dxa"/>
            <w:tcBorders>
              <w:top w:val="single" w:sz="6" w:space="0" w:color="auto"/>
              <w:left w:val="single" w:sz="6" w:space="0" w:color="auto"/>
              <w:bottom w:val="single" w:sz="6" w:space="0" w:color="auto"/>
              <w:right w:val="single" w:sz="6" w:space="0" w:color="auto"/>
            </w:tcBorders>
          </w:tcPr>
          <w:p w14:paraId="2D683C3F" w14:textId="77777777" w:rsidR="008E1543" w:rsidRPr="00844E7F" w:rsidRDefault="008E1543" w:rsidP="00CF4EF7">
            <w:pPr>
              <w:pStyle w:val="Style52"/>
              <w:widowControl/>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 xml:space="preserve">Глубина цвета длины волны </w:t>
            </w:r>
            <w:proofErr w:type="spellStart"/>
            <w:r w:rsidRPr="00844E7F">
              <w:rPr>
                <w:rStyle w:val="FontStyle142"/>
                <w:rFonts w:ascii="Times New Roman" w:hAnsi="Times New Roman" w:cs="Times New Roman"/>
                <w:sz w:val="24"/>
                <w:szCs w:val="24"/>
                <w:lang w:eastAsia="en-US"/>
              </w:rPr>
              <w:t>косинусоидальной</w:t>
            </w:r>
            <w:proofErr w:type="spellEnd"/>
            <w:r w:rsidRPr="00844E7F">
              <w:rPr>
                <w:rStyle w:val="FontStyle142"/>
                <w:rFonts w:ascii="Times New Roman" w:hAnsi="Times New Roman" w:cs="Times New Roman"/>
                <w:sz w:val="24"/>
                <w:szCs w:val="24"/>
                <w:lang w:eastAsia="en-US"/>
              </w:rPr>
              <w:t xml:space="preserve"> функции</w:t>
            </w:r>
          </w:p>
        </w:tc>
        <w:tc>
          <w:tcPr>
            <w:tcW w:w="1779" w:type="dxa"/>
            <w:tcBorders>
              <w:top w:val="single" w:sz="6" w:space="0" w:color="auto"/>
              <w:left w:val="single" w:sz="6" w:space="0" w:color="auto"/>
              <w:bottom w:val="single" w:sz="6" w:space="0" w:color="auto"/>
              <w:right w:val="single" w:sz="6" w:space="0" w:color="auto"/>
            </w:tcBorders>
          </w:tcPr>
          <w:p w14:paraId="12DBF8C2" w14:textId="77777777" w:rsidR="008E1543" w:rsidRPr="00844E7F" w:rsidRDefault="008E1543" w:rsidP="00CF4EF7">
            <w:pPr>
              <w:pStyle w:val="Style52"/>
              <w:widowControl/>
              <w:jc w:val="center"/>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3</w:t>
            </w:r>
          </w:p>
        </w:tc>
      </w:tr>
      <w:tr w:rsidR="008E1543" w:rsidRPr="00844E7F" w14:paraId="5C172EF3" w14:textId="77777777" w:rsidTr="00FA6890">
        <w:trPr>
          <w:trHeight w:val="346"/>
          <w:jc w:val="center"/>
        </w:trPr>
        <w:tc>
          <w:tcPr>
            <w:tcW w:w="5584" w:type="dxa"/>
            <w:tcBorders>
              <w:top w:val="single" w:sz="6" w:space="0" w:color="auto"/>
              <w:left w:val="single" w:sz="6" w:space="0" w:color="auto"/>
              <w:bottom w:val="single" w:sz="6" w:space="0" w:color="auto"/>
              <w:right w:val="single" w:sz="6" w:space="0" w:color="auto"/>
            </w:tcBorders>
          </w:tcPr>
          <w:p w14:paraId="6A2A42A5" w14:textId="77777777" w:rsidR="008E1543" w:rsidRPr="00844E7F" w:rsidRDefault="008E1543" w:rsidP="00CF4EF7">
            <w:pPr>
              <w:pStyle w:val="Style52"/>
              <w:widowControl/>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Глубина цвета фазы</w:t>
            </w:r>
          </w:p>
        </w:tc>
        <w:tc>
          <w:tcPr>
            <w:tcW w:w="1779" w:type="dxa"/>
            <w:tcBorders>
              <w:top w:val="single" w:sz="6" w:space="0" w:color="auto"/>
              <w:left w:val="single" w:sz="6" w:space="0" w:color="auto"/>
              <w:bottom w:val="single" w:sz="6" w:space="0" w:color="auto"/>
              <w:right w:val="single" w:sz="6" w:space="0" w:color="auto"/>
            </w:tcBorders>
          </w:tcPr>
          <w:p w14:paraId="724BAC20" w14:textId="77777777" w:rsidR="008E1543" w:rsidRPr="00844E7F" w:rsidRDefault="008E1543" w:rsidP="00CF4EF7">
            <w:pPr>
              <w:pStyle w:val="Style52"/>
              <w:widowControl/>
              <w:jc w:val="center"/>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3</w:t>
            </w:r>
          </w:p>
        </w:tc>
      </w:tr>
      <w:tr w:rsidR="008E1543" w:rsidRPr="00844E7F" w14:paraId="1DC9A951" w14:textId="77777777" w:rsidTr="00FA6890">
        <w:trPr>
          <w:trHeight w:val="346"/>
          <w:jc w:val="center"/>
        </w:trPr>
        <w:tc>
          <w:tcPr>
            <w:tcW w:w="5584" w:type="dxa"/>
            <w:tcBorders>
              <w:top w:val="single" w:sz="6" w:space="0" w:color="auto"/>
              <w:left w:val="single" w:sz="6" w:space="0" w:color="auto"/>
              <w:bottom w:val="single" w:sz="6" w:space="0" w:color="auto"/>
              <w:right w:val="single" w:sz="6" w:space="0" w:color="auto"/>
            </w:tcBorders>
          </w:tcPr>
          <w:p w14:paraId="00710CB4" w14:textId="77777777" w:rsidR="008E1543" w:rsidRPr="00844E7F" w:rsidRDefault="008E1543" w:rsidP="00CF4EF7">
            <w:pPr>
              <w:pStyle w:val="Style52"/>
              <w:widowControl/>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Глубина цвета показателя качества</w:t>
            </w:r>
          </w:p>
        </w:tc>
        <w:tc>
          <w:tcPr>
            <w:tcW w:w="1779" w:type="dxa"/>
            <w:tcBorders>
              <w:top w:val="single" w:sz="6" w:space="0" w:color="auto"/>
              <w:left w:val="single" w:sz="6" w:space="0" w:color="auto"/>
              <w:bottom w:val="single" w:sz="6" w:space="0" w:color="auto"/>
              <w:right w:val="single" w:sz="6" w:space="0" w:color="auto"/>
            </w:tcBorders>
          </w:tcPr>
          <w:p w14:paraId="0C010280" w14:textId="77777777" w:rsidR="008E1543" w:rsidRPr="00844E7F" w:rsidRDefault="008E1543" w:rsidP="00CF4EF7">
            <w:pPr>
              <w:pStyle w:val="Style52"/>
              <w:widowControl/>
              <w:jc w:val="center"/>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3</w:t>
            </w:r>
          </w:p>
        </w:tc>
      </w:tr>
      <w:tr w:rsidR="008E1543" w:rsidRPr="00844E7F" w14:paraId="1E4ED9D5" w14:textId="77777777" w:rsidTr="00FA6890">
        <w:trPr>
          <w:trHeight w:val="365"/>
          <w:jc w:val="center"/>
        </w:trPr>
        <w:tc>
          <w:tcPr>
            <w:tcW w:w="5584" w:type="dxa"/>
            <w:tcBorders>
              <w:top w:val="single" w:sz="6" w:space="0" w:color="auto"/>
              <w:left w:val="single" w:sz="6" w:space="0" w:color="auto"/>
              <w:bottom w:val="single" w:sz="6" w:space="0" w:color="auto"/>
              <w:right w:val="single" w:sz="6" w:space="0" w:color="auto"/>
            </w:tcBorders>
          </w:tcPr>
          <w:p w14:paraId="5C714BF9" w14:textId="77777777" w:rsidR="008E1543" w:rsidRPr="00844E7F" w:rsidRDefault="008E1543" w:rsidP="00CF4EF7">
            <w:pPr>
              <w:pStyle w:val="Style52"/>
              <w:widowControl/>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Зернистость группы ячеек</w:t>
            </w:r>
          </w:p>
        </w:tc>
        <w:tc>
          <w:tcPr>
            <w:tcW w:w="1779" w:type="dxa"/>
            <w:tcBorders>
              <w:top w:val="single" w:sz="6" w:space="0" w:color="auto"/>
              <w:left w:val="single" w:sz="6" w:space="0" w:color="auto"/>
              <w:bottom w:val="single" w:sz="6" w:space="0" w:color="auto"/>
              <w:right w:val="single" w:sz="6" w:space="0" w:color="auto"/>
            </w:tcBorders>
          </w:tcPr>
          <w:p w14:paraId="017C72DB" w14:textId="77777777" w:rsidR="008E1543" w:rsidRPr="00844E7F" w:rsidRDefault="008E1543" w:rsidP="00CF4EF7">
            <w:pPr>
              <w:pStyle w:val="Style52"/>
              <w:widowControl/>
              <w:jc w:val="center"/>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2</w:t>
            </w:r>
          </w:p>
        </w:tc>
      </w:tr>
    </w:tbl>
    <w:p w14:paraId="0DA1D5C5"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val="en-US" w:eastAsia="en-US"/>
        </w:rPr>
      </w:pPr>
    </w:p>
    <w:p w14:paraId="461A2926" w14:textId="77777777" w:rsidR="008E1543" w:rsidRPr="00FA6890" w:rsidRDefault="008E1543" w:rsidP="00173EE8">
      <w:pPr>
        <w:pStyle w:val="Style9"/>
        <w:widowControl/>
        <w:ind w:firstLine="720"/>
        <w:jc w:val="both"/>
        <w:rPr>
          <w:rStyle w:val="FontStyle146"/>
          <w:rFonts w:ascii="Times New Roman" w:hAnsi="Times New Roman" w:cs="Times New Roman"/>
          <w:lang w:val="en-US" w:eastAsia="en-US"/>
        </w:rPr>
      </w:pPr>
      <w:r w:rsidRPr="00FA6890">
        <w:rPr>
          <w:rStyle w:val="FontStyle146"/>
          <w:rFonts w:ascii="Times New Roman" w:hAnsi="Times New Roman" w:cs="Times New Roman"/>
          <w:lang w:val="en-US" w:eastAsia="en-US"/>
        </w:rPr>
        <w:t>___________________________</w:t>
      </w:r>
    </w:p>
    <w:p w14:paraId="74A96F4B" w14:textId="77777777" w:rsidR="008E1543" w:rsidRPr="00FA6890" w:rsidRDefault="008E1543" w:rsidP="00173EE8">
      <w:pPr>
        <w:pStyle w:val="Style9"/>
        <w:widowControl/>
        <w:ind w:firstLine="720"/>
        <w:jc w:val="both"/>
        <w:rPr>
          <w:rStyle w:val="FontStyle147"/>
          <w:rFonts w:ascii="Times New Roman" w:hAnsi="Times New Roman" w:cs="Times New Roman"/>
          <w:sz w:val="20"/>
          <w:szCs w:val="20"/>
          <w:lang w:eastAsia="en-US"/>
        </w:rPr>
      </w:pPr>
      <w:r w:rsidRPr="00FA6890">
        <w:rPr>
          <w:rStyle w:val="FontStyle147"/>
          <w:rFonts w:ascii="Times New Roman" w:hAnsi="Times New Roman" w:cs="Times New Roman"/>
          <w:sz w:val="20"/>
          <w:szCs w:val="20"/>
          <w:lang w:eastAsia="en-US"/>
        </w:rPr>
        <w:t>2) Термин «карта» используется для смарт-карт, а также для других видов токенов.</w:t>
      </w:r>
    </w:p>
    <w:p w14:paraId="231F94F2"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sectPr w:rsidR="008E1543" w:rsidRPr="00844E7F" w:rsidSect="00173EE8">
          <w:pgSz w:w="11909" w:h="16834" w:code="9"/>
          <w:pgMar w:top="1418" w:right="1134" w:bottom="1418" w:left="1418" w:header="720" w:footer="720" w:gutter="0"/>
          <w:cols w:space="720"/>
          <w:noEndnote/>
          <w:titlePg/>
          <w:docGrid w:linePitch="326"/>
        </w:sectPr>
      </w:pPr>
    </w:p>
    <w:p w14:paraId="0527DC63" w14:textId="0C852E03" w:rsidR="008E1543" w:rsidRPr="00FA6890" w:rsidRDefault="00844E7F" w:rsidP="00173EE8">
      <w:pPr>
        <w:pStyle w:val="Style2"/>
        <w:widowControl/>
        <w:ind w:firstLine="720"/>
        <w:jc w:val="both"/>
        <w:rPr>
          <w:rStyle w:val="FontStyle142"/>
          <w:rFonts w:ascii="Times New Roman" w:hAnsi="Times New Roman" w:cs="Times New Roman"/>
          <w:sz w:val="20"/>
          <w:szCs w:val="20"/>
          <w:lang w:eastAsia="en-US"/>
        </w:rPr>
      </w:pPr>
      <w:r w:rsidRPr="00FA6890">
        <w:rPr>
          <w:rStyle w:val="FontStyle142"/>
          <w:rFonts w:ascii="Times New Roman" w:hAnsi="Times New Roman" w:cs="Times New Roman"/>
          <w:sz w:val="20"/>
          <w:szCs w:val="20"/>
          <w:lang w:eastAsia="en-US"/>
        </w:rPr>
        <w:lastRenderedPageBreak/>
        <w:t xml:space="preserve">Примечание – </w:t>
      </w:r>
      <w:r w:rsidR="008E1543" w:rsidRPr="00FA6890">
        <w:rPr>
          <w:rStyle w:val="FontStyle142"/>
          <w:rFonts w:ascii="Times New Roman" w:hAnsi="Times New Roman" w:cs="Times New Roman"/>
          <w:sz w:val="20"/>
          <w:szCs w:val="20"/>
          <w:lang w:eastAsia="en-US"/>
        </w:rPr>
        <w:t>Для формата карты спектральных данных изображения отпечатка пальца полная запись спектральных данных изображение отпечатка пальца представляется для хранения на карте.</w:t>
      </w:r>
    </w:p>
    <w:p w14:paraId="653E8181" w14:textId="77777777" w:rsidR="008E1543" w:rsidRPr="00844E7F" w:rsidRDefault="008E1543" w:rsidP="00173EE8">
      <w:pPr>
        <w:pStyle w:val="Style2"/>
        <w:widowControl/>
        <w:ind w:firstLine="720"/>
        <w:jc w:val="both"/>
        <w:rPr>
          <w:rStyle w:val="FontStyle142"/>
          <w:rFonts w:ascii="Times New Roman" w:hAnsi="Times New Roman" w:cs="Times New Roman"/>
          <w:sz w:val="24"/>
          <w:szCs w:val="24"/>
          <w:lang w:eastAsia="en-US"/>
        </w:rPr>
      </w:pPr>
    </w:p>
    <w:p w14:paraId="29FB0CE7" w14:textId="77777777" w:rsidR="008E1543" w:rsidRPr="00844E7F" w:rsidRDefault="008E1543" w:rsidP="00173EE8">
      <w:pPr>
        <w:pStyle w:val="Style2"/>
        <w:widowControl/>
        <w:ind w:firstLine="720"/>
        <w:jc w:val="both"/>
        <w:rPr>
          <w:rStyle w:val="FontStyle142"/>
          <w:rFonts w:ascii="Times New Roman" w:hAnsi="Times New Roman" w:cs="Times New Roman"/>
          <w:sz w:val="24"/>
          <w:szCs w:val="24"/>
          <w:lang w:eastAsia="en-US"/>
        </w:rPr>
      </w:pPr>
      <w:r w:rsidRPr="00844E7F">
        <w:rPr>
          <w:rStyle w:val="FontStyle142"/>
          <w:rFonts w:ascii="Times New Roman" w:hAnsi="Times New Roman" w:cs="Times New Roman"/>
          <w:sz w:val="24"/>
          <w:szCs w:val="24"/>
          <w:lang w:eastAsia="en-US"/>
        </w:rPr>
        <w:t xml:space="preserve">Количество ячеек в </w:t>
      </w:r>
      <w:r w:rsidRPr="00844E7F">
        <w:rPr>
          <w:rStyle w:val="FontStyle142"/>
          <w:rFonts w:ascii="Times New Roman" w:hAnsi="Times New Roman" w:cs="Times New Roman"/>
          <w:i/>
          <w:sz w:val="24"/>
          <w:szCs w:val="24"/>
          <w:lang w:eastAsia="en-US"/>
        </w:rPr>
        <w:t>x</w:t>
      </w:r>
      <w:r w:rsidRPr="00844E7F">
        <w:rPr>
          <w:rStyle w:val="FontStyle142"/>
          <w:rFonts w:ascii="Times New Roman" w:hAnsi="Times New Roman" w:cs="Times New Roman"/>
          <w:sz w:val="24"/>
          <w:szCs w:val="24"/>
          <w:lang w:eastAsia="en-US"/>
        </w:rPr>
        <w:t xml:space="preserve"> направлении хранится в 1 байте с разрешением 100 </w:t>
      </w:r>
      <w:proofErr w:type="spellStart"/>
      <w:r w:rsidRPr="00844E7F">
        <w:rPr>
          <w:rStyle w:val="FontStyle142"/>
          <w:rFonts w:ascii="Times New Roman" w:hAnsi="Times New Roman" w:cs="Times New Roman"/>
          <w:sz w:val="24"/>
          <w:szCs w:val="24"/>
          <w:lang w:eastAsia="en-US"/>
        </w:rPr>
        <w:t>ppcm</w:t>
      </w:r>
      <w:proofErr w:type="spellEnd"/>
      <w:r w:rsidRPr="00844E7F">
        <w:rPr>
          <w:rStyle w:val="FontStyle142"/>
          <w:rFonts w:ascii="Times New Roman" w:hAnsi="Times New Roman" w:cs="Times New Roman"/>
          <w:sz w:val="24"/>
          <w:szCs w:val="24"/>
          <w:lang w:eastAsia="en-US"/>
        </w:rPr>
        <w:t xml:space="preserve">. Количество ячеек </w:t>
      </w:r>
      <w:proofErr w:type="gramStart"/>
      <w:r w:rsidRPr="00844E7F">
        <w:rPr>
          <w:rStyle w:val="FontStyle142"/>
          <w:rFonts w:ascii="Times New Roman" w:hAnsi="Times New Roman" w:cs="Times New Roman"/>
          <w:sz w:val="24"/>
          <w:szCs w:val="24"/>
          <w:lang w:eastAsia="en-US"/>
        </w:rPr>
        <w:t xml:space="preserve">в </w:t>
      </w:r>
      <w:r w:rsidRPr="00844E7F">
        <w:rPr>
          <w:rStyle w:val="FontStyle142"/>
          <w:rFonts w:ascii="Times New Roman" w:hAnsi="Times New Roman" w:cs="Times New Roman"/>
          <w:i/>
          <w:sz w:val="24"/>
          <w:szCs w:val="24"/>
          <w:lang w:eastAsia="en-US"/>
        </w:rPr>
        <w:t>у</w:t>
      </w:r>
      <w:proofErr w:type="gramEnd"/>
      <w:r w:rsidRPr="00844E7F">
        <w:rPr>
          <w:rStyle w:val="FontStyle142"/>
          <w:rFonts w:ascii="Times New Roman" w:hAnsi="Times New Roman" w:cs="Times New Roman"/>
          <w:sz w:val="24"/>
          <w:szCs w:val="24"/>
          <w:lang w:eastAsia="en-US"/>
        </w:rPr>
        <w:t xml:space="preserve"> направлении хранится в 1 байте с разрешением 100 </w:t>
      </w:r>
      <w:proofErr w:type="spellStart"/>
      <w:r w:rsidRPr="00844E7F">
        <w:rPr>
          <w:rStyle w:val="FontStyle144"/>
          <w:rFonts w:ascii="Times New Roman" w:hAnsi="Times New Roman" w:cs="Times New Roman"/>
          <w:sz w:val="24"/>
          <w:szCs w:val="24"/>
          <w:lang w:eastAsia="en-US"/>
        </w:rPr>
        <w:t>ppcm</w:t>
      </w:r>
      <w:proofErr w:type="spellEnd"/>
      <w:r w:rsidRPr="00844E7F">
        <w:rPr>
          <w:rStyle w:val="FontStyle142"/>
          <w:rFonts w:ascii="Times New Roman" w:hAnsi="Times New Roman" w:cs="Times New Roman"/>
          <w:sz w:val="24"/>
          <w:szCs w:val="24"/>
          <w:lang w:eastAsia="en-US"/>
        </w:rPr>
        <w:t>.</w:t>
      </w:r>
    </w:p>
    <w:p w14:paraId="68D88E99"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pPr>
    </w:p>
    <w:p w14:paraId="56E3722D"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pPr>
    </w:p>
    <w:p w14:paraId="6EA00615"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pPr>
    </w:p>
    <w:p w14:paraId="0C163663"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pPr>
    </w:p>
    <w:p w14:paraId="4B313706"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pPr>
    </w:p>
    <w:p w14:paraId="3A18D0D3"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pPr>
    </w:p>
    <w:p w14:paraId="650FFADA"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pPr>
    </w:p>
    <w:p w14:paraId="311772FC"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pPr>
    </w:p>
    <w:p w14:paraId="6BA2F5B3"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pPr>
    </w:p>
    <w:p w14:paraId="65B8D128"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pPr>
    </w:p>
    <w:p w14:paraId="7E3CD28E"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pPr>
    </w:p>
    <w:p w14:paraId="7E66886B"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pPr>
    </w:p>
    <w:p w14:paraId="3E8C745F"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pPr>
    </w:p>
    <w:p w14:paraId="2D5931F6" w14:textId="77777777" w:rsidR="008E1543" w:rsidRPr="00844E7F" w:rsidRDefault="008E1543" w:rsidP="00173EE8">
      <w:pPr>
        <w:pStyle w:val="Style9"/>
        <w:widowControl/>
        <w:ind w:firstLine="720"/>
        <w:jc w:val="both"/>
        <w:rPr>
          <w:rStyle w:val="FontStyle146"/>
          <w:rFonts w:ascii="Times New Roman" w:hAnsi="Times New Roman" w:cs="Times New Roman"/>
          <w:sz w:val="24"/>
          <w:szCs w:val="24"/>
          <w:lang w:eastAsia="en-US"/>
        </w:rPr>
      </w:pPr>
    </w:p>
    <w:p w14:paraId="4D9F354C" w14:textId="77777777" w:rsidR="002D4AE7" w:rsidRPr="00844E7F" w:rsidRDefault="002D4AE7" w:rsidP="00173EE8">
      <w:pPr>
        <w:pStyle w:val="Style19"/>
        <w:widowControl/>
        <w:ind w:firstLine="720"/>
        <w:jc w:val="both"/>
        <w:rPr>
          <w:rStyle w:val="FontStyle139"/>
          <w:rFonts w:ascii="Times New Roman" w:hAnsi="Times New Roman" w:cs="Times New Roman"/>
          <w:sz w:val="24"/>
          <w:szCs w:val="24"/>
          <w:lang w:eastAsia="en-US"/>
        </w:rPr>
      </w:pPr>
    </w:p>
    <w:p w14:paraId="199B87AB" w14:textId="1C7E8228" w:rsidR="008601BE" w:rsidRPr="00844E7F" w:rsidRDefault="008601BE" w:rsidP="00173EE8">
      <w:pPr>
        <w:pStyle w:val="Style28"/>
        <w:widowControl/>
        <w:ind w:firstLine="720"/>
        <w:jc w:val="both"/>
        <w:rPr>
          <w:rStyle w:val="FontStyle144"/>
          <w:rFonts w:ascii="Times New Roman" w:hAnsi="Times New Roman" w:cs="Times New Roman"/>
          <w:sz w:val="24"/>
          <w:szCs w:val="24"/>
          <w:lang w:eastAsia="en-US"/>
        </w:rPr>
      </w:pPr>
    </w:p>
    <w:p w14:paraId="7EB07CF0" w14:textId="77777777" w:rsidR="008601BE" w:rsidRPr="00173EE8" w:rsidRDefault="008601BE" w:rsidP="00173EE8">
      <w:pPr>
        <w:pStyle w:val="Style14"/>
        <w:widowControl/>
        <w:ind w:firstLine="720"/>
        <w:jc w:val="both"/>
        <w:rPr>
          <w:rStyle w:val="FontStyle147"/>
          <w:rFonts w:ascii="Times New Roman" w:hAnsi="Times New Roman" w:cs="Times New Roman"/>
          <w:sz w:val="28"/>
          <w:szCs w:val="28"/>
          <w:lang w:eastAsia="en-US"/>
        </w:rPr>
        <w:sectPr w:rsidR="008601BE" w:rsidRPr="00173EE8" w:rsidSect="00173EE8">
          <w:pgSz w:w="11909" w:h="16834" w:code="9"/>
          <w:pgMar w:top="1418" w:right="1134" w:bottom="1418" w:left="1418" w:header="720" w:footer="720" w:gutter="0"/>
          <w:cols w:space="720"/>
          <w:noEndnote/>
          <w:titlePg/>
          <w:docGrid w:linePitch="326"/>
        </w:sectPr>
      </w:pPr>
    </w:p>
    <w:p w14:paraId="53B610E0" w14:textId="68545796" w:rsidR="008601BE" w:rsidRPr="00283CC6" w:rsidRDefault="000F3F0A" w:rsidP="00173EE8">
      <w:pPr>
        <w:pStyle w:val="Style16"/>
        <w:widowControl/>
        <w:ind w:firstLine="720"/>
        <w:jc w:val="center"/>
        <w:rPr>
          <w:rStyle w:val="FontStyle143"/>
          <w:rFonts w:ascii="Times New Roman" w:hAnsi="Times New Roman" w:cs="Times New Roman"/>
          <w:sz w:val="24"/>
          <w:szCs w:val="24"/>
          <w:lang w:eastAsia="en-US"/>
        </w:rPr>
      </w:pPr>
      <w:r w:rsidRPr="00283CC6">
        <w:rPr>
          <w:rStyle w:val="FontStyle143"/>
          <w:rFonts w:ascii="Times New Roman" w:hAnsi="Times New Roman" w:cs="Times New Roman"/>
          <w:sz w:val="24"/>
          <w:szCs w:val="24"/>
          <w:lang w:eastAsia="en-US"/>
        </w:rPr>
        <w:lastRenderedPageBreak/>
        <w:t>Приложение</w:t>
      </w:r>
      <w:r w:rsidR="008601BE" w:rsidRPr="00283CC6">
        <w:rPr>
          <w:rStyle w:val="FontStyle143"/>
          <w:rFonts w:ascii="Times New Roman" w:hAnsi="Times New Roman" w:cs="Times New Roman"/>
          <w:sz w:val="24"/>
          <w:szCs w:val="24"/>
          <w:lang w:eastAsia="en-US"/>
        </w:rPr>
        <w:t xml:space="preserve"> A</w:t>
      </w:r>
    </w:p>
    <w:p w14:paraId="0AB24DCD" w14:textId="3022C3AE" w:rsidR="008601BE" w:rsidRPr="00283CC6" w:rsidRDefault="008601BE" w:rsidP="00173EE8">
      <w:pPr>
        <w:pStyle w:val="Style22"/>
        <w:widowControl/>
        <w:ind w:firstLine="720"/>
        <w:jc w:val="center"/>
        <w:rPr>
          <w:rStyle w:val="FontStyle135"/>
          <w:rFonts w:ascii="Times New Roman" w:hAnsi="Times New Roman" w:cs="Times New Roman"/>
          <w:sz w:val="24"/>
          <w:szCs w:val="24"/>
          <w:lang w:eastAsia="en-US"/>
        </w:rPr>
      </w:pPr>
      <w:r w:rsidRPr="00283CC6">
        <w:rPr>
          <w:rStyle w:val="FontStyle135"/>
          <w:rFonts w:ascii="Times New Roman" w:hAnsi="Times New Roman" w:cs="Times New Roman"/>
          <w:sz w:val="24"/>
          <w:szCs w:val="24"/>
          <w:lang w:eastAsia="en-US"/>
        </w:rPr>
        <w:t>(</w:t>
      </w:r>
      <w:r w:rsidR="000F3F0A" w:rsidRPr="00283CC6">
        <w:rPr>
          <w:rStyle w:val="FontStyle135"/>
          <w:rFonts w:ascii="Times New Roman" w:hAnsi="Times New Roman" w:cs="Times New Roman"/>
          <w:sz w:val="24"/>
          <w:szCs w:val="24"/>
          <w:lang w:eastAsia="en-US"/>
        </w:rPr>
        <w:t>справочное</w:t>
      </w:r>
      <w:r w:rsidRPr="00283CC6">
        <w:rPr>
          <w:rStyle w:val="FontStyle135"/>
          <w:rFonts w:ascii="Times New Roman" w:hAnsi="Times New Roman" w:cs="Times New Roman"/>
          <w:sz w:val="24"/>
          <w:szCs w:val="24"/>
          <w:lang w:eastAsia="en-US"/>
        </w:rPr>
        <w:t>)</w:t>
      </w:r>
    </w:p>
    <w:p w14:paraId="0AD87E43" w14:textId="77777777" w:rsidR="00866DC2" w:rsidRPr="00283CC6" w:rsidRDefault="00866DC2" w:rsidP="00173EE8">
      <w:pPr>
        <w:pStyle w:val="Style16"/>
        <w:widowControl/>
        <w:ind w:firstLine="720"/>
        <w:jc w:val="center"/>
        <w:rPr>
          <w:rStyle w:val="FontStyle143"/>
          <w:rFonts w:ascii="Times New Roman" w:hAnsi="Times New Roman" w:cs="Times New Roman"/>
          <w:sz w:val="24"/>
          <w:szCs w:val="24"/>
          <w:lang w:eastAsia="en-US"/>
        </w:rPr>
      </w:pPr>
    </w:p>
    <w:p w14:paraId="755F5E94" w14:textId="525B0C1E" w:rsidR="008601BE" w:rsidRPr="00283CC6" w:rsidRDefault="000F3F0A" w:rsidP="00173EE8">
      <w:pPr>
        <w:pStyle w:val="Style16"/>
        <w:widowControl/>
        <w:ind w:firstLine="720"/>
        <w:jc w:val="center"/>
        <w:rPr>
          <w:rStyle w:val="FontStyle143"/>
          <w:rFonts w:ascii="Times New Roman" w:hAnsi="Times New Roman" w:cs="Times New Roman"/>
          <w:sz w:val="24"/>
          <w:szCs w:val="24"/>
          <w:lang w:eastAsia="en-US"/>
        </w:rPr>
      </w:pPr>
      <w:r w:rsidRPr="00283CC6">
        <w:rPr>
          <w:rStyle w:val="FontStyle143"/>
          <w:rFonts w:ascii="Times New Roman" w:hAnsi="Times New Roman" w:cs="Times New Roman"/>
          <w:sz w:val="24"/>
          <w:szCs w:val="24"/>
          <w:lang w:eastAsia="en-US"/>
        </w:rPr>
        <w:t>Примеры записи спектральных данных и</w:t>
      </w:r>
      <w:r w:rsidR="00372EDF" w:rsidRPr="00283CC6">
        <w:rPr>
          <w:rStyle w:val="FontStyle143"/>
          <w:rFonts w:ascii="Times New Roman" w:hAnsi="Times New Roman" w:cs="Times New Roman"/>
          <w:sz w:val="24"/>
          <w:szCs w:val="24"/>
          <w:lang w:eastAsia="en-US"/>
        </w:rPr>
        <w:t>зображения отпечатка пальца</w:t>
      </w:r>
      <w:r w:rsidR="008601BE" w:rsidRPr="00283CC6">
        <w:rPr>
          <w:rStyle w:val="FontStyle143"/>
          <w:rFonts w:ascii="Times New Roman" w:hAnsi="Times New Roman" w:cs="Times New Roman"/>
          <w:sz w:val="24"/>
          <w:szCs w:val="24"/>
          <w:lang w:eastAsia="en-US"/>
        </w:rPr>
        <w:t xml:space="preserve"> </w:t>
      </w:r>
      <w:r w:rsidRPr="00283CC6">
        <w:rPr>
          <w:rStyle w:val="FontStyle143"/>
          <w:rFonts w:ascii="Times New Roman" w:hAnsi="Times New Roman" w:cs="Times New Roman"/>
          <w:sz w:val="24"/>
          <w:szCs w:val="24"/>
          <w:lang w:eastAsia="en-US"/>
        </w:rPr>
        <w:t>–</w:t>
      </w:r>
      <w:r w:rsidR="008601BE" w:rsidRPr="00283CC6">
        <w:rPr>
          <w:rStyle w:val="FontStyle143"/>
          <w:rFonts w:ascii="Times New Roman" w:hAnsi="Times New Roman" w:cs="Times New Roman"/>
          <w:sz w:val="24"/>
          <w:szCs w:val="24"/>
          <w:lang w:eastAsia="en-US"/>
        </w:rPr>
        <w:t xml:space="preserve"> </w:t>
      </w:r>
      <w:r w:rsidRPr="00283CC6">
        <w:rPr>
          <w:rStyle w:val="FontStyle143"/>
          <w:rFonts w:ascii="Times New Roman" w:hAnsi="Times New Roman" w:cs="Times New Roman"/>
          <w:sz w:val="24"/>
          <w:szCs w:val="24"/>
          <w:lang w:eastAsia="en-US"/>
        </w:rPr>
        <w:t xml:space="preserve">метод выбора спектральных составляющих </w:t>
      </w:r>
      <w:r w:rsidR="00C21734" w:rsidRPr="00283CC6">
        <w:rPr>
          <w:rStyle w:val="FontStyle143"/>
          <w:rFonts w:ascii="Times New Roman" w:hAnsi="Times New Roman" w:cs="Times New Roman"/>
          <w:sz w:val="24"/>
          <w:szCs w:val="24"/>
          <w:lang w:eastAsia="en-US"/>
        </w:rPr>
        <w:t>квантованн</w:t>
      </w:r>
      <w:r w:rsidRPr="00283CC6">
        <w:rPr>
          <w:rStyle w:val="FontStyle143"/>
          <w:rFonts w:ascii="Times New Roman" w:hAnsi="Times New Roman" w:cs="Times New Roman"/>
          <w:sz w:val="24"/>
          <w:szCs w:val="24"/>
          <w:lang w:eastAsia="en-US"/>
        </w:rPr>
        <w:t>ого</w:t>
      </w:r>
      <w:r w:rsidR="008601BE" w:rsidRPr="00283CC6">
        <w:rPr>
          <w:rStyle w:val="FontStyle143"/>
          <w:rFonts w:ascii="Times New Roman" w:hAnsi="Times New Roman" w:cs="Times New Roman"/>
          <w:sz w:val="24"/>
          <w:szCs w:val="24"/>
          <w:lang w:eastAsia="en-US"/>
        </w:rPr>
        <w:t xml:space="preserve"> </w:t>
      </w:r>
      <w:proofErr w:type="spellStart"/>
      <w:r w:rsidRPr="00283CC6">
        <w:rPr>
          <w:rStyle w:val="FontStyle143"/>
          <w:rFonts w:ascii="Times New Roman" w:hAnsi="Times New Roman" w:cs="Times New Roman"/>
          <w:sz w:val="24"/>
          <w:szCs w:val="24"/>
          <w:lang w:eastAsia="en-US"/>
        </w:rPr>
        <w:t>косинусоидального</w:t>
      </w:r>
      <w:proofErr w:type="spellEnd"/>
      <w:r w:rsidRPr="00283CC6">
        <w:rPr>
          <w:rStyle w:val="FontStyle143"/>
          <w:rFonts w:ascii="Times New Roman" w:hAnsi="Times New Roman" w:cs="Times New Roman"/>
          <w:sz w:val="24"/>
          <w:szCs w:val="24"/>
          <w:lang w:eastAsia="en-US"/>
        </w:rPr>
        <w:t xml:space="preserve"> триплета</w:t>
      </w:r>
    </w:p>
    <w:p w14:paraId="66BC3AF1" w14:textId="77777777" w:rsidR="002D4AE7" w:rsidRPr="00283CC6" w:rsidRDefault="002D4AE7" w:rsidP="00173EE8">
      <w:pPr>
        <w:pStyle w:val="Style28"/>
        <w:widowControl/>
        <w:ind w:firstLine="720"/>
        <w:jc w:val="both"/>
        <w:rPr>
          <w:rStyle w:val="FontStyle144"/>
          <w:rFonts w:ascii="Times New Roman" w:hAnsi="Times New Roman" w:cs="Times New Roman"/>
          <w:sz w:val="24"/>
          <w:szCs w:val="24"/>
          <w:lang w:eastAsia="en-US"/>
        </w:rPr>
      </w:pPr>
    </w:p>
    <w:p w14:paraId="72B1D746" w14:textId="1613F28A" w:rsidR="001F6572" w:rsidRPr="00283CC6" w:rsidRDefault="001F6572" w:rsidP="00173EE8">
      <w:pPr>
        <w:pStyle w:val="Style28"/>
        <w:widowControl/>
        <w:ind w:firstLine="720"/>
        <w:jc w:val="both"/>
        <w:rPr>
          <w:rStyle w:val="FontStyle144"/>
          <w:rFonts w:ascii="Times New Roman" w:hAnsi="Times New Roman" w:cs="Times New Roman"/>
          <w:sz w:val="24"/>
          <w:szCs w:val="24"/>
          <w:lang w:eastAsia="en-US"/>
        </w:rPr>
      </w:pPr>
      <w:r w:rsidRPr="00283CC6">
        <w:rPr>
          <w:rStyle w:val="FontStyle144"/>
          <w:rFonts w:ascii="Times New Roman" w:hAnsi="Times New Roman" w:cs="Times New Roman"/>
          <w:sz w:val="24"/>
          <w:szCs w:val="24"/>
          <w:lang w:eastAsia="en-US"/>
        </w:rPr>
        <w:t>В этом справочном приложении приведены два примера спектрального обмена данными изображени</w:t>
      </w:r>
      <w:r w:rsidR="00D95EA4" w:rsidRPr="00283CC6">
        <w:rPr>
          <w:rStyle w:val="FontStyle144"/>
          <w:rFonts w:ascii="Times New Roman" w:hAnsi="Times New Roman" w:cs="Times New Roman"/>
          <w:sz w:val="24"/>
          <w:szCs w:val="24"/>
          <w:lang w:eastAsia="en-US"/>
        </w:rPr>
        <w:t>й</w:t>
      </w:r>
      <w:r w:rsidRPr="00283CC6">
        <w:rPr>
          <w:rStyle w:val="FontStyle144"/>
          <w:rFonts w:ascii="Times New Roman" w:hAnsi="Times New Roman" w:cs="Times New Roman"/>
          <w:sz w:val="24"/>
          <w:szCs w:val="24"/>
          <w:lang w:eastAsia="en-US"/>
        </w:rPr>
        <w:t xml:space="preserve"> отпечатк</w:t>
      </w:r>
      <w:r w:rsidR="00D95EA4" w:rsidRPr="00283CC6">
        <w:rPr>
          <w:rStyle w:val="FontStyle144"/>
          <w:rFonts w:ascii="Times New Roman" w:hAnsi="Times New Roman" w:cs="Times New Roman"/>
          <w:sz w:val="24"/>
          <w:szCs w:val="24"/>
          <w:lang w:eastAsia="en-US"/>
        </w:rPr>
        <w:t>ов</w:t>
      </w:r>
      <w:r w:rsidRPr="00283CC6">
        <w:rPr>
          <w:rStyle w:val="FontStyle144"/>
          <w:rFonts w:ascii="Times New Roman" w:hAnsi="Times New Roman" w:cs="Times New Roman"/>
          <w:sz w:val="24"/>
          <w:szCs w:val="24"/>
          <w:lang w:eastAsia="en-US"/>
        </w:rPr>
        <w:t xml:space="preserve"> пальц</w:t>
      </w:r>
      <w:r w:rsidR="00D95EA4" w:rsidRPr="00283CC6">
        <w:rPr>
          <w:rStyle w:val="FontStyle144"/>
          <w:rFonts w:ascii="Times New Roman" w:hAnsi="Times New Roman" w:cs="Times New Roman"/>
          <w:sz w:val="24"/>
          <w:szCs w:val="24"/>
          <w:lang w:eastAsia="en-US"/>
        </w:rPr>
        <w:t>ев</w:t>
      </w:r>
      <w:r w:rsidRPr="00283CC6">
        <w:rPr>
          <w:rStyle w:val="FontStyle144"/>
          <w:rFonts w:ascii="Times New Roman" w:hAnsi="Times New Roman" w:cs="Times New Roman"/>
          <w:sz w:val="24"/>
          <w:szCs w:val="24"/>
          <w:lang w:eastAsia="en-US"/>
        </w:rPr>
        <w:t xml:space="preserve"> с использованием метода выбора спектральных составляющих квантованного </w:t>
      </w:r>
      <w:proofErr w:type="spellStart"/>
      <w:r w:rsidRPr="00283CC6">
        <w:rPr>
          <w:rStyle w:val="FontStyle144"/>
          <w:rFonts w:ascii="Times New Roman" w:hAnsi="Times New Roman" w:cs="Times New Roman"/>
          <w:sz w:val="24"/>
          <w:szCs w:val="24"/>
          <w:lang w:eastAsia="en-US"/>
        </w:rPr>
        <w:t>косинусоидального</w:t>
      </w:r>
      <w:proofErr w:type="spellEnd"/>
      <w:r w:rsidRPr="00283CC6">
        <w:rPr>
          <w:rStyle w:val="FontStyle144"/>
          <w:rFonts w:ascii="Times New Roman" w:hAnsi="Times New Roman" w:cs="Times New Roman"/>
          <w:sz w:val="24"/>
          <w:szCs w:val="24"/>
          <w:lang w:eastAsia="en-US"/>
        </w:rPr>
        <w:t xml:space="preserve"> триплета.</w:t>
      </w:r>
    </w:p>
    <w:p w14:paraId="2E708A43" w14:textId="77777777" w:rsidR="00866DC2" w:rsidRPr="00283CC6" w:rsidRDefault="00866DC2" w:rsidP="00173EE8">
      <w:pPr>
        <w:pStyle w:val="Style47"/>
        <w:widowControl/>
        <w:ind w:firstLine="720"/>
        <w:jc w:val="both"/>
        <w:rPr>
          <w:rStyle w:val="FontStyle134"/>
          <w:rFonts w:ascii="Times New Roman" w:hAnsi="Times New Roman" w:cs="Times New Roman"/>
          <w:sz w:val="24"/>
          <w:szCs w:val="24"/>
          <w:lang w:eastAsia="en-US"/>
        </w:rPr>
      </w:pPr>
    </w:p>
    <w:p w14:paraId="27DD4AFC" w14:textId="017763C9" w:rsidR="008601BE" w:rsidRPr="00283CC6" w:rsidRDefault="008601BE" w:rsidP="00173EE8">
      <w:pPr>
        <w:pStyle w:val="Style47"/>
        <w:widowControl/>
        <w:ind w:firstLine="720"/>
        <w:jc w:val="both"/>
        <w:rPr>
          <w:rStyle w:val="FontStyle134"/>
          <w:rFonts w:ascii="Times New Roman" w:hAnsi="Times New Roman" w:cs="Times New Roman"/>
          <w:sz w:val="24"/>
          <w:szCs w:val="24"/>
          <w:lang w:eastAsia="en-US"/>
        </w:rPr>
      </w:pPr>
      <w:r w:rsidRPr="00283CC6">
        <w:rPr>
          <w:rStyle w:val="FontStyle134"/>
          <w:rFonts w:ascii="Times New Roman" w:hAnsi="Times New Roman" w:cs="Times New Roman"/>
          <w:sz w:val="24"/>
          <w:szCs w:val="24"/>
          <w:lang w:eastAsia="en-US"/>
        </w:rPr>
        <w:t xml:space="preserve">A.1 </w:t>
      </w:r>
      <w:r w:rsidR="001F6572" w:rsidRPr="00283CC6">
        <w:rPr>
          <w:rStyle w:val="FontStyle134"/>
          <w:rFonts w:ascii="Times New Roman" w:hAnsi="Times New Roman" w:cs="Times New Roman"/>
          <w:sz w:val="24"/>
          <w:szCs w:val="24"/>
          <w:lang w:eastAsia="en-US"/>
        </w:rPr>
        <w:t>Пример</w:t>
      </w:r>
      <w:r w:rsidRPr="00283CC6">
        <w:rPr>
          <w:rStyle w:val="FontStyle134"/>
          <w:rFonts w:ascii="Times New Roman" w:hAnsi="Times New Roman" w:cs="Times New Roman"/>
          <w:sz w:val="24"/>
          <w:szCs w:val="24"/>
          <w:lang w:eastAsia="en-US"/>
        </w:rPr>
        <w:t xml:space="preserve"> 1</w:t>
      </w:r>
    </w:p>
    <w:p w14:paraId="26AAEA6C" w14:textId="12351708" w:rsidR="002136D0" w:rsidRPr="00283CC6" w:rsidRDefault="002136D0" w:rsidP="00173EE8">
      <w:pPr>
        <w:pStyle w:val="Style28"/>
        <w:widowControl/>
        <w:ind w:firstLine="720"/>
        <w:jc w:val="both"/>
        <w:rPr>
          <w:rStyle w:val="FontStyle144"/>
          <w:rFonts w:ascii="Times New Roman" w:hAnsi="Times New Roman" w:cs="Times New Roman"/>
          <w:sz w:val="24"/>
          <w:szCs w:val="24"/>
          <w:lang w:eastAsia="en-US"/>
        </w:rPr>
      </w:pPr>
      <w:r w:rsidRPr="00283CC6">
        <w:rPr>
          <w:rStyle w:val="FontStyle144"/>
          <w:rFonts w:ascii="Times New Roman" w:hAnsi="Times New Roman" w:cs="Times New Roman"/>
          <w:sz w:val="24"/>
          <w:szCs w:val="24"/>
          <w:lang w:eastAsia="en-US"/>
        </w:rPr>
        <w:t>В таблице А.1 приведен пример записи спектральных данных изображения отпечатка пальца, созданный с использованием входного изображения размером 400</w:t>
      </w:r>
      <m:oMath>
        <m:r>
          <w:rPr>
            <w:rStyle w:val="FontStyle144"/>
            <w:rFonts w:ascii="Cambria Math" w:hAnsi="Cambria Math" w:cs="Times New Roman"/>
            <w:sz w:val="24"/>
            <w:szCs w:val="24"/>
            <w:lang w:eastAsia="en-US"/>
          </w:rPr>
          <m:t>×</m:t>
        </m:r>
      </m:oMath>
      <w:r w:rsidRPr="00283CC6">
        <w:rPr>
          <w:rStyle w:val="FontStyle144"/>
          <w:rFonts w:ascii="Times New Roman" w:hAnsi="Times New Roman" w:cs="Times New Roman"/>
          <w:sz w:val="24"/>
          <w:szCs w:val="24"/>
          <w:lang w:eastAsia="en-US"/>
        </w:rPr>
        <w:t>600 пикселей и дискретизированного с разрешением 500 ppi (197 ppcm), без уменьшения разрешения или обрезки изображения перед сохранением данных.</w:t>
      </w:r>
    </w:p>
    <w:p w14:paraId="05F00874" w14:textId="60B493F2" w:rsidR="002136D0" w:rsidRPr="00283CC6" w:rsidRDefault="002136D0" w:rsidP="00173EE8">
      <w:pPr>
        <w:pStyle w:val="Style28"/>
        <w:widowControl/>
        <w:ind w:firstLine="720"/>
        <w:jc w:val="both"/>
        <w:rPr>
          <w:rStyle w:val="FontStyle144"/>
          <w:rFonts w:ascii="Times New Roman" w:hAnsi="Times New Roman" w:cs="Times New Roman"/>
          <w:sz w:val="24"/>
          <w:szCs w:val="24"/>
          <w:lang w:eastAsia="en-US"/>
        </w:rPr>
      </w:pPr>
      <w:r w:rsidRPr="00283CC6">
        <w:rPr>
          <w:rStyle w:val="FontStyle144"/>
          <w:rFonts w:ascii="Times New Roman" w:hAnsi="Times New Roman" w:cs="Times New Roman"/>
          <w:sz w:val="24"/>
          <w:szCs w:val="24"/>
          <w:lang w:eastAsia="en-US"/>
        </w:rPr>
        <w:t>Ячеистое разбиение изображения отпечатка пальца включает в себя деление всего изображения отпечатка пальца на сеть ячеек размером 5</w:t>
      </w:r>
      <m:oMath>
        <m:r>
          <w:rPr>
            <w:rStyle w:val="FontStyle144"/>
            <w:rFonts w:ascii="Cambria Math" w:hAnsi="Cambria Math" w:cs="Times New Roman"/>
            <w:sz w:val="24"/>
            <w:szCs w:val="24"/>
            <w:lang w:eastAsia="en-US"/>
          </w:rPr>
          <m:t>×</m:t>
        </m:r>
      </m:oMath>
      <w:r w:rsidRPr="00283CC6">
        <w:rPr>
          <w:rStyle w:val="FontStyle144"/>
          <w:rFonts w:ascii="Times New Roman" w:hAnsi="Times New Roman" w:cs="Times New Roman"/>
          <w:sz w:val="24"/>
          <w:szCs w:val="24"/>
          <w:lang w:eastAsia="en-US"/>
        </w:rPr>
        <w:t>5 пикселей. Таким образом, сеть представления ячеек содержит 80</w:t>
      </w:r>
      <m:oMath>
        <m:r>
          <w:rPr>
            <w:rStyle w:val="FontStyle144"/>
            <w:rFonts w:ascii="Cambria Math" w:hAnsi="Cambria Math" w:cs="Times New Roman"/>
            <w:sz w:val="24"/>
            <w:szCs w:val="24"/>
            <w:lang w:eastAsia="en-US"/>
          </w:rPr>
          <m:t>×</m:t>
        </m:r>
      </m:oMath>
      <w:r w:rsidRPr="00283CC6">
        <w:rPr>
          <w:rStyle w:val="FontStyle144"/>
          <w:rFonts w:ascii="Times New Roman" w:hAnsi="Times New Roman" w:cs="Times New Roman"/>
          <w:sz w:val="24"/>
          <w:szCs w:val="24"/>
          <w:lang w:eastAsia="en-US"/>
        </w:rPr>
        <w:t>120 ячеек.</w:t>
      </w:r>
    </w:p>
    <w:p w14:paraId="64810E19" w14:textId="7EEBF677" w:rsidR="002136D0" w:rsidRPr="00283CC6" w:rsidRDefault="002136D0" w:rsidP="00173EE8">
      <w:pPr>
        <w:pStyle w:val="Style28"/>
        <w:widowControl/>
        <w:ind w:firstLine="720"/>
        <w:jc w:val="both"/>
        <w:rPr>
          <w:rStyle w:val="FontStyle144"/>
          <w:rFonts w:ascii="Times New Roman" w:hAnsi="Times New Roman" w:cs="Times New Roman"/>
          <w:sz w:val="24"/>
          <w:szCs w:val="24"/>
          <w:lang w:eastAsia="en-US"/>
        </w:rPr>
      </w:pPr>
      <w:r w:rsidRPr="00283CC6">
        <w:rPr>
          <w:rStyle w:val="FontStyle144"/>
          <w:rFonts w:ascii="Times New Roman" w:hAnsi="Times New Roman" w:cs="Times New Roman"/>
          <w:sz w:val="24"/>
          <w:szCs w:val="24"/>
          <w:lang w:eastAsia="en-US"/>
        </w:rPr>
        <w:t>Выбор глубины</w:t>
      </w:r>
      <w:r w:rsidR="00552760" w:rsidRPr="00283CC6">
        <w:rPr>
          <w:rStyle w:val="FontStyle144"/>
          <w:rFonts w:ascii="Times New Roman" w:hAnsi="Times New Roman" w:cs="Times New Roman"/>
          <w:sz w:val="24"/>
          <w:szCs w:val="24"/>
          <w:lang w:eastAsia="en-US"/>
        </w:rPr>
        <w:t xml:space="preserve"> цвета</w:t>
      </w:r>
      <w:r w:rsidRPr="00283CC6">
        <w:rPr>
          <w:rStyle w:val="FontStyle144"/>
          <w:rFonts w:ascii="Times New Roman" w:hAnsi="Times New Roman" w:cs="Times New Roman"/>
          <w:sz w:val="24"/>
          <w:szCs w:val="24"/>
          <w:lang w:eastAsia="en-US"/>
        </w:rPr>
        <w:t xml:space="preserve"> для </w:t>
      </w:r>
      <w:r w:rsidR="00DC6167" w:rsidRPr="00283CC6">
        <w:rPr>
          <w:rStyle w:val="FontStyle144"/>
          <w:rFonts w:ascii="Times New Roman" w:hAnsi="Times New Roman" w:cs="Times New Roman"/>
          <w:i/>
          <w:sz w:val="24"/>
          <w:szCs w:val="24"/>
          <w:lang w:eastAsia="en-US"/>
        </w:rPr>
        <w:t>θ</w:t>
      </w:r>
      <w:r w:rsidRPr="00283CC6">
        <w:rPr>
          <w:rStyle w:val="FontStyle144"/>
          <w:rFonts w:ascii="Times New Roman" w:hAnsi="Times New Roman" w:cs="Times New Roman"/>
          <w:i/>
          <w:sz w:val="24"/>
          <w:szCs w:val="24"/>
          <w:lang w:eastAsia="en-US"/>
        </w:rPr>
        <w:t xml:space="preserve">, </w:t>
      </w:r>
      <w:r w:rsidR="00DC6167" w:rsidRPr="00283CC6">
        <w:rPr>
          <w:rStyle w:val="FontStyle144"/>
          <w:rFonts w:ascii="Times New Roman" w:hAnsi="Times New Roman" w:cs="Times New Roman"/>
          <w:i/>
          <w:sz w:val="24"/>
          <w:szCs w:val="24"/>
          <w:lang w:eastAsia="en-US"/>
        </w:rPr>
        <w:t>λ</w:t>
      </w:r>
      <w:r w:rsidRPr="00283CC6">
        <w:rPr>
          <w:rStyle w:val="FontStyle144"/>
          <w:rFonts w:ascii="Times New Roman" w:hAnsi="Times New Roman" w:cs="Times New Roman"/>
          <w:sz w:val="24"/>
          <w:szCs w:val="24"/>
          <w:lang w:eastAsia="en-US"/>
        </w:rPr>
        <w:t xml:space="preserve"> и </w:t>
      </w:r>
      <w:r w:rsidR="00DC6167" w:rsidRPr="00283CC6">
        <w:rPr>
          <w:rStyle w:val="FontStyle144"/>
          <w:rFonts w:ascii="Times New Roman" w:hAnsi="Times New Roman" w:cs="Times New Roman"/>
          <w:i/>
          <w:sz w:val="24"/>
          <w:szCs w:val="24"/>
          <w:lang w:eastAsia="en-US"/>
        </w:rPr>
        <w:t xml:space="preserve">δ </w:t>
      </w:r>
      <w:r w:rsidRPr="00283CC6">
        <w:rPr>
          <w:rStyle w:val="FontStyle144"/>
          <w:rFonts w:ascii="Times New Roman" w:hAnsi="Times New Roman" w:cs="Times New Roman"/>
          <w:sz w:val="24"/>
          <w:szCs w:val="24"/>
          <w:lang w:eastAsia="en-US"/>
        </w:rPr>
        <w:t>как 4, 3 и 3 соответственно означает, что каждая ячейка требует 10 бит</w:t>
      </w:r>
      <w:r w:rsidR="00552760" w:rsidRPr="00283CC6">
        <w:rPr>
          <w:rStyle w:val="FontStyle144"/>
          <w:rFonts w:ascii="Times New Roman" w:hAnsi="Times New Roman" w:cs="Times New Roman"/>
          <w:sz w:val="24"/>
          <w:szCs w:val="24"/>
          <w:lang w:eastAsia="en-US"/>
        </w:rPr>
        <w:t>ов</w:t>
      </w:r>
      <w:r w:rsidRPr="00283CC6">
        <w:rPr>
          <w:rStyle w:val="FontStyle144"/>
          <w:rFonts w:ascii="Times New Roman" w:hAnsi="Times New Roman" w:cs="Times New Roman"/>
          <w:sz w:val="24"/>
          <w:szCs w:val="24"/>
          <w:lang w:eastAsia="en-US"/>
        </w:rPr>
        <w:t xml:space="preserve"> для хранения данных. Так как </w:t>
      </w:r>
      <w:r w:rsidR="00552760" w:rsidRPr="00283CC6">
        <w:rPr>
          <w:rStyle w:val="FontStyle144"/>
          <w:rFonts w:ascii="Times New Roman" w:hAnsi="Times New Roman" w:cs="Times New Roman"/>
          <w:sz w:val="24"/>
          <w:szCs w:val="24"/>
          <w:lang w:eastAsia="en-US"/>
        </w:rPr>
        <w:t>имеется</w:t>
      </w:r>
      <w:r w:rsidRPr="00283CC6">
        <w:rPr>
          <w:rStyle w:val="FontStyle144"/>
          <w:rFonts w:ascii="Times New Roman" w:hAnsi="Times New Roman" w:cs="Times New Roman"/>
          <w:sz w:val="24"/>
          <w:szCs w:val="24"/>
          <w:lang w:eastAsia="en-US"/>
        </w:rPr>
        <w:t xml:space="preserve"> 80</w:t>
      </w:r>
      <m:oMath>
        <m:r>
          <w:rPr>
            <w:rStyle w:val="FontStyle144"/>
            <w:rFonts w:ascii="Cambria Math" w:hAnsi="Cambria Math" w:cs="Times New Roman"/>
            <w:sz w:val="24"/>
            <w:szCs w:val="24"/>
            <w:lang w:eastAsia="en-US"/>
          </w:rPr>
          <m:t>×</m:t>
        </m:r>
      </m:oMath>
      <w:r w:rsidRPr="00283CC6">
        <w:rPr>
          <w:rStyle w:val="FontStyle144"/>
          <w:rFonts w:ascii="Times New Roman" w:hAnsi="Times New Roman" w:cs="Times New Roman"/>
          <w:sz w:val="24"/>
          <w:szCs w:val="24"/>
          <w:lang w:eastAsia="en-US"/>
        </w:rPr>
        <w:t xml:space="preserve">120 ячеек, </w:t>
      </w:r>
      <w:r w:rsidR="00552760" w:rsidRPr="00283CC6">
        <w:rPr>
          <w:rStyle w:val="FontStyle144"/>
          <w:rFonts w:ascii="Times New Roman" w:hAnsi="Times New Roman" w:cs="Times New Roman"/>
          <w:sz w:val="24"/>
          <w:szCs w:val="24"/>
          <w:lang w:eastAsia="en-US"/>
        </w:rPr>
        <w:t xml:space="preserve">спектральные данные </w:t>
      </w:r>
      <w:r w:rsidRPr="00283CC6">
        <w:rPr>
          <w:rStyle w:val="FontStyle144"/>
          <w:rFonts w:ascii="Times New Roman" w:hAnsi="Times New Roman" w:cs="Times New Roman"/>
          <w:sz w:val="24"/>
          <w:szCs w:val="24"/>
          <w:lang w:eastAsia="en-US"/>
        </w:rPr>
        <w:t xml:space="preserve">изображение отпечатка </w:t>
      </w:r>
      <w:r w:rsidR="00552760" w:rsidRPr="00283CC6">
        <w:rPr>
          <w:rStyle w:val="FontStyle144"/>
          <w:rFonts w:ascii="Times New Roman" w:hAnsi="Times New Roman" w:cs="Times New Roman"/>
          <w:sz w:val="24"/>
          <w:szCs w:val="24"/>
          <w:lang w:eastAsia="en-US"/>
        </w:rPr>
        <w:t>пальца</w:t>
      </w:r>
      <w:r w:rsidRPr="00283CC6">
        <w:rPr>
          <w:rStyle w:val="FontStyle144"/>
          <w:rFonts w:ascii="Times New Roman" w:hAnsi="Times New Roman" w:cs="Times New Roman"/>
          <w:sz w:val="24"/>
          <w:szCs w:val="24"/>
          <w:lang w:eastAsia="en-US"/>
        </w:rPr>
        <w:t xml:space="preserve"> буд</w:t>
      </w:r>
      <w:r w:rsidR="00552760" w:rsidRPr="00283CC6">
        <w:rPr>
          <w:rStyle w:val="FontStyle144"/>
          <w:rFonts w:ascii="Times New Roman" w:hAnsi="Times New Roman" w:cs="Times New Roman"/>
          <w:sz w:val="24"/>
          <w:szCs w:val="24"/>
          <w:lang w:eastAsia="en-US"/>
        </w:rPr>
        <w:t>у</w:t>
      </w:r>
      <w:r w:rsidRPr="00283CC6">
        <w:rPr>
          <w:rStyle w:val="FontStyle144"/>
          <w:rFonts w:ascii="Times New Roman" w:hAnsi="Times New Roman" w:cs="Times New Roman"/>
          <w:sz w:val="24"/>
          <w:szCs w:val="24"/>
          <w:lang w:eastAsia="en-US"/>
        </w:rPr>
        <w:t>т иметь размер 80</w:t>
      </w:r>
      <m:oMath>
        <m:r>
          <w:rPr>
            <w:rStyle w:val="FontStyle144"/>
            <w:rFonts w:ascii="Cambria Math" w:hAnsi="Cambria Math" w:cs="Times New Roman"/>
            <w:sz w:val="24"/>
            <w:szCs w:val="24"/>
            <w:lang w:eastAsia="en-US"/>
          </w:rPr>
          <m:t>×</m:t>
        </m:r>
      </m:oMath>
      <w:r w:rsidRPr="00283CC6">
        <w:rPr>
          <w:rStyle w:val="FontStyle144"/>
          <w:rFonts w:ascii="Times New Roman" w:hAnsi="Times New Roman" w:cs="Times New Roman"/>
          <w:sz w:val="24"/>
          <w:szCs w:val="24"/>
          <w:lang w:eastAsia="en-US"/>
        </w:rPr>
        <w:t>120</w:t>
      </w:r>
      <m:oMath>
        <m:r>
          <w:rPr>
            <w:rStyle w:val="FontStyle144"/>
            <w:rFonts w:ascii="Cambria Math" w:hAnsi="Cambria Math" w:cs="Times New Roman"/>
            <w:sz w:val="24"/>
            <w:szCs w:val="24"/>
            <w:lang w:eastAsia="en-US"/>
          </w:rPr>
          <m:t>×</m:t>
        </m:r>
      </m:oMath>
      <w:r w:rsidRPr="00283CC6">
        <w:rPr>
          <w:rStyle w:val="FontStyle144"/>
          <w:rFonts w:ascii="Times New Roman" w:hAnsi="Times New Roman" w:cs="Times New Roman"/>
          <w:sz w:val="24"/>
          <w:szCs w:val="24"/>
          <w:lang w:eastAsia="en-US"/>
        </w:rPr>
        <w:t>10 бит</w:t>
      </w:r>
      <w:proofErr w:type="spellStart"/>
      <w:r w:rsidR="00552760" w:rsidRPr="00283CC6">
        <w:rPr>
          <w:rStyle w:val="FontStyle144"/>
          <w:rFonts w:ascii="Times New Roman" w:hAnsi="Times New Roman" w:cs="Times New Roman"/>
          <w:sz w:val="24"/>
          <w:szCs w:val="24"/>
          <w:lang w:eastAsia="en-US"/>
        </w:rPr>
        <w:t>ов</w:t>
      </w:r>
      <w:proofErr w:type="spellEnd"/>
      <w:r w:rsidRPr="00283CC6">
        <w:rPr>
          <w:rStyle w:val="FontStyle144"/>
          <w:rFonts w:ascii="Times New Roman" w:hAnsi="Times New Roman" w:cs="Times New Roman"/>
          <w:sz w:val="24"/>
          <w:szCs w:val="24"/>
          <w:lang w:eastAsia="en-US"/>
        </w:rPr>
        <w:t xml:space="preserve"> = 96000 бит</w:t>
      </w:r>
      <w:r w:rsidR="00552760" w:rsidRPr="00283CC6">
        <w:rPr>
          <w:rStyle w:val="FontStyle144"/>
          <w:rFonts w:ascii="Times New Roman" w:hAnsi="Times New Roman" w:cs="Times New Roman"/>
          <w:sz w:val="24"/>
          <w:szCs w:val="24"/>
          <w:lang w:eastAsia="en-US"/>
        </w:rPr>
        <w:t>ов</w:t>
      </w:r>
      <w:r w:rsidRPr="00283CC6">
        <w:rPr>
          <w:rStyle w:val="FontStyle144"/>
          <w:rFonts w:ascii="Times New Roman" w:hAnsi="Times New Roman" w:cs="Times New Roman"/>
          <w:sz w:val="24"/>
          <w:szCs w:val="24"/>
          <w:lang w:eastAsia="en-US"/>
        </w:rPr>
        <w:t>, таким образом, потребуется 12000 байт</w:t>
      </w:r>
      <w:r w:rsidR="00552760" w:rsidRPr="00283CC6">
        <w:rPr>
          <w:rStyle w:val="FontStyle144"/>
          <w:rFonts w:ascii="Times New Roman" w:hAnsi="Times New Roman" w:cs="Times New Roman"/>
          <w:sz w:val="24"/>
          <w:szCs w:val="24"/>
          <w:lang w:eastAsia="en-US"/>
        </w:rPr>
        <w:t>ов</w:t>
      </w:r>
      <w:r w:rsidRPr="00283CC6">
        <w:rPr>
          <w:rStyle w:val="FontStyle144"/>
          <w:rFonts w:ascii="Times New Roman" w:hAnsi="Times New Roman" w:cs="Times New Roman"/>
          <w:sz w:val="24"/>
          <w:szCs w:val="24"/>
          <w:lang w:eastAsia="en-US"/>
        </w:rPr>
        <w:t xml:space="preserve"> памяти.</w:t>
      </w:r>
    </w:p>
    <w:p w14:paraId="0B2B82F5" w14:textId="30E7B307" w:rsidR="002136D0" w:rsidRPr="00FA6890" w:rsidRDefault="002136D0" w:rsidP="00173EE8">
      <w:pPr>
        <w:pStyle w:val="Style28"/>
        <w:widowControl/>
        <w:ind w:firstLine="720"/>
        <w:jc w:val="both"/>
        <w:rPr>
          <w:rStyle w:val="FontStyle144"/>
          <w:rFonts w:ascii="Times New Roman" w:hAnsi="Times New Roman" w:cs="Times New Roman"/>
          <w:sz w:val="24"/>
          <w:szCs w:val="24"/>
          <w:lang w:eastAsia="en-US"/>
        </w:rPr>
      </w:pPr>
      <w:r w:rsidRPr="00283CC6">
        <w:rPr>
          <w:rStyle w:val="FontStyle144"/>
          <w:rFonts w:ascii="Times New Roman" w:hAnsi="Times New Roman" w:cs="Times New Roman"/>
          <w:sz w:val="24"/>
          <w:szCs w:val="24"/>
          <w:lang w:eastAsia="en-US"/>
        </w:rPr>
        <w:t xml:space="preserve">Выбор значения 2 для </w:t>
      </w:r>
      <w:r w:rsidR="00552760" w:rsidRPr="00283CC6">
        <w:rPr>
          <w:rStyle w:val="FontStyle144"/>
          <w:rFonts w:ascii="Times New Roman" w:hAnsi="Times New Roman" w:cs="Times New Roman"/>
          <w:sz w:val="24"/>
          <w:szCs w:val="24"/>
          <w:lang w:eastAsia="en-US"/>
        </w:rPr>
        <w:t>зернистости</w:t>
      </w:r>
      <w:r w:rsidRPr="00283CC6">
        <w:rPr>
          <w:rStyle w:val="FontStyle144"/>
          <w:rFonts w:ascii="Times New Roman" w:hAnsi="Times New Roman" w:cs="Times New Roman"/>
          <w:sz w:val="24"/>
          <w:szCs w:val="24"/>
          <w:lang w:eastAsia="en-US"/>
        </w:rPr>
        <w:t xml:space="preserve"> группы ячеек указывает, что группа ячеек содержит ячейки 2</w:t>
      </w:r>
      <m:oMath>
        <m:r>
          <w:rPr>
            <w:rStyle w:val="FontStyle144"/>
            <w:rFonts w:ascii="Cambria Math" w:hAnsi="Cambria Math" w:cs="Times New Roman"/>
            <w:sz w:val="24"/>
            <w:szCs w:val="24"/>
            <w:lang w:eastAsia="en-US"/>
          </w:rPr>
          <m:t>×</m:t>
        </m:r>
      </m:oMath>
      <w:r w:rsidRPr="00283CC6">
        <w:rPr>
          <w:rStyle w:val="FontStyle144"/>
          <w:rFonts w:ascii="Times New Roman" w:hAnsi="Times New Roman" w:cs="Times New Roman"/>
          <w:sz w:val="24"/>
          <w:szCs w:val="24"/>
          <w:lang w:eastAsia="en-US"/>
        </w:rPr>
        <w:t>2. Для приведенного здесь примера с ячейками 80</w:t>
      </w:r>
      <m:oMath>
        <m:r>
          <w:rPr>
            <w:rStyle w:val="FontStyle144"/>
            <w:rFonts w:ascii="Cambria Math" w:hAnsi="Cambria Math" w:cs="Times New Roman"/>
            <w:sz w:val="24"/>
            <w:szCs w:val="24"/>
            <w:lang w:eastAsia="en-US"/>
          </w:rPr>
          <m:t>×</m:t>
        </m:r>
      </m:oMath>
      <w:r w:rsidRPr="00283CC6">
        <w:rPr>
          <w:rStyle w:val="FontStyle144"/>
          <w:rFonts w:ascii="Times New Roman" w:hAnsi="Times New Roman" w:cs="Times New Roman"/>
          <w:sz w:val="24"/>
          <w:szCs w:val="24"/>
          <w:lang w:eastAsia="en-US"/>
        </w:rPr>
        <w:t xml:space="preserve">120 и </w:t>
      </w:r>
      <w:r w:rsidR="00552760" w:rsidRPr="00283CC6">
        <w:rPr>
          <w:rStyle w:val="FontStyle144"/>
          <w:rFonts w:ascii="Times New Roman" w:hAnsi="Times New Roman" w:cs="Times New Roman"/>
          <w:sz w:val="24"/>
          <w:szCs w:val="24"/>
          <w:lang w:eastAsia="en-US"/>
        </w:rPr>
        <w:t>зернистостью</w:t>
      </w:r>
      <w:r w:rsidRPr="00283CC6">
        <w:rPr>
          <w:rStyle w:val="FontStyle144"/>
          <w:rFonts w:ascii="Times New Roman" w:hAnsi="Times New Roman" w:cs="Times New Roman"/>
          <w:sz w:val="24"/>
          <w:szCs w:val="24"/>
          <w:lang w:eastAsia="en-US"/>
        </w:rPr>
        <w:t xml:space="preserve"> качества 2 потребуется </w:t>
      </w:r>
      <w:r w:rsidR="00552760" w:rsidRPr="00283CC6">
        <w:rPr>
          <w:rStyle w:val="FontStyle144"/>
          <w:rFonts w:ascii="Times New Roman" w:hAnsi="Times New Roman" w:cs="Times New Roman"/>
          <w:sz w:val="24"/>
          <w:szCs w:val="24"/>
          <w:lang w:eastAsia="en-US"/>
        </w:rPr>
        <w:t>п</w:t>
      </w:r>
      <w:r w:rsidRPr="00283CC6">
        <w:rPr>
          <w:rStyle w:val="FontStyle144"/>
          <w:rFonts w:ascii="Times New Roman" w:hAnsi="Times New Roman" w:cs="Times New Roman"/>
          <w:sz w:val="24"/>
          <w:szCs w:val="24"/>
          <w:lang w:eastAsia="en-US"/>
        </w:rPr>
        <w:t>оказатель качества</w:t>
      </w:r>
      <w:r w:rsidR="00552760" w:rsidRPr="00283CC6">
        <w:rPr>
          <w:rStyle w:val="FontStyle144"/>
          <w:rFonts w:ascii="Times New Roman" w:hAnsi="Times New Roman" w:cs="Times New Roman"/>
          <w:sz w:val="24"/>
          <w:szCs w:val="24"/>
          <w:lang w:eastAsia="en-US"/>
        </w:rPr>
        <w:t xml:space="preserve"> 2400</w:t>
      </w:r>
      <w:r w:rsidRPr="00283CC6">
        <w:rPr>
          <w:rStyle w:val="FontStyle144"/>
          <w:rFonts w:ascii="Times New Roman" w:hAnsi="Times New Roman" w:cs="Times New Roman"/>
          <w:sz w:val="24"/>
          <w:szCs w:val="24"/>
          <w:lang w:eastAsia="en-US"/>
        </w:rPr>
        <w:t xml:space="preserve">. </w:t>
      </w:r>
      <w:r w:rsidR="00552760" w:rsidRPr="00283CC6">
        <w:rPr>
          <w:rStyle w:val="FontStyle144"/>
          <w:rFonts w:ascii="Times New Roman" w:hAnsi="Times New Roman" w:cs="Times New Roman"/>
          <w:sz w:val="24"/>
          <w:szCs w:val="24"/>
          <w:lang w:eastAsia="en-US"/>
        </w:rPr>
        <w:t>Глубина цвета</w:t>
      </w:r>
      <w:r w:rsidRPr="00283CC6">
        <w:rPr>
          <w:rStyle w:val="FontStyle144"/>
          <w:rFonts w:ascii="Times New Roman" w:hAnsi="Times New Roman" w:cs="Times New Roman"/>
          <w:sz w:val="24"/>
          <w:szCs w:val="24"/>
          <w:lang w:eastAsia="en-US"/>
        </w:rPr>
        <w:t xml:space="preserve"> показателя качества, равн</w:t>
      </w:r>
      <w:r w:rsidR="00552760" w:rsidRPr="00283CC6">
        <w:rPr>
          <w:rStyle w:val="FontStyle144"/>
          <w:rFonts w:ascii="Times New Roman" w:hAnsi="Times New Roman" w:cs="Times New Roman"/>
          <w:sz w:val="24"/>
          <w:szCs w:val="24"/>
          <w:lang w:eastAsia="en-US"/>
        </w:rPr>
        <w:t>ая</w:t>
      </w:r>
      <w:r w:rsidRPr="00283CC6">
        <w:rPr>
          <w:rStyle w:val="FontStyle144"/>
          <w:rFonts w:ascii="Times New Roman" w:hAnsi="Times New Roman" w:cs="Times New Roman"/>
          <w:sz w:val="24"/>
          <w:szCs w:val="24"/>
          <w:lang w:eastAsia="en-US"/>
        </w:rPr>
        <w:t xml:space="preserve"> 4, означает, что в запись будет включено 1200 байт информации о качестве.</w:t>
      </w:r>
    </w:p>
    <w:p w14:paraId="027A905F" w14:textId="77777777" w:rsidR="002D4AE7" w:rsidRPr="00FA6890" w:rsidRDefault="002D4AE7" w:rsidP="00173EE8">
      <w:pPr>
        <w:pStyle w:val="Style19"/>
        <w:widowControl/>
        <w:ind w:firstLine="720"/>
        <w:jc w:val="both"/>
        <w:rPr>
          <w:rStyle w:val="FontStyle139"/>
          <w:rFonts w:ascii="Times New Roman" w:hAnsi="Times New Roman" w:cs="Times New Roman"/>
          <w:sz w:val="24"/>
          <w:szCs w:val="24"/>
          <w:lang w:eastAsia="en-US"/>
        </w:rPr>
      </w:pPr>
    </w:p>
    <w:p w14:paraId="7122308F" w14:textId="77777777" w:rsidR="00DC6167" w:rsidRPr="00173EE8" w:rsidRDefault="00DC6167" w:rsidP="00173EE8">
      <w:pPr>
        <w:pStyle w:val="Style19"/>
        <w:widowControl/>
        <w:ind w:firstLine="720"/>
        <w:jc w:val="center"/>
        <w:rPr>
          <w:rStyle w:val="FontStyle139"/>
          <w:rFonts w:ascii="Times New Roman" w:hAnsi="Times New Roman" w:cs="Times New Roman"/>
          <w:sz w:val="28"/>
          <w:szCs w:val="28"/>
          <w:lang w:eastAsia="en-US"/>
        </w:rPr>
      </w:pPr>
      <w:bookmarkStart w:id="2" w:name="_Hlk98620730"/>
      <w:r w:rsidRPr="00173EE8">
        <w:rPr>
          <w:rStyle w:val="FontStyle139"/>
          <w:rFonts w:ascii="Times New Roman" w:hAnsi="Times New Roman" w:cs="Times New Roman"/>
          <w:sz w:val="28"/>
          <w:szCs w:val="28"/>
          <w:lang w:eastAsia="en-US"/>
        </w:rPr>
        <w:br w:type="page"/>
      </w:r>
    </w:p>
    <w:p w14:paraId="3301503F" w14:textId="0A90D403" w:rsidR="008601BE" w:rsidRPr="00FA6890" w:rsidRDefault="00552760" w:rsidP="00173EE8">
      <w:pPr>
        <w:pStyle w:val="Style19"/>
        <w:widowControl/>
        <w:ind w:firstLine="720"/>
        <w:jc w:val="center"/>
        <w:rPr>
          <w:rStyle w:val="FontStyle139"/>
          <w:rFonts w:ascii="Times New Roman" w:hAnsi="Times New Roman" w:cs="Times New Roman"/>
          <w:sz w:val="24"/>
          <w:szCs w:val="24"/>
          <w:lang w:eastAsia="en-US"/>
        </w:rPr>
      </w:pPr>
      <w:r w:rsidRPr="00FA6890">
        <w:rPr>
          <w:rStyle w:val="FontStyle139"/>
          <w:rFonts w:ascii="Times New Roman" w:hAnsi="Times New Roman" w:cs="Times New Roman"/>
          <w:sz w:val="24"/>
          <w:szCs w:val="24"/>
          <w:lang w:eastAsia="en-US"/>
        </w:rPr>
        <w:lastRenderedPageBreak/>
        <w:t>Таблица</w:t>
      </w:r>
      <w:r w:rsidR="008601BE" w:rsidRPr="00FA6890">
        <w:rPr>
          <w:rStyle w:val="FontStyle139"/>
          <w:rFonts w:ascii="Times New Roman" w:hAnsi="Times New Roman" w:cs="Times New Roman"/>
          <w:sz w:val="24"/>
          <w:szCs w:val="24"/>
          <w:lang w:eastAsia="en-US"/>
        </w:rPr>
        <w:t xml:space="preserve"> A.1 — </w:t>
      </w:r>
      <w:r w:rsidRPr="00FA6890">
        <w:rPr>
          <w:rStyle w:val="FontStyle139"/>
          <w:rFonts w:ascii="Times New Roman" w:hAnsi="Times New Roman" w:cs="Times New Roman"/>
          <w:sz w:val="24"/>
          <w:szCs w:val="24"/>
          <w:lang w:eastAsia="en-US"/>
        </w:rPr>
        <w:t>Запись спектральных данных и</w:t>
      </w:r>
      <w:r w:rsidR="00372EDF" w:rsidRPr="00FA6890">
        <w:rPr>
          <w:rStyle w:val="FontStyle139"/>
          <w:rFonts w:ascii="Times New Roman" w:hAnsi="Times New Roman" w:cs="Times New Roman"/>
          <w:sz w:val="24"/>
          <w:szCs w:val="24"/>
          <w:lang w:eastAsia="en-US"/>
        </w:rPr>
        <w:t>зображения отпечатка пальца</w:t>
      </w:r>
      <w:r w:rsidR="008601BE" w:rsidRPr="00FA6890">
        <w:rPr>
          <w:rStyle w:val="FontStyle139"/>
          <w:rFonts w:ascii="Times New Roman" w:hAnsi="Times New Roman" w:cs="Times New Roman"/>
          <w:sz w:val="24"/>
          <w:szCs w:val="24"/>
          <w:lang w:eastAsia="en-US"/>
        </w:rPr>
        <w:t xml:space="preserve"> </w:t>
      </w:r>
      <w:r w:rsidRPr="00FA6890">
        <w:rPr>
          <w:rStyle w:val="FontStyle139"/>
          <w:rFonts w:ascii="Times New Roman" w:hAnsi="Times New Roman" w:cs="Times New Roman"/>
          <w:sz w:val="24"/>
          <w:szCs w:val="24"/>
          <w:lang w:eastAsia="en-US"/>
        </w:rPr>
        <w:t>–</w:t>
      </w:r>
      <w:r w:rsidR="008601BE" w:rsidRPr="00FA6890">
        <w:rPr>
          <w:rStyle w:val="FontStyle139"/>
          <w:rFonts w:ascii="Times New Roman" w:hAnsi="Times New Roman" w:cs="Times New Roman"/>
          <w:sz w:val="24"/>
          <w:szCs w:val="24"/>
          <w:lang w:eastAsia="en-US"/>
        </w:rPr>
        <w:t xml:space="preserve"> </w:t>
      </w:r>
      <w:r w:rsidRPr="00FA6890">
        <w:rPr>
          <w:rStyle w:val="FontStyle139"/>
          <w:rFonts w:ascii="Times New Roman" w:hAnsi="Times New Roman" w:cs="Times New Roman"/>
          <w:sz w:val="24"/>
          <w:szCs w:val="24"/>
          <w:lang w:eastAsia="en-US"/>
        </w:rPr>
        <w:t xml:space="preserve">пример 1 </w:t>
      </w:r>
      <w:r w:rsidR="00C21734" w:rsidRPr="00FA6890">
        <w:rPr>
          <w:rStyle w:val="FontStyle139"/>
          <w:rFonts w:ascii="Times New Roman" w:hAnsi="Times New Roman" w:cs="Times New Roman"/>
          <w:sz w:val="24"/>
          <w:szCs w:val="24"/>
          <w:lang w:eastAsia="en-US"/>
        </w:rPr>
        <w:t>квантованны</w:t>
      </w:r>
      <w:r w:rsidRPr="00FA6890">
        <w:rPr>
          <w:rStyle w:val="FontStyle139"/>
          <w:rFonts w:ascii="Times New Roman" w:hAnsi="Times New Roman" w:cs="Times New Roman"/>
          <w:sz w:val="24"/>
          <w:szCs w:val="24"/>
          <w:lang w:eastAsia="en-US"/>
        </w:rPr>
        <w:t>х</w:t>
      </w:r>
      <w:r w:rsidR="008601BE" w:rsidRPr="00FA6890">
        <w:rPr>
          <w:rStyle w:val="FontStyle139"/>
          <w:rFonts w:ascii="Times New Roman" w:hAnsi="Times New Roman" w:cs="Times New Roman"/>
          <w:sz w:val="24"/>
          <w:szCs w:val="24"/>
          <w:lang w:eastAsia="en-US"/>
        </w:rPr>
        <w:t xml:space="preserve"> </w:t>
      </w:r>
      <w:proofErr w:type="spellStart"/>
      <w:r w:rsidRPr="00FA6890">
        <w:rPr>
          <w:rStyle w:val="FontStyle143"/>
          <w:rFonts w:ascii="Times New Roman" w:hAnsi="Times New Roman" w:cs="Times New Roman"/>
          <w:sz w:val="24"/>
          <w:szCs w:val="24"/>
          <w:lang w:eastAsia="en-US"/>
        </w:rPr>
        <w:t>косинусоидальных</w:t>
      </w:r>
      <w:proofErr w:type="spellEnd"/>
      <w:r w:rsidRPr="00FA6890">
        <w:rPr>
          <w:rStyle w:val="FontStyle143"/>
          <w:rFonts w:ascii="Times New Roman" w:hAnsi="Times New Roman" w:cs="Times New Roman"/>
          <w:sz w:val="24"/>
          <w:szCs w:val="24"/>
          <w:lang w:eastAsia="en-US"/>
        </w:rPr>
        <w:t xml:space="preserve"> триплетов</w:t>
      </w:r>
    </w:p>
    <w:tbl>
      <w:tblPr>
        <w:tblW w:w="0" w:type="auto"/>
        <w:jc w:val="center"/>
        <w:tblLayout w:type="fixed"/>
        <w:tblCellMar>
          <w:left w:w="40" w:type="dxa"/>
          <w:right w:w="40" w:type="dxa"/>
        </w:tblCellMar>
        <w:tblLook w:val="0000" w:firstRow="0" w:lastRow="0" w:firstColumn="0" w:lastColumn="0" w:noHBand="0" w:noVBand="0"/>
      </w:tblPr>
      <w:tblGrid>
        <w:gridCol w:w="4886"/>
        <w:gridCol w:w="1301"/>
        <w:gridCol w:w="1944"/>
      </w:tblGrid>
      <w:tr w:rsidR="008601BE" w:rsidRPr="00FA6890" w14:paraId="57FFE2C1" w14:textId="77777777" w:rsidTr="002D4AE7">
        <w:trPr>
          <w:trHeight w:val="370"/>
          <w:jc w:val="center"/>
        </w:trPr>
        <w:tc>
          <w:tcPr>
            <w:tcW w:w="4886" w:type="dxa"/>
            <w:tcBorders>
              <w:top w:val="single" w:sz="4" w:space="0" w:color="auto"/>
              <w:left w:val="single" w:sz="4" w:space="0" w:color="auto"/>
              <w:bottom w:val="single" w:sz="4" w:space="0" w:color="auto"/>
              <w:right w:val="single" w:sz="4" w:space="0" w:color="auto"/>
            </w:tcBorders>
          </w:tcPr>
          <w:p w14:paraId="54706285" w14:textId="44387879" w:rsidR="008601BE" w:rsidRPr="00FA6890" w:rsidRDefault="00552760" w:rsidP="00FA6890">
            <w:pPr>
              <w:pStyle w:val="Style46"/>
              <w:widowControl/>
              <w:jc w:val="both"/>
              <w:rPr>
                <w:rStyle w:val="FontStyle141"/>
                <w:rFonts w:ascii="Times New Roman" w:hAnsi="Times New Roman" w:cs="Times New Roman"/>
                <w:sz w:val="24"/>
                <w:szCs w:val="24"/>
                <w:lang w:eastAsia="en-US"/>
              </w:rPr>
            </w:pPr>
            <w:bookmarkStart w:id="3" w:name="_Hlk98620789"/>
            <w:r w:rsidRPr="00FA6890">
              <w:rPr>
                <w:rStyle w:val="FontStyle141"/>
                <w:rFonts w:ascii="Times New Roman" w:hAnsi="Times New Roman" w:cs="Times New Roman"/>
                <w:sz w:val="24"/>
                <w:szCs w:val="24"/>
                <w:lang w:eastAsia="en-US"/>
              </w:rPr>
              <w:t>Поле</w:t>
            </w:r>
          </w:p>
        </w:tc>
        <w:tc>
          <w:tcPr>
            <w:tcW w:w="1301" w:type="dxa"/>
            <w:tcBorders>
              <w:top w:val="single" w:sz="4" w:space="0" w:color="auto"/>
              <w:left w:val="single" w:sz="4" w:space="0" w:color="auto"/>
              <w:bottom w:val="single" w:sz="4" w:space="0" w:color="auto"/>
              <w:right w:val="single" w:sz="4" w:space="0" w:color="auto"/>
            </w:tcBorders>
          </w:tcPr>
          <w:p w14:paraId="76806CCB" w14:textId="1ECEDA21" w:rsidR="008601BE" w:rsidRPr="00FA6890" w:rsidRDefault="00552760" w:rsidP="00FA6890">
            <w:pPr>
              <w:pStyle w:val="Style46"/>
              <w:widowControl/>
              <w:jc w:val="center"/>
              <w:rPr>
                <w:rStyle w:val="FontStyle141"/>
                <w:rFonts w:ascii="Times New Roman" w:hAnsi="Times New Roman" w:cs="Times New Roman"/>
                <w:sz w:val="24"/>
                <w:szCs w:val="24"/>
                <w:lang w:eastAsia="en-US"/>
              </w:rPr>
            </w:pPr>
            <w:r w:rsidRPr="00FA6890">
              <w:rPr>
                <w:rStyle w:val="FontStyle141"/>
                <w:rFonts w:ascii="Times New Roman" w:hAnsi="Times New Roman" w:cs="Times New Roman"/>
                <w:sz w:val="24"/>
                <w:szCs w:val="24"/>
                <w:lang w:eastAsia="en-US"/>
              </w:rPr>
              <w:t>Размер</w:t>
            </w:r>
            <w:r w:rsidR="008601BE" w:rsidRPr="00FA6890">
              <w:rPr>
                <w:rStyle w:val="FontStyle141"/>
                <w:rFonts w:ascii="Times New Roman" w:hAnsi="Times New Roman" w:cs="Times New Roman"/>
                <w:sz w:val="24"/>
                <w:szCs w:val="24"/>
                <w:lang w:eastAsia="en-US"/>
              </w:rPr>
              <w:t xml:space="preserve"> (</w:t>
            </w:r>
            <w:r w:rsidRPr="00FA6890">
              <w:rPr>
                <w:rStyle w:val="FontStyle141"/>
                <w:rFonts w:ascii="Times New Roman" w:hAnsi="Times New Roman" w:cs="Times New Roman"/>
                <w:sz w:val="24"/>
                <w:szCs w:val="24"/>
                <w:lang w:eastAsia="en-US"/>
              </w:rPr>
              <w:t>байты</w:t>
            </w:r>
            <w:r w:rsidR="008601BE" w:rsidRPr="00FA6890">
              <w:rPr>
                <w:rStyle w:val="FontStyle141"/>
                <w:rFonts w:ascii="Times New Roman" w:hAnsi="Times New Roman" w:cs="Times New Roman"/>
                <w:sz w:val="24"/>
                <w:szCs w:val="24"/>
                <w:lang w:eastAsia="en-US"/>
              </w:rPr>
              <w:t>)</w:t>
            </w:r>
          </w:p>
        </w:tc>
        <w:tc>
          <w:tcPr>
            <w:tcW w:w="1944" w:type="dxa"/>
            <w:tcBorders>
              <w:top w:val="single" w:sz="4" w:space="0" w:color="auto"/>
              <w:left w:val="single" w:sz="4" w:space="0" w:color="auto"/>
              <w:bottom w:val="single" w:sz="4" w:space="0" w:color="auto"/>
              <w:right w:val="single" w:sz="4" w:space="0" w:color="auto"/>
            </w:tcBorders>
          </w:tcPr>
          <w:p w14:paraId="37DA97D7" w14:textId="524A0044" w:rsidR="008601BE" w:rsidRPr="00FA6890" w:rsidRDefault="00552760" w:rsidP="00FA6890">
            <w:pPr>
              <w:pStyle w:val="Style46"/>
              <w:widowControl/>
              <w:jc w:val="center"/>
              <w:rPr>
                <w:rStyle w:val="FontStyle141"/>
                <w:rFonts w:ascii="Times New Roman" w:hAnsi="Times New Roman" w:cs="Times New Roman"/>
                <w:sz w:val="24"/>
                <w:szCs w:val="24"/>
                <w:lang w:eastAsia="en-US"/>
              </w:rPr>
            </w:pPr>
            <w:r w:rsidRPr="00FA6890">
              <w:rPr>
                <w:rStyle w:val="FontStyle141"/>
                <w:rFonts w:ascii="Times New Roman" w:hAnsi="Times New Roman" w:cs="Times New Roman"/>
                <w:sz w:val="24"/>
                <w:szCs w:val="24"/>
                <w:lang w:eastAsia="en-US"/>
              </w:rPr>
              <w:t>Значения</w:t>
            </w:r>
          </w:p>
        </w:tc>
      </w:tr>
      <w:tr w:rsidR="008601BE" w:rsidRPr="00283CC6" w14:paraId="3267B416" w14:textId="77777777" w:rsidTr="002D4AE7">
        <w:trPr>
          <w:trHeight w:val="682"/>
          <w:jc w:val="center"/>
        </w:trPr>
        <w:tc>
          <w:tcPr>
            <w:tcW w:w="4886" w:type="dxa"/>
            <w:tcBorders>
              <w:top w:val="single" w:sz="4" w:space="0" w:color="auto"/>
              <w:left w:val="single" w:sz="4" w:space="0" w:color="auto"/>
              <w:bottom w:val="single" w:sz="6" w:space="0" w:color="auto"/>
              <w:right w:val="single" w:sz="6" w:space="0" w:color="auto"/>
            </w:tcBorders>
          </w:tcPr>
          <w:p w14:paraId="0EAAE32D" w14:textId="7353EA9B" w:rsidR="008601BE" w:rsidRPr="00FA6890" w:rsidRDefault="00552760" w:rsidP="00FA6890">
            <w:pPr>
              <w:pStyle w:val="Style52"/>
              <w:widowControl/>
              <w:jc w:val="both"/>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Идентификатор формата</w:t>
            </w:r>
          </w:p>
        </w:tc>
        <w:tc>
          <w:tcPr>
            <w:tcW w:w="1301" w:type="dxa"/>
            <w:tcBorders>
              <w:top w:val="single" w:sz="4" w:space="0" w:color="auto"/>
              <w:left w:val="single" w:sz="6" w:space="0" w:color="auto"/>
              <w:bottom w:val="single" w:sz="6" w:space="0" w:color="auto"/>
              <w:right w:val="single" w:sz="6" w:space="0" w:color="auto"/>
            </w:tcBorders>
          </w:tcPr>
          <w:p w14:paraId="4CD9FFC0" w14:textId="77777777" w:rsidR="008601BE" w:rsidRPr="00FA6890" w:rsidRDefault="008601BE"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4</w:t>
            </w:r>
          </w:p>
        </w:tc>
        <w:tc>
          <w:tcPr>
            <w:tcW w:w="1944" w:type="dxa"/>
            <w:tcBorders>
              <w:top w:val="single" w:sz="4" w:space="0" w:color="auto"/>
              <w:left w:val="single" w:sz="6" w:space="0" w:color="auto"/>
              <w:bottom w:val="single" w:sz="6" w:space="0" w:color="auto"/>
              <w:right w:val="single" w:sz="4" w:space="0" w:color="auto"/>
            </w:tcBorders>
          </w:tcPr>
          <w:p w14:paraId="623550C0" w14:textId="6B672262" w:rsidR="008601BE" w:rsidRPr="00FA6890" w:rsidRDefault="008601BE" w:rsidP="00FA6890">
            <w:pPr>
              <w:pStyle w:val="Style52"/>
              <w:widowControl/>
              <w:jc w:val="center"/>
              <w:rPr>
                <w:rStyle w:val="FontStyle142"/>
                <w:rFonts w:ascii="Times New Roman" w:hAnsi="Times New Roman" w:cs="Times New Roman"/>
                <w:sz w:val="24"/>
                <w:szCs w:val="24"/>
                <w:lang w:val="en-US" w:eastAsia="en-US"/>
              </w:rPr>
            </w:pPr>
            <w:r w:rsidRPr="00FA6890">
              <w:rPr>
                <w:rStyle w:val="FontStyle142"/>
                <w:rFonts w:ascii="Times New Roman" w:hAnsi="Times New Roman" w:cs="Times New Roman"/>
                <w:sz w:val="24"/>
                <w:szCs w:val="24"/>
                <w:lang w:val="en-US" w:eastAsia="en-US"/>
              </w:rPr>
              <w:t>0</w:t>
            </w:r>
            <m:oMath>
              <m:r>
                <w:rPr>
                  <w:rStyle w:val="FontStyle144"/>
                  <w:rFonts w:ascii="Cambria Math" w:hAnsi="Cambria Math" w:cs="Times New Roman"/>
                  <w:sz w:val="24"/>
                  <w:szCs w:val="24"/>
                  <w:lang w:eastAsia="en-US"/>
                </w:rPr>
                <m:t>×</m:t>
              </m:r>
            </m:oMath>
            <w:r w:rsidRPr="00FA6890">
              <w:rPr>
                <w:rStyle w:val="FontStyle142"/>
                <w:rFonts w:ascii="Times New Roman" w:hAnsi="Times New Roman" w:cs="Times New Roman"/>
                <w:sz w:val="24"/>
                <w:szCs w:val="24"/>
                <w:lang w:val="en-US" w:eastAsia="en-US"/>
              </w:rPr>
              <w:t>46535000 ('F' 'S' 'P' 0x00)</w:t>
            </w:r>
          </w:p>
        </w:tc>
      </w:tr>
      <w:tr w:rsidR="00724EB7" w:rsidRPr="00FA6890" w14:paraId="53E6162F" w14:textId="77777777" w:rsidTr="002D4AE7">
        <w:trPr>
          <w:trHeight w:val="677"/>
          <w:jc w:val="center"/>
        </w:trPr>
        <w:tc>
          <w:tcPr>
            <w:tcW w:w="4886" w:type="dxa"/>
            <w:tcBorders>
              <w:top w:val="single" w:sz="6" w:space="0" w:color="auto"/>
              <w:left w:val="single" w:sz="4" w:space="0" w:color="auto"/>
              <w:bottom w:val="single" w:sz="6" w:space="0" w:color="auto"/>
              <w:right w:val="single" w:sz="6" w:space="0" w:color="auto"/>
            </w:tcBorders>
          </w:tcPr>
          <w:p w14:paraId="4F747DC4" w14:textId="0D4D51B3"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Номер версии</w:t>
            </w:r>
          </w:p>
        </w:tc>
        <w:tc>
          <w:tcPr>
            <w:tcW w:w="1301" w:type="dxa"/>
            <w:tcBorders>
              <w:top w:val="single" w:sz="6" w:space="0" w:color="auto"/>
              <w:left w:val="single" w:sz="6" w:space="0" w:color="auto"/>
              <w:bottom w:val="single" w:sz="6" w:space="0" w:color="auto"/>
              <w:right w:val="single" w:sz="6" w:space="0" w:color="auto"/>
            </w:tcBorders>
          </w:tcPr>
          <w:p w14:paraId="4309B6DF"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4</w:t>
            </w:r>
          </w:p>
        </w:tc>
        <w:tc>
          <w:tcPr>
            <w:tcW w:w="1944" w:type="dxa"/>
            <w:tcBorders>
              <w:top w:val="single" w:sz="6" w:space="0" w:color="auto"/>
              <w:left w:val="single" w:sz="6" w:space="0" w:color="auto"/>
              <w:bottom w:val="single" w:sz="6" w:space="0" w:color="auto"/>
              <w:right w:val="single" w:sz="4" w:space="0" w:color="auto"/>
            </w:tcBorders>
          </w:tcPr>
          <w:p w14:paraId="66B96DB7" w14:textId="6548212A"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0</w:t>
            </w:r>
            <m:oMath>
              <m:r>
                <w:rPr>
                  <w:rStyle w:val="FontStyle144"/>
                  <w:rFonts w:ascii="Cambria Math" w:hAnsi="Cambria Math" w:cs="Times New Roman"/>
                  <w:sz w:val="24"/>
                  <w:szCs w:val="24"/>
                  <w:lang w:eastAsia="en-US"/>
                </w:rPr>
                <m:t>×</m:t>
              </m:r>
            </m:oMath>
            <w:r w:rsidRPr="00FA6890">
              <w:rPr>
                <w:rStyle w:val="FontStyle142"/>
                <w:rFonts w:ascii="Times New Roman" w:hAnsi="Times New Roman" w:cs="Times New Roman"/>
                <w:sz w:val="24"/>
                <w:szCs w:val="24"/>
                <w:lang w:eastAsia="en-US"/>
              </w:rPr>
              <w:t>20313000</w:t>
            </w:r>
          </w:p>
          <w:p w14:paraId="72B2E41D"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('0' '1' '0' 0x00)</w:t>
            </w:r>
          </w:p>
        </w:tc>
      </w:tr>
      <w:tr w:rsidR="00724EB7" w:rsidRPr="00FA6890" w14:paraId="24DA4657" w14:textId="77777777" w:rsidTr="002D4AE7">
        <w:trPr>
          <w:trHeight w:val="346"/>
          <w:jc w:val="center"/>
        </w:trPr>
        <w:tc>
          <w:tcPr>
            <w:tcW w:w="4886" w:type="dxa"/>
            <w:tcBorders>
              <w:top w:val="single" w:sz="6" w:space="0" w:color="auto"/>
              <w:left w:val="single" w:sz="4" w:space="0" w:color="auto"/>
              <w:bottom w:val="single" w:sz="6" w:space="0" w:color="auto"/>
              <w:right w:val="single" w:sz="6" w:space="0" w:color="auto"/>
            </w:tcBorders>
          </w:tcPr>
          <w:p w14:paraId="3CEDE769" w14:textId="4E3472C4"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Длина записи</w:t>
            </w:r>
          </w:p>
        </w:tc>
        <w:tc>
          <w:tcPr>
            <w:tcW w:w="1301" w:type="dxa"/>
            <w:tcBorders>
              <w:top w:val="single" w:sz="6" w:space="0" w:color="auto"/>
              <w:left w:val="single" w:sz="6" w:space="0" w:color="auto"/>
              <w:bottom w:val="single" w:sz="6" w:space="0" w:color="auto"/>
              <w:right w:val="single" w:sz="6" w:space="0" w:color="auto"/>
            </w:tcBorders>
          </w:tcPr>
          <w:p w14:paraId="0DD374EC"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4</w:t>
            </w:r>
          </w:p>
        </w:tc>
        <w:tc>
          <w:tcPr>
            <w:tcW w:w="1944" w:type="dxa"/>
            <w:tcBorders>
              <w:top w:val="single" w:sz="6" w:space="0" w:color="auto"/>
              <w:left w:val="single" w:sz="6" w:space="0" w:color="auto"/>
              <w:bottom w:val="single" w:sz="6" w:space="0" w:color="auto"/>
              <w:right w:val="single" w:sz="4" w:space="0" w:color="auto"/>
            </w:tcBorders>
          </w:tcPr>
          <w:p w14:paraId="04394A0B"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13246</w:t>
            </w:r>
          </w:p>
        </w:tc>
      </w:tr>
      <w:tr w:rsidR="00724EB7" w:rsidRPr="00FA6890" w14:paraId="492687FD" w14:textId="77777777" w:rsidTr="002D4AE7">
        <w:trPr>
          <w:trHeight w:val="346"/>
          <w:jc w:val="center"/>
        </w:trPr>
        <w:tc>
          <w:tcPr>
            <w:tcW w:w="4886" w:type="dxa"/>
            <w:tcBorders>
              <w:top w:val="single" w:sz="6" w:space="0" w:color="auto"/>
              <w:left w:val="single" w:sz="4" w:space="0" w:color="auto"/>
              <w:bottom w:val="single" w:sz="6" w:space="0" w:color="auto"/>
              <w:right w:val="single" w:sz="6" w:space="0" w:color="auto"/>
            </w:tcBorders>
          </w:tcPr>
          <w:p w14:paraId="64C92FE0" w14:textId="69C59F17"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Число записей данных одного пальца</w:t>
            </w:r>
          </w:p>
        </w:tc>
        <w:tc>
          <w:tcPr>
            <w:tcW w:w="1301" w:type="dxa"/>
            <w:tcBorders>
              <w:top w:val="single" w:sz="6" w:space="0" w:color="auto"/>
              <w:left w:val="single" w:sz="6" w:space="0" w:color="auto"/>
              <w:bottom w:val="single" w:sz="6" w:space="0" w:color="auto"/>
              <w:right w:val="single" w:sz="6" w:space="0" w:color="auto"/>
            </w:tcBorders>
          </w:tcPr>
          <w:p w14:paraId="153E8E07"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c>
          <w:tcPr>
            <w:tcW w:w="1944" w:type="dxa"/>
            <w:tcBorders>
              <w:top w:val="single" w:sz="6" w:space="0" w:color="auto"/>
              <w:left w:val="single" w:sz="6" w:space="0" w:color="auto"/>
              <w:bottom w:val="single" w:sz="6" w:space="0" w:color="auto"/>
              <w:right w:val="single" w:sz="4" w:space="0" w:color="auto"/>
            </w:tcBorders>
          </w:tcPr>
          <w:p w14:paraId="1BDB5A5E"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r>
      <w:tr w:rsidR="00724EB7" w:rsidRPr="00FA6890" w14:paraId="5E276C35" w14:textId="77777777" w:rsidTr="002D4AE7">
        <w:trPr>
          <w:trHeight w:val="346"/>
          <w:jc w:val="center"/>
        </w:trPr>
        <w:tc>
          <w:tcPr>
            <w:tcW w:w="4886" w:type="dxa"/>
            <w:tcBorders>
              <w:top w:val="single" w:sz="6" w:space="0" w:color="auto"/>
              <w:left w:val="single" w:sz="4" w:space="0" w:color="auto"/>
              <w:bottom w:val="single" w:sz="6" w:space="0" w:color="auto"/>
              <w:right w:val="single" w:sz="6" w:space="0" w:color="auto"/>
            </w:tcBorders>
          </w:tcPr>
          <w:p w14:paraId="663BC575" w14:textId="72753910"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13"/>
                <w:spacing w:val="0"/>
                <w:sz w:val="24"/>
                <w:szCs w:val="24"/>
                <w:lang w:eastAsia="en-US"/>
              </w:rPr>
              <w:t xml:space="preserve">x </w:t>
            </w:r>
            <w:r w:rsidRPr="00FA6890">
              <w:rPr>
                <w:rStyle w:val="FontStyle147"/>
                <w:rFonts w:ascii="Times New Roman" w:hAnsi="Times New Roman" w:cs="Times New Roman"/>
                <w:sz w:val="24"/>
                <w:szCs w:val="24"/>
                <w:lang w:eastAsia="en-US"/>
              </w:rPr>
              <w:t>(горизонтальное) разрешение</w:t>
            </w:r>
          </w:p>
        </w:tc>
        <w:tc>
          <w:tcPr>
            <w:tcW w:w="1301" w:type="dxa"/>
            <w:tcBorders>
              <w:top w:val="single" w:sz="6" w:space="0" w:color="auto"/>
              <w:left w:val="single" w:sz="6" w:space="0" w:color="auto"/>
              <w:bottom w:val="single" w:sz="6" w:space="0" w:color="auto"/>
              <w:right w:val="single" w:sz="6" w:space="0" w:color="auto"/>
            </w:tcBorders>
          </w:tcPr>
          <w:p w14:paraId="1E12FD76"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Borders>
              <w:top w:val="single" w:sz="6" w:space="0" w:color="auto"/>
              <w:left w:val="single" w:sz="6" w:space="0" w:color="auto"/>
              <w:bottom w:val="single" w:sz="6" w:space="0" w:color="auto"/>
              <w:right w:val="single" w:sz="4" w:space="0" w:color="auto"/>
            </w:tcBorders>
          </w:tcPr>
          <w:p w14:paraId="5992572E"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197 (</w:t>
            </w:r>
            <w:proofErr w:type="spellStart"/>
            <w:r w:rsidRPr="00FA6890">
              <w:rPr>
                <w:rStyle w:val="FontStyle142"/>
                <w:rFonts w:ascii="Times New Roman" w:hAnsi="Times New Roman" w:cs="Times New Roman"/>
                <w:sz w:val="24"/>
                <w:szCs w:val="24"/>
                <w:lang w:eastAsia="en-US"/>
              </w:rPr>
              <w:t>ppcm</w:t>
            </w:r>
            <w:proofErr w:type="spellEnd"/>
            <w:r w:rsidRPr="00FA6890">
              <w:rPr>
                <w:rStyle w:val="FontStyle142"/>
                <w:rFonts w:ascii="Times New Roman" w:hAnsi="Times New Roman" w:cs="Times New Roman"/>
                <w:sz w:val="24"/>
                <w:szCs w:val="24"/>
                <w:lang w:eastAsia="en-US"/>
              </w:rPr>
              <w:t>)</w:t>
            </w:r>
          </w:p>
        </w:tc>
      </w:tr>
      <w:tr w:rsidR="00724EB7" w:rsidRPr="00FA6890" w14:paraId="760DA0B0" w14:textId="77777777" w:rsidTr="002D4AE7">
        <w:trPr>
          <w:trHeight w:val="346"/>
          <w:jc w:val="center"/>
        </w:trPr>
        <w:tc>
          <w:tcPr>
            <w:tcW w:w="4886" w:type="dxa"/>
            <w:tcBorders>
              <w:top w:val="single" w:sz="6" w:space="0" w:color="auto"/>
              <w:left w:val="single" w:sz="4" w:space="0" w:color="auto"/>
              <w:bottom w:val="single" w:sz="6" w:space="0" w:color="auto"/>
              <w:right w:val="single" w:sz="6" w:space="0" w:color="auto"/>
            </w:tcBorders>
          </w:tcPr>
          <w:p w14:paraId="296F07B2" w14:textId="24D4C912"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13"/>
                <w:spacing w:val="0"/>
                <w:sz w:val="24"/>
                <w:szCs w:val="24"/>
                <w:lang w:eastAsia="en-US"/>
              </w:rPr>
              <w:t xml:space="preserve">y </w:t>
            </w:r>
            <w:r w:rsidRPr="00FA6890">
              <w:rPr>
                <w:rStyle w:val="FontStyle147"/>
                <w:rFonts w:ascii="Times New Roman" w:hAnsi="Times New Roman" w:cs="Times New Roman"/>
                <w:sz w:val="24"/>
                <w:szCs w:val="24"/>
                <w:lang w:eastAsia="en-US"/>
              </w:rPr>
              <w:t>(вертикальное) разрешение</w:t>
            </w:r>
          </w:p>
        </w:tc>
        <w:tc>
          <w:tcPr>
            <w:tcW w:w="1301" w:type="dxa"/>
            <w:tcBorders>
              <w:top w:val="single" w:sz="6" w:space="0" w:color="auto"/>
              <w:left w:val="single" w:sz="6" w:space="0" w:color="auto"/>
              <w:bottom w:val="single" w:sz="6" w:space="0" w:color="auto"/>
              <w:right w:val="single" w:sz="6" w:space="0" w:color="auto"/>
            </w:tcBorders>
          </w:tcPr>
          <w:p w14:paraId="2386F45C"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Borders>
              <w:top w:val="single" w:sz="6" w:space="0" w:color="auto"/>
              <w:left w:val="single" w:sz="6" w:space="0" w:color="auto"/>
              <w:bottom w:val="single" w:sz="6" w:space="0" w:color="auto"/>
              <w:right w:val="single" w:sz="4" w:space="0" w:color="auto"/>
            </w:tcBorders>
          </w:tcPr>
          <w:p w14:paraId="0B5925D9"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197 (</w:t>
            </w:r>
            <w:proofErr w:type="spellStart"/>
            <w:r w:rsidRPr="00FA6890">
              <w:rPr>
                <w:rStyle w:val="FontStyle142"/>
                <w:rFonts w:ascii="Times New Roman" w:hAnsi="Times New Roman" w:cs="Times New Roman"/>
                <w:sz w:val="24"/>
                <w:szCs w:val="24"/>
                <w:lang w:eastAsia="en-US"/>
              </w:rPr>
              <w:t>ppcm</w:t>
            </w:r>
            <w:proofErr w:type="spellEnd"/>
            <w:r w:rsidRPr="00FA6890">
              <w:rPr>
                <w:rStyle w:val="FontStyle142"/>
                <w:rFonts w:ascii="Times New Roman" w:hAnsi="Times New Roman" w:cs="Times New Roman"/>
                <w:sz w:val="24"/>
                <w:szCs w:val="24"/>
                <w:lang w:eastAsia="en-US"/>
              </w:rPr>
              <w:t>)</w:t>
            </w:r>
          </w:p>
        </w:tc>
      </w:tr>
      <w:tr w:rsidR="00724EB7" w:rsidRPr="00FA6890" w14:paraId="2DFFFBCD" w14:textId="77777777" w:rsidTr="002D4AE7">
        <w:trPr>
          <w:trHeight w:val="341"/>
          <w:jc w:val="center"/>
        </w:trPr>
        <w:tc>
          <w:tcPr>
            <w:tcW w:w="4886" w:type="dxa"/>
            <w:tcBorders>
              <w:top w:val="single" w:sz="6" w:space="0" w:color="auto"/>
              <w:left w:val="single" w:sz="4" w:space="0" w:color="auto"/>
              <w:bottom w:val="single" w:sz="6" w:space="0" w:color="auto"/>
              <w:right w:val="single" w:sz="6" w:space="0" w:color="auto"/>
            </w:tcBorders>
          </w:tcPr>
          <w:p w14:paraId="03DA7C3F" w14:textId="38E62913"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Число ячеек в </w:t>
            </w:r>
            <w:r w:rsidRPr="00734CC3">
              <w:rPr>
                <w:rStyle w:val="FontStyle131"/>
                <w:i/>
                <w:iCs/>
                <w:sz w:val="24"/>
                <w:szCs w:val="24"/>
                <w:lang w:eastAsia="en-US"/>
              </w:rPr>
              <w:t>x</w:t>
            </w:r>
            <w:r w:rsidRPr="00FA6890">
              <w:rPr>
                <w:rStyle w:val="FontStyle147"/>
                <w:rFonts w:ascii="Times New Roman" w:hAnsi="Times New Roman" w:cs="Times New Roman"/>
                <w:sz w:val="24"/>
                <w:szCs w:val="24"/>
                <w:lang w:eastAsia="en-US"/>
              </w:rPr>
              <w:t>-направлении</w:t>
            </w:r>
          </w:p>
        </w:tc>
        <w:tc>
          <w:tcPr>
            <w:tcW w:w="1301" w:type="dxa"/>
            <w:tcBorders>
              <w:top w:val="single" w:sz="6" w:space="0" w:color="auto"/>
              <w:left w:val="single" w:sz="6" w:space="0" w:color="auto"/>
              <w:bottom w:val="single" w:sz="6" w:space="0" w:color="auto"/>
              <w:right w:val="single" w:sz="6" w:space="0" w:color="auto"/>
            </w:tcBorders>
          </w:tcPr>
          <w:p w14:paraId="6FDD3D8C"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Borders>
              <w:top w:val="single" w:sz="6" w:space="0" w:color="auto"/>
              <w:left w:val="single" w:sz="6" w:space="0" w:color="auto"/>
              <w:bottom w:val="single" w:sz="6" w:space="0" w:color="auto"/>
              <w:right w:val="single" w:sz="4" w:space="0" w:color="auto"/>
            </w:tcBorders>
          </w:tcPr>
          <w:p w14:paraId="158F1AB3"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80</w:t>
            </w:r>
          </w:p>
        </w:tc>
      </w:tr>
      <w:tr w:rsidR="00724EB7" w:rsidRPr="00FA6890" w14:paraId="378F1B40" w14:textId="77777777" w:rsidTr="002D4AE7">
        <w:trPr>
          <w:trHeight w:val="346"/>
          <w:jc w:val="center"/>
        </w:trPr>
        <w:tc>
          <w:tcPr>
            <w:tcW w:w="4886" w:type="dxa"/>
            <w:tcBorders>
              <w:top w:val="single" w:sz="6" w:space="0" w:color="auto"/>
              <w:left w:val="single" w:sz="4" w:space="0" w:color="auto"/>
              <w:bottom w:val="single" w:sz="6" w:space="0" w:color="auto"/>
              <w:right w:val="single" w:sz="6" w:space="0" w:color="auto"/>
            </w:tcBorders>
          </w:tcPr>
          <w:p w14:paraId="506BB8D8" w14:textId="740208AB"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Число ячеек в </w:t>
            </w:r>
            <w:r w:rsidRPr="00734CC3">
              <w:rPr>
                <w:rStyle w:val="FontStyle131"/>
                <w:i/>
                <w:iCs/>
                <w:sz w:val="24"/>
                <w:szCs w:val="24"/>
                <w:lang w:eastAsia="en-US"/>
              </w:rPr>
              <w:t>y</w:t>
            </w:r>
            <w:r w:rsidRPr="00FA6890">
              <w:rPr>
                <w:rStyle w:val="FontStyle147"/>
                <w:rFonts w:ascii="Times New Roman" w:hAnsi="Times New Roman" w:cs="Times New Roman"/>
                <w:sz w:val="24"/>
                <w:szCs w:val="24"/>
                <w:lang w:eastAsia="en-US"/>
              </w:rPr>
              <w:t>-направлении</w:t>
            </w:r>
          </w:p>
        </w:tc>
        <w:tc>
          <w:tcPr>
            <w:tcW w:w="1301" w:type="dxa"/>
            <w:tcBorders>
              <w:top w:val="single" w:sz="6" w:space="0" w:color="auto"/>
              <w:left w:val="single" w:sz="6" w:space="0" w:color="auto"/>
              <w:bottom w:val="single" w:sz="6" w:space="0" w:color="auto"/>
              <w:right w:val="single" w:sz="6" w:space="0" w:color="auto"/>
            </w:tcBorders>
          </w:tcPr>
          <w:p w14:paraId="4F9F1A59"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Borders>
              <w:top w:val="single" w:sz="6" w:space="0" w:color="auto"/>
              <w:left w:val="single" w:sz="6" w:space="0" w:color="auto"/>
              <w:bottom w:val="single" w:sz="6" w:space="0" w:color="auto"/>
              <w:right w:val="single" w:sz="4" w:space="0" w:color="auto"/>
            </w:tcBorders>
          </w:tcPr>
          <w:p w14:paraId="25C2A70B"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120</w:t>
            </w:r>
          </w:p>
        </w:tc>
      </w:tr>
      <w:tr w:rsidR="00724EB7" w:rsidRPr="00FA6890" w14:paraId="098364A9" w14:textId="77777777" w:rsidTr="002D4AE7">
        <w:trPr>
          <w:trHeight w:val="346"/>
          <w:jc w:val="center"/>
        </w:trPr>
        <w:tc>
          <w:tcPr>
            <w:tcW w:w="4886" w:type="dxa"/>
            <w:tcBorders>
              <w:top w:val="single" w:sz="6" w:space="0" w:color="auto"/>
              <w:left w:val="single" w:sz="4" w:space="0" w:color="auto"/>
              <w:bottom w:val="single" w:sz="6" w:space="0" w:color="auto"/>
              <w:right w:val="single" w:sz="6" w:space="0" w:color="auto"/>
            </w:tcBorders>
          </w:tcPr>
          <w:p w14:paraId="08154051" w14:textId="3E484D98"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Число пикселей в ячейках </w:t>
            </w:r>
            <w:r w:rsidRPr="00FA6890">
              <w:rPr>
                <w:rStyle w:val="FontStyle131"/>
                <w:i/>
                <w:sz w:val="24"/>
                <w:szCs w:val="24"/>
                <w:lang w:eastAsia="en-US"/>
              </w:rPr>
              <w:t>x</w:t>
            </w:r>
            <w:r w:rsidRPr="00FA6890">
              <w:rPr>
                <w:rStyle w:val="FontStyle147"/>
                <w:rFonts w:ascii="Times New Roman" w:hAnsi="Times New Roman" w:cs="Times New Roman"/>
                <w:sz w:val="24"/>
                <w:szCs w:val="24"/>
                <w:lang w:eastAsia="en-US"/>
              </w:rPr>
              <w:t>-направлении</w:t>
            </w:r>
          </w:p>
        </w:tc>
        <w:tc>
          <w:tcPr>
            <w:tcW w:w="1301" w:type="dxa"/>
            <w:tcBorders>
              <w:top w:val="single" w:sz="6" w:space="0" w:color="auto"/>
              <w:left w:val="single" w:sz="6" w:space="0" w:color="auto"/>
              <w:bottom w:val="single" w:sz="6" w:space="0" w:color="auto"/>
              <w:right w:val="single" w:sz="6" w:space="0" w:color="auto"/>
            </w:tcBorders>
          </w:tcPr>
          <w:p w14:paraId="325123A4"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Borders>
              <w:top w:val="single" w:sz="6" w:space="0" w:color="auto"/>
              <w:left w:val="single" w:sz="6" w:space="0" w:color="auto"/>
              <w:bottom w:val="single" w:sz="6" w:space="0" w:color="auto"/>
              <w:right w:val="single" w:sz="4" w:space="0" w:color="auto"/>
            </w:tcBorders>
          </w:tcPr>
          <w:p w14:paraId="6DD1179A"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5</w:t>
            </w:r>
          </w:p>
        </w:tc>
      </w:tr>
      <w:tr w:rsidR="00724EB7" w:rsidRPr="00FA6890" w14:paraId="3170DF44" w14:textId="77777777" w:rsidTr="002D4AE7">
        <w:trPr>
          <w:trHeight w:val="346"/>
          <w:jc w:val="center"/>
        </w:trPr>
        <w:tc>
          <w:tcPr>
            <w:tcW w:w="4886" w:type="dxa"/>
            <w:tcBorders>
              <w:top w:val="single" w:sz="6" w:space="0" w:color="auto"/>
              <w:left w:val="single" w:sz="4" w:space="0" w:color="auto"/>
              <w:bottom w:val="single" w:sz="6" w:space="0" w:color="auto"/>
              <w:right w:val="single" w:sz="6" w:space="0" w:color="auto"/>
            </w:tcBorders>
          </w:tcPr>
          <w:p w14:paraId="10B968A9" w14:textId="7A78AF25"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Число пикселей в ячейках </w:t>
            </w:r>
            <w:r w:rsidRPr="00FA6890">
              <w:rPr>
                <w:rStyle w:val="FontStyle131"/>
                <w:i/>
                <w:sz w:val="24"/>
                <w:szCs w:val="24"/>
                <w:lang w:eastAsia="en-US"/>
              </w:rPr>
              <w:t>y</w:t>
            </w:r>
            <w:r w:rsidRPr="00FA6890">
              <w:rPr>
                <w:rStyle w:val="FontStyle147"/>
                <w:rFonts w:ascii="Times New Roman" w:hAnsi="Times New Roman" w:cs="Times New Roman"/>
                <w:sz w:val="24"/>
                <w:szCs w:val="24"/>
                <w:lang w:eastAsia="en-US"/>
              </w:rPr>
              <w:t>-направлении</w:t>
            </w:r>
          </w:p>
        </w:tc>
        <w:tc>
          <w:tcPr>
            <w:tcW w:w="1301" w:type="dxa"/>
            <w:tcBorders>
              <w:top w:val="single" w:sz="6" w:space="0" w:color="auto"/>
              <w:left w:val="single" w:sz="6" w:space="0" w:color="auto"/>
              <w:bottom w:val="single" w:sz="6" w:space="0" w:color="auto"/>
              <w:right w:val="single" w:sz="6" w:space="0" w:color="auto"/>
            </w:tcBorders>
          </w:tcPr>
          <w:p w14:paraId="33F0D6E3"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Borders>
              <w:top w:val="single" w:sz="6" w:space="0" w:color="auto"/>
              <w:left w:val="single" w:sz="6" w:space="0" w:color="auto"/>
              <w:bottom w:val="single" w:sz="6" w:space="0" w:color="auto"/>
              <w:right w:val="single" w:sz="4" w:space="0" w:color="auto"/>
            </w:tcBorders>
          </w:tcPr>
          <w:p w14:paraId="3970A4D9"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5</w:t>
            </w:r>
          </w:p>
        </w:tc>
      </w:tr>
      <w:tr w:rsidR="00724EB7" w:rsidRPr="00FA6890" w14:paraId="05F3BC8E" w14:textId="77777777" w:rsidTr="002D4AE7">
        <w:trPr>
          <w:trHeight w:val="346"/>
          <w:jc w:val="center"/>
        </w:trPr>
        <w:tc>
          <w:tcPr>
            <w:tcW w:w="4886" w:type="dxa"/>
            <w:tcBorders>
              <w:top w:val="single" w:sz="6" w:space="0" w:color="auto"/>
              <w:left w:val="single" w:sz="4" w:space="0" w:color="auto"/>
              <w:bottom w:val="single" w:sz="6" w:space="0" w:color="auto"/>
              <w:right w:val="single" w:sz="6" w:space="0" w:color="auto"/>
            </w:tcBorders>
          </w:tcPr>
          <w:p w14:paraId="523203A7" w14:textId="045BB2FC"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Число пикселей между центрами ячеек в </w:t>
            </w:r>
            <w:r w:rsidRPr="00FA6890">
              <w:rPr>
                <w:rStyle w:val="FontStyle131"/>
                <w:i/>
                <w:sz w:val="24"/>
                <w:szCs w:val="24"/>
                <w:lang w:eastAsia="en-US"/>
              </w:rPr>
              <w:t>x</w:t>
            </w:r>
            <w:r w:rsidRPr="00FA6890">
              <w:rPr>
                <w:rStyle w:val="FontStyle147"/>
                <w:rFonts w:ascii="Times New Roman" w:hAnsi="Times New Roman" w:cs="Times New Roman"/>
                <w:sz w:val="24"/>
                <w:szCs w:val="24"/>
                <w:lang w:eastAsia="en-US"/>
              </w:rPr>
              <w:t>-направлении</w:t>
            </w:r>
          </w:p>
        </w:tc>
        <w:tc>
          <w:tcPr>
            <w:tcW w:w="1301" w:type="dxa"/>
            <w:tcBorders>
              <w:top w:val="single" w:sz="6" w:space="0" w:color="auto"/>
              <w:left w:val="single" w:sz="6" w:space="0" w:color="auto"/>
              <w:bottom w:val="single" w:sz="6" w:space="0" w:color="auto"/>
              <w:right w:val="single" w:sz="6" w:space="0" w:color="auto"/>
            </w:tcBorders>
          </w:tcPr>
          <w:p w14:paraId="63C2F03D"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Borders>
              <w:top w:val="single" w:sz="6" w:space="0" w:color="auto"/>
              <w:left w:val="single" w:sz="6" w:space="0" w:color="auto"/>
              <w:bottom w:val="single" w:sz="6" w:space="0" w:color="auto"/>
              <w:right w:val="single" w:sz="4" w:space="0" w:color="auto"/>
            </w:tcBorders>
          </w:tcPr>
          <w:p w14:paraId="48873471"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5</w:t>
            </w:r>
          </w:p>
        </w:tc>
      </w:tr>
      <w:tr w:rsidR="00724EB7" w:rsidRPr="00FA6890" w14:paraId="5EA9C4B3" w14:textId="77777777" w:rsidTr="002D4AE7">
        <w:trPr>
          <w:trHeight w:val="346"/>
          <w:jc w:val="center"/>
        </w:trPr>
        <w:tc>
          <w:tcPr>
            <w:tcW w:w="4886" w:type="dxa"/>
            <w:tcBorders>
              <w:top w:val="single" w:sz="6" w:space="0" w:color="auto"/>
              <w:left w:val="single" w:sz="4" w:space="0" w:color="auto"/>
              <w:bottom w:val="single" w:sz="6" w:space="0" w:color="auto"/>
              <w:right w:val="single" w:sz="6" w:space="0" w:color="auto"/>
            </w:tcBorders>
          </w:tcPr>
          <w:p w14:paraId="72953D78" w14:textId="1AE544B4"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Число пикселей между центрами ячеек в </w:t>
            </w:r>
            <w:r w:rsidRPr="00FA6890">
              <w:rPr>
                <w:rStyle w:val="FontStyle131"/>
                <w:i/>
                <w:sz w:val="24"/>
                <w:szCs w:val="24"/>
                <w:lang w:eastAsia="en-US"/>
              </w:rPr>
              <w:t>у</w:t>
            </w:r>
            <w:r w:rsidRPr="00FA6890">
              <w:rPr>
                <w:rStyle w:val="FontStyle147"/>
                <w:rFonts w:ascii="Times New Roman" w:hAnsi="Times New Roman" w:cs="Times New Roman"/>
                <w:sz w:val="24"/>
                <w:szCs w:val="24"/>
                <w:lang w:eastAsia="en-US"/>
              </w:rPr>
              <w:t>-направлении</w:t>
            </w:r>
          </w:p>
        </w:tc>
        <w:tc>
          <w:tcPr>
            <w:tcW w:w="1301" w:type="dxa"/>
            <w:tcBorders>
              <w:top w:val="single" w:sz="6" w:space="0" w:color="auto"/>
              <w:left w:val="single" w:sz="6" w:space="0" w:color="auto"/>
              <w:bottom w:val="single" w:sz="6" w:space="0" w:color="auto"/>
              <w:right w:val="single" w:sz="6" w:space="0" w:color="auto"/>
            </w:tcBorders>
          </w:tcPr>
          <w:p w14:paraId="62641309"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Borders>
              <w:top w:val="single" w:sz="6" w:space="0" w:color="auto"/>
              <w:left w:val="single" w:sz="6" w:space="0" w:color="auto"/>
              <w:bottom w:val="single" w:sz="6" w:space="0" w:color="auto"/>
              <w:right w:val="single" w:sz="4" w:space="0" w:color="auto"/>
            </w:tcBorders>
          </w:tcPr>
          <w:p w14:paraId="343B3695"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5</w:t>
            </w:r>
          </w:p>
        </w:tc>
      </w:tr>
      <w:tr w:rsidR="00724EB7" w:rsidRPr="00FA6890" w14:paraId="7213015F" w14:textId="77777777" w:rsidTr="002D4AE7">
        <w:trPr>
          <w:trHeight w:val="350"/>
          <w:jc w:val="center"/>
        </w:trPr>
        <w:tc>
          <w:tcPr>
            <w:tcW w:w="4886" w:type="dxa"/>
            <w:tcBorders>
              <w:top w:val="single" w:sz="6" w:space="0" w:color="auto"/>
              <w:left w:val="single" w:sz="4" w:space="0" w:color="auto"/>
              <w:bottom w:val="single" w:sz="4" w:space="0" w:color="auto"/>
              <w:right w:val="single" w:sz="6" w:space="0" w:color="auto"/>
            </w:tcBorders>
          </w:tcPr>
          <w:p w14:paraId="31EBE750" w14:textId="79503693"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Метод выбора спектральных составляющих</w:t>
            </w:r>
          </w:p>
        </w:tc>
        <w:tc>
          <w:tcPr>
            <w:tcW w:w="1301" w:type="dxa"/>
            <w:tcBorders>
              <w:top w:val="single" w:sz="6" w:space="0" w:color="auto"/>
              <w:left w:val="single" w:sz="6" w:space="0" w:color="auto"/>
              <w:bottom w:val="single" w:sz="4" w:space="0" w:color="auto"/>
              <w:right w:val="single" w:sz="6" w:space="0" w:color="auto"/>
            </w:tcBorders>
          </w:tcPr>
          <w:p w14:paraId="4215AB33"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c>
          <w:tcPr>
            <w:tcW w:w="1944" w:type="dxa"/>
            <w:tcBorders>
              <w:top w:val="single" w:sz="6" w:space="0" w:color="auto"/>
              <w:left w:val="single" w:sz="6" w:space="0" w:color="auto"/>
              <w:bottom w:val="single" w:sz="4" w:space="0" w:color="auto"/>
              <w:right w:val="single" w:sz="4" w:space="0" w:color="auto"/>
            </w:tcBorders>
          </w:tcPr>
          <w:p w14:paraId="545593C6"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0</w:t>
            </w:r>
          </w:p>
        </w:tc>
      </w:tr>
    </w:tbl>
    <w:p w14:paraId="5E288FAC" w14:textId="77777777" w:rsidR="008601BE" w:rsidRPr="00FA6890" w:rsidRDefault="008601BE" w:rsidP="00173EE8">
      <w:pPr>
        <w:pStyle w:val="Style9"/>
        <w:widowControl/>
        <w:ind w:firstLine="720"/>
        <w:jc w:val="both"/>
        <w:rPr>
          <w:rStyle w:val="FontStyle146"/>
          <w:rFonts w:ascii="Times New Roman" w:hAnsi="Times New Roman" w:cs="Times New Roman"/>
          <w:sz w:val="24"/>
          <w:szCs w:val="24"/>
          <w:lang w:eastAsia="en-US"/>
        </w:rPr>
      </w:pPr>
    </w:p>
    <w:p w14:paraId="551CA48E" w14:textId="77777777" w:rsidR="008601BE" w:rsidRPr="00173EE8" w:rsidRDefault="008601BE" w:rsidP="00173EE8">
      <w:pPr>
        <w:pStyle w:val="Style9"/>
        <w:widowControl/>
        <w:ind w:firstLine="720"/>
        <w:jc w:val="both"/>
        <w:rPr>
          <w:rStyle w:val="FontStyle146"/>
          <w:rFonts w:ascii="Times New Roman" w:hAnsi="Times New Roman" w:cs="Times New Roman"/>
          <w:sz w:val="28"/>
          <w:szCs w:val="28"/>
          <w:lang w:eastAsia="en-US"/>
        </w:rPr>
        <w:sectPr w:rsidR="008601BE" w:rsidRPr="00173EE8" w:rsidSect="00173EE8">
          <w:pgSz w:w="11909" w:h="16834" w:code="9"/>
          <w:pgMar w:top="1418" w:right="1134" w:bottom="1418" w:left="1418" w:header="720" w:footer="720" w:gutter="0"/>
          <w:cols w:space="720"/>
          <w:noEndnote/>
          <w:titlePg/>
          <w:docGrid w:linePitch="326"/>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776"/>
        <w:gridCol w:w="1670"/>
        <w:gridCol w:w="1685"/>
      </w:tblGrid>
      <w:tr w:rsidR="00724EB7" w:rsidRPr="00FA6890" w14:paraId="6C507953" w14:textId="77777777" w:rsidTr="002D4AE7">
        <w:trPr>
          <w:trHeight w:val="370"/>
          <w:jc w:val="center"/>
        </w:trPr>
        <w:tc>
          <w:tcPr>
            <w:tcW w:w="4776" w:type="dxa"/>
          </w:tcPr>
          <w:p w14:paraId="46E1CB14" w14:textId="3B52A75F" w:rsidR="00724EB7" w:rsidRPr="00FA6890" w:rsidRDefault="00724EB7" w:rsidP="00FA6890">
            <w:pPr>
              <w:pStyle w:val="Style46"/>
              <w:widowControl/>
              <w:jc w:val="both"/>
              <w:rPr>
                <w:rStyle w:val="FontStyle141"/>
                <w:rFonts w:ascii="Times New Roman" w:hAnsi="Times New Roman" w:cs="Times New Roman"/>
                <w:sz w:val="24"/>
                <w:szCs w:val="24"/>
                <w:lang w:eastAsia="en-US"/>
              </w:rPr>
            </w:pPr>
            <w:r w:rsidRPr="00FA6890">
              <w:rPr>
                <w:rStyle w:val="FontStyle141"/>
                <w:rFonts w:ascii="Times New Roman" w:hAnsi="Times New Roman" w:cs="Times New Roman"/>
                <w:sz w:val="24"/>
                <w:szCs w:val="24"/>
                <w:lang w:eastAsia="en-US"/>
              </w:rPr>
              <w:lastRenderedPageBreak/>
              <w:t>Поле</w:t>
            </w:r>
          </w:p>
        </w:tc>
        <w:tc>
          <w:tcPr>
            <w:tcW w:w="1670" w:type="dxa"/>
          </w:tcPr>
          <w:p w14:paraId="5F38A2E5" w14:textId="2B656B5E" w:rsidR="00724EB7" w:rsidRPr="00FA6890" w:rsidRDefault="00724EB7" w:rsidP="00FA6890">
            <w:pPr>
              <w:pStyle w:val="Style46"/>
              <w:widowControl/>
              <w:jc w:val="center"/>
              <w:rPr>
                <w:rStyle w:val="FontStyle141"/>
                <w:rFonts w:ascii="Times New Roman" w:hAnsi="Times New Roman" w:cs="Times New Roman"/>
                <w:sz w:val="24"/>
                <w:szCs w:val="24"/>
                <w:lang w:eastAsia="en-US"/>
              </w:rPr>
            </w:pPr>
            <w:r w:rsidRPr="00FA6890">
              <w:rPr>
                <w:rStyle w:val="FontStyle141"/>
                <w:rFonts w:ascii="Times New Roman" w:hAnsi="Times New Roman" w:cs="Times New Roman"/>
                <w:sz w:val="24"/>
                <w:szCs w:val="24"/>
                <w:lang w:eastAsia="en-US"/>
              </w:rPr>
              <w:t>Размер (байты)</w:t>
            </w:r>
          </w:p>
        </w:tc>
        <w:tc>
          <w:tcPr>
            <w:tcW w:w="1685" w:type="dxa"/>
          </w:tcPr>
          <w:p w14:paraId="1ACE02DC" w14:textId="3B0A121A" w:rsidR="00724EB7" w:rsidRPr="00FA6890" w:rsidRDefault="00724EB7" w:rsidP="00FA6890">
            <w:pPr>
              <w:pStyle w:val="Style46"/>
              <w:widowControl/>
              <w:jc w:val="center"/>
              <w:rPr>
                <w:rStyle w:val="FontStyle141"/>
                <w:rFonts w:ascii="Times New Roman" w:hAnsi="Times New Roman" w:cs="Times New Roman"/>
                <w:sz w:val="24"/>
                <w:szCs w:val="24"/>
                <w:lang w:eastAsia="en-US"/>
              </w:rPr>
            </w:pPr>
            <w:r w:rsidRPr="00FA6890">
              <w:rPr>
                <w:rStyle w:val="FontStyle141"/>
                <w:rFonts w:ascii="Times New Roman" w:hAnsi="Times New Roman" w:cs="Times New Roman"/>
                <w:sz w:val="24"/>
                <w:szCs w:val="24"/>
                <w:lang w:eastAsia="en-US"/>
              </w:rPr>
              <w:t>Значения</w:t>
            </w:r>
          </w:p>
        </w:tc>
      </w:tr>
      <w:tr w:rsidR="008601BE" w:rsidRPr="00FA6890" w14:paraId="39A2E946" w14:textId="77777777" w:rsidTr="002D4AE7">
        <w:trPr>
          <w:trHeight w:val="355"/>
          <w:jc w:val="center"/>
        </w:trPr>
        <w:tc>
          <w:tcPr>
            <w:tcW w:w="4776" w:type="dxa"/>
          </w:tcPr>
          <w:p w14:paraId="664B6953" w14:textId="468970E9" w:rsidR="008601BE"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Глубина цвета угла распространения </w:t>
            </w:r>
            <w:proofErr w:type="spellStart"/>
            <w:r w:rsidRPr="00FA6890">
              <w:rPr>
                <w:rStyle w:val="FontStyle147"/>
                <w:rFonts w:ascii="Times New Roman" w:hAnsi="Times New Roman" w:cs="Times New Roman"/>
                <w:sz w:val="24"/>
                <w:szCs w:val="24"/>
                <w:lang w:eastAsia="en-US"/>
              </w:rPr>
              <w:t>косинусоидальной</w:t>
            </w:r>
            <w:proofErr w:type="spellEnd"/>
            <w:r w:rsidRPr="00FA6890">
              <w:rPr>
                <w:rStyle w:val="FontStyle147"/>
                <w:rFonts w:ascii="Times New Roman" w:hAnsi="Times New Roman" w:cs="Times New Roman"/>
                <w:sz w:val="24"/>
                <w:szCs w:val="24"/>
                <w:lang w:eastAsia="en-US"/>
              </w:rPr>
              <w:t xml:space="preserve"> функции</w:t>
            </w:r>
          </w:p>
        </w:tc>
        <w:tc>
          <w:tcPr>
            <w:tcW w:w="1670" w:type="dxa"/>
          </w:tcPr>
          <w:p w14:paraId="76147EE0" w14:textId="77777777" w:rsidR="008601BE" w:rsidRPr="00FA6890" w:rsidRDefault="008601BE"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c>
          <w:tcPr>
            <w:tcW w:w="1685" w:type="dxa"/>
          </w:tcPr>
          <w:p w14:paraId="0B543C88" w14:textId="77777777" w:rsidR="008601BE" w:rsidRPr="00FA6890" w:rsidRDefault="008601BE"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4</w:t>
            </w:r>
          </w:p>
        </w:tc>
      </w:tr>
      <w:tr w:rsidR="00724EB7" w:rsidRPr="00FA6890" w14:paraId="5A670E88" w14:textId="77777777" w:rsidTr="002D4AE7">
        <w:trPr>
          <w:trHeight w:val="346"/>
          <w:jc w:val="center"/>
        </w:trPr>
        <w:tc>
          <w:tcPr>
            <w:tcW w:w="4776" w:type="dxa"/>
          </w:tcPr>
          <w:p w14:paraId="39DC014A" w14:textId="2C57FB2C"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Глубина цвета длины волны </w:t>
            </w:r>
            <w:proofErr w:type="spellStart"/>
            <w:r w:rsidRPr="00FA6890">
              <w:rPr>
                <w:rStyle w:val="FontStyle147"/>
                <w:rFonts w:ascii="Times New Roman" w:hAnsi="Times New Roman" w:cs="Times New Roman"/>
                <w:sz w:val="24"/>
                <w:szCs w:val="24"/>
                <w:lang w:eastAsia="en-US"/>
              </w:rPr>
              <w:t>косинусоидальной</w:t>
            </w:r>
            <w:proofErr w:type="spellEnd"/>
            <w:r w:rsidRPr="00FA6890">
              <w:rPr>
                <w:rStyle w:val="FontStyle147"/>
                <w:rFonts w:ascii="Times New Roman" w:hAnsi="Times New Roman" w:cs="Times New Roman"/>
                <w:sz w:val="24"/>
                <w:szCs w:val="24"/>
                <w:lang w:eastAsia="en-US"/>
              </w:rPr>
              <w:t xml:space="preserve"> функции</w:t>
            </w:r>
          </w:p>
        </w:tc>
        <w:tc>
          <w:tcPr>
            <w:tcW w:w="1670" w:type="dxa"/>
          </w:tcPr>
          <w:p w14:paraId="482A4C13"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c>
          <w:tcPr>
            <w:tcW w:w="1685" w:type="dxa"/>
          </w:tcPr>
          <w:p w14:paraId="19B546BA"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3</w:t>
            </w:r>
          </w:p>
        </w:tc>
      </w:tr>
      <w:tr w:rsidR="00724EB7" w:rsidRPr="00FA6890" w14:paraId="506F6BEA" w14:textId="77777777" w:rsidTr="002D4AE7">
        <w:trPr>
          <w:trHeight w:val="346"/>
          <w:jc w:val="center"/>
        </w:trPr>
        <w:tc>
          <w:tcPr>
            <w:tcW w:w="4776" w:type="dxa"/>
          </w:tcPr>
          <w:p w14:paraId="3EA563C1" w14:textId="0BF1FB67"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Глубина цвета фазы</w:t>
            </w:r>
          </w:p>
        </w:tc>
        <w:tc>
          <w:tcPr>
            <w:tcW w:w="1670" w:type="dxa"/>
          </w:tcPr>
          <w:p w14:paraId="69F0AF9D"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c>
          <w:tcPr>
            <w:tcW w:w="1685" w:type="dxa"/>
          </w:tcPr>
          <w:p w14:paraId="518E0555"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3</w:t>
            </w:r>
          </w:p>
        </w:tc>
      </w:tr>
      <w:tr w:rsidR="00724EB7" w:rsidRPr="00FA6890" w14:paraId="24322095" w14:textId="77777777" w:rsidTr="002D4AE7">
        <w:trPr>
          <w:trHeight w:val="346"/>
          <w:jc w:val="center"/>
        </w:trPr>
        <w:tc>
          <w:tcPr>
            <w:tcW w:w="4776" w:type="dxa"/>
          </w:tcPr>
          <w:p w14:paraId="5D8BC846" w14:textId="0CBC181D"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Глубина цвета показателя качества</w:t>
            </w:r>
          </w:p>
        </w:tc>
        <w:tc>
          <w:tcPr>
            <w:tcW w:w="1670" w:type="dxa"/>
          </w:tcPr>
          <w:p w14:paraId="568EFE38"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c>
          <w:tcPr>
            <w:tcW w:w="1685" w:type="dxa"/>
          </w:tcPr>
          <w:p w14:paraId="46BB8D8C"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4</w:t>
            </w:r>
          </w:p>
        </w:tc>
      </w:tr>
      <w:tr w:rsidR="00724EB7" w:rsidRPr="00FA6890" w14:paraId="2EE883D3" w14:textId="77777777" w:rsidTr="002D4AE7">
        <w:trPr>
          <w:trHeight w:val="346"/>
          <w:jc w:val="center"/>
        </w:trPr>
        <w:tc>
          <w:tcPr>
            <w:tcW w:w="4776" w:type="dxa"/>
          </w:tcPr>
          <w:p w14:paraId="3218BD1C" w14:textId="3E2B303A"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Зернистость группы ячеек</w:t>
            </w:r>
          </w:p>
        </w:tc>
        <w:tc>
          <w:tcPr>
            <w:tcW w:w="1670" w:type="dxa"/>
          </w:tcPr>
          <w:p w14:paraId="7A1BB1DC"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c>
          <w:tcPr>
            <w:tcW w:w="1685" w:type="dxa"/>
          </w:tcPr>
          <w:p w14:paraId="13834B32"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r>
      <w:tr w:rsidR="00724EB7" w:rsidRPr="00FA6890" w14:paraId="58C19F0D" w14:textId="77777777" w:rsidTr="002D4AE7">
        <w:trPr>
          <w:trHeight w:val="346"/>
          <w:jc w:val="center"/>
        </w:trPr>
        <w:tc>
          <w:tcPr>
            <w:tcW w:w="4776" w:type="dxa"/>
          </w:tcPr>
          <w:p w14:paraId="2915F425" w14:textId="2642150B"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Зарезервированные байты</w:t>
            </w:r>
          </w:p>
        </w:tc>
        <w:tc>
          <w:tcPr>
            <w:tcW w:w="1670" w:type="dxa"/>
          </w:tcPr>
          <w:p w14:paraId="4A43F5A6"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685" w:type="dxa"/>
          </w:tcPr>
          <w:p w14:paraId="2C33C2B7"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0</w:t>
            </w:r>
          </w:p>
        </w:tc>
      </w:tr>
      <w:tr w:rsidR="00724EB7" w:rsidRPr="00FA6890" w14:paraId="6F2DC7CE" w14:textId="77777777" w:rsidTr="002D4AE7">
        <w:trPr>
          <w:trHeight w:val="346"/>
          <w:jc w:val="center"/>
        </w:trPr>
        <w:tc>
          <w:tcPr>
            <w:tcW w:w="4776" w:type="dxa"/>
          </w:tcPr>
          <w:p w14:paraId="16FF94E2" w14:textId="5CFACB44"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Положение пальца</w:t>
            </w:r>
          </w:p>
        </w:tc>
        <w:tc>
          <w:tcPr>
            <w:tcW w:w="1670" w:type="dxa"/>
          </w:tcPr>
          <w:p w14:paraId="65FF6FCD"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c>
          <w:tcPr>
            <w:tcW w:w="1685" w:type="dxa"/>
          </w:tcPr>
          <w:p w14:paraId="1370F32D"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r>
      <w:tr w:rsidR="00724EB7" w:rsidRPr="00FA6890" w14:paraId="201A2D8B" w14:textId="77777777" w:rsidTr="002D4AE7">
        <w:trPr>
          <w:trHeight w:val="346"/>
          <w:jc w:val="center"/>
        </w:trPr>
        <w:tc>
          <w:tcPr>
            <w:tcW w:w="4776" w:type="dxa"/>
          </w:tcPr>
          <w:p w14:paraId="4A572E75" w14:textId="005CE855"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Тип оттиска</w:t>
            </w:r>
          </w:p>
        </w:tc>
        <w:tc>
          <w:tcPr>
            <w:tcW w:w="1670" w:type="dxa"/>
          </w:tcPr>
          <w:p w14:paraId="0D9E2BD4"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c>
          <w:tcPr>
            <w:tcW w:w="1685" w:type="dxa"/>
          </w:tcPr>
          <w:p w14:paraId="08041805"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0</w:t>
            </w:r>
          </w:p>
        </w:tc>
      </w:tr>
      <w:tr w:rsidR="00724EB7" w:rsidRPr="00FA6890" w14:paraId="3AD61100" w14:textId="77777777" w:rsidTr="002D4AE7">
        <w:trPr>
          <w:trHeight w:val="341"/>
          <w:jc w:val="center"/>
        </w:trPr>
        <w:tc>
          <w:tcPr>
            <w:tcW w:w="4776" w:type="dxa"/>
          </w:tcPr>
          <w:p w14:paraId="2751EA0A" w14:textId="33156284"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Число проекций в записи данных одного пальца</w:t>
            </w:r>
          </w:p>
        </w:tc>
        <w:tc>
          <w:tcPr>
            <w:tcW w:w="1670" w:type="dxa"/>
          </w:tcPr>
          <w:p w14:paraId="0C8C527C"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c>
          <w:tcPr>
            <w:tcW w:w="1685" w:type="dxa"/>
          </w:tcPr>
          <w:p w14:paraId="7E451225"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r>
      <w:tr w:rsidR="00724EB7" w:rsidRPr="00FA6890" w14:paraId="334984BB" w14:textId="77777777" w:rsidTr="002D4AE7">
        <w:trPr>
          <w:trHeight w:val="346"/>
          <w:jc w:val="center"/>
        </w:trPr>
        <w:tc>
          <w:tcPr>
            <w:tcW w:w="4776" w:type="dxa"/>
          </w:tcPr>
          <w:p w14:paraId="4156F4B5" w14:textId="505A3897"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Качество изображения отпечатка пальца </w:t>
            </w:r>
          </w:p>
        </w:tc>
        <w:tc>
          <w:tcPr>
            <w:tcW w:w="1670" w:type="dxa"/>
          </w:tcPr>
          <w:p w14:paraId="3FF69713"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c>
          <w:tcPr>
            <w:tcW w:w="1685" w:type="dxa"/>
          </w:tcPr>
          <w:p w14:paraId="720E8D24"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80</w:t>
            </w:r>
          </w:p>
        </w:tc>
      </w:tr>
      <w:tr w:rsidR="00724EB7" w:rsidRPr="00FA6890" w14:paraId="7D773F0E" w14:textId="77777777" w:rsidTr="002D4AE7">
        <w:trPr>
          <w:trHeight w:val="346"/>
          <w:jc w:val="center"/>
        </w:trPr>
        <w:tc>
          <w:tcPr>
            <w:tcW w:w="4776" w:type="dxa"/>
          </w:tcPr>
          <w:p w14:paraId="2675CE14" w14:textId="37011511"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Длина блока спектральных данных изображения отпечатка пальца </w:t>
            </w:r>
          </w:p>
        </w:tc>
        <w:tc>
          <w:tcPr>
            <w:tcW w:w="1670" w:type="dxa"/>
          </w:tcPr>
          <w:p w14:paraId="106FAE6F"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685" w:type="dxa"/>
          </w:tcPr>
          <w:p w14:paraId="278391A5"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13201</w:t>
            </w:r>
          </w:p>
        </w:tc>
      </w:tr>
      <w:tr w:rsidR="00724EB7" w:rsidRPr="00FA6890" w14:paraId="1C93BA63" w14:textId="77777777" w:rsidTr="002D4AE7">
        <w:trPr>
          <w:trHeight w:val="346"/>
          <w:jc w:val="center"/>
        </w:trPr>
        <w:tc>
          <w:tcPr>
            <w:tcW w:w="4776" w:type="dxa"/>
          </w:tcPr>
          <w:p w14:paraId="62BAED4D" w14:textId="600A174A"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Число проекций</w:t>
            </w:r>
          </w:p>
        </w:tc>
        <w:tc>
          <w:tcPr>
            <w:tcW w:w="1670" w:type="dxa"/>
          </w:tcPr>
          <w:p w14:paraId="382E8E7F"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c>
          <w:tcPr>
            <w:tcW w:w="1685" w:type="dxa"/>
          </w:tcPr>
          <w:p w14:paraId="6D1D6AB6"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0</w:t>
            </w:r>
          </w:p>
        </w:tc>
      </w:tr>
      <w:tr w:rsidR="00724EB7" w:rsidRPr="00FA6890" w14:paraId="0043AD38" w14:textId="77777777" w:rsidTr="002D4AE7">
        <w:trPr>
          <w:trHeight w:val="346"/>
          <w:jc w:val="center"/>
        </w:trPr>
        <w:tc>
          <w:tcPr>
            <w:tcW w:w="4776" w:type="dxa"/>
          </w:tcPr>
          <w:p w14:paraId="6A621B97" w14:textId="041FACDB" w:rsidR="00724EB7"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Спектральные данные изображения отпечатка пальца </w:t>
            </w:r>
          </w:p>
        </w:tc>
        <w:tc>
          <w:tcPr>
            <w:tcW w:w="1670" w:type="dxa"/>
          </w:tcPr>
          <w:p w14:paraId="50C94F77" w14:textId="77777777"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12000</w:t>
            </w:r>
          </w:p>
        </w:tc>
        <w:tc>
          <w:tcPr>
            <w:tcW w:w="1685" w:type="dxa"/>
          </w:tcPr>
          <w:p w14:paraId="55FA5960" w14:textId="791EC0FE" w:rsidR="00724EB7" w:rsidRPr="00FA6890" w:rsidRDefault="00724EB7"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&lt;данные&gt;</w:t>
            </w:r>
          </w:p>
        </w:tc>
      </w:tr>
      <w:tr w:rsidR="008601BE" w:rsidRPr="00FA6890" w14:paraId="443B8DB1" w14:textId="77777777" w:rsidTr="002D4AE7">
        <w:trPr>
          <w:trHeight w:val="346"/>
          <w:jc w:val="center"/>
        </w:trPr>
        <w:tc>
          <w:tcPr>
            <w:tcW w:w="4776" w:type="dxa"/>
          </w:tcPr>
          <w:p w14:paraId="3F58DBB1" w14:textId="7668A022" w:rsidR="008601BE"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Данные о качестве ячейки</w:t>
            </w:r>
          </w:p>
        </w:tc>
        <w:tc>
          <w:tcPr>
            <w:tcW w:w="1670" w:type="dxa"/>
          </w:tcPr>
          <w:p w14:paraId="4EF0DE6F" w14:textId="77777777" w:rsidR="008601BE" w:rsidRPr="00FA6890" w:rsidRDefault="008601BE"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1200</w:t>
            </w:r>
          </w:p>
        </w:tc>
        <w:tc>
          <w:tcPr>
            <w:tcW w:w="1685" w:type="dxa"/>
          </w:tcPr>
          <w:p w14:paraId="099214FB" w14:textId="69FD4F60" w:rsidR="008601BE" w:rsidRPr="00FA6890" w:rsidRDefault="008601BE"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&lt;</w:t>
            </w:r>
            <w:r w:rsidR="00724EB7" w:rsidRPr="00FA6890">
              <w:rPr>
                <w:rStyle w:val="FontStyle142"/>
                <w:rFonts w:ascii="Times New Roman" w:hAnsi="Times New Roman" w:cs="Times New Roman"/>
                <w:sz w:val="24"/>
                <w:szCs w:val="24"/>
                <w:lang w:eastAsia="en-US"/>
              </w:rPr>
              <w:t>данные</w:t>
            </w:r>
            <w:r w:rsidRPr="00FA6890">
              <w:rPr>
                <w:rStyle w:val="FontStyle142"/>
                <w:rFonts w:ascii="Times New Roman" w:hAnsi="Times New Roman" w:cs="Times New Roman"/>
                <w:sz w:val="24"/>
                <w:szCs w:val="24"/>
                <w:lang w:eastAsia="en-US"/>
              </w:rPr>
              <w:t>&gt;</w:t>
            </w:r>
          </w:p>
        </w:tc>
      </w:tr>
      <w:tr w:rsidR="008601BE" w:rsidRPr="00FA6890" w14:paraId="26FA6E5B" w14:textId="77777777" w:rsidTr="002D4AE7">
        <w:trPr>
          <w:trHeight w:val="365"/>
          <w:jc w:val="center"/>
        </w:trPr>
        <w:tc>
          <w:tcPr>
            <w:tcW w:w="4776" w:type="dxa"/>
          </w:tcPr>
          <w:p w14:paraId="3BB79518" w14:textId="7046DB5F" w:rsidR="008601BE" w:rsidRPr="00FA6890" w:rsidRDefault="00724EB7" w:rsidP="00FA6890">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Длина блока расширенных данных</w:t>
            </w:r>
          </w:p>
        </w:tc>
        <w:tc>
          <w:tcPr>
            <w:tcW w:w="1670" w:type="dxa"/>
          </w:tcPr>
          <w:p w14:paraId="0CDF92BD" w14:textId="77777777" w:rsidR="008601BE" w:rsidRPr="00FA6890" w:rsidRDefault="008601BE"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685" w:type="dxa"/>
          </w:tcPr>
          <w:p w14:paraId="780D080A" w14:textId="77777777" w:rsidR="008601BE" w:rsidRPr="00FA6890" w:rsidRDefault="008601BE" w:rsidP="00FA6890">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0</w:t>
            </w:r>
          </w:p>
        </w:tc>
      </w:tr>
    </w:tbl>
    <w:p w14:paraId="7068634F" w14:textId="77777777" w:rsidR="002D4AE7" w:rsidRPr="00FA6890" w:rsidRDefault="002D4AE7" w:rsidP="00173EE8">
      <w:pPr>
        <w:pStyle w:val="Style47"/>
        <w:widowControl/>
        <w:ind w:firstLine="720"/>
        <w:jc w:val="both"/>
        <w:rPr>
          <w:rStyle w:val="FontStyle134"/>
          <w:rFonts w:ascii="Times New Roman" w:hAnsi="Times New Roman" w:cs="Times New Roman"/>
          <w:sz w:val="24"/>
          <w:szCs w:val="24"/>
          <w:lang w:eastAsia="en-US"/>
        </w:rPr>
      </w:pPr>
    </w:p>
    <w:bookmarkEnd w:id="2"/>
    <w:p w14:paraId="6FB6CE20" w14:textId="3EBB9B83" w:rsidR="008601BE" w:rsidRPr="00FA6890" w:rsidRDefault="008601BE" w:rsidP="00173EE8">
      <w:pPr>
        <w:pStyle w:val="Style47"/>
        <w:widowControl/>
        <w:ind w:firstLine="720"/>
        <w:jc w:val="both"/>
        <w:rPr>
          <w:rStyle w:val="FontStyle134"/>
          <w:rFonts w:ascii="Times New Roman" w:hAnsi="Times New Roman" w:cs="Times New Roman"/>
          <w:sz w:val="24"/>
          <w:szCs w:val="24"/>
          <w:lang w:eastAsia="en-US"/>
        </w:rPr>
      </w:pPr>
      <w:r w:rsidRPr="00FA6890">
        <w:rPr>
          <w:rStyle w:val="FontStyle134"/>
          <w:rFonts w:ascii="Times New Roman" w:hAnsi="Times New Roman" w:cs="Times New Roman"/>
          <w:sz w:val="24"/>
          <w:szCs w:val="24"/>
          <w:lang w:eastAsia="en-US"/>
        </w:rPr>
        <w:t xml:space="preserve">A.2 </w:t>
      </w:r>
      <w:r w:rsidR="00724EB7" w:rsidRPr="00FA6890">
        <w:rPr>
          <w:rStyle w:val="FontStyle134"/>
          <w:rFonts w:ascii="Times New Roman" w:hAnsi="Times New Roman" w:cs="Times New Roman"/>
          <w:sz w:val="24"/>
          <w:szCs w:val="24"/>
          <w:lang w:eastAsia="en-US"/>
        </w:rPr>
        <w:t>Пример</w:t>
      </w:r>
      <w:r w:rsidRPr="00FA6890">
        <w:rPr>
          <w:rStyle w:val="FontStyle134"/>
          <w:rFonts w:ascii="Times New Roman" w:hAnsi="Times New Roman" w:cs="Times New Roman"/>
          <w:sz w:val="24"/>
          <w:szCs w:val="24"/>
          <w:lang w:eastAsia="en-US"/>
        </w:rPr>
        <w:t xml:space="preserve"> 2</w:t>
      </w:r>
    </w:p>
    <w:p w14:paraId="68CE2BBF" w14:textId="0C1F3271" w:rsidR="00544E4E" w:rsidRPr="00FA6890" w:rsidRDefault="00544E4E" w:rsidP="00173EE8">
      <w:pPr>
        <w:pStyle w:val="Style28"/>
        <w:widowControl/>
        <w:ind w:firstLine="720"/>
        <w:jc w:val="both"/>
        <w:rPr>
          <w:rStyle w:val="FontStyle144"/>
          <w:rFonts w:ascii="Times New Roman" w:hAnsi="Times New Roman" w:cs="Times New Roman"/>
          <w:sz w:val="24"/>
          <w:szCs w:val="24"/>
          <w:lang w:eastAsia="en-US"/>
        </w:rPr>
      </w:pPr>
      <w:r w:rsidRPr="00FA6890">
        <w:rPr>
          <w:rStyle w:val="FontStyle144"/>
          <w:rFonts w:ascii="Times New Roman" w:hAnsi="Times New Roman" w:cs="Times New Roman"/>
          <w:sz w:val="24"/>
          <w:szCs w:val="24"/>
          <w:lang w:eastAsia="en-US"/>
        </w:rPr>
        <w:t>В следующей таблице приведен пример записи спектральных данных изображен</w:t>
      </w:r>
      <w:bookmarkEnd w:id="3"/>
      <w:r w:rsidRPr="00FA6890">
        <w:rPr>
          <w:rStyle w:val="FontStyle144"/>
          <w:rFonts w:ascii="Times New Roman" w:hAnsi="Times New Roman" w:cs="Times New Roman"/>
          <w:sz w:val="24"/>
          <w:szCs w:val="24"/>
          <w:lang w:eastAsia="en-US"/>
        </w:rPr>
        <w:t>ия отпечатка пальца, созданной с использованием входного изображения размером 400</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600 пикселей и дискретизированного с разрешением 500 ppi, как и в примере 1, но с уменьшением разрешения и выполненной обрезкой изображения.</w:t>
      </w:r>
    </w:p>
    <w:p w14:paraId="48713AFE" w14:textId="36983A5C" w:rsidR="00544E4E" w:rsidRPr="00FA6890" w:rsidRDefault="00544E4E" w:rsidP="00173EE8">
      <w:pPr>
        <w:pStyle w:val="Style28"/>
        <w:widowControl/>
        <w:ind w:firstLine="720"/>
        <w:jc w:val="both"/>
        <w:rPr>
          <w:rStyle w:val="FontStyle144"/>
          <w:rFonts w:ascii="Times New Roman" w:hAnsi="Times New Roman" w:cs="Times New Roman"/>
          <w:sz w:val="24"/>
          <w:szCs w:val="24"/>
          <w:lang w:eastAsia="en-US"/>
        </w:rPr>
      </w:pPr>
      <w:r w:rsidRPr="00FA6890">
        <w:rPr>
          <w:rStyle w:val="FontStyle144"/>
          <w:rFonts w:ascii="Times New Roman" w:hAnsi="Times New Roman" w:cs="Times New Roman"/>
          <w:sz w:val="24"/>
          <w:szCs w:val="24"/>
          <w:lang w:eastAsia="en-US"/>
        </w:rPr>
        <w:t>Образец изображения сначала обрезается до 300</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 xml:space="preserve">400 пикселей, а затем </w:t>
      </w:r>
      <w:r w:rsidR="00FA3D27" w:rsidRPr="00FA6890">
        <w:rPr>
          <w:rStyle w:val="FontStyle144"/>
          <w:rFonts w:ascii="Times New Roman" w:hAnsi="Times New Roman" w:cs="Times New Roman"/>
          <w:sz w:val="24"/>
          <w:szCs w:val="24"/>
          <w:lang w:eastAsia="en-US"/>
        </w:rPr>
        <w:t>изменяется шаг дискреции</w:t>
      </w:r>
      <w:r w:rsidRPr="00FA6890">
        <w:rPr>
          <w:rStyle w:val="FontStyle144"/>
          <w:rFonts w:ascii="Times New Roman" w:hAnsi="Times New Roman" w:cs="Times New Roman"/>
          <w:sz w:val="24"/>
          <w:szCs w:val="24"/>
          <w:lang w:eastAsia="en-US"/>
        </w:rPr>
        <w:t xml:space="preserve"> до 200 </w:t>
      </w:r>
      <w:proofErr w:type="spellStart"/>
      <w:r w:rsidR="00074AAB" w:rsidRPr="00FA6890">
        <w:rPr>
          <w:rStyle w:val="FontStyle144"/>
          <w:rFonts w:ascii="Times New Roman" w:hAnsi="Times New Roman" w:cs="Times New Roman"/>
          <w:sz w:val="24"/>
          <w:szCs w:val="24"/>
          <w:lang w:eastAsia="en-US"/>
        </w:rPr>
        <w:t>ppi</w:t>
      </w:r>
      <w:proofErr w:type="spellEnd"/>
      <w:r w:rsidR="00074AAB" w:rsidRPr="00FA6890">
        <w:rPr>
          <w:rStyle w:val="FontStyle144"/>
          <w:rFonts w:ascii="Times New Roman" w:hAnsi="Times New Roman" w:cs="Times New Roman"/>
          <w:sz w:val="24"/>
          <w:szCs w:val="24"/>
          <w:lang w:eastAsia="en-US"/>
        </w:rPr>
        <w:t xml:space="preserve"> </w:t>
      </w:r>
      <w:r w:rsidRPr="00FA6890">
        <w:rPr>
          <w:rStyle w:val="FontStyle144"/>
          <w:rFonts w:ascii="Times New Roman" w:hAnsi="Times New Roman" w:cs="Times New Roman"/>
          <w:sz w:val="24"/>
          <w:szCs w:val="24"/>
          <w:lang w:eastAsia="en-US"/>
        </w:rPr>
        <w:t xml:space="preserve">(79 </w:t>
      </w:r>
      <w:proofErr w:type="spellStart"/>
      <w:r w:rsidR="00074AAB" w:rsidRPr="00FA6890">
        <w:rPr>
          <w:rStyle w:val="FontStyle144"/>
          <w:rFonts w:ascii="Times New Roman" w:hAnsi="Times New Roman" w:cs="Times New Roman"/>
          <w:sz w:val="24"/>
          <w:szCs w:val="24"/>
          <w:lang w:eastAsia="en-US"/>
        </w:rPr>
        <w:t>ppcm</w:t>
      </w:r>
      <w:proofErr w:type="spellEnd"/>
      <w:r w:rsidRPr="00FA6890">
        <w:rPr>
          <w:rStyle w:val="FontStyle144"/>
          <w:rFonts w:ascii="Times New Roman" w:hAnsi="Times New Roman" w:cs="Times New Roman"/>
          <w:sz w:val="24"/>
          <w:szCs w:val="24"/>
          <w:lang w:eastAsia="en-US"/>
        </w:rPr>
        <w:t xml:space="preserve">), чтобы получить изображение </w:t>
      </w:r>
      <w:r w:rsidR="00074AAB" w:rsidRPr="00FA6890">
        <w:rPr>
          <w:rStyle w:val="FontStyle144"/>
          <w:rFonts w:ascii="Times New Roman" w:hAnsi="Times New Roman" w:cs="Times New Roman"/>
          <w:sz w:val="24"/>
          <w:szCs w:val="24"/>
          <w:lang w:eastAsia="en-US"/>
        </w:rPr>
        <w:t xml:space="preserve">отпечатка пальца </w:t>
      </w:r>
      <w:r w:rsidRPr="00FA6890">
        <w:rPr>
          <w:rStyle w:val="FontStyle144"/>
          <w:rFonts w:ascii="Times New Roman" w:hAnsi="Times New Roman" w:cs="Times New Roman"/>
          <w:sz w:val="24"/>
          <w:szCs w:val="24"/>
          <w:lang w:eastAsia="en-US"/>
        </w:rPr>
        <w:t>размером 120</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160 пикселей.</w:t>
      </w:r>
    </w:p>
    <w:p w14:paraId="3AF0FEBC" w14:textId="6ED00CFB" w:rsidR="00544E4E" w:rsidRPr="00FA6890" w:rsidRDefault="00544E4E" w:rsidP="00173EE8">
      <w:pPr>
        <w:pStyle w:val="Style28"/>
        <w:widowControl/>
        <w:ind w:firstLine="720"/>
        <w:jc w:val="both"/>
        <w:rPr>
          <w:rStyle w:val="FontStyle144"/>
          <w:rFonts w:ascii="Times New Roman" w:hAnsi="Times New Roman" w:cs="Times New Roman"/>
          <w:sz w:val="24"/>
          <w:szCs w:val="24"/>
          <w:lang w:eastAsia="en-US"/>
        </w:rPr>
      </w:pPr>
      <w:r w:rsidRPr="00FA6890">
        <w:rPr>
          <w:rStyle w:val="FontStyle144"/>
          <w:rFonts w:ascii="Times New Roman" w:hAnsi="Times New Roman" w:cs="Times New Roman"/>
          <w:sz w:val="24"/>
          <w:szCs w:val="24"/>
          <w:lang w:eastAsia="en-US"/>
        </w:rPr>
        <w:t xml:space="preserve">В этом примере ячеистое разбиение </w:t>
      </w:r>
      <w:r w:rsidR="00074AAB" w:rsidRPr="00FA6890">
        <w:rPr>
          <w:rStyle w:val="FontStyle144"/>
          <w:rFonts w:ascii="Times New Roman" w:hAnsi="Times New Roman" w:cs="Times New Roman"/>
          <w:sz w:val="24"/>
          <w:szCs w:val="24"/>
          <w:lang w:eastAsia="en-US"/>
        </w:rPr>
        <w:t xml:space="preserve">изображения отпечатка пальца </w:t>
      </w:r>
      <w:r w:rsidRPr="00FA6890">
        <w:rPr>
          <w:rStyle w:val="FontStyle144"/>
          <w:rFonts w:ascii="Times New Roman" w:hAnsi="Times New Roman" w:cs="Times New Roman"/>
          <w:sz w:val="24"/>
          <w:szCs w:val="24"/>
          <w:lang w:eastAsia="en-US"/>
        </w:rPr>
        <w:t xml:space="preserve">включает разделение всей части </w:t>
      </w:r>
      <w:r w:rsidR="00074AAB" w:rsidRPr="00FA6890">
        <w:rPr>
          <w:rStyle w:val="FontStyle144"/>
          <w:rFonts w:ascii="Times New Roman" w:hAnsi="Times New Roman" w:cs="Times New Roman"/>
          <w:sz w:val="24"/>
          <w:szCs w:val="24"/>
          <w:lang w:eastAsia="en-US"/>
        </w:rPr>
        <w:t xml:space="preserve">изображения отпечатка пальца </w:t>
      </w:r>
      <w:r w:rsidRPr="00FA6890">
        <w:rPr>
          <w:rStyle w:val="FontStyle144"/>
          <w:rFonts w:ascii="Times New Roman" w:hAnsi="Times New Roman" w:cs="Times New Roman"/>
          <w:sz w:val="24"/>
          <w:szCs w:val="24"/>
          <w:lang w:eastAsia="en-US"/>
        </w:rPr>
        <w:t>на сет</w:t>
      </w:r>
      <w:r w:rsidR="00074AAB" w:rsidRPr="00FA6890">
        <w:rPr>
          <w:rStyle w:val="FontStyle144"/>
          <w:rFonts w:ascii="Times New Roman" w:hAnsi="Times New Roman" w:cs="Times New Roman"/>
          <w:sz w:val="24"/>
          <w:szCs w:val="24"/>
          <w:lang w:eastAsia="en-US"/>
        </w:rPr>
        <w:t>ь</w:t>
      </w:r>
      <w:r w:rsidRPr="00FA6890">
        <w:rPr>
          <w:rStyle w:val="FontStyle144"/>
          <w:rFonts w:ascii="Times New Roman" w:hAnsi="Times New Roman" w:cs="Times New Roman"/>
          <w:sz w:val="24"/>
          <w:szCs w:val="24"/>
          <w:lang w:eastAsia="en-US"/>
        </w:rPr>
        <w:t xml:space="preserve"> ячеек размером 5x5 пикселей. Таким образом, сет</w:t>
      </w:r>
      <w:r w:rsidR="00074AAB" w:rsidRPr="00FA6890">
        <w:rPr>
          <w:rStyle w:val="FontStyle144"/>
          <w:rFonts w:ascii="Times New Roman" w:hAnsi="Times New Roman" w:cs="Times New Roman"/>
          <w:sz w:val="24"/>
          <w:szCs w:val="24"/>
          <w:lang w:eastAsia="en-US"/>
        </w:rPr>
        <w:t>ь</w:t>
      </w:r>
      <w:r w:rsidRPr="00FA6890">
        <w:rPr>
          <w:rStyle w:val="FontStyle144"/>
          <w:rFonts w:ascii="Times New Roman" w:hAnsi="Times New Roman" w:cs="Times New Roman"/>
          <w:sz w:val="24"/>
          <w:szCs w:val="24"/>
          <w:lang w:eastAsia="en-US"/>
        </w:rPr>
        <w:t xml:space="preserve"> представления </w:t>
      </w:r>
      <w:r w:rsidR="00074AAB" w:rsidRPr="00FA6890">
        <w:rPr>
          <w:rStyle w:val="FontStyle144"/>
          <w:rFonts w:ascii="Times New Roman" w:hAnsi="Times New Roman" w:cs="Times New Roman"/>
          <w:sz w:val="24"/>
          <w:szCs w:val="24"/>
          <w:lang w:eastAsia="en-US"/>
        </w:rPr>
        <w:t xml:space="preserve">ячеек </w:t>
      </w:r>
      <w:r w:rsidRPr="00FA6890">
        <w:rPr>
          <w:rStyle w:val="FontStyle144"/>
          <w:rFonts w:ascii="Times New Roman" w:hAnsi="Times New Roman" w:cs="Times New Roman"/>
          <w:sz w:val="24"/>
          <w:szCs w:val="24"/>
          <w:lang w:eastAsia="en-US"/>
        </w:rPr>
        <w:t>содержит 24</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32 ячейки.</w:t>
      </w:r>
    </w:p>
    <w:p w14:paraId="4A6951AE" w14:textId="4714DDEF" w:rsidR="00544E4E" w:rsidRPr="00FA6890" w:rsidRDefault="00544E4E" w:rsidP="00173EE8">
      <w:pPr>
        <w:pStyle w:val="Style28"/>
        <w:widowControl/>
        <w:ind w:firstLine="720"/>
        <w:jc w:val="both"/>
        <w:rPr>
          <w:rStyle w:val="FontStyle144"/>
          <w:rFonts w:ascii="Times New Roman" w:hAnsi="Times New Roman" w:cs="Times New Roman"/>
          <w:sz w:val="24"/>
          <w:szCs w:val="24"/>
          <w:lang w:eastAsia="en-US"/>
        </w:rPr>
      </w:pPr>
      <w:r w:rsidRPr="00FA6890">
        <w:rPr>
          <w:rStyle w:val="FontStyle144"/>
          <w:rFonts w:ascii="Times New Roman" w:hAnsi="Times New Roman" w:cs="Times New Roman"/>
          <w:sz w:val="24"/>
          <w:szCs w:val="24"/>
          <w:lang w:eastAsia="en-US"/>
        </w:rPr>
        <w:t xml:space="preserve">Выбор глубины </w:t>
      </w:r>
      <w:r w:rsidR="00074AAB" w:rsidRPr="00FA6890">
        <w:rPr>
          <w:rStyle w:val="FontStyle144"/>
          <w:rFonts w:ascii="Times New Roman" w:hAnsi="Times New Roman" w:cs="Times New Roman"/>
          <w:sz w:val="24"/>
          <w:szCs w:val="24"/>
          <w:lang w:eastAsia="en-US"/>
        </w:rPr>
        <w:t xml:space="preserve">цвета </w:t>
      </w:r>
      <w:r w:rsidRPr="00FA6890">
        <w:rPr>
          <w:rStyle w:val="FontStyle144"/>
          <w:rFonts w:ascii="Times New Roman" w:hAnsi="Times New Roman" w:cs="Times New Roman"/>
          <w:sz w:val="24"/>
          <w:szCs w:val="24"/>
          <w:lang w:eastAsia="en-US"/>
        </w:rPr>
        <w:t>для 6, I и 8 как 4, 3 и 3, соответственно, подразумевает наличие 2</w:t>
      </w:r>
      <w:r w:rsidRPr="00FA6890">
        <w:rPr>
          <w:rStyle w:val="FontStyle144"/>
          <w:rFonts w:ascii="Times New Roman" w:hAnsi="Times New Roman" w:cs="Times New Roman"/>
          <w:sz w:val="24"/>
          <w:szCs w:val="24"/>
          <w:vertAlign w:val="superscript"/>
          <w:lang w:eastAsia="en-US"/>
        </w:rPr>
        <w:t>4</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2</w:t>
      </w:r>
      <w:r w:rsidRPr="00FA6890">
        <w:rPr>
          <w:rStyle w:val="FontStyle144"/>
          <w:rFonts w:ascii="Times New Roman" w:hAnsi="Times New Roman" w:cs="Times New Roman"/>
          <w:sz w:val="24"/>
          <w:szCs w:val="24"/>
          <w:vertAlign w:val="superscript"/>
          <w:lang w:eastAsia="en-US"/>
        </w:rPr>
        <w:t>3</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2</w:t>
      </w:r>
      <w:r w:rsidRPr="00FA6890">
        <w:rPr>
          <w:rStyle w:val="FontStyle144"/>
          <w:rFonts w:ascii="Times New Roman" w:hAnsi="Times New Roman" w:cs="Times New Roman"/>
          <w:sz w:val="24"/>
          <w:szCs w:val="24"/>
          <w:vertAlign w:val="superscript"/>
          <w:lang w:eastAsia="en-US"/>
        </w:rPr>
        <w:t>3</w:t>
      </w:r>
      <w:r w:rsidRPr="00FA6890">
        <w:rPr>
          <w:rStyle w:val="FontStyle144"/>
          <w:rFonts w:ascii="Times New Roman" w:hAnsi="Times New Roman" w:cs="Times New Roman"/>
          <w:sz w:val="24"/>
          <w:szCs w:val="24"/>
          <w:lang w:eastAsia="en-US"/>
        </w:rPr>
        <w:t xml:space="preserve"> = 1024 возможных </w:t>
      </w:r>
      <w:proofErr w:type="spellStart"/>
      <w:r w:rsidRPr="00FA6890">
        <w:rPr>
          <w:rStyle w:val="FontStyle144"/>
          <w:rFonts w:ascii="Times New Roman" w:hAnsi="Times New Roman" w:cs="Times New Roman"/>
          <w:sz w:val="24"/>
          <w:szCs w:val="24"/>
          <w:lang w:eastAsia="en-US"/>
        </w:rPr>
        <w:t>косинусоидальных</w:t>
      </w:r>
      <w:proofErr w:type="spellEnd"/>
      <w:r w:rsidRPr="00FA6890">
        <w:rPr>
          <w:rStyle w:val="FontStyle144"/>
          <w:rFonts w:ascii="Times New Roman" w:hAnsi="Times New Roman" w:cs="Times New Roman"/>
          <w:sz w:val="24"/>
          <w:szCs w:val="24"/>
          <w:lang w:eastAsia="en-US"/>
        </w:rPr>
        <w:t xml:space="preserve"> </w:t>
      </w:r>
      <w:r w:rsidR="00074AAB" w:rsidRPr="00FA6890">
        <w:rPr>
          <w:rStyle w:val="FontStyle144"/>
          <w:rFonts w:ascii="Times New Roman" w:hAnsi="Times New Roman" w:cs="Times New Roman"/>
          <w:sz w:val="24"/>
          <w:szCs w:val="24"/>
          <w:lang w:eastAsia="en-US"/>
        </w:rPr>
        <w:t>триплетов</w:t>
      </w:r>
      <w:r w:rsidRPr="00FA6890">
        <w:rPr>
          <w:rStyle w:val="FontStyle144"/>
          <w:rFonts w:ascii="Times New Roman" w:hAnsi="Times New Roman" w:cs="Times New Roman"/>
          <w:sz w:val="24"/>
          <w:szCs w:val="24"/>
          <w:lang w:eastAsia="en-US"/>
        </w:rPr>
        <w:t xml:space="preserve"> (и соответствующих структур ячеек) в квантованном наборе. Фактическая ячейка изображения </w:t>
      </w:r>
      <w:r w:rsidR="00074AAB" w:rsidRPr="00FA6890">
        <w:rPr>
          <w:rStyle w:val="FontStyle144"/>
          <w:rFonts w:ascii="Times New Roman" w:hAnsi="Times New Roman" w:cs="Times New Roman"/>
          <w:sz w:val="24"/>
          <w:szCs w:val="24"/>
          <w:lang w:eastAsia="en-US"/>
        </w:rPr>
        <w:t xml:space="preserve">отпечатка пальца </w:t>
      </w:r>
      <w:r w:rsidRPr="00FA6890">
        <w:rPr>
          <w:rStyle w:val="FontStyle144"/>
          <w:rFonts w:ascii="Times New Roman" w:hAnsi="Times New Roman" w:cs="Times New Roman"/>
          <w:sz w:val="24"/>
          <w:szCs w:val="24"/>
          <w:lang w:eastAsia="en-US"/>
        </w:rPr>
        <w:t>будет представлена наиболее похожей из 1024 структур ячеек (с использованием шагов приближения к наибольшему совпадению, описанных в 7.4.1). Каждая ячейка требует 10 битов для хранения данных, уменьшенных с 200 бит</w:t>
      </w:r>
      <w:r w:rsidR="00074AAB" w:rsidRPr="00FA6890">
        <w:rPr>
          <w:rStyle w:val="FontStyle144"/>
          <w:rFonts w:ascii="Times New Roman" w:hAnsi="Times New Roman" w:cs="Times New Roman"/>
          <w:sz w:val="24"/>
          <w:szCs w:val="24"/>
          <w:lang w:eastAsia="en-US"/>
        </w:rPr>
        <w:t>ов</w:t>
      </w:r>
      <w:r w:rsidRPr="00FA6890">
        <w:rPr>
          <w:rStyle w:val="FontStyle144"/>
          <w:rFonts w:ascii="Times New Roman" w:hAnsi="Times New Roman" w:cs="Times New Roman"/>
          <w:sz w:val="24"/>
          <w:szCs w:val="24"/>
          <w:lang w:eastAsia="en-US"/>
        </w:rPr>
        <w:t xml:space="preserve"> на ячейку (напомним, что в этом примере ячейка состоит из сети 5</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5 пикселей, каждый пиксель представлен 1 байтом = 8 битам, что дает 5</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5</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8 = 200 бит</w:t>
      </w:r>
      <w:r w:rsidR="00074AAB" w:rsidRPr="00FA6890">
        <w:rPr>
          <w:rStyle w:val="FontStyle144"/>
          <w:rFonts w:ascii="Times New Roman" w:hAnsi="Times New Roman" w:cs="Times New Roman"/>
          <w:sz w:val="24"/>
          <w:szCs w:val="24"/>
          <w:lang w:eastAsia="en-US"/>
        </w:rPr>
        <w:t>ов</w:t>
      </w:r>
      <w:r w:rsidRPr="00FA6890">
        <w:rPr>
          <w:rStyle w:val="FontStyle144"/>
          <w:rFonts w:ascii="Times New Roman" w:hAnsi="Times New Roman" w:cs="Times New Roman"/>
          <w:sz w:val="24"/>
          <w:szCs w:val="24"/>
          <w:lang w:eastAsia="en-US"/>
        </w:rPr>
        <w:t xml:space="preserve"> информации). Результирующие данные будут включать в себя большую часть </w:t>
      </w:r>
      <w:r w:rsidR="00074AAB" w:rsidRPr="00FA6890">
        <w:rPr>
          <w:rStyle w:val="FontStyle144"/>
          <w:rFonts w:ascii="Times New Roman" w:hAnsi="Times New Roman" w:cs="Times New Roman"/>
          <w:sz w:val="24"/>
          <w:szCs w:val="24"/>
          <w:lang w:eastAsia="en-US"/>
        </w:rPr>
        <w:t>записи спектральны</w:t>
      </w:r>
      <w:r w:rsidR="00DA2BC3" w:rsidRPr="00FA6890">
        <w:rPr>
          <w:rStyle w:val="FontStyle144"/>
          <w:rFonts w:ascii="Times New Roman" w:hAnsi="Times New Roman" w:cs="Times New Roman"/>
          <w:sz w:val="24"/>
          <w:szCs w:val="24"/>
          <w:lang w:eastAsia="en-US"/>
        </w:rPr>
        <w:t>х</w:t>
      </w:r>
      <w:r w:rsidR="00074AAB" w:rsidRPr="00FA6890">
        <w:rPr>
          <w:rStyle w:val="FontStyle144"/>
          <w:rFonts w:ascii="Times New Roman" w:hAnsi="Times New Roman" w:cs="Times New Roman"/>
          <w:sz w:val="24"/>
          <w:szCs w:val="24"/>
          <w:lang w:eastAsia="en-US"/>
        </w:rPr>
        <w:t xml:space="preserve"> данных </w:t>
      </w:r>
      <w:r w:rsidRPr="00FA6890">
        <w:rPr>
          <w:rStyle w:val="FontStyle144"/>
          <w:rFonts w:ascii="Times New Roman" w:hAnsi="Times New Roman" w:cs="Times New Roman"/>
          <w:sz w:val="24"/>
          <w:szCs w:val="24"/>
          <w:lang w:eastAsia="en-US"/>
        </w:rPr>
        <w:t xml:space="preserve">изображения отпечатка </w:t>
      </w:r>
      <w:r w:rsidR="00074AAB" w:rsidRPr="00FA6890">
        <w:rPr>
          <w:rStyle w:val="FontStyle144"/>
          <w:rFonts w:ascii="Times New Roman" w:hAnsi="Times New Roman" w:cs="Times New Roman"/>
          <w:sz w:val="24"/>
          <w:szCs w:val="24"/>
          <w:lang w:eastAsia="en-US"/>
        </w:rPr>
        <w:t>пальца</w:t>
      </w:r>
      <w:r w:rsidRPr="00FA6890">
        <w:rPr>
          <w:rStyle w:val="FontStyle144"/>
          <w:rFonts w:ascii="Times New Roman" w:hAnsi="Times New Roman" w:cs="Times New Roman"/>
          <w:sz w:val="24"/>
          <w:szCs w:val="24"/>
          <w:lang w:eastAsia="en-US"/>
        </w:rPr>
        <w:t>.</w:t>
      </w:r>
    </w:p>
    <w:p w14:paraId="456F62D1" w14:textId="6BEA9EBF" w:rsidR="00544E4E" w:rsidRPr="00FA6890" w:rsidRDefault="00544E4E" w:rsidP="00173EE8">
      <w:pPr>
        <w:pStyle w:val="Style28"/>
        <w:widowControl/>
        <w:ind w:firstLine="720"/>
        <w:jc w:val="both"/>
        <w:rPr>
          <w:rStyle w:val="FontStyle144"/>
          <w:rFonts w:ascii="Times New Roman" w:hAnsi="Times New Roman" w:cs="Times New Roman"/>
          <w:sz w:val="24"/>
          <w:szCs w:val="24"/>
          <w:lang w:eastAsia="en-US"/>
        </w:rPr>
      </w:pPr>
      <w:r w:rsidRPr="00FA6890">
        <w:rPr>
          <w:rStyle w:val="FontStyle144"/>
          <w:rFonts w:ascii="Times New Roman" w:hAnsi="Times New Roman" w:cs="Times New Roman"/>
          <w:sz w:val="24"/>
          <w:szCs w:val="24"/>
          <w:lang w:eastAsia="en-US"/>
        </w:rPr>
        <w:t>Так как в этом примере есть 24</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 xml:space="preserve">32 ячейки, изображение отпечатка </w:t>
      </w:r>
      <w:r w:rsidR="002A118E" w:rsidRPr="00FA6890">
        <w:rPr>
          <w:rStyle w:val="FontStyle144"/>
          <w:rFonts w:ascii="Times New Roman" w:hAnsi="Times New Roman" w:cs="Times New Roman"/>
          <w:sz w:val="24"/>
          <w:szCs w:val="24"/>
          <w:lang w:eastAsia="en-US"/>
        </w:rPr>
        <w:t>пальца</w:t>
      </w:r>
      <w:r w:rsidRPr="00FA6890">
        <w:rPr>
          <w:rStyle w:val="FontStyle144"/>
          <w:rFonts w:ascii="Times New Roman" w:hAnsi="Times New Roman" w:cs="Times New Roman"/>
          <w:sz w:val="24"/>
          <w:szCs w:val="24"/>
          <w:lang w:eastAsia="en-US"/>
        </w:rPr>
        <w:t xml:space="preserve"> представлено 24</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32</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10 бит</w:t>
      </w:r>
      <w:proofErr w:type="spellStart"/>
      <w:r w:rsidR="002A118E" w:rsidRPr="00FA6890">
        <w:rPr>
          <w:rStyle w:val="FontStyle144"/>
          <w:rFonts w:ascii="Times New Roman" w:hAnsi="Times New Roman" w:cs="Times New Roman"/>
          <w:sz w:val="24"/>
          <w:szCs w:val="24"/>
          <w:lang w:eastAsia="en-US"/>
        </w:rPr>
        <w:t>ов</w:t>
      </w:r>
      <w:proofErr w:type="spellEnd"/>
      <w:r w:rsidRPr="00FA6890">
        <w:rPr>
          <w:rStyle w:val="FontStyle144"/>
          <w:rFonts w:ascii="Times New Roman" w:hAnsi="Times New Roman" w:cs="Times New Roman"/>
          <w:sz w:val="24"/>
          <w:szCs w:val="24"/>
          <w:lang w:eastAsia="en-US"/>
        </w:rPr>
        <w:t xml:space="preserve"> = 7680 бит</w:t>
      </w:r>
      <w:r w:rsidR="002A118E" w:rsidRPr="00FA6890">
        <w:rPr>
          <w:rStyle w:val="FontStyle144"/>
          <w:rFonts w:ascii="Times New Roman" w:hAnsi="Times New Roman" w:cs="Times New Roman"/>
          <w:sz w:val="24"/>
          <w:szCs w:val="24"/>
          <w:lang w:eastAsia="en-US"/>
        </w:rPr>
        <w:t>ов</w:t>
      </w:r>
      <w:r w:rsidRPr="00FA6890">
        <w:rPr>
          <w:rStyle w:val="FontStyle144"/>
          <w:rFonts w:ascii="Times New Roman" w:hAnsi="Times New Roman" w:cs="Times New Roman"/>
          <w:sz w:val="24"/>
          <w:szCs w:val="24"/>
          <w:lang w:eastAsia="en-US"/>
        </w:rPr>
        <w:t>, таким образом, требуется 960 байт</w:t>
      </w:r>
      <w:r w:rsidR="002A118E" w:rsidRPr="00FA6890">
        <w:rPr>
          <w:rStyle w:val="FontStyle144"/>
          <w:rFonts w:ascii="Times New Roman" w:hAnsi="Times New Roman" w:cs="Times New Roman"/>
          <w:sz w:val="24"/>
          <w:szCs w:val="24"/>
          <w:lang w:eastAsia="en-US"/>
        </w:rPr>
        <w:t>ов</w:t>
      </w:r>
      <w:r w:rsidRPr="00FA6890">
        <w:rPr>
          <w:rStyle w:val="FontStyle144"/>
          <w:rFonts w:ascii="Times New Roman" w:hAnsi="Times New Roman" w:cs="Times New Roman"/>
          <w:sz w:val="24"/>
          <w:szCs w:val="24"/>
          <w:lang w:eastAsia="en-US"/>
        </w:rPr>
        <w:t xml:space="preserve"> памяти.</w:t>
      </w:r>
    </w:p>
    <w:p w14:paraId="5D2EC743" w14:textId="5285CFF5" w:rsidR="00544E4E" w:rsidRPr="00FA6890" w:rsidRDefault="00544E4E" w:rsidP="00173EE8">
      <w:pPr>
        <w:pStyle w:val="Style28"/>
        <w:widowControl/>
        <w:ind w:firstLine="720"/>
        <w:jc w:val="both"/>
        <w:rPr>
          <w:rStyle w:val="FontStyle144"/>
          <w:rFonts w:ascii="Times New Roman" w:hAnsi="Times New Roman" w:cs="Times New Roman"/>
          <w:sz w:val="24"/>
          <w:szCs w:val="24"/>
          <w:lang w:eastAsia="en-US"/>
        </w:rPr>
      </w:pPr>
      <w:r w:rsidRPr="00FA6890">
        <w:rPr>
          <w:rStyle w:val="FontStyle144"/>
          <w:rFonts w:ascii="Times New Roman" w:hAnsi="Times New Roman" w:cs="Times New Roman"/>
          <w:sz w:val="24"/>
          <w:szCs w:val="24"/>
          <w:lang w:eastAsia="en-US"/>
        </w:rPr>
        <w:t xml:space="preserve">Выбор значения 2 для </w:t>
      </w:r>
      <w:r w:rsidR="002A118E" w:rsidRPr="00FA6890">
        <w:rPr>
          <w:rStyle w:val="FontStyle144"/>
          <w:rFonts w:ascii="Times New Roman" w:hAnsi="Times New Roman" w:cs="Times New Roman"/>
          <w:sz w:val="24"/>
          <w:szCs w:val="24"/>
          <w:lang w:eastAsia="en-US"/>
        </w:rPr>
        <w:t>зернистости</w:t>
      </w:r>
      <w:r w:rsidRPr="00FA6890">
        <w:rPr>
          <w:rStyle w:val="FontStyle144"/>
          <w:rFonts w:ascii="Times New Roman" w:hAnsi="Times New Roman" w:cs="Times New Roman"/>
          <w:sz w:val="24"/>
          <w:szCs w:val="24"/>
          <w:lang w:eastAsia="en-US"/>
        </w:rPr>
        <w:t xml:space="preserve"> группы ячеек указывает, что группа ячеек содержит ячейки 2</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2. Для приведенного здесь примера с ячейками 24</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 xml:space="preserve">32 и </w:t>
      </w:r>
      <w:r w:rsidR="002A118E" w:rsidRPr="00FA6890">
        <w:rPr>
          <w:rStyle w:val="FontStyle144"/>
          <w:rFonts w:ascii="Times New Roman" w:hAnsi="Times New Roman" w:cs="Times New Roman"/>
          <w:sz w:val="24"/>
          <w:szCs w:val="24"/>
          <w:lang w:eastAsia="en-US"/>
        </w:rPr>
        <w:t>зернистостью</w:t>
      </w:r>
      <w:r w:rsidRPr="00FA6890">
        <w:rPr>
          <w:rStyle w:val="FontStyle144"/>
          <w:rFonts w:ascii="Times New Roman" w:hAnsi="Times New Roman" w:cs="Times New Roman"/>
          <w:sz w:val="24"/>
          <w:szCs w:val="24"/>
          <w:lang w:eastAsia="en-US"/>
        </w:rPr>
        <w:t xml:space="preserve"> </w:t>
      </w:r>
      <w:r w:rsidRPr="00FA6890">
        <w:rPr>
          <w:rStyle w:val="FontStyle144"/>
          <w:rFonts w:ascii="Times New Roman" w:hAnsi="Times New Roman" w:cs="Times New Roman"/>
          <w:sz w:val="24"/>
          <w:szCs w:val="24"/>
          <w:lang w:eastAsia="en-US"/>
        </w:rPr>
        <w:lastRenderedPageBreak/>
        <w:t>качества 2 потребуется показател</w:t>
      </w:r>
      <w:r w:rsidR="002A118E" w:rsidRPr="00FA6890">
        <w:rPr>
          <w:rStyle w:val="FontStyle144"/>
          <w:rFonts w:ascii="Times New Roman" w:hAnsi="Times New Roman" w:cs="Times New Roman"/>
          <w:sz w:val="24"/>
          <w:szCs w:val="24"/>
          <w:lang w:eastAsia="en-US"/>
        </w:rPr>
        <w:t>ь</w:t>
      </w:r>
      <w:r w:rsidRPr="00FA6890">
        <w:rPr>
          <w:rStyle w:val="FontStyle144"/>
          <w:rFonts w:ascii="Times New Roman" w:hAnsi="Times New Roman" w:cs="Times New Roman"/>
          <w:sz w:val="24"/>
          <w:szCs w:val="24"/>
          <w:lang w:eastAsia="en-US"/>
        </w:rPr>
        <w:t xml:space="preserve"> качества</w:t>
      </w:r>
      <w:r w:rsidR="002A118E" w:rsidRPr="00FA6890">
        <w:rPr>
          <w:rStyle w:val="FontStyle144"/>
          <w:rFonts w:ascii="Times New Roman" w:hAnsi="Times New Roman" w:cs="Times New Roman"/>
          <w:sz w:val="24"/>
          <w:szCs w:val="24"/>
          <w:lang w:eastAsia="en-US"/>
        </w:rPr>
        <w:t xml:space="preserve"> 192</w:t>
      </w:r>
      <w:r w:rsidRPr="00FA6890">
        <w:rPr>
          <w:rStyle w:val="FontStyle144"/>
          <w:rFonts w:ascii="Times New Roman" w:hAnsi="Times New Roman" w:cs="Times New Roman"/>
          <w:sz w:val="24"/>
          <w:szCs w:val="24"/>
          <w:lang w:eastAsia="en-US"/>
        </w:rPr>
        <w:t xml:space="preserve">. </w:t>
      </w:r>
      <w:r w:rsidR="002A118E" w:rsidRPr="00FA6890">
        <w:rPr>
          <w:rStyle w:val="FontStyle144"/>
          <w:rFonts w:ascii="Times New Roman" w:hAnsi="Times New Roman" w:cs="Times New Roman"/>
          <w:sz w:val="24"/>
          <w:szCs w:val="24"/>
          <w:lang w:eastAsia="en-US"/>
        </w:rPr>
        <w:t>Г</w:t>
      </w:r>
      <w:r w:rsidRPr="00FA6890">
        <w:rPr>
          <w:rStyle w:val="FontStyle144"/>
          <w:rFonts w:ascii="Times New Roman" w:hAnsi="Times New Roman" w:cs="Times New Roman"/>
          <w:sz w:val="24"/>
          <w:szCs w:val="24"/>
          <w:lang w:eastAsia="en-US"/>
        </w:rPr>
        <w:t>лубин</w:t>
      </w:r>
      <w:r w:rsidR="002A118E" w:rsidRPr="00FA6890">
        <w:rPr>
          <w:rStyle w:val="FontStyle144"/>
          <w:rFonts w:ascii="Times New Roman" w:hAnsi="Times New Roman" w:cs="Times New Roman"/>
          <w:sz w:val="24"/>
          <w:szCs w:val="24"/>
          <w:lang w:eastAsia="en-US"/>
        </w:rPr>
        <w:t>а цвета</w:t>
      </w:r>
      <w:r w:rsidRPr="00FA6890">
        <w:rPr>
          <w:rStyle w:val="FontStyle144"/>
          <w:rFonts w:ascii="Times New Roman" w:hAnsi="Times New Roman" w:cs="Times New Roman"/>
          <w:sz w:val="24"/>
          <w:szCs w:val="24"/>
          <w:lang w:eastAsia="en-US"/>
        </w:rPr>
        <w:t xml:space="preserve"> показателя качества, равн</w:t>
      </w:r>
      <w:r w:rsidR="002A118E" w:rsidRPr="00FA6890">
        <w:rPr>
          <w:rStyle w:val="FontStyle144"/>
          <w:rFonts w:ascii="Times New Roman" w:hAnsi="Times New Roman" w:cs="Times New Roman"/>
          <w:sz w:val="24"/>
          <w:szCs w:val="24"/>
          <w:lang w:eastAsia="en-US"/>
        </w:rPr>
        <w:t>ая</w:t>
      </w:r>
      <w:r w:rsidRPr="00FA6890">
        <w:rPr>
          <w:rStyle w:val="FontStyle144"/>
          <w:rFonts w:ascii="Times New Roman" w:hAnsi="Times New Roman" w:cs="Times New Roman"/>
          <w:sz w:val="24"/>
          <w:szCs w:val="24"/>
          <w:lang w:eastAsia="en-US"/>
        </w:rPr>
        <w:t xml:space="preserve"> 4, означает, что в запись будет включено 96 байтов информации о качестве.</w:t>
      </w:r>
    </w:p>
    <w:p w14:paraId="3CC18C2C" w14:textId="064BCD95" w:rsidR="00544E4E" w:rsidRPr="00FA6890" w:rsidRDefault="00544E4E" w:rsidP="00173EE8">
      <w:pPr>
        <w:pStyle w:val="Style28"/>
        <w:widowControl/>
        <w:ind w:firstLine="720"/>
        <w:jc w:val="both"/>
        <w:rPr>
          <w:rStyle w:val="FontStyle144"/>
          <w:rFonts w:ascii="Times New Roman" w:hAnsi="Times New Roman" w:cs="Times New Roman"/>
          <w:sz w:val="24"/>
          <w:szCs w:val="24"/>
          <w:lang w:eastAsia="en-US"/>
        </w:rPr>
      </w:pPr>
      <w:r w:rsidRPr="00FA6890">
        <w:rPr>
          <w:rStyle w:val="FontStyle144"/>
          <w:rFonts w:ascii="Times New Roman" w:hAnsi="Times New Roman" w:cs="Times New Roman"/>
          <w:sz w:val="24"/>
          <w:szCs w:val="24"/>
          <w:lang w:eastAsia="en-US"/>
        </w:rPr>
        <w:t>Таким образом, эта запись данных занимает всего 1102 байта. Значения для примера записи приведены в таблице А.2 (все значения, кроме идентификатора формата и номера версии, даны в десятичной форме).</w:t>
      </w:r>
    </w:p>
    <w:p w14:paraId="6398A4D5" w14:textId="77777777" w:rsidR="002D4AE7" w:rsidRPr="00FA6890" w:rsidRDefault="002D4AE7" w:rsidP="00173EE8">
      <w:pPr>
        <w:pStyle w:val="Style19"/>
        <w:widowControl/>
        <w:ind w:firstLine="720"/>
        <w:jc w:val="both"/>
        <w:rPr>
          <w:rStyle w:val="FontStyle139"/>
          <w:rFonts w:ascii="Times New Roman" w:hAnsi="Times New Roman" w:cs="Times New Roman"/>
          <w:sz w:val="24"/>
          <w:szCs w:val="24"/>
          <w:lang w:eastAsia="en-US"/>
        </w:rPr>
      </w:pPr>
    </w:p>
    <w:p w14:paraId="7CEE6BCB" w14:textId="5713EB91" w:rsidR="002A118E" w:rsidRPr="00FA6890" w:rsidRDefault="00866DC2" w:rsidP="00173EE8">
      <w:pPr>
        <w:pStyle w:val="Style19"/>
        <w:widowControl/>
        <w:ind w:firstLine="720"/>
        <w:jc w:val="center"/>
        <w:rPr>
          <w:rStyle w:val="FontStyle139"/>
          <w:rFonts w:ascii="Times New Roman" w:hAnsi="Times New Roman" w:cs="Times New Roman"/>
          <w:sz w:val="24"/>
          <w:szCs w:val="24"/>
          <w:lang w:eastAsia="en-US"/>
        </w:rPr>
      </w:pPr>
      <w:r w:rsidRPr="00FA6890">
        <w:rPr>
          <w:rStyle w:val="FontStyle139"/>
          <w:rFonts w:ascii="Times New Roman" w:hAnsi="Times New Roman" w:cs="Times New Roman"/>
          <w:sz w:val="24"/>
          <w:szCs w:val="24"/>
          <w:lang w:eastAsia="en-US"/>
        </w:rPr>
        <w:t>Таблица</w:t>
      </w:r>
      <w:r w:rsidR="008601BE" w:rsidRPr="00FA6890">
        <w:rPr>
          <w:rStyle w:val="FontStyle139"/>
          <w:rFonts w:ascii="Times New Roman" w:hAnsi="Times New Roman" w:cs="Times New Roman"/>
          <w:sz w:val="24"/>
          <w:szCs w:val="24"/>
          <w:lang w:eastAsia="en-US"/>
        </w:rPr>
        <w:t xml:space="preserve"> A.2 — </w:t>
      </w:r>
      <w:r w:rsidR="002A118E" w:rsidRPr="00FA6890">
        <w:rPr>
          <w:rStyle w:val="FontStyle139"/>
          <w:rFonts w:ascii="Times New Roman" w:hAnsi="Times New Roman" w:cs="Times New Roman"/>
          <w:sz w:val="24"/>
          <w:szCs w:val="24"/>
          <w:lang w:eastAsia="en-US"/>
        </w:rPr>
        <w:t xml:space="preserve">Запись спектральных данных изображения отпечатка пальца – пример 2 квантованных </w:t>
      </w:r>
      <w:proofErr w:type="spellStart"/>
      <w:r w:rsidR="002A118E" w:rsidRPr="00FA6890">
        <w:rPr>
          <w:rStyle w:val="FontStyle143"/>
          <w:rFonts w:ascii="Times New Roman" w:hAnsi="Times New Roman" w:cs="Times New Roman"/>
          <w:sz w:val="24"/>
          <w:szCs w:val="24"/>
          <w:lang w:eastAsia="en-US"/>
        </w:rPr>
        <w:t>косинусоидальных</w:t>
      </w:r>
      <w:proofErr w:type="spellEnd"/>
      <w:r w:rsidR="002A118E" w:rsidRPr="00FA6890">
        <w:rPr>
          <w:rStyle w:val="FontStyle143"/>
          <w:rFonts w:ascii="Times New Roman" w:hAnsi="Times New Roman" w:cs="Times New Roman"/>
          <w:sz w:val="24"/>
          <w:szCs w:val="24"/>
          <w:lang w:eastAsia="en-US"/>
        </w:rPr>
        <w:t xml:space="preserve"> триплетов</w:t>
      </w:r>
      <w:r w:rsidR="002A118E" w:rsidRPr="00FA6890">
        <w:rPr>
          <w:rStyle w:val="FontStyle139"/>
          <w:rFonts w:ascii="Times New Roman" w:hAnsi="Times New Roman" w:cs="Times New Roman"/>
          <w:sz w:val="24"/>
          <w:szCs w:val="24"/>
          <w:lang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886"/>
        <w:gridCol w:w="1301"/>
        <w:gridCol w:w="1944"/>
      </w:tblGrid>
      <w:tr w:rsidR="002A118E" w:rsidRPr="00FA6890" w14:paraId="69E01011" w14:textId="77777777" w:rsidTr="002D4AE7">
        <w:trPr>
          <w:trHeight w:val="370"/>
          <w:jc w:val="center"/>
        </w:trPr>
        <w:tc>
          <w:tcPr>
            <w:tcW w:w="4886" w:type="dxa"/>
          </w:tcPr>
          <w:p w14:paraId="62100DA8" w14:textId="2A009839" w:rsidR="002A118E" w:rsidRPr="00FA6890" w:rsidRDefault="002A118E" w:rsidP="007C3D04">
            <w:pPr>
              <w:pStyle w:val="Style46"/>
              <w:widowControl/>
              <w:jc w:val="both"/>
              <w:rPr>
                <w:rStyle w:val="FontStyle141"/>
                <w:rFonts w:ascii="Times New Roman" w:hAnsi="Times New Roman" w:cs="Times New Roman"/>
                <w:sz w:val="24"/>
                <w:szCs w:val="24"/>
                <w:lang w:eastAsia="en-US"/>
              </w:rPr>
            </w:pPr>
            <w:r w:rsidRPr="00FA6890">
              <w:rPr>
                <w:rStyle w:val="FontStyle141"/>
                <w:rFonts w:ascii="Times New Roman" w:hAnsi="Times New Roman" w:cs="Times New Roman"/>
                <w:sz w:val="24"/>
                <w:szCs w:val="24"/>
                <w:lang w:eastAsia="en-US"/>
              </w:rPr>
              <w:t>Поле</w:t>
            </w:r>
          </w:p>
        </w:tc>
        <w:tc>
          <w:tcPr>
            <w:tcW w:w="1301" w:type="dxa"/>
          </w:tcPr>
          <w:p w14:paraId="1CE8D71A" w14:textId="71743845" w:rsidR="002A118E" w:rsidRPr="00FA6890" w:rsidRDefault="002A118E" w:rsidP="007C3D04">
            <w:pPr>
              <w:pStyle w:val="Style46"/>
              <w:widowControl/>
              <w:jc w:val="center"/>
              <w:rPr>
                <w:rStyle w:val="FontStyle141"/>
                <w:rFonts w:ascii="Times New Roman" w:hAnsi="Times New Roman" w:cs="Times New Roman"/>
                <w:sz w:val="24"/>
                <w:szCs w:val="24"/>
                <w:lang w:eastAsia="en-US"/>
              </w:rPr>
            </w:pPr>
            <w:r w:rsidRPr="00FA6890">
              <w:rPr>
                <w:rStyle w:val="FontStyle141"/>
                <w:rFonts w:ascii="Times New Roman" w:hAnsi="Times New Roman" w:cs="Times New Roman"/>
                <w:sz w:val="24"/>
                <w:szCs w:val="24"/>
                <w:lang w:eastAsia="en-US"/>
              </w:rPr>
              <w:t>Размер (байты)</w:t>
            </w:r>
          </w:p>
        </w:tc>
        <w:tc>
          <w:tcPr>
            <w:tcW w:w="1944" w:type="dxa"/>
          </w:tcPr>
          <w:p w14:paraId="2B90B798" w14:textId="11C64AD1" w:rsidR="002A118E" w:rsidRPr="00FA6890" w:rsidRDefault="002A118E" w:rsidP="007C3D04">
            <w:pPr>
              <w:pStyle w:val="Style46"/>
              <w:widowControl/>
              <w:jc w:val="center"/>
              <w:rPr>
                <w:rStyle w:val="FontStyle141"/>
                <w:rFonts w:ascii="Times New Roman" w:hAnsi="Times New Roman" w:cs="Times New Roman"/>
                <w:sz w:val="24"/>
                <w:szCs w:val="24"/>
                <w:lang w:eastAsia="en-US"/>
              </w:rPr>
            </w:pPr>
            <w:r w:rsidRPr="00FA6890">
              <w:rPr>
                <w:rStyle w:val="FontStyle141"/>
                <w:rFonts w:ascii="Times New Roman" w:hAnsi="Times New Roman" w:cs="Times New Roman"/>
                <w:sz w:val="24"/>
                <w:szCs w:val="24"/>
                <w:lang w:eastAsia="en-US"/>
              </w:rPr>
              <w:t>Значения</w:t>
            </w:r>
          </w:p>
        </w:tc>
      </w:tr>
      <w:tr w:rsidR="002A118E" w:rsidRPr="00283CC6" w14:paraId="086EA4E9" w14:textId="77777777" w:rsidTr="002D4AE7">
        <w:trPr>
          <w:trHeight w:val="686"/>
          <w:jc w:val="center"/>
        </w:trPr>
        <w:tc>
          <w:tcPr>
            <w:tcW w:w="4886" w:type="dxa"/>
          </w:tcPr>
          <w:p w14:paraId="53D551D0" w14:textId="31773F8C"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Идентификатор формата</w:t>
            </w:r>
          </w:p>
        </w:tc>
        <w:tc>
          <w:tcPr>
            <w:tcW w:w="1301" w:type="dxa"/>
          </w:tcPr>
          <w:p w14:paraId="39B07925"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4</w:t>
            </w:r>
          </w:p>
        </w:tc>
        <w:tc>
          <w:tcPr>
            <w:tcW w:w="1944" w:type="dxa"/>
          </w:tcPr>
          <w:p w14:paraId="42245F73" w14:textId="16D69CB4" w:rsidR="002A118E" w:rsidRPr="00FA6890" w:rsidRDefault="002A118E" w:rsidP="007C3D04">
            <w:pPr>
              <w:pStyle w:val="Style52"/>
              <w:widowControl/>
              <w:jc w:val="center"/>
              <w:rPr>
                <w:rStyle w:val="FontStyle142"/>
                <w:rFonts w:ascii="Times New Roman" w:hAnsi="Times New Roman" w:cs="Times New Roman"/>
                <w:sz w:val="24"/>
                <w:szCs w:val="24"/>
                <w:lang w:val="en-US" w:eastAsia="en-US"/>
              </w:rPr>
            </w:pPr>
            <w:r w:rsidRPr="00FA6890">
              <w:rPr>
                <w:rStyle w:val="FontStyle142"/>
                <w:rFonts w:ascii="Times New Roman" w:hAnsi="Times New Roman" w:cs="Times New Roman"/>
                <w:sz w:val="24"/>
                <w:szCs w:val="24"/>
                <w:lang w:val="en-US" w:eastAsia="en-US"/>
              </w:rPr>
              <w:t>0</w:t>
            </w:r>
            <m:oMath>
              <m:r>
                <w:rPr>
                  <w:rStyle w:val="FontStyle144"/>
                  <w:rFonts w:ascii="Cambria Math" w:hAnsi="Cambria Math" w:cs="Times New Roman"/>
                  <w:sz w:val="24"/>
                  <w:szCs w:val="24"/>
                  <w:lang w:eastAsia="en-US"/>
                </w:rPr>
                <m:t>×</m:t>
              </m:r>
            </m:oMath>
            <w:r w:rsidRPr="00FA6890">
              <w:rPr>
                <w:rStyle w:val="FontStyle142"/>
                <w:rFonts w:ascii="Times New Roman" w:hAnsi="Times New Roman" w:cs="Times New Roman"/>
                <w:sz w:val="24"/>
                <w:szCs w:val="24"/>
                <w:lang w:val="en-US" w:eastAsia="en-US"/>
              </w:rPr>
              <w:t>46535000 ('F' 'S' 'P' 0</w:t>
            </w:r>
            <m:oMath>
              <m:r>
                <w:rPr>
                  <w:rStyle w:val="FontStyle144"/>
                  <w:rFonts w:ascii="Cambria Math" w:hAnsi="Cambria Math" w:cs="Times New Roman"/>
                  <w:sz w:val="24"/>
                  <w:szCs w:val="24"/>
                  <w:lang w:eastAsia="en-US"/>
                </w:rPr>
                <m:t>×</m:t>
              </m:r>
            </m:oMath>
            <w:r w:rsidRPr="00FA6890">
              <w:rPr>
                <w:rStyle w:val="FontStyle142"/>
                <w:rFonts w:ascii="Times New Roman" w:hAnsi="Times New Roman" w:cs="Times New Roman"/>
                <w:sz w:val="24"/>
                <w:szCs w:val="24"/>
                <w:lang w:val="en-US" w:eastAsia="en-US"/>
              </w:rPr>
              <w:t>00)</w:t>
            </w:r>
          </w:p>
        </w:tc>
      </w:tr>
      <w:tr w:rsidR="002A118E" w:rsidRPr="00FA6890" w14:paraId="1EBA23F0" w14:textId="77777777" w:rsidTr="002D4AE7">
        <w:trPr>
          <w:trHeight w:val="677"/>
          <w:jc w:val="center"/>
        </w:trPr>
        <w:tc>
          <w:tcPr>
            <w:tcW w:w="4886" w:type="dxa"/>
          </w:tcPr>
          <w:p w14:paraId="17B921DD" w14:textId="5CE4E182"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Номер версии</w:t>
            </w:r>
          </w:p>
        </w:tc>
        <w:tc>
          <w:tcPr>
            <w:tcW w:w="1301" w:type="dxa"/>
          </w:tcPr>
          <w:p w14:paraId="3454DD00"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4</w:t>
            </w:r>
          </w:p>
        </w:tc>
        <w:tc>
          <w:tcPr>
            <w:tcW w:w="1944" w:type="dxa"/>
          </w:tcPr>
          <w:p w14:paraId="36AF07F1" w14:textId="2B441C74"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0</w:t>
            </w:r>
            <m:oMath>
              <m:r>
                <w:rPr>
                  <w:rStyle w:val="FontStyle144"/>
                  <w:rFonts w:ascii="Cambria Math" w:hAnsi="Cambria Math" w:cs="Times New Roman"/>
                  <w:sz w:val="24"/>
                  <w:szCs w:val="24"/>
                  <w:lang w:eastAsia="en-US"/>
                </w:rPr>
                <m:t>×</m:t>
              </m:r>
            </m:oMath>
            <w:r w:rsidRPr="00FA6890">
              <w:rPr>
                <w:rStyle w:val="FontStyle142"/>
                <w:rFonts w:ascii="Times New Roman" w:hAnsi="Times New Roman" w:cs="Times New Roman"/>
                <w:sz w:val="24"/>
                <w:szCs w:val="24"/>
                <w:lang w:eastAsia="en-US"/>
              </w:rPr>
              <w:t>20313000</w:t>
            </w:r>
          </w:p>
          <w:p w14:paraId="73D07234" w14:textId="21D1770B"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('0' '1' '0' 0</w:t>
            </w:r>
            <m:oMath>
              <m:r>
                <w:rPr>
                  <w:rStyle w:val="FontStyle144"/>
                  <w:rFonts w:ascii="Cambria Math" w:hAnsi="Cambria Math" w:cs="Times New Roman"/>
                  <w:sz w:val="24"/>
                  <w:szCs w:val="24"/>
                  <w:lang w:eastAsia="en-US"/>
                </w:rPr>
                <m:t>×</m:t>
              </m:r>
            </m:oMath>
            <w:r w:rsidRPr="00FA6890">
              <w:rPr>
                <w:rStyle w:val="FontStyle142"/>
                <w:rFonts w:ascii="Times New Roman" w:hAnsi="Times New Roman" w:cs="Times New Roman"/>
                <w:sz w:val="24"/>
                <w:szCs w:val="24"/>
                <w:lang w:eastAsia="en-US"/>
              </w:rPr>
              <w:t>00)</w:t>
            </w:r>
          </w:p>
        </w:tc>
      </w:tr>
      <w:tr w:rsidR="002A118E" w:rsidRPr="00FA6890" w14:paraId="296E4833" w14:textId="77777777" w:rsidTr="002D4AE7">
        <w:trPr>
          <w:trHeight w:val="346"/>
          <w:jc w:val="center"/>
        </w:trPr>
        <w:tc>
          <w:tcPr>
            <w:tcW w:w="4886" w:type="dxa"/>
          </w:tcPr>
          <w:p w14:paraId="66016927" w14:textId="0E124743"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Длина записи</w:t>
            </w:r>
          </w:p>
        </w:tc>
        <w:tc>
          <w:tcPr>
            <w:tcW w:w="1301" w:type="dxa"/>
          </w:tcPr>
          <w:p w14:paraId="5F2BFB7F"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4</w:t>
            </w:r>
          </w:p>
        </w:tc>
        <w:tc>
          <w:tcPr>
            <w:tcW w:w="1944" w:type="dxa"/>
          </w:tcPr>
          <w:p w14:paraId="355C1A6B"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1102</w:t>
            </w:r>
          </w:p>
        </w:tc>
      </w:tr>
      <w:tr w:rsidR="002A118E" w:rsidRPr="00FA6890" w14:paraId="065032AA" w14:textId="77777777" w:rsidTr="002D4AE7">
        <w:trPr>
          <w:trHeight w:val="341"/>
          <w:jc w:val="center"/>
        </w:trPr>
        <w:tc>
          <w:tcPr>
            <w:tcW w:w="4886" w:type="dxa"/>
          </w:tcPr>
          <w:p w14:paraId="06D49164" w14:textId="55C8D107"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Число записей данных одного пальца</w:t>
            </w:r>
          </w:p>
        </w:tc>
        <w:tc>
          <w:tcPr>
            <w:tcW w:w="1301" w:type="dxa"/>
          </w:tcPr>
          <w:p w14:paraId="23DA5A09"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c>
          <w:tcPr>
            <w:tcW w:w="1944" w:type="dxa"/>
          </w:tcPr>
          <w:p w14:paraId="0ABCC14C"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r>
      <w:tr w:rsidR="002A118E" w:rsidRPr="00FA6890" w14:paraId="2C93B2A6" w14:textId="77777777" w:rsidTr="002D4AE7">
        <w:trPr>
          <w:trHeight w:val="346"/>
          <w:jc w:val="center"/>
        </w:trPr>
        <w:tc>
          <w:tcPr>
            <w:tcW w:w="4886" w:type="dxa"/>
          </w:tcPr>
          <w:p w14:paraId="4DB4641F" w14:textId="0E25072B"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13"/>
                <w:spacing w:val="0"/>
                <w:sz w:val="24"/>
                <w:szCs w:val="24"/>
                <w:lang w:eastAsia="en-US"/>
              </w:rPr>
              <w:t xml:space="preserve">x </w:t>
            </w:r>
            <w:r w:rsidRPr="00FA6890">
              <w:rPr>
                <w:rStyle w:val="FontStyle147"/>
                <w:rFonts w:ascii="Times New Roman" w:hAnsi="Times New Roman" w:cs="Times New Roman"/>
                <w:sz w:val="24"/>
                <w:szCs w:val="24"/>
                <w:lang w:eastAsia="en-US"/>
              </w:rPr>
              <w:t>(горизонтальное) разрешение</w:t>
            </w:r>
          </w:p>
        </w:tc>
        <w:tc>
          <w:tcPr>
            <w:tcW w:w="1301" w:type="dxa"/>
          </w:tcPr>
          <w:p w14:paraId="1C71D43A"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Pr>
          <w:p w14:paraId="55E77C2D"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79 (</w:t>
            </w:r>
            <w:proofErr w:type="spellStart"/>
            <w:r w:rsidRPr="00FA6890">
              <w:rPr>
                <w:rStyle w:val="FontStyle142"/>
                <w:rFonts w:ascii="Times New Roman" w:hAnsi="Times New Roman" w:cs="Times New Roman"/>
                <w:sz w:val="24"/>
                <w:szCs w:val="24"/>
                <w:lang w:eastAsia="en-US"/>
              </w:rPr>
              <w:t>ppcm</w:t>
            </w:r>
            <w:proofErr w:type="spellEnd"/>
            <w:r w:rsidRPr="00FA6890">
              <w:rPr>
                <w:rStyle w:val="FontStyle142"/>
                <w:rFonts w:ascii="Times New Roman" w:hAnsi="Times New Roman" w:cs="Times New Roman"/>
                <w:sz w:val="24"/>
                <w:szCs w:val="24"/>
                <w:lang w:eastAsia="en-US"/>
              </w:rPr>
              <w:t>)</w:t>
            </w:r>
          </w:p>
        </w:tc>
      </w:tr>
      <w:tr w:rsidR="002A118E" w:rsidRPr="00FA6890" w14:paraId="092F081B" w14:textId="77777777" w:rsidTr="002D4AE7">
        <w:trPr>
          <w:trHeight w:val="346"/>
          <w:jc w:val="center"/>
        </w:trPr>
        <w:tc>
          <w:tcPr>
            <w:tcW w:w="4886" w:type="dxa"/>
          </w:tcPr>
          <w:p w14:paraId="39395E26" w14:textId="758F206B"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13"/>
                <w:spacing w:val="0"/>
                <w:sz w:val="24"/>
                <w:szCs w:val="24"/>
                <w:lang w:eastAsia="en-US"/>
              </w:rPr>
              <w:t xml:space="preserve">y </w:t>
            </w:r>
            <w:r w:rsidRPr="00FA6890">
              <w:rPr>
                <w:rStyle w:val="FontStyle147"/>
                <w:rFonts w:ascii="Times New Roman" w:hAnsi="Times New Roman" w:cs="Times New Roman"/>
                <w:sz w:val="24"/>
                <w:szCs w:val="24"/>
                <w:lang w:eastAsia="en-US"/>
              </w:rPr>
              <w:t>(вертикальное) разрешение</w:t>
            </w:r>
          </w:p>
        </w:tc>
        <w:tc>
          <w:tcPr>
            <w:tcW w:w="1301" w:type="dxa"/>
          </w:tcPr>
          <w:p w14:paraId="68DDBB75"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Pr>
          <w:p w14:paraId="1D6D67AD"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79 (</w:t>
            </w:r>
            <w:proofErr w:type="spellStart"/>
            <w:r w:rsidRPr="00FA6890">
              <w:rPr>
                <w:rStyle w:val="FontStyle142"/>
                <w:rFonts w:ascii="Times New Roman" w:hAnsi="Times New Roman" w:cs="Times New Roman"/>
                <w:sz w:val="24"/>
                <w:szCs w:val="24"/>
                <w:lang w:eastAsia="en-US"/>
              </w:rPr>
              <w:t>ppcm</w:t>
            </w:r>
            <w:proofErr w:type="spellEnd"/>
            <w:r w:rsidRPr="00FA6890">
              <w:rPr>
                <w:rStyle w:val="FontStyle142"/>
                <w:rFonts w:ascii="Times New Roman" w:hAnsi="Times New Roman" w:cs="Times New Roman"/>
                <w:sz w:val="24"/>
                <w:szCs w:val="24"/>
                <w:lang w:eastAsia="en-US"/>
              </w:rPr>
              <w:t>)</w:t>
            </w:r>
          </w:p>
        </w:tc>
      </w:tr>
      <w:tr w:rsidR="002A118E" w:rsidRPr="00FA6890" w14:paraId="4C2C8555" w14:textId="77777777" w:rsidTr="002D4AE7">
        <w:trPr>
          <w:trHeight w:val="346"/>
          <w:jc w:val="center"/>
        </w:trPr>
        <w:tc>
          <w:tcPr>
            <w:tcW w:w="4886" w:type="dxa"/>
          </w:tcPr>
          <w:p w14:paraId="6C56A662" w14:textId="1CB586DC"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Число ячеек в </w:t>
            </w:r>
            <w:r w:rsidRPr="00FA6890">
              <w:rPr>
                <w:rStyle w:val="FontStyle131"/>
                <w:sz w:val="24"/>
                <w:szCs w:val="24"/>
                <w:lang w:eastAsia="en-US"/>
              </w:rPr>
              <w:t>x</w:t>
            </w:r>
            <w:r w:rsidRPr="00FA6890">
              <w:rPr>
                <w:rStyle w:val="FontStyle147"/>
                <w:rFonts w:ascii="Times New Roman" w:hAnsi="Times New Roman" w:cs="Times New Roman"/>
                <w:sz w:val="24"/>
                <w:szCs w:val="24"/>
                <w:lang w:eastAsia="en-US"/>
              </w:rPr>
              <w:t>-направлении</w:t>
            </w:r>
          </w:p>
        </w:tc>
        <w:tc>
          <w:tcPr>
            <w:tcW w:w="1301" w:type="dxa"/>
          </w:tcPr>
          <w:p w14:paraId="5339EEBE"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Pr>
          <w:p w14:paraId="7088D3A6"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24</w:t>
            </w:r>
          </w:p>
        </w:tc>
      </w:tr>
      <w:tr w:rsidR="002A118E" w:rsidRPr="00FA6890" w14:paraId="62D47889" w14:textId="77777777" w:rsidTr="002D4AE7">
        <w:trPr>
          <w:trHeight w:val="346"/>
          <w:jc w:val="center"/>
        </w:trPr>
        <w:tc>
          <w:tcPr>
            <w:tcW w:w="4886" w:type="dxa"/>
          </w:tcPr>
          <w:p w14:paraId="6303FBCC" w14:textId="49C318A6"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Число ячеек в </w:t>
            </w:r>
            <w:r w:rsidRPr="00FA6890">
              <w:rPr>
                <w:rStyle w:val="FontStyle131"/>
                <w:sz w:val="24"/>
                <w:szCs w:val="24"/>
                <w:lang w:eastAsia="en-US"/>
              </w:rPr>
              <w:t>y</w:t>
            </w:r>
            <w:r w:rsidRPr="00FA6890">
              <w:rPr>
                <w:rStyle w:val="FontStyle147"/>
                <w:rFonts w:ascii="Times New Roman" w:hAnsi="Times New Roman" w:cs="Times New Roman"/>
                <w:sz w:val="24"/>
                <w:szCs w:val="24"/>
                <w:lang w:eastAsia="en-US"/>
              </w:rPr>
              <w:t>-направлении</w:t>
            </w:r>
          </w:p>
        </w:tc>
        <w:tc>
          <w:tcPr>
            <w:tcW w:w="1301" w:type="dxa"/>
          </w:tcPr>
          <w:p w14:paraId="2ADFACDC"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Pr>
          <w:p w14:paraId="61F72F0A"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32</w:t>
            </w:r>
          </w:p>
        </w:tc>
      </w:tr>
      <w:tr w:rsidR="002A118E" w:rsidRPr="00FA6890" w14:paraId="162CFEE5" w14:textId="77777777" w:rsidTr="002D4AE7">
        <w:trPr>
          <w:trHeight w:val="346"/>
          <w:jc w:val="center"/>
        </w:trPr>
        <w:tc>
          <w:tcPr>
            <w:tcW w:w="4886" w:type="dxa"/>
          </w:tcPr>
          <w:p w14:paraId="0C20FAD0" w14:textId="6E98EC78"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Число пикселей в ячейках </w:t>
            </w:r>
            <w:r w:rsidRPr="007C3D04">
              <w:rPr>
                <w:rStyle w:val="FontStyle131"/>
                <w:i/>
                <w:iCs/>
                <w:sz w:val="24"/>
                <w:szCs w:val="24"/>
                <w:lang w:eastAsia="en-US"/>
              </w:rPr>
              <w:t>x</w:t>
            </w:r>
            <w:r w:rsidRPr="00FA6890">
              <w:rPr>
                <w:rStyle w:val="FontStyle147"/>
                <w:rFonts w:ascii="Times New Roman" w:hAnsi="Times New Roman" w:cs="Times New Roman"/>
                <w:sz w:val="24"/>
                <w:szCs w:val="24"/>
                <w:lang w:eastAsia="en-US"/>
              </w:rPr>
              <w:t>-направлении</w:t>
            </w:r>
          </w:p>
        </w:tc>
        <w:tc>
          <w:tcPr>
            <w:tcW w:w="1301" w:type="dxa"/>
          </w:tcPr>
          <w:p w14:paraId="6842A546"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Pr>
          <w:p w14:paraId="5FCB529B"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5</w:t>
            </w:r>
          </w:p>
        </w:tc>
      </w:tr>
      <w:tr w:rsidR="002A118E" w:rsidRPr="00FA6890" w14:paraId="00A699FA" w14:textId="77777777" w:rsidTr="002D4AE7">
        <w:trPr>
          <w:trHeight w:val="346"/>
          <w:jc w:val="center"/>
        </w:trPr>
        <w:tc>
          <w:tcPr>
            <w:tcW w:w="4886" w:type="dxa"/>
          </w:tcPr>
          <w:p w14:paraId="573B50F6" w14:textId="5E2CE82B"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Число пикселей в ячейках </w:t>
            </w:r>
            <w:r w:rsidRPr="007C3D04">
              <w:rPr>
                <w:rStyle w:val="FontStyle131"/>
                <w:i/>
                <w:iCs/>
                <w:sz w:val="24"/>
                <w:szCs w:val="24"/>
                <w:lang w:eastAsia="en-US"/>
              </w:rPr>
              <w:t>y</w:t>
            </w:r>
            <w:r w:rsidRPr="00FA6890">
              <w:rPr>
                <w:rStyle w:val="FontStyle147"/>
                <w:rFonts w:ascii="Times New Roman" w:hAnsi="Times New Roman" w:cs="Times New Roman"/>
                <w:sz w:val="24"/>
                <w:szCs w:val="24"/>
                <w:lang w:eastAsia="en-US"/>
              </w:rPr>
              <w:t>-направлении</w:t>
            </w:r>
          </w:p>
        </w:tc>
        <w:tc>
          <w:tcPr>
            <w:tcW w:w="1301" w:type="dxa"/>
          </w:tcPr>
          <w:p w14:paraId="199DC8EF"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Pr>
          <w:p w14:paraId="55322AF3"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5</w:t>
            </w:r>
          </w:p>
        </w:tc>
      </w:tr>
      <w:tr w:rsidR="002A118E" w:rsidRPr="00FA6890" w14:paraId="29360C20" w14:textId="77777777" w:rsidTr="002D4AE7">
        <w:trPr>
          <w:trHeight w:val="346"/>
          <w:jc w:val="center"/>
        </w:trPr>
        <w:tc>
          <w:tcPr>
            <w:tcW w:w="4886" w:type="dxa"/>
          </w:tcPr>
          <w:p w14:paraId="126DBC4D" w14:textId="7E42EDBE"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Число пикселей между центрами ячеек в </w:t>
            </w:r>
            <w:r w:rsidRPr="007C3D04">
              <w:rPr>
                <w:rStyle w:val="FontStyle131"/>
                <w:i/>
                <w:iCs/>
                <w:sz w:val="24"/>
                <w:szCs w:val="24"/>
                <w:lang w:eastAsia="en-US"/>
              </w:rPr>
              <w:t>x</w:t>
            </w:r>
            <w:r w:rsidRPr="00FA6890">
              <w:rPr>
                <w:rStyle w:val="FontStyle147"/>
                <w:rFonts w:ascii="Times New Roman" w:hAnsi="Times New Roman" w:cs="Times New Roman"/>
                <w:sz w:val="24"/>
                <w:szCs w:val="24"/>
                <w:lang w:eastAsia="en-US"/>
              </w:rPr>
              <w:t>-направлении</w:t>
            </w:r>
          </w:p>
        </w:tc>
        <w:tc>
          <w:tcPr>
            <w:tcW w:w="1301" w:type="dxa"/>
          </w:tcPr>
          <w:p w14:paraId="16DD9D75"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Pr>
          <w:p w14:paraId="4EEE5B6C"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5</w:t>
            </w:r>
          </w:p>
        </w:tc>
      </w:tr>
      <w:tr w:rsidR="002A118E" w:rsidRPr="00FA6890" w14:paraId="7A3143C0" w14:textId="77777777" w:rsidTr="002D4AE7">
        <w:trPr>
          <w:trHeight w:val="341"/>
          <w:jc w:val="center"/>
        </w:trPr>
        <w:tc>
          <w:tcPr>
            <w:tcW w:w="4886" w:type="dxa"/>
          </w:tcPr>
          <w:p w14:paraId="197BE72B" w14:textId="007C02FE"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Число пикселей между центрами ячеек в </w:t>
            </w:r>
            <w:r w:rsidRPr="007C3D04">
              <w:rPr>
                <w:rStyle w:val="FontStyle131"/>
                <w:i/>
                <w:iCs/>
                <w:sz w:val="24"/>
                <w:szCs w:val="24"/>
                <w:lang w:eastAsia="en-US"/>
              </w:rPr>
              <w:t>у</w:t>
            </w:r>
            <w:r w:rsidRPr="00FA6890">
              <w:rPr>
                <w:rStyle w:val="FontStyle147"/>
                <w:rFonts w:ascii="Times New Roman" w:hAnsi="Times New Roman" w:cs="Times New Roman"/>
                <w:sz w:val="24"/>
                <w:szCs w:val="24"/>
                <w:lang w:eastAsia="en-US"/>
              </w:rPr>
              <w:t>-направлении</w:t>
            </w:r>
          </w:p>
        </w:tc>
        <w:tc>
          <w:tcPr>
            <w:tcW w:w="1301" w:type="dxa"/>
          </w:tcPr>
          <w:p w14:paraId="4160114C"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Pr>
          <w:p w14:paraId="1D845EB0"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5</w:t>
            </w:r>
          </w:p>
        </w:tc>
      </w:tr>
      <w:tr w:rsidR="002A118E" w:rsidRPr="00FA6890" w14:paraId="1591ED50" w14:textId="77777777" w:rsidTr="002D4AE7">
        <w:trPr>
          <w:trHeight w:val="346"/>
          <w:jc w:val="center"/>
        </w:trPr>
        <w:tc>
          <w:tcPr>
            <w:tcW w:w="4886" w:type="dxa"/>
          </w:tcPr>
          <w:p w14:paraId="4F011755" w14:textId="726CA008"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Метод выбора спектральных составляющих</w:t>
            </w:r>
          </w:p>
        </w:tc>
        <w:tc>
          <w:tcPr>
            <w:tcW w:w="1301" w:type="dxa"/>
          </w:tcPr>
          <w:p w14:paraId="77E8F802" w14:textId="77777777" w:rsidR="002A118E" w:rsidRPr="00FA6890" w:rsidRDefault="002A118E" w:rsidP="007C3D04">
            <w:pPr>
              <w:pStyle w:val="Style86"/>
              <w:widowControl/>
              <w:jc w:val="center"/>
              <w:rPr>
                <w:rFonts w:ascii="Times New Roman" w:hAnsi="Times New Roman" w:cs="Times New Roman"/>
              </w:rPr>
            </w:pPr>
          </w:p>
        </w:tc>
        <w:tc>
          <w:tcPr>
            <w:tcW w:w="1944" w:type="dxa"/>
          </w:tcPr>
          <w:p w14:paraId="3F7F66A7"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0</w:t>
            </w:r>
          </w:p>
        </w:tc>
      </w:tr>
      <w:tr w:rsidR="002A118E" w:rsidRPr="00FA6890" w14:paraId="4AA0DEED" w14:textId="77777777" w:rsidTr="002D4AE7">
        <w:trPr>
          <w:trHeight w:val="346"/>
          <w:jc w:val="center"/>
        </w:trPr>
        <w:tc>
          <w:tcPr>
            <w:tcW w:w="4886" w:type="dxa"/>
          </w:tcPr>
          <w:p w14:paraId="1A49C4F8" w14:textId="673FCA58"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Глубина цвета угла распространения </w:t>
            </w:r>
            <w:proofErr w:type="spellStart"/>
            <w:r w:rsidRPr="00FA6890">
              <w:rPr>
                <w:rStyle w:val="FontStyle147"/>
                <w:rFonts w:ascii="Times New Roman" w:hAnsi="Times New Roman" w:cs="Times New Roman"/>
                <w:sz w:val="24"/>
                <w:szCs w:val="24"/>
                <w:lang w:eastAsia="en-US"/>
              </w:rPr>
              <w:t>косинусоидальной</w:t>
            </w:r>
            <w:proofErr w:type="spellEnd"/>
            <w:r w:rsidRPr="00FA6890">
              <w:rPr>
                <w:rStyle w:val="FontStyle147"/>
                <w:rFonts w:ascii="Times New Roman" w:hAnsi="Times New Roman" w:cs="Times New Roman"/>
                <w:sz w:val="24"/>
                <w:szCs w:val="24"/>
                <w:lang w:eastAsia="en-US"/>
              </w:rPr>
              <w:t xml:space="preserve"> функции</w:t>
            </w:r>
          </w:p>
        </w:tc>
        <w:tc>
          <w:tcPr>
            <w:tcW w:w="1301" w:type="dxa"/>
          </w:tcPr>
          <w:p w14:paraId="1B162CB2" w14:textId="77777777" w:rsidR="002A118E" w:rsidRPr="00FA6890" w:rsidRDefault="002A118E" w:rsidP="007C3D04">
            <w:pPr>
              <w:pStyle w:val="Style86"/>
              <w:widowControl/>
              <w:jc w:val="center"/>
              <w:rPr>
                <w:rFonts w:ascii="Times New Roman" w:hAnsi="Times New Roman" w:cs="Times New Roman"/>
              </w:rPr>
            </w:pPr>
          </w:p>
        </w:tc>
        <w:tc>
          <w:tcPr>
            <w:tcW w:w="1944" w:type="dxa"/>
          </w:tcPr>
          <w:p w14:paraId="3CBD70E5"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4</w:t>
            </w:r>
          </w:p>
        </w:tc>
      </w:tr>
      <w:tr w:rsidR="002A118E" w:rsidRPr="00FA6890" w14:paraId="4373176B" w14:textId="77777777" w:rsidTr="002D4AE7">
        <w:trPr>
          <w:trHeight w:val="346"/>
          <w:jc w:val="center"/>
        </w:trPr>
        <w:tc>
          <w:tcPr>
            <w:tcW w:w="4886" w:type="dxa"/>
          </w:tcPr>
          <w:p w14:paraId="18950CDB" w14:textId="3575B917"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Глубина цвета длины волны </w:t>
            </w:r>
            <w:proofErr w:type="spellStart"/>
            <w:r w:rsidRPr="00FA6890">
              <w:rPr>
                <w:rStyle w:val="FontStyle147"/>
                <w:rFonts w:ascii="Times New Roman" w:hAnsi="Times New Roman" w:cs="Times New Roman"/>
                <w:sz w:val="24"/>
                <w:szCs w:val="24"/>
                <w:lang w:eastAsia="en-US"/>
              </w:rPr>
              <w:t>косинусоидальной</w:t>
            </w:r>
            <w:proofErr w:type="spellEnd"/>
            <w:r w:rsidRPr="00FA6890">
              <w:rPr>
                <w:rStyle w:val="FontStyle147"/>
                <w:rFonts w:ascii="Times New Roman" w:hAnsi="Times New Roman" w:cs="Times New Roman"/>
                <w:sz w:val="24"/>
                <w:szCs w:val="24"/>
                <w:lang w:eastAsia="en-US"/>
              </w:rPr>
              <w:t xml:space="preserve"> функции</w:t>
            </w:r>
          </w:p>
        </w:tc>
        <w:tc>
          <w:tcPr>
            <w:tcW w:w="1301" w:type="dxa"/>
          </w:tcPr>
          <w:p w14:paraId="291AF079" w14:textId="77777777" w:rsidR="002A118E" w:rsidRPr="00FA6890" w:rsidRDefault="002A118E" w:rsidP="007C3D04">
            <w:pPr>
              <w:pStyle w:val="Style86"/>
              <w:widowControl/>
              <w:jc w:val="center"/>
              <w:rPr>
                <w:rFonts w:ascii="Times New Roman" w:hAnsi="Times New Roman" w:cs="Times New Roman"/>
              </w:rPr>
            </w:pPr>
          </w:p>
        </w:tc>
        <w:tc>
          <w:tcPr>
            <w:tcW w:w="1944" w:type="dxa"/>
          </w:tcPr>
          <w:p w14:paraId="09880D4E"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3</w:t>
            </w:r>
          </w:p>
        </w:tc>
      </w:tr>
      <w:tr w:rsidR="002A118E" w:rsidRPr="00FA6890" w14:paraId="26A9F1F2" w14:textId="77777777" w:rsidTr="002D4AE7">
        <w:trPr>
          <w:trHeight w:val="346"/>
          <w:jc w:val="center"/>
        </w:trPr>
        <w:tc>
          <w:tcPr>
            <w:tcW w:w="4886" w:type="dxa"/>
          </w:tcPr>
          <w:p w14:paraId="3156328C" w14:textId="426B4DF2"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Глубина цвета фазы</w:t>
            </w:r>
          </w:p>
        </w:tc>
        <w:tc>
          <w:tcPr>
            <w:tcW w:w="1301" w:type="dxa"/>
          </w:tcPr>
          <w:p w14:paraId="52DDF40F" w14:textId="77777777" w:rsidR="002A118E" w:rsidRPr="00FA6890" w:rsidRDefault="002A118E" w:rsidP="007C3D04">
            <w:pPr>
              <w:pStyle w:val="Style86"/>
              <w:widowControl/>
              <w:jc w:val="center"/>
              <w:rPr>
                <w:rFonts w:ascii="Times New Roman" w:hAnsi="Times New Roman" w:cs="Times New Roman"/>
              </w:rPr>
            </w:pPr>
          </w:p>
        </w:tc>
        <w:tc>
          <w:tcPr>
            <w:tcW w:w="1944" w:type="dxa"/>
          </w:tcPr>
          <w:p w14:paraId="27E8BD11"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3</w:t>
            </w:r>
          </w:p>
        </w:tc>
      </w:tr>
      <w:tr w:rsidR="002A118E" w:rsidRPr="00FA6890" w14:paraId="53EEC1CB" w14:textId="77777777" w:rsidTr="002D4AE7">
        <w:trPr>
          <w:trHeight w:val="346"/>
          <w:jc w:val="center"/>
        </w:trPr>
        <w:tc>
          <w:tcPr>
            <w:tcW w:w="4886" w:type="dxa"/>
          </w:tcPr>
          <w:p w14:paraId="60B3904D" w14:textId="1476AC0F"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Глубина цвета показателя качества</w:t>
            </w:r>
          </w:p>
        </w:tc>
        <w:tc>
          <w:tcPr>
            <w:tcW w:w="1301" w:type="dxa"/>
          </w:tcPr>
          <w:p w14:paraId="63B3CD6F" w14:textId="77777777" w:rsidR="002A118E" w:rsidRPr="00FA6890" w:rsidRDefault="002A118E" w:rsidP="007C3D04">
            <w:pPr>
              <w:pStyle w:val="Style86"/>
              <w:widowControl/>
              <w:jc w:val="center"/>
              <w:rPr>
                <w:rFonts w:ascii="Times New Roman" w:hAnsi="Times New Roman" w:cs="Times New Roman"/>
              </w:rPr>
            </w:pPr>
          </w:p>
        </w:tc>
        <w:tc>
          <w:tcPr>
            <w:tcW w:w="1944" w:type="dxa"/>
          </w:tcPr>
          <w:p w14:paraId="03DD1802"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4</w:t>
            </w:r>
          </w:p>
        </w:tc>
      </w:tr>
      <w:tr w:rsidR="002A118E" w:rsidRPr="00FA6890" w14:paraId="03414C63" w14:textId="77777777" w:rsidTr="002D4AE7">
        <w:trPr>
          <w:trHeight w:val="346"/>
          <w:jc w:val="center"/>
        </w:trPr>
        <w:tc>
          <w:tcPr>
            <w:tcW w:w="4886" w:type="dxa"/>
          </w:tcPr>
          <w:p w14:paraId="098D6403" w14:textId="29BECB41"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Зернистость группы ячеек</w:t>
            </w:r>
          </w:p>
        </w:tc>
        <w:tc>
          <w:tcPr>
            <w:tcW w:w="1301" w:type="dxa"/>
          </w:tcPr>
          <w:p w14:paraId="104283B6" w14:textId="77777777" w:rsidR="002A118E" w:rsidRPr="00FA6890" w:rsidRDefault="002A118E" w:rsidP="007C3D04">
            <w:pPr>
              <w:pStyle w:val="Style86"/>
              <w:widowControl/>
              <w:jc w:val="center"/>
              <w:rPr>
                <w:rFonts w:ascii="Times New Roman" w:hAnsi="Times New Roman" w:cs="Times New Roman"/>
              </w:rPr>
            </w:pPr>
          </w:p>
        </w:tc>
        <w:tc>
          <w:tcPr>
            <w:tcW w:w="1944" w:type="dxa"/>
          </w:tcPr>
          <w:p w14:paraId="62C38E91"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r>
      <w:tr w:rsidR="002A118E" w:rsidRPr="00FA6890" w14:paraId="2A91DB8D" w14:textId="77777777" w:rsidTr="002D4AE7">
        <w:trPr>
          <w:trHeight w:val="346"/>
          <w:jc w:val="center"/>
        </w:trPr>
        <w:tc>
          <w:tcPr>
            <w:tcW w:w="4886" w:type="dxa"/>
          </w:tcPr>
          <w:p w14:paraId="7B1C212B" w14:textId="61DFCF0A"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Зарезервированные байты</w:t>
            </w:r>
          </w:p>
        </w:tc>
        <w:tc>
          <w:tcPr>
            <w:tcW w:w="1301" w:type="dxa"/>
          </w:tcPr>
          <w:p w14:paraId="0131591A" w14:textId="77777777" w:rsidR="002A118E" w:rsidRPr="00FA6890" w:rsidRDefault="002A118E" w:rsidP="007C3D04">
            <w:pPr>
              <w:pStyle w:val="Style86"/>
              <w:widowControl/>
              <w:jc w:val="center"/>
              <w:rPr>
                <w:rFonts w:ascii="Times New Roman" w:hAnsi="Times New Roman" w:cs="Times New Roman"/>
              </w:rPr>
            </w:pPr>
          </w:p>
        </w:tc>
        <w:tc>
          <w:tcPr>
            <w:tcW w:w="1944" w:type="dxa"/>
          </w:tcPr>
          <w:p w14:paraId="5D33E2D5"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0</w:t>
            </w:r>
          </w:p>
        </w:tc>
      </w:tr>
      <w:tr w:rsidR="002A118E" w:rsidRPr="00FA6890" w14:paraId="090DC95D" w14:textId="77777777" w:rsidTr="002D4AE7">
        <w:trPr>
          <w:trHeight w:val="341"/>
          <w:jc w:val="center"/>
        </w:trPr>
        <w:tc>
          <w:tcPr>
            <w:tcW w:w="4886" w:type="dxa"/>
          </w:tcPr>
          <w:p w14:paraId="38A06AD1" w14:textId="179EBE0B"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Положение пальца</w:t>
            </w:r>
          </w:p>
        </w:tc>
        <w:tc>
          <w:tcPr>
            <w:tcW w:w="1301" w:type="dxa"/>
          </w:tcPr>
          <w:p w14:paraId="7D2EAF69" w14:textId="77777777" w:rsidR="002A118E" w:rsidRPr="00FA6890" w:rsidRDefault="002A118E" w:rsidP="007C3D04">
            <w:pPr>
              <w:pStyle w:val="Style86"/>
              <w:widowControl/>
              <w:jc w:val="center"/>
              <w:rPr>
                <w:rFonts w:ascii="Times New Roman" w:hAnsi="Times New Roman" w:cs="Times New Roman"/>
              </w:rPr>
            </w:pPr>
          </w:p>
        </w:tc>
        <w:tc>
          <w:tcPr>
            <w:tcW w:w="1944" w:type="dxa"/>
          </w:tcPr>
          <w:p w14:paraId="030C4709"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r>
      <w:tr w:rsidR="002A118E" w:rsidRPr="00FA6890" w14:paraId="0DDA9EC6" w14:textId="77777777" w:rsidTr="002D4AE7">
        <w:trPr>
          <w:trHeight w:val="346"/>
          <w:jc w:val="center"/>
        </w:trPr>
        <w:tc>
          <w:tcPr>
            <w:tcW w:w="4886" w:type="dxa"/>
          </w:tcPr>
          <w:p w14:paraId="70F2A4E4" w14:textId="12A21D8B"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Тип оттиска</w:t>
            </w:r>
          </w:p>
        </w:tc>
        <w:tc>
          <w:tcPr>
            <w:tcW w:w="1301" w:type="dxa"/>
          </w:tcPr>
          <w:p w14:paraId="27ACA0D4" w14:textId="77777777" w:rsidR="002A118E" w:rsidRPr="00FA6890" w:rsidRDefault="002A118E" w:rsidP="007C3D04">
            <w:pPr>
              <w:pStyle w:val="Style86"/>
              <w:widowControl/>
              <w:jc w:val="center"/>
              <w:rPr>
                <w:rFonts w:ascii="Times New Roman" w:hAnsi="Times New Roman" w:cs="Times New Roman"/>
              </w:rPr>
            </w:pPr>
          </w:p>
        </w:tc>
        <w:tc>
          <w:tcPr>
            <w:tcW w:w="1944" w:type="dxa"/>
          </w:tcPr>
          <w:p w14:paraId="24A29FD6"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0</w:t>
            </w:r>
          </w:p>
        </w:tc>
      </w:tr>
      <w:tr w:rsidR="002A118E" w:rsidRPr="00FA6890" w14:paraId="0AA94690" w14:textId="77777777" w:rsidTr="002D4AE7">
        <w:trPr>
          <w:trHeight w:val="346"/>
          <w:jc w:val="center"/>
        </w:trPr>
        <w:tc>
          <w:tcPr>
            <w:tcW w:w="4886" w:type="dxa"/>
          </w:tcPr>
          <w:p w14:paraId="1709D717" w14:textId="64F6684C"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Число проекций в записи данных одного пальца</w:t>
            </w:r>
          </w:p>
        </w:tc>
        <w:tc>
          <w:tcPr>
            <w:tcW w:w="1301" w:type="dxa"/>
          </w:tcPr>
          <w:p w14:paraId="6F8D59EE" w14:textId="77777777" w:rsidR="002A118E" w:rsidRPr="00FA6890" w:rsidRDefault="002A118E" w:rsidP="007C3D04">
            <w:pPr>
              <w:pStyle w:val="Style86"/>
              <w:widowControl/>
              <w:jc w:val="center"/>
              <w:rPr>
                <w:rFonts w:ascii="Times New Roman" w:hAnsi="Times New Roman" w:cs="Times New Roman"/>
              </w:rPr>
            </w:pPr>
          </w:p>
        </w:tc>
        <w:tc>
          <w:tcPr>
            <w:tcW w:w="1944" w:type="dxa"/>
          </w:tcPr>
          <w:p w14:paraId="1CBFF1BB"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r>
      <w:tr w:rsidR="002A118E" w:rsidRPr="00FA6890" w14:paraId="56BCB828" w14:textId="77777777" w:rsidTr="002D4AE7">
        <w:trPr>
          <w:trHeight w:val="346"/>
          <w:jc w:val="center"/>
        </w:trPr>
        <w:tc>
          <w:tcPr>
            <w:tcW w:w="4886" w:type="dxa"/>
          </w:tcPr>
          <w:p w14:paraId="1B04BB8F" w14:textId="58FCA79D"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Качество изображения отпечатка пальца </w:t>
            </w:r>
          </w:p>
        </w:tc>
        <w:tc>
          <w:tcPr>
            <w:tcW w:w="1301" w:type="dxa"/>
          </w:tcPr>
          <w:p w14:paraId="1F9C2E19" w14:textId="77777777" w:rsidR="002A118E" w:rsidRPr="00FA6890" w:rsidRDefault="002A118E" w:rsidP="007C3D04">
            <w:pPr>
              <w:pStyle w:val="Style86"/>
              <w:widowControl/>
              <w:jc w:val="center"/>
              <w:rPr>
                <w:rFonts w:ascii="Times New Roman" w:hAnsi="Times New Roman" w:cs="Times New Roman"/>
              </w:rPr>
            </w:pPr>
          </w:p>
        </w:tc>
        <w:tc>
          <w:tcPr>
            <w:tcW w:w="1944" w:type="dxa"/>
          </w:tcPr>
          <w:p w14:paraId="45A1440E"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80</w:t>
            </w:r>
          </w:p>
        </w:tc>
      </w:tr>
      <w:tr w:rsidR="002A118E" w:rsidRPr="00FA6890" w14:paraId="58237034" w14:textId="77777777" w:rsidTr="002D4AE7">
        <w:trPr>
          <w:trHeight w:val="346"/>
          <w:jc w:val="center"/>
        </w:trPr>
        <w:tc>
          <w:tcPr>
            <w:tcW w:w="4886" w:type="dxa"/>
          </w:tcPr>
          <w:p w14:paraId="20F1C607" w14:textId="5ED904D1"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Длина блока спектральных данных изображения отпечатка пальца </w:t>
            </w:r>
          </w:p>
        </w:tc>
        <w:tc>
          <w:tcPr>
            <w:tcW w:w="1301" w:type="dxa"/>
          </w:tcPr>
          <w:p w14:paraId="7646B8CE"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Pr>
          <w:p w14:paraId="122CB4DE"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1057</w:t>
            </w:r>
          </w:p>
        </w:tc>
      </w:tr>
      <w:tr w:rsidR="002A118E" w:rsidRPr="00FA6890" w14:paraId="53A4DBB6" w14:textId="77777777" w:rsidTr="002D4AE7">
        <w:trPr>
          <w:trHeight w:val="346"/>
          <w:jc w:val="center"/>
        </w:trPr>
        <w:tc>
          <w:tcPr>
            <w:tcW w:w="4886" w:type="dxa"/>
          </w:tcPr>
          <w:p w14:paraId="629466A3" w14:textId="390644CD"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Число проекций</w:t>
            </w:r>
          </w:p>
        </w:tc>
        <w:tc>
          <w:tcPr>
            <w:tcW w:w="1301" w:type="dxa"/>
          </w:tcPr>
          <w:p w14:paraId="72325CB2"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1</w:t>
            </w:r>
          </w:p>
        </w:tc>
        <w:tc>
          <w:tcPr>
            <w:tcW w:w="1944" w:type="dxa"/>
          </w:tcPr>
          <w:p w14:paraId="111AFE92"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0</w:t>
            </w:r>
          </w:p>
        </w:tc>
      </w:tr>
      <w:tr w:rsidR="002A118E" w:rsidRPr="00FA6890" w14:paraId="1A66263E" w14:textId="77777777" w:rsidTr="002D4AE7">
        <w:trPr>
          <w:trHeight w:val="346"/>
          <w:jc w:val="center"/>
        </w:trPr>
        <w:tc>
          <w:tcPr>
            <w:tcW w:w="4886" w:type="dxa"/>
          </w:tcPr>
          <w:p w14:paraId="768DC98E" w14:textId="1311843D"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 xml:space="preserve">Спектральные данные изображения отпечатка </w:t>
            </w:r>
            <w:r w:rsidRPr="00FA6890">
              <w:rPr>
                <w:rStyle w:val="FontStyle147"/>
                <w:rFonts w:ascii="Times New Roman" w:hAnsi="Times New Roman" w:cs="Times New Roman"/>
                <w:sz w:val="24"/>
                <w:szCs w:val="24"/>
                <w:lang w:eastAsia="en-US"/>
              </w:rPr>
              <w:lastRenderedPageBreak/>
              <w:t xml:space="preserve">пальца </w:t>
            </w:r>
          </w:p>
        </w:tc>
        <w:tc>
          <w:tcPr>
            <w:tcW w:w="1301" w:type="dxa"/>
          </w:tcPr>
          <w:p w14:paraId="387A30C4"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lastRenderedPageBreak/>
              <w:t>960</w:t>
            </w:r>
          </w:p>
        </w:tc>
        <w:tc>
          <w:tcPr>
            <w:tcW w:w="1944" w:type="dxa"/>
          </w:tcPr>
          <w:p w14:paraId="42ADA37F" w14:textId="269B7A62"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&lt;данные&gt;</w:t>
            </w:r>
          </w:p>
        </w:tc>
      </w:tr>
      <w:tr w:rsidR="002A118E" w:rsidRPr="00FA6890" w14:paraId="6330311C" w14:textId="77777777" w:rsidTr="002D4AE7">
        <w:trPr>
          <w:trHeight w:val="346"/>
          <w:jc w:val="center"/>
        </w:trPr>
        <w:tc>
          <w:tcPr>
            <w:tcW w:w="4886" w:type="dxa"/>
          </w:tcPr>
          <w:p w14:paraId="5BD5C99A" w14:textId="1474EF68"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Данные о качестве ячейки</w:t>
            </w:r>
          </w:p>
        </w:tc>
        <w:tc>
          <w:tcPr>
            <w:tcW w:w="1301" w:type="dxa"/>
          </w:tcPr>
          <w:p w14:paraId="33A3F1D0"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96</w:t>
            </w:r>
          </w:p>
        </w:tc>
        <w:tc>
          <w:tcPr>
            <w:tcW w:w="1944" w:type="dxa"/>
          </w:tcPr>
          <w:p w14:paraId="33807C60" w14:textId="39ECCA82"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&lt;данные&gt;</w:t>
            </w:r>
          </w:p>
        </w:tc>
      </w:tr>
      <w:tr w:rsidR="002A118E" w:rsidRPr="00FA6890" w14:paraId="7A784BF0" w14:textId="77777777" w:rsidTr="002D4AE7">
        <w:trPr>
          <w:trHeight w:val="365"/>
          <w:jc w:val="center"/>
        </w:trPr>
        <w:tc>
          <w:tcPr>
            <w:tcW w:w="4886" w:type="dxa"/>
          </w:tcPr>
          <w:p w14:paraId="4AD8EEE4" w14:textId="5C36A47E" w:rsidR="002A118E" w:rsidRPr="00FA6890" w:rsidRDefault="002A118E" w:rsidP="007C3D04">
            <w:pPr>
              <w:pStyle w:val="Style52"/>
              <w:widowControl/>
              <w:jc w:val="both"/>
              <w:rPr>
                <w:rStyle w:val="FontStyle142"/>
                <w:rFonts w:ascii="Times New Roman" w:hAnsi="Times New Roman" w:cs="Times New Roman"/>
                <w:sz w:val="24"/>
                <w:szCs w:val="24"/>
                <w:lang w:eastAsia="en-US"/>
              </w:rPr>
            </w:pPr>
            <w:r w:rsidRPr="00FA6890">
              <w:rPr>
                <w:rStyle w:val="FontStyle147"/>
                <w:rFonts w:ascii="Times New Roman" w:hAnsi="Times New Roman" w:cs="Times New Roman"/>
                <w:sz w:val="24"/>
                <w:szCs w:val="24"/>
                <w:lang w:eastAsia="en-US"/>
              </w:rPr>
              <w:t>Длина блока расширенных данных</w:t>
            </w:r>
          </w:p>
        </w:tc>
        <w:tc>
          <w:tcPr>
            <w:tcW w:w="1301" w:type="dxa"/>
          </w:tcPr>
          <w:p w14:paraId="7F5173FF"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2</w:t>
            </w:r>
          </w:p>
        </w:tc>
        <w:tc>
          <w:tcPr>
            <w:tcW w:w="1944" w:type="dxa"/>
          </w:tcPr>
          <w:p w14:paraId="72DBEF4D" w14:textId="77777777" w:rsidR="002A118E" w:rsidRPr="00FA6890" w:rsidRDefault="002A118E" w:rsidP="007C3D04">
            <w:pPr>
              <w:pStyle w:val="Style52"/>
              <w:widowControl/>
              <w:jc w:val="center"/>
              <w:rPr>
                <w:rStyle w:val="FontStyle142"/>
                <w:rFonts w:ascii="Times New Roman" w:hAnsi="Times New Roman" w:cs="Times New Roman"/>
                <w:sz w:val="24"/>
                <w:szCs w:val="24"/>
                <w:lang w:eastAsia="en-US"/>
              </w:rPr>
            </w:pPr>
            <w:r w:rsidRPr="00FA6890">
              <w:rPr>
                <w:rStyle w:val="FontStyle142"/>
                <w:rFonts w:ascii="Times New Roman" w:hAnsi="Times New Roman" w:cs="Times New Roman"/>
                <w:sz w:val="24"/>
                <w:szCs w:val="24"/>
                <w:lang w:eastAsia="en-US"/>
              </w:rPr>
              <w:t>0</w:t>
            </w:r>
          </w:p>
        </w:tc>
      </w:tr>
    </w:tbl>
    <w:p w14:paraId="740636D6" w14:textId="77777777" w:rsidR="002D4AE7" w:rsidRPr="00FA6890" w:rsidRDefault="002D4AE7" w:rsidP="00173EE8">
      <w:pPr>
        <w:pStyle w:val="Style47"/>
        <w:widowControl/>
        <w:ind w:firstLine="720"/>
        <w:jc w:val="both"/>
        <w:rPr>
          <w:rStyle w:val="FontStyle134"/>
          <w:rFonts w:ascii="Times New Roman" w:hAnsi="Times New Roman" w:cs="Times New Roman"/>
          <w:sz w:val="24"/>
          <w:szCs w:val="24"/>
          <w:lang w:eastAsia="en-US"/>
        </w:rPr>
      </w:pPr>
    </w:p>
    <w:p w14:paraId="2D72AB4D" w14:textId="6F5AA2DC" w:rsidR="008601BE" w:rsidRPr="00FA6890" w:rsidRDefault="008601BE" w:rsidP="00173EE8">
      <w:pPr>
        <w:pStyle w:val="Style47"/>
        <w:widowControl/>
        <w:ind w:firstLine="720"/>
        <w:jc w:val="both"/>
        <w:rPr>
          <w:rStyle w:val="FontStyle134"/>
          <w:rFonts w:ascii="Times New Roman" w:hAnsi="Times New Roman" w:cs="Times New Roman"/>
          <w:sz w:val="24"/>
          <w:szCs w:val="24"/>
          <w:lang w:eastAsia="en-US"/>
        </w:rPr>
      </w:pPr>
      <w:r w:rsidRPr="00FA6890">
        <w:rPr>
          <w:rStyle w:val="FontStyle134"/>
          <w:rFonts w:ascii="Times New Roman" w:hAnsi="Times New Roman" w:cs="Times New Roman"/>
          <w:sz w:val="24"/>
          <w:szCs w:val="24"/>
          <w:lang w:eastAsia="en-US"/>
        </w:rPr>
        <w:t xml:space="preserve">A.3 </w:t>
      </w:r>
      <w:r w:rsidR="002A118E" w:rsidRPr="00FA6890">
        <w:rPr>
          <w:rStyle w:val="FontStyle134"/>
          <w:rFonts w:ascii="Times New Roman" w:hAnsi="Times New Roman" w:cs="Times New Roman"/>
          <w:sz w:val="24"/>
          <w:szCs w:val="24"/>
          <w:lang w:eastAsia="en-US"/>
        </w:rPr>
        <w:t>Сравнение размеров</w:t>
      </w:r>
    </w:p>
    <w:p w14:paraId="47ADC400" w14:textId="0F9CCC70" w:rsidR="00DC6167" w:rsidRPr="00FA6890" w:rsidRDefault="001B092B" w:rsidP="00173EE8">
      <w:pPr>
        <w:pStyle w:val="Style79"/>
        <w:widowControl/>
        <w:ind w:firstLine="720"/>
        <w:jc w:val="both"/>
        <w:rPr>
          <w:rStyle w:val="FontStyle144"/>
          <w:rFonts w:ascii="Times New Roman" w:hAnsi="Times New Roman" w:cs="Times New Roman"/>
          <w:sz w:val="24"/>
          <w:szCs w:val="24"/>
          <w:lang w:eastAsia="en-US"/>
        </w:rPr>
      </w:pPr>
      <w:r w:rsidRPr="00FA6890">
        <w:rPr>
          <w:rStyle w:val="FontStyle144"/>
          <w:rFonts w:ascii="Times New Roman" w:hAnsi="Times New Roman" w:cs="Times New Roman"/>
          <w:sz w:val="24"/>
          <w:szCs w:val="24"/>
          <w:lang w:eastAsia="en-US"/>
        </w:rPr>
        <w:t>1) Полноразмерное изображение 480</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 xml:space="preserve">640 </w:t>
      </w:r>
      <w:r w:rsidR="00217EE3" w:rsidRPr="00FA6890">
        <w:rPr>
          <w:rStyle w:val="FontStyle144"/>
          <w:rFonts w:ascii="Times New Roman" w:hAnsi="Times New Roman" w:cs="Times New Roman"/>
          <w:sz w:val="24"/>
          <w:szCs w:val="24"/>
          <w:lang w:eastAsia="en-US"/>
        </w:rPr>
        <w:t xml:space="preserve">с разрешением 500 </w:t>
      </w:r>
      <w:proofErr w:type="spellStart"/>
      <w:r w:rsidR="00217EE3" w:rsidRPr="00FA6890">
        <w:rPr>
          <w:rStyle w:val="FontStyle144"/>
          <w:rFonts w:ascii="Times New Roman" w:hAnsi="Times New Roman" w:cs="Times New Roman"/>
          <w:sz w:val="24"/>
          <w:szCs w:val="24"/>
          <w:lang w:eastAsia="en-US"/>
        </w:rPr>
        <w:t>ppi</w:t>
      </w:r>
      <w:proofErr w:type="spellEnd"/>
      <w:r w:rsidR="00217EE3" w:rsidRPr="00FA6890">
        <w:rPr>
          <w:rStyle w:val="FontStyle144"/>
          <w:rFonts w:ascii="Times New Roman" w:hAnsi="Times New Roman" w:cs="Times New Roman"/>
          <w:sz w:val="24"/>
          <w:szCs w:val="24"/>
          <w:lang w:eastAsia="en-US"/>
        </w:rPr>
        <w:t xml:space="preserve"> </w:t>
      </w:r>
      <w:r w:rsidRPr="00FA6890">
        <w:rPr>
          <w:rStyle w:val="FontStyle144"/>
          <w:rFonts w:ascii="Times New Roman" w:hAnsi="Times New Roman" w:cs="Times New Roman"/>
          <w:sz w:val="24"/>
          <w:szCs w:val="24"/>
          <w:lang w:eastAsia="en-US"/>
        </w:rPr>
        <w:t xml:space="preserve">весит около 300 Кб. </w:t>
      </w:r>
    </w:p>
    <w:p w14:paraId="16FA803C" w14:textId="0E8A4DB1" w:rsidR="001B092B" w:rsidRPr="00FA6890" w:rsidRDefault="001B092B" w:rsidP="00173EE8">
      <w:pPr>
        <w:pStyle w:val="Style79"/>
        <w:widowControl/>
        <w:ind w:firstLine="720"/>
        <w:jc w:val="both"/>
        <w:rPr>
          <w:rStyle w:val="FontStyle144"/>
          <w:rFonts w:ascii="Times New Roman" w:hAnsi="Times New Roman" w:cs="Times New Roman"/>
          <w:sz w:val="24"/>
          <w:szCs w:val="24"/>
          <w:lang w:eastAsia="en-US"/>
        </w:rPr>
      </w:pPr>
      <w:r w:rsidRPr="00FA6890">
        <w:rPr>
          <w:rStyle w:val="FontStyle144"/>
          <w:rFonts w:ascii="Times New Roman" w:hAnsi="Times New Roman" w:cs="Times New Roman"/>
          <w:sz w:val="24"/>
          <w:szCs w:val="24"/>
          <w:lang w:eastAsia="en-US"/>
        </w:rPr>
        <w:t>Полноразмерное изображение 400</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 xml:space="preserve">600 </w:t>
      </w:r>
      <w:r w:rsidR="00217EE3" w:rsidRPr="00FA6890">
        <w:rPr>
          <w:rStyle w:val="FontStyle144"/>
          <w:rFonts w:ascii="Times New Roman" w:hAnsi="Times New Roman" w:cs="Times New Roman"/>
          <w:sz w:val="24"/>
          <w:szCs w:val="24"/>
          <w:lang w:eastAsia="en-US"/>
        </w:rPr>
        <w:t xml:space="preserve">с разрешением 500 </w:t>
      </w:r>
      <w:proofErr w:type="spellStart"/>
      <w:r w:rsidR="00217EE3" w:rsidRPr="00FA6890">
        <w:rPr>
          <w:rStyle w:val="FontStyle144"/>
          <w:rFonts w:ascii="Times New Roman" w:hAnsi="Times New Roman" w:cs="Times New Roman"/>
          <w:sz w:val="24"/>
          <w:szCs w:val="24"/>
          <w:lang w:eastAsia="en-US"/>
        </w:rPr>
        <w:t>ppi</w:t>
      </w:r>
      <w:proofErr w:type="spellEnd"/>
      <w:r w:rsidR="00217EE3" w:rsidRPr="00FA6890">
        <w:rPr>
          <w:rStyle w:val="FontStyle144"/>
          <w:rFonts w:ascii="Times New Roman" w:hAnsi="Times New Roman" w:cs="Times New Roman"/>
          <w:sz w:val="24"/>
          <w:szCs w:val="24"/>
          <w:lang w:eastAsia="en-US"/>
        </w:rPr>
        <w:t xml:space="preserve"> </w:t>
      </w:r>
      <w:r w:rsidRPr="00FA6890">
        <w:rPr>
          <w:rStyle w:val="FontStyle144"/>
          <w:rFonts w:ascii="Times New Roman" w:hAnsi="Times New Roman" w:cs="Times New Roman"/>
          <w:sz w:val="24"/>
          <w:szCs w:val="24"/>
          <w:lang w:eastAsia="en-US"/>
        </w:rPr>
        <w:t>весит ровно 240 Кб.</w:t>
      </w:r>
    </w:p>
    <w:p w14:paraId="23164E6C" w14:textId="43278FC7" w:rsidR="001B092B" w:rsidRPr="00FA6890" w:rsidRDefault="001B092B" w:rsidP="00173EE8">
      <w:pPr>
        <w:pStyle w:val="Style79"/>
        <w:widowControl/>
        <w:ind w:firstLine="720"/>
        <w:jc w:val="both"/>
        <w:rPr>
          <w:rStyle w:val="FontStyle144"/>
          <w:rFonts w:ascii="Times New Roman" w:hAnsi="Times New Roman" w:cs="Times New Roman"/>
          <w:sz w:val="24"/>
          <w:szCs w:val="24"/>
          <w:lang w:eastAsia="en-US"/>
        </w:rPr>
      </w:pPr>
      <w:r w:rsidRPr="00FA6890">
        <w:rPr>
          <w:rStyle w:val="FontStyle144"/>
          <w:rFonts w:ascii="Times New Roman" w:hAnsi="Times New Roman" w:cs="Times New Roman"/>
          <w:sz w:val="24"/>
          <w:szCs w:val="24"/>
          <w:lang w:eastAsia="en-US"/>
        </w:rPr>
        <w:t>2) Размер изображения 480</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 xml:space="preserve">640 </w:t>
      </w:r>
      <w:r w:rsidR="00217EE3" w:rsidRPr="00FA6890">
        <w:rPr>
          <w:rStyle w:val="FontStyle144"/>
          <w:rFonts w:ascii="Times New Roman" w:hAnsi="Times New Roman" w:cs="Times New Roman"/>
          <w:sz w:val="24"/>
          <w:szCs w:val="24"/>
          <w:lang w:eastAsia="en-US"/>
        </w:rPr>
        <w:t xml:space="preserve">с разрешением 500 </w:t>
      </w:r>
      <w:proofErr w:type="spellStart"/>
      <w:r w:rsidR="00217EE3" w:rsidRPr="00FA6890">
        <w:rPr>
          <w:rStyle w:val="FontStyle144"/>
          <w:rFonts w:ascii="Times New Roman" w:hAnsi="Times New Roman" w:cs="Times New Roman"/>
          <w:sz w:val="24"/>
          <w:szCs w:val="24"/>
          <w:lang w:eastAsia="en-US"/>
        </w:rPr>
        <w:t>ppi</w:t>
      </w:r>
      <w:proofErr w:type="spellEnd"/>
      <w:r w:rsidR="00217EE3" w:rsidRPr="00FA6890">
        <w:rPr>
          <w:rStyle w:val="FontStyle144"/>
          <w:rFonts w:ascii="Times New Roman" w:hAnsi="Times New Roman" w:cs="Times New Roman"/>
          <w:sz w:val="24"/>
          <w:szCs w:val="24"/>
          <w:lang w:eastAsia="en-US"/>
        </w:rPr>
        <w:t xml:space="preserve"> и</w:t>
      </w:r>
      <w:r w:rsidRPr="00FA6890">
        <w:rPr>
          <w:rStyle w:val="FontStyle144"/>
          <w:rFonts w:ascii="Times New Roman" w:hAnsi="Times New Roman" w:cs="Times New Roman"/>
          <w:sz w:val="24"/>
          <w:szCs w:val="24"/>
          <w:lang w:eastAsia="en-US"/>
        </w:rPr>
        <w:t xml:space="preserve"> сжатием WSQ (формат </w:t>
      </w:r>
      <w:proofErr w:type="spellStart"/>
      <w:r w:rsidRPr="00FA6890">
        <w:rPr>
          <w:rStyle w:val="FontStyle144"/>
          <w:rFonts w:ascii="Times New Roman" w:hAnsi="Times New Roman" w:cs="Times New Roman"/>
          <w:sz w:val="24"/>
          <w:szCs w:val="24"/>
          <w:lang w:eastAsia="en-US"/>
        </w:rPr>
        <w:t>Wavelet-packet</w:t>
      </w:r>
      <w:proofErr w:type="spellEnd"/>
      <w:r w:rsidRPr="00FA6890">
        <w:rPr>
          <w:rStyle w:val="FontStyle144"/>
          <w:rFonts w:ascii="Times New Roman" w:hAnsi="Times New Roman" w:cs="Times New Roman"/>
          <w:sz w:val="24"/>
          <w:szCs w:val="24"/>
          <w:lang w:eastAsia="en-US"/>
        </w:rPr>
        <w:t xml:space="preserve"> </w:t>
      </w:r>
      <w:proofErr w:type="spellStart"/>
      <w:r w:rsidRPr="00FA6890">
        <w:rPr>
          <w:rStyle w:val="FontStyle144"/>
          <w:rFonts w:ascii="Times New Roman" w:hAnsi="Times New Roman" w:cs="Times New Roman"/>
          <w:sz w:val="24"/>
          <w:szCs w:val="24"/>
          <w:lang w:eastAsia="en-US"/>
        </w:rPr>
        <w:t>Scalar</w:t>
      </w:r>
      <w:proofErr w:type="spellEnd"/>
      <w:r w:rsidRPr="00FA6890">
        <w:rPr>
          <w:rStyle w:val="FontStyle144"/>
          <w:rFonts w:ascii="Times New Roman" w:hAnsi="Times New Roman" w:cs="Times New Roman"/>
          <w:sz w:val="24"/>
          <w:szCs w:val="24"/>
          <w:lang w:eastAsia="en-US"/>
        </w:rPr>
        <w:t xml:space="preserve"> </w:t>
      </w:r>
      <w:proofErr w:type="spellStart"/>
      <w:r w:rsidRPr="00FA6890">
        <w:rPr>
          <w:rStyle w:val="FontStyle144"/>
          <w:rFonts w:ascii="Times New Roman" w:hAnsi="Times New Roman" w:cs="Times New Roman"/>
          <w:sz w:val="24"/>
          <w:szCs w:val="24"/>
          <w:lang w:eastAsia="en-US"/>
        </w:rPr>
        <w:t>Quantization</w:t>
      </w:r>
      <w:proofErr w:type="spellEnd"/>
      <w:r w:rsidRPr="00FA6890">
        <w:rPr>
          <w:rStyle w:val="FontStyle144"/>
          <w:rFonts w:ascii="Times New Roman" w:hAnsi="Times New Roman" w:cs="Times New Roman"/>
          <w:sz w:val="24"/>
          <w:szCs w:val="24"/>
          <w:lang w:eastAsia="en-US"/>
        </w:rPr>
        <w:t>) в соотношении 15:1 составляет около 20 Кб.</w:t>
      </w:r>
    </w:p>
    <w:p w14:paraId="29CB49CC" w14:textId="6BD14EA5" w:rsidR="001B092B" w:rsidRPr="00FA6890" w:rsidRDefault="001B092B" w:rsidP="00173EE8">
      <w:pPr>
        <w:pStyle w:val="Style79"/>
        <w:widowControl/>
        <w:ind w:firstLine="720"/>
        <w:jc w:val="both"/>
        <w:rPr>
          <w:rStyle w:val="FontStyle144"/>
          <w:rFonts w:ascii="Times New Roman" w:hAnsi="Times New Roman" w:cs="Times New Roman"/>
          <w:sz w:val="24"/>
          <w:szCs w:val="24"/>
          <w:lang w:eastAsia="en-US"/>
        </w:rPr>
      </w:pPr>
      <w:r w:rsidRPr="00FA6890">
        <w:rPr>
          <w:rStyle w:val="FontStyle144"/>
          <w:rFonts w:ascii="Times New Roman" w:hAnsi="Times New Roman" w:cs="Times New Roman"/>
          <w:sz w:val="24"/>
          <w:szCs w:val="24"/>
          <w:lang w:eastAsia="en-US"/>
        </w:rPr>
        <w:t>Размер изображения 400</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 xml:space="preserve">600 </w:t>
      </w:r>
      <w:r w:rsidR="00217EE3" w:rsidRPr="00FA6890">
        <w:rPr>
          <w:rStyle w:val="FontStyle144"/>
          <w:rFonts w:ascii="Times New Roman" w:hAnsi="Times New Roman" w:cs="Times New Roman"/>
          <w:sz w:val="24"/>
          <w:szCs w:val="24"/>
          <w:lang w:eastAsia="en-US"/>
        </w:rPr>
        <w:t xml:space="preserve">с разрешением 500 </w:t>
      </w:r>
      <w:proofErr w:type="spellStart"/>
      <w:r w:rsidR="00217EE3" w:rsidRPr="00FA6890">
        <w:rPr>
          <w:rStyle w:val="FontStyle144"/>
          <w:rFonts w:ascii="Times New Roman" w:hAnsi="Times New Roman" w:cs="Times New Roman"/>
          <w:sz w:val="24"/>
          <w:szCs w:val="24"/>
          <w:lang w:eastAsia="en-US"/>
        </w:rPr>
        <w:t>ppi</w:t>
      </w:r>
      <w:proofErr w:type="spellEnd"/>
      <w:r w:rsidR="00217EE3" w:rsidRPr="00FA6890">
        <w:rPr>
          <w:rStyle w:val="FontStyle144"/>
          <w:rFonts w:ascii="Times New Roman" w:hAnsi="Times New Roman" w:cs="Times New Roman"/>
          <w:sz w:val="24"/>
          <w:szCs w:val="24"/>
          <w:lang w:eastAsia="en-US"/>
        </w:rPr>
        <w:t xml:space="preserve"> и</w:t>
      </w:r>
      <w:r w:rsidRPr="00FA6890">
        <w:rPr>
          <w:rStyle w:val="FontStyle144"/>
          <w:rFonts w:ascii="Times New Roman" w:hAnsi="Times New Roman" w:cs="Times New Roman"/>
          <w:sz w:val="24"/>
          <w:szCs w:val="24"/>
          <w:lang w:eastAsia="en-US"/>
        </w:rPr>
        <w:t xml:space="preserve"> сжатием WSQ в соотношении 15:1 составляет 16 Кб.</w:t>
      </w:r>
    </w:p>
    <w:p w14:paraId="76DAD24D" w14:textId="70D6729E" w:rsidR="001B092B" w:rsidRPr="00FA6890" w:rsidRDefault="001B092B" w:rsidP="00173EE8">
      <w:pPr>
        <w:pStyle w:val="Style79"/>
        <w:widowControl/>
        <w:ind w:firstLine="720"/>
        <w:jc w:val="both"/>
        <w:rPr>
          <w:rStyle w:val="FontStyle144"/>
          <w:rFonts w:ascii="Times New Roman" w:hAnsi="Times New Roman" w:cs="Times New Roman"/>
          <w:sz w:val="24"/>
          <w:szCs w:val="24"/>
          <w:lang w:eastAsia="en-US"/>
        </w:rPr>
      </w:pPr>
      <w:r w:rsidRPr="00FA6890">
        <w:rPr>
          <w:rStyle w:val="FontStyle144"/>
          <w:rFonts w:ascii="Times New Roman" w:hAnsi="Times New Roman" w:cs="Times New Roman"/>
          <w:sz w:val="24"/>
          <w:szCs w:val="24"/>
          <w:lang w:eastAsia="en-US"/>
        </w:rPr>
        <w:t>Размер изображения 400</w:t>
      </w:r>
      <m:oMath>
        <m:r>
          <w:rPr>
            <w:rStyle w:val="FontStyle144"/>
            <w:rFonts w:ascii="Cambria Math" w:hAnsi="Cambria Math" w:cs="Times New Roman"/>
            <w:sz w:val="24"/>
            <w:szCs w:val="24"/>
            <w:lang w:eastAsia="en-US"/>
          </w:rPr>
          <m:t>×</m:t>
        </m:r>
      </m:oMath>
      <w:r w:rsidRPr="00FA6890">
        <w:rPr>
          <w:rStyle w:val="FontStyle144"/>
          <w:rFonts w:ascii="Times New Roman" w:hAnsi="Times New Roman" w:cs="Times New Roman"/>
          <w:sz w:val="24"/>
          <w:szCs w:val="24"/>
          <w:lang w:eastAsia="en-US"/>
        </w:rPr>
        <w:t xml:space="preserve">600 с разрешением 500 ppi, хранящегося в виде квантованных косинусоидальных </w:t>
      </w:r>
      <w:r w:rsidR="00217EE3" w:rsidRPr="00FA6890">
        <w:rPr>
          <w:rStyle w:val="FontStyle144"/>
          <w:rFonts w:ascii="Times New Roman" w:hAnsi="Times New Roman" w:cs="Times New Roman"/>
          <w:sz w:val="24"/>
          <w:szCs w:val="24"/>
          <w:lang w:eastAsia="en-US"/>
        </w:rPr>
        <w:t>триплетов</w:t>
      </w:r>
      <w:r w:rsidRPr="00FA6890">
        <w:rPr>
          <w:rStyle w:val="FontStyle144"/>
          <w:rFonts w:ascii="Times New Roman" w:hAnsi="Times New Roman" w:cs="Times New Roman"/>
          <w:sz w:val="24"/>
          <w:szCs w:val="24"/>
          <w:lang w:eastAsia="en-US"/>
        </w:rPr>
        <w:t>, составляет около 12 КБ (см. таблицу А.1).</w:t>
      </w:r>
    </w:p>
    <w:p w14:paraId="43C2C0D8" w14:textId="7F51F8A6" w:rsidR="001B092B" w:rsidRPr="00FA6890" w:rsidRDefault="001B092B" w:rsidP="00173EE8">
      <w:pPr>
        <w:pStyle w:val="Style79"/>
        <w:widowControl/>
        <w:ind w:firstLine="720"/>
        <w:jc w:val="both"/>
        <w:rPr>
          <w:rStyle w:val="FontStyle144"/>
          <w:rFonts w:ascii="Times New Roman" w:hAnsi="Times New Roman" w:cs="Times New Roman"/>
          <w:sz w:val="24"/>
          <w:szCs w:val="24"/>
          <w:lang w:eastAsia="en-US"/>
        </w:rPr>
      </w:pPr>
      <w:r w:rsidRPr="00FA6890">
        <w:rPr>
          <w:rStyle w:val="FontStyle144"/>
          <w:rFonts w:ascii="Times New Roman" w:hAnsi="Times New Roman" w:cs="Times New Roman"/>
          <w:sz w:val="24"/>
          <w:szCs w:val="24"/>
          <w:lang w:eastAsia="en-US"/>
        </w:rPr>
        <w:t xml:space="preserve">3) Размер изображения, обрезанного и уменьшенного до размера 120x160, </w:t>
      </w:r>
      <w:r w:rsidR="00217EE3" w:rsidRPr="00FA6890">
        <w:rPr>
          <w:rStyle w:val="FontStyle144"/>
          <w:rFonts w:ascii="Times New Roman" w:hAnsi="Times New Roman" w:cs="Times New Roman"/>
          <w:sz w:val="24"/>
          <w:szCs w:val="24"/>
          <w:lang w:eastAsia="en-US"/>
        </w:rPr>
        <w:t xml:space="preserve">с разрешением </w:t>
      </w:r>
      <w:r w:rsidRPr="00FA6890">
        <w:rPr>
          <w:rStyle w:val="FontStyle144"/>
          <w:rFonts w:ascii="Times New Roman" w:hAnsi="Times New Roman" w:cs="Times New Roman"/>
          <w:sz w:val="24"/>
          <w:szCs w:val="24"/>
          <w:lang w:eastAsia="en-US"/>
        </w:rPr>
        <w:t xml:space="preserve">250 </w:t>
      </w:r>
      <w:proofErr w:type="spellStart"/>
      <w:r w:rsidRPr="00FA6890">
        <w:rPr>
          <w:rStyle w:val="FontStyle144"/>
          <w:rFonts w:ascii="Times New Roman" w:hAnsi="Times New Roman" w:cs="Times New Roman"/>
          <w:sz w:val="24"/>
          <w:szCs w:val="24"/>
          <w:lang w:eastAsia="en-US"/>
        </w:rPr>
        <w:t>ppi</w:t>
      </w:r>
      <w:proofErr w:type="spellEnd"/>
      <w:r w:rsidRPr="00FA6890">
        <w:rPr>
          <w:rStyle w:val="FontStyle144"/>
          <w:rFonts w:ascii="Times New Roman" w:hAnsi="Times New Roman" w:cs="Times New Roman"/>
          <w:sz w:val="24"/>
          <w:szCs w:val="24"/>
          <w:lang w:eastAsia="en-US"/>
        </w:rPr>
        <w:t xml:space="preserve"> </w:t>
      </w:r>
      <w:r w:rsidR="00217EE3" w:rsidRPr="00FA6890">
        <w:rPr>
          <w:rStyle w:val="FontStyle144"/>
          <w:rFonts w:ascii="Times New Roman" w:hAnsi="Times New Roman" w:cs="Times New Roman"/>
          <w:sz w:val="24"/>
          <w:szCs w:val="24"/>
          <w:lang w:eastAsia="en-US"/>
        </w:rPr>
        <w:t>и</w:t>
      </w:r>
      <w:r w:rsidRPr="00FA6890">
        <w:rPr>
          <w:rStyle w:val="FontStyle144"/>
          <w:rFonts w:ascii="Times New Roman" w:hAnsi="Times New Roman" w:cs="Times New Roman"/>
          <w:sz w:val="24"/>
          <w:szCs w:val="24"/>
          <w:lang w:eastAsia="en-US"/>
        </w:rPr>
        <w:t xml:space="preserve"> сжати</w:t>
      </w:r>
      <w:r w:rsidR="00217EE3" w:rsidRPr="00FA6890">
        <w:rPr>
          <w:rStyle w:val="FontStyle144"/>
          <w:rFonts w:ascii="Times New Roman" w:hAnsi="Times New Roman" w:cs="Times New Roman"/>
          <w:sz w:val="24"/>
          <w:szCs w:val="24"/>
          <w:lang w:eastAsia="en-US"/>
        </w:rPr>
        <w:t>ем</w:t>
      </w:r>
      <w:r w:rsidRPr="00FA6890">
        <w:rPr>
          <w:rStyle w:val="FontStyle144"/>
          <w:rFonts w:ascii="Times New Roman" w:hAnsi="Times New Roman" w:cs="Times New Roman"/>
          <w:sz w:val="24"/>
          <w:szCs w:val="24"/>
          <w:lang w:eastAsia="en-US"/>
        </w:rPr>
        <w:t xml:space="preserve"> WSQ в соотношении 15:1, составляет 1,28 КБ.</w:t>
      </w:r>
    </w:p>
    <w:p w14:paraId="71F4D851" w14:textId="0DDF8665" w:rsidR="001B092B" w:rsidRPr="00FA6890" w:rsidRDefault="001B092B" w:rsidP="00173EE8">
      <w:pPr>
        <w:pStyle w:val="Style79"/>
        <w:widowControl/>
        <w:ind w:firstLine="720"/>
        <w:jc w:val="both"/>
        <w:rPr>
          <w:rStyle w:val="FontStyle144"/>
          <w:rFonts w:ascii="Times New Roman" w:hAnsi="Times New Roman" w:cs="Times New Roman"/>
          <w:sz w:val="24"/>
          <w:szCs w:val="24"/>
          <w:lang w:eastAsia="en-US"/>
        </w:rPr>
      </w:pPr>
      <w:r w:rsidRPr="00FA6890">
        <w:rPr>
          <w:rStyle w:val="FontStyle144"/>
          <w:rFonts w:ascii="Times New Roman" w:hAnsi="Times New Roman" w:cs="Times New Roman"/>
          <w:sz w:val="24"/>
          <w:szCs w:val="24"/>
          <w:lang w:eastAsia="en-US"/>
        </w:rPr>
        <w:t xml:space="preserve">Запись 19794-3, включая обрезку изображения и </w:t>
      </w:r>
      <w:proofErr w:type="spellStart"/>
      <w:r w:rsidR="00217EE3" w:rsidRPr="00FA6890">
        <w:rPr>
          <w:rStyle w:val="FontStyle144"/>
          <w:rFonts w:ascii="Times New Roman" w:hAnsi="Times New Roman" w:cs="Times New Roman"/>
          <w:sz w:val="24"/>
          <w:szCs w:val="24"/>
          <w:lang w:eastAsia="en-US"/>
        </w:rPr>
        <w:t>суб</w:t>
      </w:r>
      <w:r w:rsidRPr="00FA6890">
        <w:rPr>
          <w:rStyle w:val="FontStyle144"/>
          <w:rFonts w:ascii="Times New Roman" w:hAnsi="Times New Roman" w:cs="Times New Roman"/>
          <w:sz w:val="24"/>
          <w:szCs w:val="24"/>
          <w:lang w:eastAsia="en-US"/>
        </w:rPr>
        <w:t>дискретизаци</w:t>
      </w:r>
      <w:r w:rsidR="00217EE3" w:rsidRPr="00FA6890">
        <w:rPr>
          <w:rStyle w:val="FontStyle144"/>
          <w:rFonts w:ascii="Times New Roman" w:hAnsi="Times New Roman" w:cs="Times New Roman"/>
          <w:sz w:val="24"/>
          <w:szCs w:val="24"/>
          <w:lang w:eastAsia="en-US"/>
        </w:rPr>
        <w:t>ю</w:t>
      </w:r>
      <w:proofErr w:type="spellEnd"/>
      <w:r w:rsidRPr="00FA6890">
        <w:rPr>
          <w:rStyle w:val="FontStyle144"/>
          <w:rFonts w:ascii="Times New Roman" w:hAnsi="Times New Roman" w:cs="Times New Roman"/>
          <w:sz w:val="24"/>
          <w:szCs w:val="24"/>
          <w:lang w:eastAsia="en-US"/>
        </w:rPr>
        <w:t xml:space="preserve"> до изображения 120x160, </w:t>
      </w:r>
      <w:r w:rsidR="00217EE3" w:rsidRPr="00FA6890">
        <w:rPr>
          <w:rStyle w:val="FontStyle144"/>
          <w:rFonts w:ascii="Times New Roman" w:hAnsi="Times New Roman" w:cs="Times New Roman"/>
          <w:sz w:val="24"/>
          <w:szCs w:val="24"/>
          <w:lang w:eastAsia="en-US"/>
        </w:rPr>
        <w:t xml:space="preserve">изображением с разрешением 250 </w:t>
      </w:r>
      <w:proofErr w:type="spellStart"/>
      <w:r w:rsidR="00217EE3" w:rsidRPr="00FA6890">
        <w:rPr>
          <w:rStyle w:val="FontStyle144"/>
          <w:rFonts w:ascii="Times New Roman" w:hAnsi="Times New Roman" w:cs="Times New Roman"/>
          <w:sz w:val="24"/>
          <w:szCs w:val="24"/>
          <w:lang w:eastAsia="en-US"/>
        </w:rPr>
        <w:t>ppi</w:t>
      </w:r>
      <w:proofErr w:type="spellEnd"/>
      <w:r w:rsidR="00217EE3" w:rsidRPr="00FA6890">
        <w:rPr>
          <w:rStyle w:val="FontStyle144"/>
          <w:rFonts w:ascii="Times New Roman" w:hAnsi="Times New Roman" w:cs="Times New Roman"/>
          <w:sz w:val="24"/>
          <w:szCs w:val="24"/>
          <w:lang w:eastAsia="en-US"/>
        </w:rPr>
        <w:t xml:space="preserve"> </w:t>
      </w:r>
      <w:r w:rsidRPr="00FA6890">
        <w:rPr>
          <w:rStyle w:val="FontStyle144"/>
          <w:rFonts w:ascii="Times New Roman" w:hAnsi="Times New Roman" w:cs="Times New Roman"/>
          <w:sz w:val="24"/>
          <w:szCs w:val="24"/>
          <w:lang w:eastAsia="en-US"/>
        </w:rPr>
        <w:t xml:space="preserve">с квантованными </w:t>
      </w:r>
      <w:proofErr w:type="spellStart"/>
      <w:r w:rsidRPr="00FA6890">
        <w:rPr>
          <w:rStyle w:val="FontStyle144"/>
          <w:rFonts w:ascii="Times New Roman" w:hAnsi="Times New Roman" w:cs="Times New Roman"/>
          <w:sz w:val="24"/>
          <w:szCs w:val="24"/>
          <w:lang w:eastAsia="en-US"/>
        </w:rPr>
        <w:t>косинусоидальными</w:t>
      </w:r>
      <w:proofErr w:type="spellEnd"/>
      <w:r w:rsidRPr="00FA6890">
        <w:rPr>
          <w:rStyle w:val="FontStyle144"/>
          <w:rFonts w:ascii="Times New Roman" w:hAnsi="Times New Roman" w:cs="Times New Roman"/>
          <w:sz w:val="24"/>
          <w:szCs w:val="24"/>
          <w:lang w:eastAsia="en-US"/>
        </w:rPr>
        <w:t xml:space="preserve"> триплетами, составляет около 0,96 КБ (см. </w:t>
      </w:r>
      <w:r w:rsidR="00217EE3" w:rsidRPr="00FA6890">
        <w:rPr>
          <w:rStyle w:val="FontStyle144"/>
          <w:rFonts w:ascii="Times New Roman" w:hAnsi="Times New Roman" w:cs="Times New Roman"/>
          <w:sz w:val="24"/>
          <w:szCs w:val="24"/>
          <w:lang w:eastAsia="en-US"/>
        </w:rPr>
        <w:t>т</w:t>
      </w:r>
      <w:r w:rsidRPr="00FA6890">
        <w:rPr>
          <w:rStyle w:val="FontStyle144"/>
          <w:rFonts w:ascii="Times New Roman" w:hAnsi="Times New Roman" w:cs="Times New Roman"/>
          <w:sz w:val="24"/>
          <w:szCs w:val="24"/>
          <w:lang w:eastAsia="en-US"/>
        </w:rPr>
        <w:t>аблицу A.2).</w:t>
      </w:r>
    </w:p>
    <w:p w14:paraId="043F3921" w14:textId="77777777" w:rsidR="008601BE" w:rsidRPr="00FA6890" w:rsidRDefault="008601BE" w:rsidP="00173EE8">
      <w:pPr>
        <w:pStyle w:val="Style14"/>
        <w:widowControl/>
        <w:ind w:firstLine="720"/>
        <w:jc w:val="both"/>
        <w:rPr>
          <w:rStyle w:val="FontStyle147"/>
          <w:rFonts w:ascii="Times New Roman" w:hAnsi="Times New Roman" w:cs="Times New Roman"/>
          <w:sz w:val="24"/>
          <w:szCs w:val="24"/>
          <w:lang w:eastAsia="en-US"/>
        </w:rPr>
      </w:pPr>
    </w:p>
    <w:p w14:paraId="087F4C62" w14:textId="77777777" w:rsidR="008601BE" w:rsidRPr="00173EE8" w:rsidRDefault="008601BE" w:rsidP="00173EE8">
      <w:pPr>
        <w:pStyle w:val="Style14"/>
        <w:widowControl/>
        <w:ind w:firstLine="720"/>
        <w:jc w:val="both"/>
        <w:rPr>
          <w:rStyle w:val="FontStyle147"/>
          <w:rFonts w:ascii="Times New Roman" w:hAnsi="Times New Roman" w:cs="Times New Roman"/>
          <w:sz w:val="28"/>
          <w:szCs w:val="28"/>
          <w:lang w:eastAsia="en-US"/>
        </w:rPr>
        <w:sectPr w:rsidR="008601BE" w:rsidRPr="00173EE8" w:rsidSect="00173EE8">
          <w:pgSz w:w="11909" w:h="16834" w:code="9"/>
          <w:pgMar w:top="1418" w:right="1134" w:bottom="1418" w:left="1418" w:header="720" w:footer="720" w:gutter="0"/>
          <w:cols w:space="720"/>
          <w:noEndnote/>
          <w:titlePg/>
          <w:docGrid w:linePitch="326"/>
        </w:sectPr>
      </w:pPr>
    </w:p>
    <w:p w14:paraId="16A1F138" w14:textId="7708A68C" w:rsidR="008601BE" w:rsidRPr="00FD3C17" w:rsidRDefault="001B092B" w:rsidP="00173EE8">
      <w:pPr>
        <w:pStyle w:val="Style16"/>
        <w:widowControl/>
        <w:ind w:firstLine="720"/>
        <w:jc w:val="center"/>
        <w:rPr>
          <w:rStyle w:val="FontStyle143"/>
          <w:rFonts w:ascii="Times New Roman" w:hAnsi="Times New Roman" w:cs="Times New Roman"/>
          <w:sz w:val="24"/>
          <w:szCs w:val="24"/>
          <w:lang w:eastAsia="en-US"/>
        </w:rPr>
      </w:pPr>
      <w:r w:rsidRPr="00FD3C17">
        <w:rPr>
          <w:rStyle w:val="FontStyle143"/>
          <w:rFonts w:ascii="Times New Roman" w:hAnsi="Times New Roman" w:cs="Times New Roman"/>
          <w:sz w:val="24"/>
          <w:szCs w:val="24"/>
          <w:lang w:eastAsia="en-US"/>
        </w:rPr>
        <w:lastRenderedPageBreak/>
        <w:t>Приложение</w:t>
      </w:r>
      <w:r w:rsidR="008601BE" w:rsidRPr="00FD3C17">
        <w:rPr>
          <w:rStyle w:val="FontStyle143"/>
          <w:rFonts w:ascii="Times New Roman" w:hAnsi="Times New Roman" w:cs="Times New Roman"/>
          <w:sz w:val="24"/>
          <w:szCs w:val="24"/>
          <w:lang w:eastAsia="en-US"/>
        </w:rPr>
        <w:t xml:space="preserve"> B</w:t>
      </w:r>
    </w:p>
    <w:p w14:paraId="5DAFABDC" w14:textId="3CC46B7F" w:rsidR="008601BE" w:rsidRPr="00FD3C17" w:rsidRDefault="008601BE" w:rsidP="00173EE8">
      <w:pPr>
        <w:pStyle w:val="Style22"/>
        <w:widowControl/>
        <w:ind w:firstLine="720"/>
        <w:jc w:val="center"/>
        <w:rPr>
          <w:rStyle w:val="FontStyle135"/>
          <w:rFonts w:ascii="Times New Roman" w:hAnsi="Times New Roman" w:cs="Times New Roman"/>
          <w:sz w:val="24"/>
          <w:szCs w:val="24"/>
          <w:lang w:eastAsia="en-US"/>
        </w:rPr>
      </w:pPr>
      <w:r w:rsidRPr="00FD3C17">
        <w:rPr>
          <w:rStyle w:val="FontStyle135"/>
          <w:rFonts w:ascii="Times New Roman" w:hAnsi="Times New Roman" w:cs="Times New Roman"/>
          <w:sz w:val="24"/>
          <w:szCs w:val="24"/>
          <w:lang w:eastAsia="en-US"/>
        </w:rPr>
        <w:t>(</w:t>
      </w:r>
      <w:r w:rsidR="001B092B" w:rsidRPr="00FD3C17">
        <w:rPr>
          <w:rStyle w:val="FontStyle135"/>
          <w:rFonts w:ascii="Times New Roman" w:hAnsi="Times New Roman" w:cs="Times New Roman"/>
          <w:sz w:val="24"/>
          <w:szCs w:val="24"/>
          <w:lang w:eastAsia="en-US"/>
        </w:rPr>
        <w:t>справочное</w:t>
      </w:r>
      <w:r w:rsidRPr="00FD3C17">
        <w:rPr>
          <w:rStyle w:val="FontStyle135"/>
          <w:rFonts w:ascii="Times New Roman" w:hAnsi="Times New Roman" w:cs="Times New Roman"/>
          <w:sz w:val="24"/>
          <w:szCs w:val="24"/>
          <w:lang w:eastAsia="en-US"/>
        </w:rPr>
        <w:t>)</w:t>
      </w:r>
    </w:p>
    <w:p w14:paraId="3241081F" w14:textId="77777777" w:rsidR="00866DC2" w:rsidRPr="00FD3C17" w:rsidRDefault="00866DC2" w:rsidP="00173EE8">
      <w:pPr>
        <w:pStyle w:val="Style67"/>
        <w:widowControl/>
        <w:ind w:firstLine="720"/>
        <w:jc w:val="center"/>
        <w:rPr>
          <w:rStyle w:val="FontStyle143"/>
          <w:rFonts w:ascii="Times New Roman" w:hAnsi="Times New Roman" w:cs="Times New Roman"/>
          <w:sz w:val="24"/>
          <w:szCs w:val="24"/>
          <w:lang w:eastAsia="en-US"/>
        </w:rPr>
      </w:pPr>
    </w:p>
    <w:p w14:paraId="376111CE" w14:textId="3BF7CBB7" w:rsidR="008601BE" w:rsidRPr="00FD3C17" w:rsidRDefault="00217EE3" w:rsidP="00173EE8">
      <w:pPr>
        <w:pStyle w:val="Style67"/>
        <w:widowControl/>
        <w:ind w:firstLine="720"/>
        <w:jc w:val="center"/>
        <w:rPr>
          <w:rStyle w:val="FontStyle143"/>
          <w:rFonts w:ascii="Times New Roman" w:hAnsi="Times New Roman" w:cs="Times New Roman"/>
          <w:sz w:val="24"/>
          <w:szCs w:val="24"/>
          <w:lang w:eastAsia="en-US"/>
        </w:rPr>
      </w:pPr>
      <w:r w:rsidRPr="00FD3C17">
        <w:rPr>
          <w:rStyle w:val="FontStyle143"/>
          <w:rFonts w:ascii="Times New Roman" w:hAnsi="Times New Roman" w:cs="Times New Roman"/>
          <w:sz w:val="24"/>
          <w:szCs w:val="24"/>
          <w:lang w:eastAsia="en-US"/>
        </w:rPr>
        <w:t>Примеры записи спектральных данных и</w:t>
      </w:r>
      <w:r w:rsidR="00372EDF" w:rsidRPr="00FD3C17">
        <w:rPr>
          <w:rStyle w:val="FontStyle143"/>
          <w:rFonts w:ascii="Times New Roman" w:hAnsi="Times New Roman" w:cs="Times New Roman"/>
          <w:sz w:val="24"/>
          <w:szCs w:val="24"/>
          <w:lang w:eastAsia="en-US"/>
        </w:rPr>
        <w:t>зображения отпечатка пальца</w:t>
      </w:r>
      <w:r w:rsidR="008601BE" w:rsidRPr="00FD3C17">
        <w:rPr>
          <w:rStyle w:val="FontStyle143"/>
          <w:rFonts w:ascii="Times New Roman" w:hAnsi="Times New Roman" w:cs="Times New Roman"/>
          <w:sz w:val="24"/>
          <w:szCs w:val="24"/>
          <w:lang w:eastAsia="en-US"/>
        </w:rPr>
        <w:t xml:space="preserve"> </w:t>
      </w:r>
      <w:r w:rsidRPr="00FD3C17">
        <w:rPr>
          <w:rStyle w:val="FontStyle143"/>
          <w:rFonts w:ascii="Times New Roman" w:hAnsi="Times New Roman" w:cs="Times New Roman"/>
          <w:sz w:val="24"/>
          <w:szCs w:val="24"/>
          <w:lang w:eastAsia="en-US"/>
        </w:rPr>
        <w:t>–</w:t>
      </w:r>
      <w:r w:rsidR="008601BE" w:rsidRPr="00FD3C17">
        <w:rPr>
          <w:rStyle w:val="FontStyle143"/>
          <w:rFonts w:ascii="Times New Roman" w:hAnsi="Times New Roman" w:cs="Times New Roman"/>
          <w:sz w:val="24"/>
          <w:szCs w:val="24"/>
          <w:lang w:eastAsia="en-US"/>
        </w:rPr>
        <w:t xml:space="preserve"> </w:t>
      </w:r>
      <w:r w:rsidRPr="00FD3C17">
        <w:rPr>
          <w:rStyle w:val="FontStyle143"/>
          <w:rFonts w:ascii="Times New Roman" w:hAnsi="Times New Roman" w:cs="Times New Roman"/>
          <w:sz w:val="24"/>
          <w:szCs w:val="24"/>
          <w:lang w:eastAsia="en-US"/>
        </w:rPr>
        <w:t>метод выбора спектральных составляющих для дискретного преобразования Фурье</w:t>
      </w:r>
    </w:p>
    <w:p w14:paraId="21F4E17B" w14:textId="77777777" w:rsidR="002D4AE7" w:rsidRPr="00FD3C17" w:rsidRDefault="002D4AE7" w:rsidP="00173EE8">
      <w:pPr>
        <w:pStyle w:val="Style28"/>
        <w:widowControl/>
        <w:ind w:firstLine="720"/>
        <w:jc w:val="both"/>
        <w:rPr>
          <w:rStyle w:val="FontStyle144"/>
          <w:rFonts w:ascii="Times New Roman" w:hAnsi="Times New Roman" w:cs="Times New Roman"/>
          <w:sz w:val="24"/>
          <w:szCs w:val="24"/>
          <w:lang w:eastAsia="en-US"/>
        </w:rPr>
      </w:pPr>
    </w:p>
    <w:p w14:paraId="0E447E30" w14:textId="6BD25374" w:rsidR="00D95EA4" w:rsidRPr="00FD3C17" w:rsidRDefault="00D95EA4" w:rsidP="00173EE8">
      <w:pPr>
        <w:pStyle w:val="Style28"/>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В этом информативном приложении приведены два примера спектрального обмена данными изображений отпечатков пальцев для локального DFT на одном и том же изображении, описанном в приложении А.</w:t>
      </w:r>
    </w:p>
    <w:p w14:paraId="6A5970D4" w14:textId="0D9A4076" w:rsidR="008601BE" w:rsidRPr="00FD3C17" w:rsidRDefault="008601BE" w:rsidP="00173EE8">
      <w:pPr>
        <w:pStyle w:val="Style47"/>
        <w:widowControl/>
        <w:ind w:firstLine="720"/>
        <w:jc w:val="both"/>
        <w:rPr>
          <w:rStyle w:val="FontStyle134"/>
          <w:rFonts w:ascii="Times New Roman" w:hAnsi="Times New Roman" w:cs="Times New Roman"/>
          <w:sz w:val="24"/>
          <w:szCs w:val="24"/>
          <w:lang w:eastAsia="en-US"/>
        </w:rPr>
      </w:pPr>
      <w:r w:rsidRPr="00FD3C17">
        <w:rPr>
          <w:rStyle w:val="FontStyle134"/>
          <w:rFonts w:ascii="Times New Roman" w:hAnsi="Times New Roman" w:cs="Times New Roman"/>
          <w:sz w:val="24"/>
          <w:szCs w:val="24"/>
          <w:lang w:eastAsia="en-US"/>
        </w:rPr>
        <w:t xml:space="preserve">B.1 </w:t>
      </w:r>
      <w:r w:rsidR="00D95EA4" w:rsidRPr="00FD3C17">
        <w:rPr>
          <w:rStyle w:val="FontStyle134"/>
          <w:rFonts w:ascii="Times New Roman" w:hAnsi="Times New Roman" w:cs="Times New Roman"/>
          <w:sz w:val="24"/>
          <w:szCs w:val="24"/>
          <w:lang w:eastAsia="en-US"/>
        </w:rPr>
        <w:t>Пример</w:t>
      </w:r>
      <w:r w:rsidRPr="00FD3C17">
        <w:rPr>
          <w:rStyle w:val="FontStyle134"/>
          <w:rFonts w:ascii="Times New Roman" w:hAnsi="Times New Roman" w:cs="Times New Roman"/>
          <w:sz w:val="24"/>
          <w:szCs w:val="24"/>
          <w:lang w:eastAsia="en-US"/>
        </w:rPr>
        <w:t xml:space="preserve"> 1</w:t>
      </w:r>
    </w:p>
    <w:p w14:paraId="327956DD" w14:textId="13C63032" w:rsidR="00D95EA4" w:rsidRPr="00FD3C17" w:rsidRDefault="00D95EA4" w:rsidP="00173EE8">
      <w:pPr>
        <w:pStyle w:val="Style28"/>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 xml:space="preserve">Обрезанное изображение </w:t>
      </w:r>
      <w:r w:rsidR="00FA3D27" w:rsidRPr="00FD3C17">
        <w:rPr>
          <w:rStyle w:val="FontStyle144"/>
          <w:rFonts w:ascii="Times New Roman" w:hAnsi="Times New Roman" w:cs="Times New Roman"/>
          <w:sz w:val="24"/>
          <w:szCs w:val="24"/>
          <w:lang w:eastAsia="en-US"/>
        </w:rPr>
        <w:t xml:space="preserve">с измененным шагом дискреции </w:t>
      </w:r>
      <w:r w:rsidRPr="00FD3C17">
        <w:rPr>
          <w:rStyle w:val="FontStyle144"/>
          <w:rFonts w:ascii="Times New Roman" w:hAnsi="Times New Roman" w:cs="Times New Roman"/>
          <w:sz w:val="24"/>
          <w:szCs w:val="24"/>
          <w:lang w:eastAsia="en-US"/>
        </w:rPr>
        <w:t xml:space="preserve">такое же, как в </w:t>
      </w:r>
      <w:r w:rsidR="00FA3D27" w:rsidRPr="00FD3C17">
        <w:rPr>
          <w:rStyle w:val="FontStyle144"/>
          <w:rFonts w:ascii="Times New Roman" w:hAnsi="Times New Roman" w:cs="Times New Roman"/>
          <w:sz w:val="24"/>
          <w:szCs w:val="24"/>
          <w:lang w:eastAsia="en-US"/>
        </w:rPr>
        <w:t>п</w:t>
      </w:r>
      <w:r w:rsidRPr="00FD3C17">
        <w:rPr>
          <w:rStyle w:val="FontStyle144"/>
          <w:rFonts w:ascii="Times New Roman" w:hAnsi="Times New Roman" w:cs="Times New Roman"/>
          <w:sz w:val="24"/>
          <w:szCs w:val="24"/>
          <w:lang w:eastAsia="en-US"/>
        </w:rPr>
        <w:t xml:space="preserve">риложении A.2. </w:t>
      </w:r>
      <w:r w:rsidR="00FA3D27" w:rsidRPr="00FD3C17">
        <w:rPr>
          <w:rStyle w:val="FontStyle144"/>
          <w:rFonts w:ascii="Times New Roman" w:hAnsi="Times New Roman" w:cs="Times New Roman"/>
          <w:sz w:val="24"/>
          <w:szCs w:val="24"/>
          <w:lang w:eastAsia="en-US"/>
        </w:rPr>
        <w:t xml:space="preserve">То есть </w:t>
      </w:r>
      <w:r w:rsidRPr="00FD3C17">
        <w:rPr>
          <w:rStyle w:val="FontStyle144"/>
          <w:rFonts w:ascii="Times New Roman" w:hAnsi="Times New Roman" w:cs="Times New Roman"/>
          <w:sz w:val="24"/>
          <w:szCs w:val="24"/>
          <w:lang w:eastAsia="en-US"/>
        </w:rPr>
        <w:t>изображени</w:t>
      </w:r>
      <w:r w:rsidR="00FA3D27" w:rsidRPr="00FD3C17">
        <w:rPr>
          <w:rStyle w:val="FontStyle144"/>
          <w:rFonts w:ascii="Times New Roman" w:hAnsi="Times New Roman" w:cs="Times New Roman"/>
          <w:sz w:val="24"/>
          <w:szCs w:val="24"/>
          <w:lang w:eastAsia="en-US"/>
        </w:rPr>
        <w:t>е с измененным шагом дискреции</w:t>
      </w:r>
      <w:r w:rsidRPr="00FD3C17">
        <w:rPr>
          <w:rStyle w:val="FontStyle144"/>
          <w:rFonts w:ascii="Times New Roman" w:hAnsi="Times New Roman" w:cs="Times New Roman"/>
          <w:sz w:val="24"/>
          <w:szCs w:val="24"/>
          <w:lang w:eastAsia="en-US"/>
        </w:rPr>
        <w:t xml:space="preserve"> </w:t>
      </w:r>
      <w:r w:rsidR="00FA3D27" w:rsidRPr="00FD3C17">
        <w:rPr>
          <w:rStyle w:val="FontStyle144"/>
          <w:rFonts w:ascii="Times New Roman" w:hAnsi="Times New Roman" w:cs="Times New Roman"/>
          <w:sz w:val="24"/>
          <w:szCs w:val="24"/>
          <w:lang w:eastAsia="en-US"/>
        </w:rPr>
        <w:t xml:space="preserve">становится изображением </w:t>
      </w:r>
      <w:r w:rsidRPr="00FD3C17">
        <w:rPr>
          <w:rStyle w:val="FontStyle144"/>
          <w:rFonts w:ascii="Times New Roman" w:hAnsi="Times New Roman" w:cs="Times New Roman"/>
          <w:sz w:val="24"/>
          <w:szCs w:val="24"/>
          <w:lang w:eastAsia="en-US"/>
        </w:rPr>
        <w:t>отпечатка</w:t>
      </w:r>
      <w:r w:rsidR="00FA3D27" w:rsidRPr="00FD3C17">
        <w:rPr>
          <w:rStyle w:val="FontStyle144"/>
          <w:rFonts w:ascii="Times New Roman" w:hAnsi="Times New Roman" w:cs="Times New Roman"/>
          <w:sz w:val="24"/>
          <w:szCs w:val="24"/>
          <w:lang w:eastAsia="en-US"/>
        </w:rPr>
        <w:t xml:space="preserve"> пальца размером </w:t>
      </w:r>
      <w:r w:rsidRPr="00FD3C17">
        <w:rPr>
          <w:rStyle w:val="FontStyle144"/>
          <w:rFonts w:ascii="Times New Roman" w:hAnsi="Times New Roman" w:cs="Times New Roman"/>
          <w:sz w:val="24"/>
          <w:szCs w:val="24"/>
          <w:lang w:eastAsia="en-US"/>
        </w:rPr>
        <w:t>120</w:t>
      </w:r>
      <m:oMath>
        <m:r>
          <w:rPr>
            <w:rStyle w:val="FontStyle144"/>
            <w:rFonts w:ascii="Cambria Math" w:hAnsi="Cambria Math" w:cs="Times New Roman"/>
            <w:sz w:val="24"/>
            <w:szCs w:val="24"/>
            <w:lang w:eastAsia="en-US"/>
          </w:rPr>
          <m:t>×</m:t>
        </m:r>
      </m:oMath>
      <w:r w:rsidRPr="00FD3C17">
        <w:rPr>
          <w:rStyle w:val="FontStyle144"/>
          <w:rFonts w:ascii="Times New Roman" w:hAnsi="Times New Roman" w:cs="Times New Roman"/>
          <w:sz w:val="24"/>
          <w:szCs w:val="24"/>
          <w:lang w:eastAsia="en-US"/>
        </w:rPr>
        <w:t>160 пикселей.</w:t>
      </w:r>
    </w:p>
    <w:p w14:paraId="7406203E" w14:textId="04389DA8" w:rsidR="00D95EA4" w:rsidRPr="00FD3C17" w:rsidRDefault="00FA3D27" w:rsidP="00173EE8">
      <w:pPr>
        <w:pStyle w:val="Style28"/>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Р</w:t>
      </w:r>
      <w:r w:rsidR="00D95EA4" w:rsidRPr="00FD3C17">
        <w:rPr>
          <w:rStyle w:val="FontStyle144"/>
          <w:rFonts w:ascii="Times New Roman" w:hAnsi="Times New Roman" w:cs="Times New Roman"/>
          <w:sz w:val="24"/>
          <w:szCs w:val="24"/>
          <w:lang w:eastAsia="en-US"/>
        </w:rPr>
        <w:t xml:space="preserve">азбиение </w:t>
      </w:r>
      <w:r w:rsidRPr="00FD3C17">
        <w:rPr>
          <w:rStyle w:val="FontStyle144"/>
          <w:rFonts w:ascii="Times New Roman" w:hAnsi="Times New Roman" w:cs="Times New Roman"/>
          <w:sz w:val="24"/>
          <w:szCs w:val="24"/>
          <w:lang w:eastAsia="en-US"/>
        </w:rPr>
        <w:t xml:space="preserve">ячейки </w:t>
      </w:r>
      <w:r w:rsidR="00D95EA4" w:rsidRPr="00FD3C17">
        <w:rPr>
          <w:rStyle w:val="FontStyle144"/>
          <w:rFonts w:ascii="Times New Roman" w:hAnsi="Times New Roman" w:cs="Times New Roman"/>
          <w:sz w:val="24"/>
          <w:szCs w:val="24"/>
          <w:lang w:eastAsia="en-US"/>
        </w:rPr>
        <w:t xml:space="preserve">изображения </w:t>
      </w:r>
      <w:r w:rsidRPr="00FD3C17">
        <w:rPr>
          <w:rStyle w:val="FontStyle144"/>
          <w:rFonts w:ascii="Times New Roman" w:hAnsi="Times New Roman" w:cs="Times New Roman"/>
          <w:sz w:val="24"/>
          <w:szCs w:val="24"/>
          <w:lang w:eastAsia="en-US"/>
        </w:rPr>
        <w:t xml:space="preserve">отпечатка пальца </w:t>
      </w:r>
      <w:r w:rsidR="00D95EA4" w:rsidRPr="00FD3C17">
        <w:rPr>
          <w:rStyle w:val="FontStyle144"/>
          <w:rFonts w:ascii="Times New Roman" w:hAnsi="Times New Roman" w:cs="Times New Roman"/>
          <w:sz w:val="24"/>
          <w:szCs w:val="24"/>
          <w:lang w:eastAsia="en-US"/>
        </w:rPr>
        <w:t xml:space="preserve">в этом примере включает деление всей части </w:t>
      </w:r>
      <w:r w:rsidRPr="00FD3C17">
        <w:rPr>
          <w:rStyle w:val="FontStyle144"/>
          <w:rFonts w:ascii="Times New Roman" w:hAnsi="Times New Roman" w:cs="Times New Roman"/>
          <w:sz w:val="24"/>
          <w:szCs w:val="24"/>
          <w:lang w:eastAsia="en-US"/>
        </w:rPr>
        <w:t xml:space="preserve">изображения отпечатка пальца </w:t>
      </w:r>
      <w:r w:rsidR="00D95EA4" w:rsidRPr="00FD3C17">
        <w:rPr>
          <w:rStyle w:val="FontStyle144"/>
          <w:rFonts w:ascii="Times New Roman" w:hAnsi="Times New Roman" w:cs="Times New Roman"/>
          <w:sz w:val="24"/>
          <w:szCs w:val="24"/>
          <w:lang w:eastAsia="en-US"/>
        </w:rPr>
        <w:t>на сет</w:t>
      </w:r>
      <w:r w:rsidRPr="00FD3C17">
        <w:rPr>
          <w:rStyle w:val="FontStyle144"/>
          <w:rFonts w:ascii="Times New Roman" w:hAnsi="Times New Roman" w:cs="Times New Roman"/>
          <w:sz w:val="24"/>
          <w:szCs w:val="24"/>
          <w:lang w:eastAsia="en-US"/>
        </w:rPr>
        <w:t>ь</w:t>
      </w:r>
      <w:r w:rsidR="00D95EA4" w:rsidRPr="00FD3C17">
        <w:rPr>
          <w:rStyle w:val="FontStyle144"/>
          <w:rFonts w:ascii="Times New Roman" w:hAnsi="Times New Roman" w:cs="Times New Roman"/>
          <w:sz w:val="24"/>
          <w:szCs w:val="24"/>
          <w:lang w:eastAsia="en-US"/>
        </w:rPr>
        <w:t xml:space="preserve"> перекрывающихся ячеек, где </w:t>
      </w:r>
      <w:r w:rsidRPr="00FD3C17">
        <w:rPr>
          <w:rStyle w:val="FontStyle144"/>
          <w:rFonts w:ascii="Times New Roman" w:hAnsi="Times New Roman" w:cs="Times New Roman"/>
          <w:sz w:val="24"/>
          <w:szCs w:val="24"/>
          <w:lang w:eastAsia="en-US"/>
        </w:rPr>
        <w:t>число</w:t>
      </w:r>
      <w:r w:rsidR="00D95EA4" w:rsidRPr="00FD3C17">
        <w:rPr>
          <w:rStyle w:val="FontStyle144"/>
          <w:rFonts w:ascii="Times New Roman" w:hAnsi="Times New Roman" w:cs="Times New Roman"/>
          <w:sz w:val="24"/>
          <w:szCs w:val="24"/>
          <w:lang w:eastAsia="en-US"/>
        </w:rPr>
        <w:t xml:space="preserve"> пикселей между центрами ячеек в обоих направлениях </w:t>
      </w:r>
      <w:r w:rsidR="00D95EA4" w:rsidRPr="00FD3C17">
        <w:rPr>
          <w:rStyle w:val="FontStyle144"/>
          <w:rFonts w:ascii="Times New Roman" w:hAnsi="Times New Roman" w:cs="Times New Roman"/>
          <w:i/>
          <w:iCs/>
          <w:sz w:val="24"/>
          <w:szCs w:val="24"/>
          <w:lang w:eastAsia="en-US"/>
        </w:rPr>
        <w:t>x</w:t>
      </w:r>
      <w:r w:rsidR="00D95EA4" w:rsidRPr="00FD3C17">
        <w:rPr>
          <w:rStyle w:val="FontStyle144"/>
          <w:rFonts w:ascii="Times New Roman" w:hAnsi="Times New Roman" w:cs="Times New Roman"/>
          <w:sz w:val="24"/>
          <w:szCs w:val="24"/>
          <w:lang w:eastAsia="en-US"/>
        </w:rPr>
        <w:t xml:space="preserve"> и </w:t>
      </w:r>
      <w:r w:rsidR="00D95EA4" w:rsidRPr="00FD3C17">
        <w:rPr>
          <w:rStyle w:val="FontStyle144"/>
          <w:rFonts w:ascii="Times New Roman" w:hAnsi="Times New Roman" w:cs="Times New Roman"/>
          <w:i/>
          <w:iCs/>
          <w:sz w:val="24"/>
          <w:szCs w:val="24"/>
          <w:lang w:eastAsia="en-US"/>
        </w:rPr>
        <w:t>y</w:t>
      </w:r>
      <w:r w:rsidR="00D95EA4" w:rsidRPr="00FD3C17">
        <w:rPr>
          <w:rStyle w:val="FontStyle144"/>
          <w:rFonts w:ascii="Times New Roman" w:hAnsi="Times New Roman" w:cs="Times New Roman"/>
          <w:sz w:val="24"/>
          <w:szCs w:val="24"/>
          <w:lang w:eastAsia="en-US"/>
        </w:rPr>
        <w:t xml:space="preserve"> равно 5. Каждая ячейка состоит из 16</w:t>
      </w:r>
      <m:oMath>
        <m:r>
          <w:rPr>
            <w:rStyle w:val="FontStyle144"/>
            <w:rFonts w:ascii="Cambria Math" w:hAnsi="Cambria Math" w:cs="Times New Roman"/>
            <w:sz w:val="24"/>
            <w:szCs w:val="24"/>
            <w:lang w:eastAsia="en-US"/>
          </w:rPr>
          <m:t>×</m:t>
        </m:r>
      </m:oMath>
      <w:r w:rsidR="00D95EA4" w:rsidRPr="00FD3C17">
        <w:rPr>
          <w:rStyle w:val="FontStyle144"/>
          <w:rFonts w:ascii="Times New Roman" w:hAnsi="Times New Roman" w:cs="Times New Roman"/>
          <w:sz w:val="24"/>
          <w:szCs w:val="24"/>
          <w:lang w:eastAsia="en-US"/>
        </w:rPr>
        <w:t xml:space="preserve">16 пикселей, перекрывающих соседние ячейки. Смещения от начала </w:t>
      </w:r>
      <w:r w:rsidRPr="00FD3C17">
        <w:rPr>
          <w:rStyle w:val="FontStyle144"/>
          <w:rFonts w:ascii="Times New Roman" w:hAnsi="Times New Roman" w:cs="Times New Roman"/>
          <w:sz w:val="24"/>
          <w:szCs w:val="24"/>
          <w:lang w:eastAsia="en-US"/>
        </w:rPr>
        <w:t xml:space="preserve">координат изображения отпечатка пальца </w:t>
      </w:r>
      <w:r w:rsidR="00D95EA4" w:rsidRPr="00FD3C17">
        <w:rPr>
          <w:rStyle w:val="FontStyle144"/>
          <w:rFonts w:ascii="Times New Roman" w:hAnsi="Times New Roman" w:cs="Times New Roman"/>
          <w:sz w:val="24"/>
          <w:szCs w:val="24"/>
          <w:lang w:eastAsia="en-US"/>
        </w:rPr>
        <w:t xml:space="preserve">составляют 4 пикселя по оси </w:t>
      </w:r>
      <w:r w:rsidR="00D95EA4" w:rsidRPr="00FD3C17">
        <w:rPr>
          <w:rStyle w:val="FontStyle144"/>
          <w:rFonts w:ascii="Times New Roman" w:hAnsi="Times New Roman" w:cs="Times New Roman"/>
          <w:i/>
          <w:iCs/>
          <w:sz w:val="24"/>
          <w:szCs w:val="24"/>
          <w:lang w:eastAsia="en-US"/>
        </w:rPr>
        <w:t>x</w:t>
      </w:r>
      <w:r w:rsidR="00D95EA4" w:rsidRPr="00FD3C17">
        <w:rPr>
          <w:rStyle w:val="FontStyle144"/>
          <w:rFonts w:ascii="Times New Roman" w:hAnsi="Times New Roman" w:cs="Times New Roman"/>
          <w:sz w:val="24"/>
          <w:szCs w:val="24"/>
          <w:lang w:eastAsia="en-US"/>
        </w:rPr>
        <w:t xml:space="preserve"> и 9 пикселей по оси </w:t>
      </w:r>
      <w:r w:rsidR="00D95EA4" w:rsidRPr="00FD3C17">
        <w:rPr>
          <w:rStyle w:val="FontStyle144"/>
          <w:rFonts w:ascii="Times New Roman" w:hAnsi="Times New Roman" w:cs="Times New Roman"/>
          <w:i/>
          <w:iCs/>
          <w:sz w:val="24"/>
          <w:szCs w:val="24"/>
          <w:lang w:eastAsia="en-US"/>
        </w:rPr>
        <w:t>y</w:t>
      </w:r>
      <w:r w:rsidR="00D95EA4" w:rsidRPr="00FD3C17">
        <w:rPr>
          <w:rStyle w:val="FontStyle144"/>
          <w:rFonts w:ascii="Times New Roman" w:hAnsi="Times New Roman" w:cs="Times New Roman"/>
          <w:sz w:val="24"/>
          <w:szCs w:val="24"/>
          <w:lang w:eastAsia="en-US"/>
        </w:rPr>
        <w:t>. Таким образом, сет</w:t>
      </w:r>
      <w:r w:rsidRPr="00FD3C17">
        <w:rPr>
          <w:rStyle w:val="FontStyle144"/>
          <w:rFonts w:ascii="Times New Roman" w:hAnsi="Times New Roman" w:cs="Times New Roman"/>
          <w:sz w:val="24"/>
          <w:szCs w:val="24"/>
          <w:lang w:eastAsia="en-US"/>
        </w:rPr>
        <w:t>ь</w:t>
      </w:r>
      <w:r w:rsidR="00D95EA4" w:rsidRPr="00FD3C17">
        <w:rPr>
          <w:rStyle w:val="FontStyle144"/>
          <w:rFonts w:ascii="Times New Roman" w:hAnsi="Times New Roman" w:cs="Times New Roman"/>
          <w:sz w:val="24"/>
          <w:szCs w:val="24"/>
          <w:lang w:eastAsia="en-US"/>
        </w:rPr>
        <w:t xml:space="preserve"> представления </w:t>
      </w:r>
      <w:r w:rsidRPr="00FD3C17">
        <w:rPr>
          <w:rStyle w:val="FontStyle144"/>
          <w:rFonts w:ascii="Times New Roman" w:hAnsi="Times New Roman" w:cs="Times New Roman"/>
          <w:sz w:val="24"/>
          <w:szCs w:val="24"/>
          <w:lang w:eastAsia="en-US"/>
        </w:rPr>
        <w:t xml:space="preserve">ячейки </w:t>
      </w:r>
      <w:r w:rsidR="00D95EA4" w:rsidRPr="00FD3C17">
        <w:rPr>
          <w:rStyle w:val="FontStyle144"/>
          <w:rFonts w:ascii="Times New Roman" w:hAnsi="Times New Roman" w:cs="Times New Roman"/>
          <w:sz w:val="24"/>
          <w:szCs w:val="24"/>
          <w:lang w:eastAsia="en-US"/>
        </w:rPr>
        <w:t>содержит 21</w:t>
      </w:r>
      <m:oMath>
        <m:r>
          <w:rPr>
            <w:rStyle w:val="FontStyle144"/>
            <w:rFonts w:ascii="Cambria Math" w:hAnsi="Cambria Math" w:cs="Times New Roman"/>
            <w:sz w:val="24"/>
            <w:szCs w:val="24"/>
            <w:lang w:eastAsia="en-US"/>
          </w:rPr>
          <m:t>×</m:t>
        </m:r>
      </m:oMath>
      <w:r w:rsidR="00D95EA4" w:rsidRPr="00FD3C17">
        <w:rPr>
          <w:rStyle w:val="FontStyle144"/>
          <w:rFonts w:ascii="Times New Roman" w:hAnsi="Times New Roman" w:cs="Times New Roman"/>
          <w:sz w:val="24"/>
          <w:szCs w:val="24"/>
          <w:lang w:eastAsia="en-US"/>
        </w:rPr>
        <w:t>28 ячеек, представляющих центральную область размером 116</w:t>
      </w:r>
      <m:oMath>
        <m:r>
          <w:rPr>
            <w:rStyle w:val="FontStyle144"/>
            <w:rFonts w:ascii="Cambria Math" w:hAnsi="Cambria Math" w:cs="Times New Roman"/>
            <w:sz w:val="24"/>
            <w:szCs w:val="24"/>
            <w:lang w:eastAsia="en-US"/>
          </w:rPr>
          <m:t>×</m:t>
        </m:r>
      </m:oMath>
      <w:r w:rsidR="00D95EA4" w:rsidRPr="00FD3C17">
        <w:rPr>
          <w:rStyle w:val="FontStyle144"/>
          <w:rFonts w:ascii="Times New Roman" w:hAnsi="Times New Roman" w:cs="Times New Roman"/>
          <w:sz w:val="24"/>
          <w:szCs w:val="24"/>
          <w:lang w:eastAsia="en-US"/>
        </w:rPr>
        <w:t>151 пикселей.</w:t>
      </w:r>
    </w:p>
    <w:p w14:paraId="2A0FE110" w14:textId="078085FB" w:rsidR="00D95EA4" w:rsidRPr="00FD3C17" w:rsidRDefault="00D95EA4" w:rsidP="00173EE8">
      <w:pPr>
        <w:pStyle w:val="Style28"/>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 xml:space="preserve">В этом примере используется подход DFT для получения спектральных составляющих DFT, которые будут сохранены для представления </w:t>
      </w:r>
      <w:r w:rsidR="00FA3D27" w:rsidRPr="00FD3C17">
        <w:rPr>
          <w:rStyle w:val="FontStyle144"/>
          <w:rFonts w:ascii="Times New Roman" w:hAnsi="Times New Roman" w:cs="Times New Roman"/>
          <w:sz w:val="24"/>
          <w:szCs w:val="24"/>
          <w:lang w:eastAsia="en-US"/>
        </w:rPr>
        <w:t>изображения отпечатка пальца</w:t>
      </w:r>
      <w:r w:rsidRPr="00FD3C17">
        <w:rPr>
          <w:rStyle w:val="FontStyle144"/>
          <w:rFonts w:ascii="Times New Roman" w:hAnsi="Times New Roman" w:cs="Times New Roman"/>
          <w:sz w:val="24"/>
          <w:szCs w:val="24"/>
          <w:lang w:eastAsia="en-US"/>
        </w:rPr>
        <w:t xml:space="preserve">. В этом подходе для хранения выбирается один пик среди спектральных </w:t>
      </w:r>
      <w:r w:rsidR="00FA3D27" w:rsidRPr="00FD3C17">
        <w:rPr>
          <w:rStyle w:val="FontStyle144"/>
          <w:rFonts w:ascii="Times New Roman" w:hAnsi="Times New Roman" w:cs="Times New Roman"/>
          <w:sz w:val="24"/>
          <w:szCs w:val="24"/>
          <w:lang w:eastAsia="en-US"/>
        </w:rPr>
        <w:t xml:space="preserve">составляющих </w:t>
      </w:r>
      <w:r w:rsidRPr="00FD3C17">
        <w:rPr>
          <w:rStyle w:val="FontStyle144"/>
          <w:rFonts w:ascii="Times New Roman" w:hAnsi="Times New Roman" w:cs="Times New Roman"/>
          <w:sz w:val="24"/>
          <w:szCs w:val="24"/>
          <w:lang w:eastAsia="en-US"/>
        </w:rPr>
        <w:t>DFT в каждой ячейке.</w:t>
      </w:r>
    </w:p>
    <w:p w14:paraId="4DEF8EC2" w14:textId="38D208DD" w:rsidR="00D95EA4" w:rsidRPr="00FD3C17" w:rsidRDefault="00D95EA4" w:rsidP="00173EE8">
      <w:pPr>
        <w:pStyle w:val="Style28"/>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 xml:space="preserve">Индекс </w:t>
      </w:r>
      <w:r w:rsidRPr="00FD3C17">
        <w:rPr>
          <w:rStyle w:val="FontStyle144"/>
          <w:rFonts w:ascii="Times New Roman" w:hAnsi="Times New Roman" w:cs="Times New Roman"/>
          <w:i/>
          <w:sz w:val="24"/>
          <w:szCs w:val="24"/>
          <w:lang w:eastAsia="en-US"/>
        </w:rPr>
        <w:t>k</w:t>
      </w:r>
      <w:r w:rsidRPr="00FD3C17">
        <w:rPr>
          <w:rStyle w:val="FontStyle144"/>
          <w:rFonts w:ascii="Times New Roman" w:hAnsi="Times New Roman" w:cs="Times New Roman"/>
          <w:sz w:val="24"/>
          <w:szCs w:val="24"/>
          <w:lang w:eastAsia="en-US"/>
        </w:rPr>
        <w:t xml:space="preserve"> (представляющий частоту </w:t>
      </w:r>
      <w:proofErr w:type="spellStart"/>
      <w:r w:rsidRPr="00FD3C17">
        <w:rPr>
          <w:rStyle w:val="FontStyle144"/>
          <w:rFonts w:ascii="Times New Roman" w:hAnsi="Times New Roman" w:cs="Times New Roman"/>
          <w:i/>
          <w:sz w:val="24"/>
          <w:szCs w:val="24"/>
          <w:lang w:eastAsia="en-US"/>
        </w:rPr>
        <w:t>f</w:t>
      </w:r>
      <w:r w:rsidRPr="00FD3C17">
        <w:rPr>
          <w:rStyle w:val="FontStyle144"/>
          <w:rFonts w:ascii="Times New Roman" w:hAnsi="Times New Roman" w:cs="Times New Roman"/>
          <w:i/>
          <w:sz w:val="24"/>
          <w:szCs w:val="24"/>
          <w:vertAlign w:val="subscript"/>
          <w:lang w:eastAsia="en-US"/>
        </w:rPr>
        <w:t>x</w:t>
      </w:r>
      <w:proofErr w:type="spellEnd"/>
      <w:r w:rsidRPr="00FD3C17">
        <w:rPr>
          <w:rStyle w:val="FontStyle144"/>
          <w:rFonts w:ascii="Times New Roman" w:hAnsi="Times New Roman" w:cs="Times New Roman"/>
          <w:sz w:val="24"/>
          <w:szCs w:val="24"/>
          <w:lang w:eastAsia="en-US"/>
        </w:rPr>
        <w:t xml:space="preserve">) требует </w:t>
      </w:r>
      <w:r w:rsidRPr="00FD3C17">
        <w:rPr>
          <w:rStyle w:val="FontStyle144"/>
          <w:rFonts w:ascii="Times New Roman" w:hAnsi="Times New Roman" w:cs="Times New Roman"/>
          <w:sz w:val="24"/>
          <w:szCs w:val="24"/>
          <w:highlight w:val="yellow"/>
          <w:lang w:eastAsia="en-US"/>
        </w:rPr>
        <w:t>|~log</w:t>
      </w:r>
      <w:r w:rsidR="00A662FD" w:rsidRPr="00FD3C17">
        <w:rPr>
          <w:rStyle w:val="FontStyle144"/>
          <w:rFonts w:ascii="Times New Roman" w:hAnsi="Times New Roman" w:cs="Times New Roman"/>
          <w:sz w:val="24"/>
          <w:szCs w:val="24"/>
          <w:highlight w:val="yellow"/>
          <w:vertAlign w:val="subscript"/>
          <w:lang w:eastAsia="en-US"/>
        </w:rPr>
        <w:t>2</w:t>
      </w:r>
      <w:r w:rsidRPr="00FD3C17">
        <w:rPr>
          <w:rStyle w:val="FontStyle144"/>
          <w:rFonts w:ascii="Times New Roman" w:hAnsi="Times New Roman" w:cs="Times New Roman"/>
          <w:sz w:val="24"/>
          <w:szCs w:val="24"/>
          <w:highlight w:val="yellow"/>
          <w:lang w:eastAsia="en-US"/>
        </w:rPr>
        <w:t>116~|</w:t>
      </w:r>
      <w:r w:rsidRPr="00FD3C17">
        <w:rPr>
          <w:rStyle w:val="FontStyle144"/>
          <w:rFonts w:ascii="Times New Roman" w:hAnsi="Times New Roman" w:cs="Times New Roman"/>
          <w:sz w:val="24"/>
          <w:szCs w:val="24"/>
          <w:lang w:eastAsia="en-US"/>
        </w:rPr>
        <w:t xml:space="preserve"> = 7 бит</w:t>
      </w:r>
      <w:r w:rsidR="00FA3D27" w:rsidRPr="00FD3C17">
        <w:rPr>
          <w:rStyle w:val="FontStyle144"/>
          <w:rFonts w:ascii="Times New Roman" w:hAnsi="Times New Roman" w:cs="Times New Roman"/>
          <w:sz w:val="24"/>
          <w:szCs w:val="24"/>
          <w:lang w:eastAsia="en-US"/>
        </w:rPr>
        <w:t>ов</w:t>
      </w:r>
      <w:r w:rsidRPr="00FD3C17">
        <w:rPr>
          <w:rStyle w:val="FontStyle144"/>
          <w:rFonts w:ascii="Times New Roman" w:hAnsi="Times New Roman" w:cs="Times New Roman"/>
          <w:sz w:val="24"/>
          <w:szCs w:val="24"/>
          <w:lang w:eastAsia="en-US"/>
        </w:rPr>
        <w:t xml:space="preserve"> для хранения, </w:t>
      </w:r>
      <w:r w:rsidR="00FA3D27" w:rsidRPr="00FD3C17">
        <w:rPr>
          <w:rStyle w:val="FontStyle144"/>
          <w:rFonts w:ascii="Times New Roman" w:hAnsi="Times New Roman" w:cs="Times New Roman"/>
          <w:sz w:val="24"/>
          <w:szCs w:val="24"/>
          <w:lang w:eastAsia="en-US"/>
        </w:rPr>
        <w:t xml:space="preserve">в то время как </w:t>
      </w:r>
      <w:r w:rsidRPr="00FD3C17">
        <w:rPr>
          <w:rStyle w:val="FontStyle144"/>
          <w:rFonts w:ascii="Times New Roman" w:hAnsi="Times New Roman" w:cs="Times New Roman"/>
          <w:sz w:val="24"/>
          <w:szCs w:val="24"/>
          <w:lang w:eastAsia="en-US"/>
        </w:rPr>
        <w:t xml:space="preserve">индекс </w:t>
      </w:r>
      <w:r w:rsidR="00DC6167" w:rsidRPr="00FD3C17">
        <w:rPr>
          <w:rStyle w:val="FontStyle144"/>
          <w:rFonts w:ascii="Times New Roman" w:hAnsi="Times New Roman" w:cs="Times New Roman"/>
          <w:i/>
          <w:sz w:val="24"/>
          <w:szCs w:val="24"/>
          <w:lang w:val="en-US" w:eastAsia="en-US"/>
        </w:rPr>
        <w:t>l</w:t>
      </w:r>
      <w:r w:rsidRPr="00FD3C17">
        <w:rPr>
          <w:rStyle w:val="FontStyle144"/>
          <w:rFonts w:ascii="Times New Roman" w:hAnsi="Times New Roman" w:cs="Times New Roman"/>
          <w:sz w:val="24"/>
          <w:szCs w:val="24"/>
          <w:lang w:eastAsia="en-US"/>
        </w:rPr>
        <w:t>,</w:t>
      </w:r>
      <w:r w:rsidR="00FA3D27" w:rsidRPr="00FD3C17">
        <w:rPr>
          <w:rStyle w:val="FontStyle144"/>
          <w:rFonts w:ascii="Times New Roman" w:hAnsi="Times New Roman" w:cs="Times New Roman"/>
          <w:sz w:val="24"/>
          <w:szCs w:val="24"/>
          <w:lang w:eastAsia="en-US"/>
        </w:rPr>
        <w:t xml:space="preserve"> </w:t>
      </w:r>
      <w:r w:rsidRPr="00FD3C17">
        <w:rPr>
          <w:rStyle w:val="FontStyle144"/>
          <w:rFonts w:ascii="Times New Roman" w:hAnsi="Times New Roman" w:cs="Times New Roman"/>
          <w:sz w:val="24"/>
          <w:szCs w:val="24"/>
          <w:lang w:eastAsia="en-US"/>
        </w:rPr>
        <w:t>(представляющ</w:t>
      </w:r>
      <w:r w:rsidR="00FA3D27" w:rsidRPr="00FD3C17">
        <w:rPr>
          <w:rStyle w:val="FontStyle144"/>
          <w:rFonts w:ascii="Times New Roman" w:hAnsi="Times New Roman" w:cs="Times New Roman"/>
          <w:sz w:val="24"/>
          <w:szCs w:val="24"/>
          <w:lang w:eastAsia="en-US"/>
        </w:rPr>
        <w:t>ий</w:t>
      </w:r>
      <w:r w:rsidRPr="00FD3C17">
        <w:rPr>
          <w:rStyle w:val="FontStyle144"/>
          <w:rFonts w:ascii="Times New Roman" w:hAnsi="Times New Roman" w:cs="Times New Roman"/>
          <w:sz w:val="24"/>
          <w:szCs w:val="24"/>
          <w:lang w:eastAsia="en-US"/>
        </w:rPr>
        <w:t xml:space="preserve"> частоту </w:t>
      </w:r>
      <w:r w:rsidR="00DC6167" w:rsidRPr="00FD3C17">
        <w:rPr>
          <w:rStyle w:val="FontStyle144"/>
          <w:rFonts w:ascii="Times New Roman" w:hAnsi="Times New Roman" w:cs="Times New Roman"/>
          <w:i/>
          <w:sz w:val="24"/>
          <w:szCs w:val="24"/>
          <w:lang w:eastAsia="en-US"/>
        </w:rPr>
        <w:t>f</w:t>
      </w:r>
      <w:r w:rsidR="00DC6167" w:rsidRPr="00FD3C17">
        <w:rPr>
          <w:rStyle w:val="FontStyle144"/>
          <w:rFonts w:ascii="Times New Roman" w:hAnsi="Times New Roman" w:cs="Times New Roman"/>
          <w:i/>
          <w:sz w:val="24"/>
          <w:szCs w:val="24"/>
          <w:vertAlign w:val="subscript"/>
          <w:lang w:val="en-US" w:eastAsia="en-US"/>
        </w:rPr>
        <w:t>y</w:t>
      </w:r>
      <w:r w:rsidRPr="00FD3C17">
        <w:rPr>
          <w:rStyle w:val="FontStyle144"/>
          <w:rFonts w:ascii="Times New Roman" w:hAnsi="Times New Roman" w:cs="Times New Roman"/>
          <w:sz w:val="24"/>
          <w:szCs w:val="24"/>
          <w:lang w:eastAsia="en-US"/>
        </w:rPr>
        <w:t xml:space="preserve">) требует </w:t>
      </w:r>
      <w:r w:rsidRPr="00FD3C17">
        <w:rPr>
          <w:rStyle w:val="FontStyle144"/>
          <w:rFonts w:ascii="Times New Roman" w:hAnsi="Times New Roman" w:cs="Times New Roman"/>
          <w:sz w:val="24"/>
          <w:szCs w:val="24"/>
          <w:highlight w:val="yellow"/>
          <w:lang w:eastAsia="en-US"/>
        </w:rPr>
        <w:t>|~log</w:t>
      </w:r>
      <w:r w:rsidRPr="00FD3C17">
        <w:rPr>
          <w:rStyle w:val="FontStyle144"/>
          <w:rFonts w:ascii="Times New Roman" w:hAnsi="Times New Roman" w:cs="Times New Roman"/>
          <w:sz w:val="24"/>
          <w:szCs w:val="24"/>
          <w:highlight w:val="yellow"/>
          <w:vertAlign w:val="subscript"/>
          <w:lang w:eastAsia="en-US"/>
        </w:rPr>
        <w:t>2</w:t>
      </w:r>
      <w:r w:rsidRPr="00FD3C17">
        <w:rPr>
          <w:rStyle w:val="FontStyle144"/>
          <w:rFonts w:ascii="Times New Roman" w:hAnsi="Times New Roman" w:cs="Times New Roman"/>
          <w:sz w:val="24"/>
          <w:szCs w:val="24"/>
          <w:highlight w:val="yellow"/>
          <w:lang w:eastAsia="en-US"/>
        </w:rPr>
        <w:t>15l]</w:t>
      </w:r>
      <w:r w:rsidRPr="00FD3C17">
        <w:rPr>
          <w:rStyle w:val="FontStyle144"/>
          <w:rFonts w:ascii="Times New Roman" w:hAnsi="Times New Roman" w:cs="Times New Roman"/>
          <w:sz w:val="24"/>
          <w:szCs w:val="24"/>
          <w:lang w:eastAsia="en-US"/>
        </w:rPr>
        <w:t xml:space="preserve"> = 8 бит для хранения. Когда глубина</w:t>
      </w:r>
      <w:r w:rsidR="00FA3D27" w:rsidRPr="00FD3C17">
        <w:rPr>
          <w:rStyle w:val="FontStyle144"/>
          <w:rFonts w:ascii="Times New Roman" w:hAnsi="Times New Roman" w:cs="Times New Roman"/>
          <w:sz w:val="24"/>
          <w:szCs w:val="24"/>
          <w:lang w:eastAsia="en-US"/>
        </w:rPr>
        <w:t xml:space="preserve"> цвета </w:t>
      </w:r>
      <w:r w:rsidRPr="00FD3C17">
        <w:rPr>
          <w:rStyle w:val="FontStyle144"/>
          <w:rFonts w:ascii="Times New Roman" w:hAnsi="Times New Roman" w:cs="Times New Roman"/>
          <w:sz w:val="24"/>
          <w:szCs w:val="24"/>
          <w:lang w:eastAsia="en-US"/>
        </w:rPr>
        <w:t xml:space="preserve">для модуля и фазы спектральных составляющих </w:t>
      </w:r>
      <w:r w:rsidR="00FA3D27" w:rsidRPr="00FD3C17">
        <w:rPr>
          <w:rStyle w:val="FontStyle144"/>
          <w:rFonts w:ascii="Times New Roman" w:hAnsi="Times New Roman" w:cs="Times New Roman"/>
          <w:sz w:val="24"/>
          <w:szCs w:val="24"/>
          <w:lang w:eastAsia="en-US"/>
        </w:rPr>
        <w:t xml:space="preserve">DFT </w:t>
      </w:r>
      <w:r w:rsidRPr="00FD3C17">
        <w:rPr>
          <w:rStyle w:val="FontStyle144"/>
          <w:rFonts w:ascii="Times New Roman" w:hAnsi="Times New Roman" w:cs="Times New Roman"/>
          <w:sz w:val="24"/>
          <w:szCs w:val="24"/>
          <w:lang w:eastAsia="en-US"/>
        </w:rPr>
        <w:t xml:space="preserve">установлена равной 3, это означает, что спектральные составляющие </w:t>
      </w:r>
      <w:r w:rsidR="00FA3D27" w:rsidRPr="00FD3C17">
        <w:rPr>
          <w:rStyle w:val="FontStyle144"/>
          <w:rFonts w:ascii="Times New Roman" w:hAnsi="Times New Roman" w:cs="Times New Roman"/>
          <w:sz w:val="24"/>
          <w:szCs w:val="24"/>
          <w:lang w:eastAsia="en-US"/>
        </w:rPr>
        <w:t xml:space="preserve">DFT </w:t>
      </w:r>
      <w:r w:rsidRPr="00FD3C17">
        <w:rPr>
          <w:rStyle w:val="FontStyle144"/>
          <w:rFonts w:ascii="Times New Roman" w:hAnsi="Times New Roman" w:cs="Times New Roman"/>
          <w:sz w:val="24"/>
          <w:szCs w:val="24"/>
          <w:lang w:eastAsia="en-US"/>
        </w:rPr>
        <w:t xml:space="preserve">могут быть представлены в 21 бите для каждой ячейки. Поскольку </w:t>
      </w:r>
      <w:r w:rsidR="00FA3D27" w:rsidRPr="00FD3C17">
        <w:rPr>
          <w:rStyle w:val="FontStyle144"/>
          <w:rFonts w:ascii="Times New Roman" w:hAnsi="Times New Roman" w:cs="Times New Roman"/>
          <w:sz w:val="24"/>
          <w:szCs w:val="24"/>
          <w:lang w:eastAsia="en-US"/>
        </w:rPr>
        <w:t xml:space="preserve">имеется </w:t>
      </w:r>
      <w:r w:rsidRPr="00FD3C17">
        <w:rPr>
          <w:rStyle w:val="FontStyle144"/>
          <w:rFonts w:ascii="Times New Roman" w:hAnsi="Times New Roman" w:cs="Times New Roman"/>
          <w:sz w:val="24"/>
          <w:szCs w:val="24"/>
          <w:lang w:eastAsia="en-US"/>
        </w:rPr>
        <w:t xml:space="preserve">всего 588 ячеек, длина </w:t>
      </w:r>
      <w:r w:rsidR="0056504B" w:rsidRPr="00FD3C17">
        <w:rPr>
          <w:rStyle w:val="FontStyle144"/>
          <w:rFonts w:ascii="Times New Roman" w:hAnsi="Times New Roman" w:cs="Times New Roman"/>
          <w:sz w:val="24"/>
          <w:szCs w:val="24"/>
          <w:lang w:eastAsia="en-US"/>
        </w:rPr>
        <w:t xml:space="preserve">спектральных данных </w:t>
      </w:r>
      <w:r w:rsidRPr="00FD3C17">
        <w:rPr>
          <w:rStyle w:val="FontStyle144"/>
          <w:rFonts w:ascii="Times New Roman" w:hAnsi="Times New Roman" w:cs="Times New Roman"/>
          <w:sz w:val="24"/>
          <w:szCs w:val="24"/>
          <w:lang w:eastAsia="en-US"/>
        </w:rPr>
        <w:t xml:space="preserve">изображения отпечатка </w:t>
      </w:r>
      <w:r w:rsidR="00FA3D27" w:rsidRPr="00FD3C17">
        <w:rPr>
          <w:rStyle w:val="FontStyle144"/>
          <w:rFonts w:ascii="Times New Roman" w:hAnsi="Times New Roman" w:cs="Times New Roman"/>
          <w:sz w:val="24"/>
          <w:szCs w:val="24"/>
          <w:lang w:eastAsia="en-US"/>
        </w:rPr>
        <w:t>пальца</w:t>
      </w:r>
      <w:r w:rsidRPr="00FD3C17">
        <w:rPr>
          <w:rStyle w:val="FontStyle144"/>
          <w:rFonts w:ascii="Times New Roman" w:hAnsi="Times New Roman" w:cs="Times New Roman"/>
          <w:sz w:val="24"/>
          <w:szCs w:val="24"/>
          <w:lang w:eastAsia="en-US"/>
        </w:rPr>
        <w:t xml:space="preserve"> становится 588</w:t>
      </w:r>
      <m:oMath>
        <m:r>
          <w:rPr>
            <w:rStyle w:val="FontStyle144"/>
            <w:rFonts w:ascii="Cambria Math" w:hAnsi="Cambria Math" w:cs="Times New Roman"/>
            <w:sz w:val="24"/>
            <w:szCs w:val="24"/>
            <w:lang w:eastAsia="en-US"/>
          </w:rPr>
          <m:t>×</m:t>
        </m:r>
      </m:oMath>
      <w:r w:rsidRPr="00FD3C17">
        <w:rPr>
          <w:rStyle w:val="FontStyle144"/>
          <w:rFonts w:ascii="Times New Roman" w:hAnsi="Times New Roman" w:cs="Times New Roman"/>
          <w:sz w:val="24"/>
          <w:szCs w:val="24"/>
          <w:lang w:eastAsia="en-US"/>
        </w:rPr>
        <w:t>21 бит</w:t>
      </w:r>
      <w:proofErr w:type="spellStart"/>
      <w:r w:rsidR="0056504B" w:rsidRPr="00FD3C17">
        <w:rPr>
          <w:rStyle w:val="FontStyle144"/>
          <w:rFonts w:ascii="Times New Roman" w:hAnsi="Times New Roman" w:cs="Times New Roman"/>
          <w:sz w:val="24"/>
          <w:szCs w:val="24"/>
          <w:lang w:eastAsia="en-US"/>
        </w:rPr>
        <w:t>ов</w:t>
      </w:r>
      <w:proofErr w:type="spellEnd"/>
      <w:r w:rsidRPr="00FD3C17">
        <w:rPr>
          <w:rStyle w:val="FontStyle144"/>
          <w:rFonts w:ascii="Times New Roman" w:hAnsi="Times New Roman" w:cs="Times New Roman"/>
          <w:sz w:val="24"/>
          <w:szCs w:val="24"/>
          <w:lang w:eastAsia="en-US"/>
        </w:rPr>
        <w:t xml:space="preserve"> = 12348 бит</w:t>
      </w:r>
      <w:r w:rsidR="0056504B" w:rsidRPr="00FD3C17">
        <w:rPr>
          <w:rStyle w:val="FontStyle144"/>
          <w:rFonts w:ascii="Times New Roman" w:hAnsi="Times New Roman" w:cs="Times New Roman"/>
          <w:sz w:val="24"/>
          <w:szCs w:val="24"/>
          <w:lang w:eastAsia="en-US"/>
        </w:rPr>
        <w:t>ов</w:t>
      </w:r>
      <w:r w:rsidRPr="00FD3C17">
        <w:rPr>
          <w:rStyle w:val="FontStyle144"/>
          <w:rFonts w:ascii="Times New Roman" w:hAnsi="Times New Roman" w:cs="Times New Roman"/>
          <w:sz w:val="24"/>
          <w:szCs w:val="24"/>
          <w:lang w:eastAsia="en-US"/>
        </w:rPr>
        <w:t>, т.е. 1544 байта.</w:t>
      </w:r>
    </w:p>
    <w:p w14:paraId="7A448ADB" w14:textId="6F3D41A3" w:rsidR="00D95EA4" w:rsidRPr="00FD3C17" w:rsidRDefault="00D95EA4" w:rsidP="00173EE8">
      <w:pPr>
        <w:pStyle w:val="Style28"/>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 xml:space="preserve">Когда </w:t>
      </w:r>
      <w:r w:rsidR="0056504B" w:rsidRPr="00FD3C17">
        <w:rPr>
          <w:rStyle w:val="FontStyle144"/>
          <w:rFonts w:ascii="Times New Roman" w:hAnsi="Times New Roman" w:cs="Times New Roman"/>
          <w:sz w:val="24"/>
          <w:szCs w:val="24"/>
          <w:lang w:eastAsia="en-US"/>
        </w:rPr>
        <w:t>зернистость</w:t>
      </w:r>
      <w:r w:rsidRPr="00FD3C17">
        <w:rPr>
          <w:rStyle w:val="FontStyle144"/>
          <w:rFonts w:ascii="Times New Roman" w:hAnsi="Times New Roman" w:cs="Times New Roman"/>
          <w:sz w:val="24"/>
          <w:szCs w:val="24"/>
          <w:lang w:eastAsia="en-US"/>
        </w:rPr>
        <w:t xml:space="preserve"> качества ячеек установлена на 3, потребуется </w:t>
      </w:r>
      <w:r w:rsidR="0056504B" w:rsidRPr="00FD3C17">
        <w:rPr>
          <w:rStyle w:val="FontStyle144"/>
          <w:rFonts w:ascii="Times New Roman" w:hAnsi="Times New Roman" w:cs="Times New Roman"/>
          <w:sz w:val="24"/>
          <w:szCs w:val="24"/>
          <w:lang w:eastAsia="en-US"/>
        </w:rPr>
        <w:t xml:space="preserve">показатель качества ячеек </w:t>
      </w:r>
      <w:r w:rsidRPr="00FD3C17">
        <w:rPr>
          <w:rStyle w:val="FontStyle144"/>
          <w:rFonts w:ascii="Times New Roman" w:hAnsi="Times New Roman" w:cs="Times New Roman"/>
          <w:sz w:val="24"/>
          <w:szCs w:val="24"/>
          <w:lang w:eastAsia="en-US"/>
        </w:rPr>
        <w:t xml:space="preserve">63. </w:t>
      </w:r>
      <w:r w:rsidR="0056504B" w:rsidRPr="00FD3C17">
        <w:rPr>
          <w:rStyle w:val="FontStyle144"/>
          <w:rFonts w:ascii="Times New Roman" w:hAnsi="Times New Roman" w:cs="Times New Roman"/>
          <w:sz w:val="24"/>
          <w:szCs w:val="24"/>
          <w:lang w:eastAsia="en-US"/>
        </w:rPr>
        <w:t>Г</w:t>
      </w:r>
      <w:r w:rsidRPr="00FD3C17">
        <w:rPr>
          <w:rStyle w:val="FontStyle144"/>
          <w:rFonts w:ascii="Times New Roman" w:hAnsi="Times New Roman" w:cs="Times New Roman"/>
          <w:sz w:val="24"/>
          <w:szCs w:val="24"/>
          <w:lang w:eastAsia="en-US"/>
        </w:rPr>
        <w:t>лубин</w:t>
      </w:r>
      <w:r w:rsidR="0056504B" w:rsidRPr="00FD3C17">
        <w:rPr>
          <w:rStyle w:val="FontStyle144"/>
          <w:rFonts w:ascii="Times New Roman" w:hAnsi="Times New Roman" w:cs="Times New Roman"/>
          <w:sz w:val="24"/>
          <w:szCs w:val="24"/>
          <w:lang w:eastAsia="en-US"/>
        </w:rPr>
        <w:t>а цвета</w:t>
      </w:r>
      <w:r w:rsidRPr="00FD3C17">
        <w:rPr>
          <w:rStyle w:val="FontStyle144"/>
          <w:rFonts w:ascii="Times New Roman" w:hAnsi="Times New Roman" w:cs="Times New Roman"/>
          <w:sz w:val="24"/>
          <w:szCs w:val="24"/>
          <w:lang w:eastAsia="en-US"/>
        </w:rPr>
        <w:t xml:space="preserve"> показателя качества, равн</w:t>
      </w:r>
      <w:r w:rsidR="0056504B" w:rsidRPr="00FD3C17">
        <w:rPr>
          <w:rStyle w:val="FontStyle144"/>
          <w:rFonts w:ascii="Times New Roman" w:hAnsi="Times New Roman" w:cs="Times New Roman"/>
          <w:sz w:val="24"/>
          <w:szCs w:val="24"/>
          <w:lang w:eastAsia="en-US"/>
        </w:rPr>
        <w:t>ая</w:t>
      </w:r>
      <w:r w:rsidRPr="00FD3C17">
        <w:rPr>
          <w:rStyle w:val="FontStyle144"/>
          <w:rFonts w:ascii="Times New Roman" w:hAnsi="Times New Roman" w:cs="Times New Roman"/>
          <w:sz w:val="24"/>
          <w:szCs w:val="24"/>
          <w:lang w:eastAsia="en-US"/>
        </w:rPr>
        <w:t xml:space="preserve"> 3, означает, что в запись будет включено 24 байта информации о качестве.</w:t>
      </w:r>
    </w:p>
    <w:p w14:paraId="03119305" w14:textId="1C0BEACD" w:rsidR="00D95EA4" w:rsidRPr="00FD3C17" w:rsidRDefault="00D95EA4" w:rsidP="00173EE8">
      <w:pPr>
        <w:pStyle w:val="Style28"/>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Таким образом, эта запись данных занимает всего 1619 байт</w:t>
      </w:r>
      <w:r w:rsidR="0056504B" w:rsidRPr="00FD3C17">
        <w:rPr>
          <w:rStyle w:val="FontStyle144"/>
          <w:rFonts w:ascii="Times New Roman" w:hAnsi="Times New Roman" w:cs="Times New Roman"/>
          <w:sz w:val="24"/>
          <w:szCs w:val="24"/>
          <w:lang w:eastAsia="en-US"/>
        </w:rPr>
        <w:t>ов</w:t>
      </w:r>
      <w:r w:rsidRPr="00FD3C17">
        <w:rPr>
          <w:rStyle w:val="FontStyle144"/>
          <w:rFonts w:ascii="Times New Roman" w:hAnsi="Times New Roman" w:cs="Times New Roman"/>
          <w:sz w:val="24"/>
          <w:szCs w:val="24"/>
          <w:lang w:eastAsia="en-US"/>
        </w:rPr>
        <w:t xml:space="preserve">. Значения для примера записи представлены в </w:t>
      </w:r>
      <w:r w:rsidR="0056504B" w:rsidRPr="00FD3C17">
        <w:rPr>
          <w:rStyle w:val="FontStyle144"/>
          <w:rFonts w:ascii="Times New Roman" w:hAnsi="Times New Roman" w:cs="Times New Roman"/>
          <w:sz w:val="24"/>
          <w:szCs w:val="24"/>
          <w:lang w:eastAsia="en-US"/>
        </w:rPr>
        <w:t>т</w:t>
      </w:r>
      <w:r w:rsidRPr="00FD3C17">
        <w:rPr>
          <w:rStyle w:val="FontStyle144"/>
          <w:rFonts w:ascii="Times New Roman" w:hAnsi="Times New Roman" w:cs="Times New Roman"/>
          <w:sz w:val="24"/>
          <w:szCs w:val="24"/>
          <w:lang w:eastAsia="en-US"/>
        </w:rPr>
        <w:t>аблице B.1.</w:t>
      </w:r>
    </w:p>
    <w:p w14:paraId="36953D73" w14:textId="77777777" w:rsidR="008601BE" w:rsidRPr="00173EE8" w:rsidRDefault="008601BE" w:rsidP="00173EE8">
      <w:pPr>
        <w:pStyle w:val="Style9"/>
        <w:widowControl/>
        <w:ind w:firstLine="720"/>
        <w:jc w:val="both"/>
        <w:rPr>
          <w:rStyle w:val="FontStyle146"/>
          <w:rFonts w:ascii="Times New Roman" w:hAnsi="Times New Roman" w:cs="Times New Roman"/>
          <w:sz w:val="28"/>
          <w:szCs w:val="28"/>
          <w:lang w:eastAsia="en-US"/>
        </w:rPr>
        <w:sectPr w:rsidR="008601BE" w:rsidRPr="00173EE8" w:rsidSect="00173EE8">
          <w:pgSz w:w="11909" w:h="16834" w:code="9"/>
          <w:pgMar w:top="1418" w:right="1134" w:bottom="1418" w:left="1418" w:header="720" w:footer="720" w:gutter="0"/>
          <w:cols w:space="720"/>
          <w:noEndnote/>
          <w:titlePg/>
          <w:docGrid w:linePitch="326"/>
        </w:sectPr>
      </w:pPr>
    </w:p>
    <w:p w14:paraId="166342AA" w14:textId="2A0925FA" w:rsidR="008601BE" w:rsidRPr="00FD3C17" w:rsidRDefault="0056504B" w:rsidP="00173EE8">
      <w:pPr>
        <w:pStyle w:val="Style19"/>
        <w:widowControl/>
        <w:ind w:firstLine="720"/>
        <w:jc w:val="center"/>
        <w:rPr>
          <w:rStyle w:val="FontStyle139"/>
          <w:rFonts w:ascii="Times New Roman" w:hAnsi="Times New Roman" w:cs="Times New Roman"/>
          <w:sz w:val="24"/>
          <w:szCs w:val="24"/>
          <w:lang w:eastAsia="en-US"/>
        </w:rPr>
      </w:pPr>
      <w:r w:rsidRPr="00FD3C17">
        <w:rPr>
          <w:rStyle w:val="FontStyle139"/>
          <w:rFonts w:ascii="Times New Roman" w:hAnsi="Times New Roman" w:cs="Times New Roman"/>
          <w:sz w:val="24"/>
          <w:szCs w:val="24"/>
          <w:lang w:eastAsia="en-US"/>
        </w:rPr>
        <w:lastRenderedPageBreak/>
        <w:t>Таблица</w:t>
      </w:r>
      <w:r w:rsidR="008601BE" w:rsidRPr="00FD3C17">
        <w:rPr>
          <w:rStyle w:val="FontStyle139"/>
          <w:rFonts w:ascii="Times New Roman" w:hAnsi="Times New Roman" w:cs="Times New Roman"/>
          <w:sz w:val="24"/>
          <w:szCs w:val="24"/>
          <w:lang w:eastAsia="en-US"/>
        </w:rPr>
        <w:t xml:space="preserve"> B.1 — </w:t>
      </w:r>
      <w:r w:rsidRPr="00FD3C17">
        <w:rPr>
          <w:rStyle w:val="FontStyle139"/>
          <w:rFonts w:ascii="Times New Roman" w:hAnsi="Times New Roman" w:cs="Times New Roman"/>
          <w:sz w:val="24"/>
          <w:szCs w:val="24"/>
          <w:lang w:eastAsia="en-US"/>
        </w:rPr>
        <w:t xml:space="preserve">Запись спектральных данных изображения отпечатка пальца </w:t>
      </w:r>
      <w:r w:rsidR="008601BE" w:rsidRPr="00FD3C17">
        <w:rPr>
          <w:rStyle w:val="FontStyle139"/>
          <w:rFonts w:ascii="Times New Roman" w:hAnsi="Times New Roman" w:cs="Times New Roman"/>
          <w:sz w:val="24"/>
          <w:szCs w:val="24"/>
          <w:lang w:eastAsia="en-US"/>
        </w:rPr>
        <w:t xml:space="preserve">- </w:t>
      </w:r>
      <w:r w:rsidRPr="00FD3C17">
        <w:rPr>
          <w:rStyle w:val="FontStyle139"/>
          <w:rFonts w:ascii="Times New Roman" w:hAnsi="Times New Roman" w:cs="Times New Roman"/>
          <w:sz w:val="24"/>
          <w:szCs w:val="24"/>
          <w:lang w:eastAsia="en-US"/>
        </w:rPr>
        <w:t xml:space="preserve">Пример 1 </w:t>
      </w:r>
      <w:r w:rsidR="008601BE" w:rsidRPr="00FD3C17">
        <w:rPr>
          <w:rStyle w:val="FontStyle139"/>
          <w:rFonts w:ascii="Times New Roman" w:hAnsi="Times New Roman" w:cs="Times New Roman"/>
          <w:sz w:val="24"/>
          <w:szCs w:val="24"/>
          <w:lang w:eastAsia="en-US"/>
        </w:rPr>
        <w:t xml:space="preserve">DFT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896"/>
        <w:gridCol w:w="1296"/>
        <w:gridCol w:w="2554"/>
      </w:tblGrid>
      <w:tr w:rsidR="0056504B" w:rsidRPr="00FD3C17" w14:paraId="2E3C4D7D" w14:textId="77777777" w:rsidTr="002D4AE7">
        <w:trPr>
          <w:trHeight w:val="370"/>
          <w:jc w:val="center"/>
        </w:trPr>
        <w:tc>
          <w:tcPr>
            <w:tcW w:w="4896" w:type="dxa"/>
          </w:tcPr>
          <w:p w14:paraId="79013E15" w14:textId="6CBE1679" w:rsidR="0056504B" w:rsidRPr="00FD3C17" w:rsidRDefault="0056504B" w:rsidP="00FD3C17">
            <w:pPr>
              <w:pStyle w:val="Style46"/>
              <w:widowControl/>
              <w:jc w:val="both"/>
              <w:rPr>
                <w:rStyle w:val="FontStyle141"/>
                <w:rFonts w:ascii="Times New Roman" w:hAnsi="Times New Roman" w:cs="Times New Roman"/>
                <w:sz w:val="24"/>
                <w:szCs w:val="24"/>
                <w:lang w:eastAsia="en-US"/>
              </w:rPr>
            </w:pPr>
            <w:r w:rsidRPr="00FD3C17">
              <w:rPr>
                <w:rStyle w:val="FontStyle141"/>
                <w:rFonts w:ascii="Times New Roman" w:hAnsi="Times New Roman" w:cs="Times New Roman"/>
                <w:sz w:val="24"/>
                <w:szCs w:val="24"/>
                <w:lang w:eastAsia="en-US"/>
              </w:rPr>
              <w:t>Поле</w:t>
            </w:r>
          </w:p>
        </w:tc>
        <w:tc>
          <w:tcPr>
            <w:tcW w:w="1296" w:type="dxa"/>
          </w:tcPr>
          <w:p w14:paraId="3FB7B306" w14:textId="346D47EB" w:rsidR="0056504B" w:rsidRPr="00FD3C17" w:rsidRDefault="0056504B" w:rsidP="00FD3C17">
            <w:pPr>
              <w:pStyle w:val="Style46"/>
              <w:widowControl/>
              <w:jc w:val="center"/>
              <w:rPr>
                <w:rStyle w:val="FontStyle141"/>
                <w:rFonts w:ascii="Times New Roman" w:hAnsi="Times New Roman" w:cs="Times New Roman"/>
                <w:sz w:val="24"/>
                <w:szCs w:val="24"/>
                <w:lang w:eastAsia="en-US"/>
              </w:rPr>
            </w:pPr>
            <w:r w:rsidRPr="00FD3C17">
              <w:rPr>
                <w:rStyle w:val="FontStyle141"/>
                <w:rFonts w:ascii="Times New Roman" w:hAnsi="Times New Roman" w:cs="Times New Roman"/>
                <w:sz w:val="24"/>
                <w:szCs w:val="24"/>
                <w:lang w:eastAsia="en-US"/>
              </w:rPr>
              <w:t>Размер (байты)</w:t>
            </w:r>
          </w:p>
        </w:tc>
        <w:tc>
          <w:tcPr>
            <w:tcW w:w="2554" w:type="dxa"/>
          </w:tcPr>
          <w:p w14:paraId="055BCFB7" w14:textId="6C350D36" w:rsidR="0056504B" w:rsidRPr="00FD3C17" w:rsidRDefault="0056504B" w:rsidP="00FD3C17">
            <w:pPr>
              <w:pStyle w:val="Style46"/>
              <w:widowControl/>
              <w:jc w:val="center"/>
              <w:rPr>
                <w:rStyle w:val="FontStyle141"/>
                <w:rFonts w:ascii="Times New Roman" w:hAnsi="Times New Roman" w:cs="Times New Roman"/>
                <w:sz w:val="24"/>
                <w:szCs w:val="24"/>
                <w:lang w:eastAsia="en-US"/>
              </w:rPr>
            </w:pPr>
            <w:r w:rsidRPr="00FD3C17">
              <w:rPr>
                <w:rStyle w:val="FontStyle141"/>
                <w:rFonts w:ascii="Times New Roman" w:hAnsi="Times New Roman" w:cs="Times New Roman"/>
                <w:sz w:val="24"/>
                <w:szCs w:val="24"/>
                <w:lang w:eastAsia="en-US"/>
              </w:rPr>
              <w:t>Значения</w:t>
            </w:r>
          </w:p>
        </w:tc>
      </w:tr>
      <w:tr w:rsidR="0056504B" w:rsidRPr="00FD3C17" w14:paraId="123731C9" w14:textId="77777777" w:rsidTr="002D4AE7">
        <w:trPr>
          <w:trHeight w:val="686"/>
          <w:jc w:val="center"/>
        </w:trPr>
        <w:tc>
          <w:tcPr>
            <w:tcW w:w="4896" w:type="dxa"/>
          </w:tcPr>
          <w:p w14:paraId="5A757C1E" w14:textId="2835879B"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Идентификатор формата</w:t>
            </w:r>
          </w:p>
        </w:tc>
        <w:tc>
          <w:tcPr>
            <w:tcW w:w="1296" w:type="dxa"/>
          </w:tcPr>
          <w:p w14:paraId="68275E37"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4</w:t>
            </w:r>
          </w:p>
        </w:tc>
        <w:tc>
          <w:tcPr>
            <w:tcW w:w="2554" w:type="dxa"/>
          </w:tcPr>
          <w:p w14:paraId="49566395" w14:textId="6BC0B3E8" w:rsidR="0056504B" w:rsidRPr="00FD3C17" w:rsidRDefault="0056504B" w:rsidP="00FD3C17">
            <w:pPr>
              <w:pStyle w:val="Style52"/>
              <w:widowControl/>
              <w:jc w:val="center"/>
              <w:rPr>
                <w:rStyle w:val="FontStyle142"/>
                <w:rFonts w:ascii="Times New Roman" w:hAnsi="Times New Roman" w:cs="Times New Roman"/>
                <w:sz w:val="24"/>
                <w:szCs w:val="24"/>
                <w:lang w:val="en-US" w:eastAsia="en-US"/>
              </w:rPr>
            </w:pPr>
            <w:r w:rsidRPr="00FD3C17">
              <w:rPr>
                <w:rStyle w:val="FontStyle142"/>
                <w:rFonts w:ascii="Times New Roman" w:hAnsi="Times New Roman" w:cs="Times New Roman"/>
                <w:sz w:val="24"/>
                <w:szCs w:val="24"/>
                <w:lang w:val="en-US" w:eastAsia="en-US"/>
              </w:rPr>
              <w:t>0</w:t>
            </w:r>
            <m:oMath>
              <m:r>
                <w:rPr>
                  <w:rStyle w:val="FontStyle144"/>
                  <w:rFonts w:ascii="Cambria Math" w:hAnsi="Cambria Math" w:cs="Times New Roman"/>
                  <w:sz w:val="24"/>
                  <w:szCs w:val="24"/>
                  <w:lang w:eastAsia="en-US"/>
                </w:rPr>
                <m:t>×</m:t>
              </m:r>
            </m:oMath>
            <w:r w:rsidRPr="00FD3C17">
              <w:rPr>
                <w:rStyle w:val="FontStyle142"/>
                <w:rFonts w:ascii="Times New Roman" w:hAnsi="Times New Roman" w:cs="Times New Roman"/>
                <w:sz w:val="24"/>
                <w:szCs w:val="24"/>
                <w:lang w:val="en-US" w:eastAsia="en-US"/>
              </w:rPr>
              <w:t>46535000 ('F' 'S' 'P' 0</w:t>
            </w:r>
            <m:oMath>
              <m:r>
                <w:rPr>
                  <w:rStyle w:val="FontStyle144"/>
                  <w:rFonts w:ascii="Cambria Math" w:hAnsi="Cambria Math" w:cs="Times New Roman"/>
                  <w:sz w:val="24"/>
                  <w:szCs w:val="24"/>
                  <w:lang w:eastAsia="en-US"/>
                </w:rPr>
                <m:t>×</m:t>
              </m:r>
            </m:oMath>
            <w:r w:rsidRPr="00FD3C17">
              <w:rPr>
                <w:rStyle w:val="FontStyle142"/>
                <w:rFonts w:ascii="Times New Roman" w:hAnsi="Times New Roman" w:cs="Times New Roman"/>
                <w:sz w:val="24"/>
                <w:szCs w:val="24"/>
                <w:lang w:val="en-US" w:eastAsia="en-US"/>
              </w:rPr>
              <w:t>00)</w:t>
            </w:r>
          </w:p>
        </w:tc>
      </w:tr>
      <w:tr w:rsidR="0056504B" w:rsidRPr="00FD3C17" w14:paraId="2E70DF79" w14:textId="77777777" w:rsidTr="002D4AE7">
        <w:trPr>
          <w:trHeight w:val="677"/>
          <w:jc w:val="center"/>
        </w:trPr>
        <w:tc>
          <w:tcPr>
            <w:tcW w:w="4896" w:type="dxa"/>
          </w:tcPr>
          <w:p w14:paraId="6A7D99A6" w14:textId="202E599E"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Номер версии</w:t>
            </w:r>
          </w:p>
        </w:tc>
        <w:tc>
          <w:tcPr>
            <w:tcW w:w="1296" w:type="dxa"/>
          </w:tcPr>
          <w:p w14:paraId="6F7C66E5"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4</w:t>
            </w:r>
          </w:p>
        </w:tc>
        <w:tc>
          <w:tcPr>
            <w:tcW w:w="2554" w:type="dxa"/>
          </w:tcPr>
          <w:p w14:paraId="1284471F" w14:textId="3B303BC8"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m:oMath>
              <m:r>
                <w:rPr>
                  <w:rStyle w:val="FontStyle144"/>
                  <w:rFonts w:ascii="Cambria Math" w:hAnsi="Cambria Math" w:cs="Times New Roman"/>
                  <w:sz w:val="24"/>
                  <w:szCs w:val="24"/>
                  <w:lang w:eastAsia="en-US"/>
                </w:rPr>
                <m:t>×</m:t>
              </m:r>
            </m:oMath>
            <w:r w:rsidRPr="00FD3C17">
              <w:rPr>
                <w:rStyle w:val="FontStyle142"/>
                <w:rFonts w:ascii="Times New Roman" w:hAnsi="Times New Roman" w:cs="Times New Roman"/>
                <w:sz w:val="24"/>
                <w:szCs w:val="24"/>
                <w:lang w:eastAsia="en-US"/>
              </w:rPr>
              <w:t>20313000</w:t>
            </w:r>
          </w:p>
          <w:p w14:paraId="77A92156" w14:textId="792E3D74"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 '1' '0' 0</w:t>
            </w:r>
            <m:oMath>
              <m:r>
                <w:rPr>
                  <w:rStyle w:val="FontStyle144"/>
                  <w:rFonts w:ascii="Cambria Math" w:hAnsi="Cambria Math" w:cs="Times New Roman"/>
                  <w:sz w:val="24"/>
                  <w:szCs w:val="24"/>
                  <w:lang w:eastAsia="en-US"/>
                </w:rPr>
                <m:t>×</m:t>
              </m:r>
            </m:oMath>
            <w:r w:rsidRPr="00FD3C17">
              <w:rPr>
                <w:rStyle w:val="FontStyle142"/>
                <w:rFonts w:ascii="Times New Roman" w:hAnsi="Times New Roman" w:cs="Times New Roman"/>
                <w:sz w:val="24"/>
                <w:szCs w:val="24"/>
                <w:lang w:eastAsia="en-US"/>
              </w:rPr>
              <w:t>00)</w:t>
            </w:r>
          </w:p>
        </w:tc>
      </w:tr>
      <w:tr w:rsidR="0056504B" w:rsidRPr="00FD3C17" w14:paraId="1C771A61" w14:textId="77777777" w:rsidTr="002D4AE7">
        <w:trPr>
          <w:trHeight w:val="346"/>
          <w:jc w:val="center"/>
        </w:trPr>
        <w:tc>
          <w:tcPr>
            <w:tcW w:w="4896" w:type="dxa"/>
          </w:tcPr>
          <w:p w14:paraId="3B39E8EB" w14:textId="45D72955"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Длина записи</w:t>
            </w:r>
          </w:p>
        </w:tc>
        <w:tc>
          <w:tcPr>
            <w:tcW w:w="1296" w:type="dxa"/>
          </w:tcPr>
          <w:p w14:paraId="37A94F8C"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4</w:t>
            </w:r>
          </w:p>
        </w:tc>
        <w:tc>
          <w:tcPr>
            <w:tcW w:w="2554" w:type="dxa"/>
          </w:tcPr>
          <w:p w14:paraId="755D6EF8"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1619</w:t>
            </w:r>
          </w:p>
        </w:tc>
      </w:tr>
      <w:tr w:rsidR="0056504B" w:rsidRPr="00FD3C17" w14:paraId="0F71CA99" w14:textId="77777777" w:rsidTr="002D4AE7">
        <w:trPr>
          <w:trHeight w:val="341"/>
          <w:jc w:val="center"/>
        </w:trPr>
        <w:tc>
          <w:tcPr>
            <w:tcW w:w="4896" w:type="dxa"/>
          </w:tcPr>
          <w:p w14:paraId="203BBF80" w14:textId="072E0509"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Число записей данных одного пальца</w:t>
            </w:r>
          </w:p>
        </w:tc>
        <w:tc>
          <w:tcPr>
            <w:tcW w:w="1296" w:type="dxa"/>
          </w:tcPr>
          <w:p w14:paraId="2F2E572F"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1FD37D11"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r>
      <w:tr w:rsidR="0056504B" w:rsidRPr="00FD3C17" w14:paraId="41F74A31" w14:textId="77777777" w:rsidTr="002D4AE7">
        <w:trPr>
          <w:trHeight w:val="346"/>
          <w:jc w:val="center"/>
        </w:trPr>
        <w:tc>
          <w:tcPr>
            <w:tcW w:w="4896" w:type="dxa"/>
          </w:tcPr>
          <w:p w14:paraId="1B7605C2" w14:textId="5C9F7CE7"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13"/>
                <w:spacing w:val="0"/>
                <w:sz w:val="24"/>
                <w:szCs w:val="24"/>
                <w:lang w:eastAsia="en-US"/>
              </w:rPr>
              <w:t xml:space="preserve">x </w:t>
            </w:r>
            <w:r w:rsidRPr="00FD3C17">
              <w:rPr>
                <w:rStyle w:val="FontStyle147"/>
                <w:rFonts w:ascii="Times New Roman" w:hAnsi="Times New Roman" w:cs="Times New Roman"/>
                <w:sz w:val="24"/>
                <w:szCs w:val="24"/>
                <w:lang w:eastAsia="en-US"/>
              </w:rPr>
              <w:t>(горизонтальное) разрешение</w:t>
            </w:r>
          </w:p>
        </w:tc>
        <w:tc>
          <w:tcPr>
            <w:tcW w:w="1296" w:type="dxa"/>
          </w:tcPr>
          <w:p w14:paraId="19C7A378"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1AD6EAB8"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79 (</w:t>
            </w:r>
            <w:proofErr w:type="spellStart"/>
            <w:r w:rsidRPr="00FD3C17">
              <w:rPr>
                <w:rStyle w:val="FontStyle142"/>
                <w:rFonts w:ascii="Times New Roman" w:hAnsi="Times New Roman" w:cs="Times New Roman"/>
                <w:sz w:val="24"/>
                <w:szCs w:val="24"/>
                <w:lang w:eastAsia="en-US"/>
              </w:rPr>
              <w:t>ppcm</w:t>
            </w:r>
            <w:proofErr w:type="spellEnd"/>
            <w:r w:rsidRPr="00FD3C17">
              <w:rPr>
                <w:rStyle w:val="FontStyle142"/>
                <w:rFonts w:ascii="Times New Roman" w:hAnsi="Times New Roman" w:cs="Times New Roman"/>
                <w:sz w:val="24"/>
                <w:szCs w:val="24"/>
                <w:lang w:eastAsia="en-US"/>
              </w:rPr>
              <w:t>)</w:t>
            </w:r>
          </w:p>
        </w:tc>
      </w:tr>
      <w:tr w:rsidR="0056504B" w:rsidRPr="00FD3C17" w14:paraId="02445FDF" w14:textId="77777777" w:rsidTr="002D4AE7">
        <w:trPr>
          <w:trHeight w:val="346"/>
          <w:jc w:val="center"/>
        </w:trPr>
        <w:tc>
          <w:tcPr>
            <w:tcW w:w="4896" w:type="dxa"/>
          </w:tcPr>
          <w:p w14:paraId="46E6203A" w14:textId="04DBE3E0"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13"/>
                <w:spacing w:val="0"/>
                <w:sz w:val="24"/>
                <w:szCs w:val="24"/>
                <w:lang w:eastAsia="en-US"/>
              </w:rPr>
              <w:t xml:space="preserve">y </w:t>
            </w:r>
            <w:r w:rsidRPr="00FD3C17">
              <w:rPr>
                <w:rStyle w:val="FontStyle147"/>
                <w:rFonts w:ascii="Times New Roman" w:hAnsi="Times New Roman" w:cs="Times New Roman"/>
                <w:sz w:val="24"/>
                <w:szCs w:val="24"/>
                <w:lang w:eastAsia="en-US"/>
              </w:rPr>
              <w:t>(вертикальное) разрешение</w:t>
            </w:r>
          </w:p>
        </w:tc>
        <w:tc>
          <w:tcPr>
            <w:tcW w:w="1296" w:type="dxa"/>
          </w:tcPr>
          <w:p w14:paraId="056F3687"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168B8A46"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79 (</w:t>
            </w:r>
            <w:proofErr w:type="spellStart"/>
            <w:r w:rsidRPr="00FD3C17">
              <w:rPr>
                <w:rStyle w:val="FontStyle142"/>
                <w:rFonts w:ascii="Times New Roman" w:hAnsi="Times New Roman" w:cs="Times New Roman"/>
                <w:sz w:val="24"/>
                <w:szCs w:val="24"/>
                <w:lang w:eastAsia="en-US"/>
              </w:rPr>
              <w:t>ppcm</w:t>
            </w:r>
            <w:proofErr w:type="spellEnd"/>
            <w:r w:rsidRPr="00FD3C17">
              <w:rPr>
                <w:rStyle w:val="FontStyle142"/>
                <w:rFonts w:ascii="Times New Roman" w:hAnsi="Times New Roman" w:cs="Times New Roman"/>
                <w:sz w:val="24"/>
                <w:szCs w:val="24"/>
                <w:lang w:eastAsia="en-US"/>
              </w:rPr>
              <w:t>)</w:t>
            </w:r>
          </w:p>
        </w:tc>
      </w:tr>
      <w:tr w:rsidR="0056504B" w:rsidRPr="00FD3C17" w14:paraId="069B593E" w14:textId="77777777" w:rsidTr="002D4AE7">
        <w:trPr>
          <w:trHeight w:val="346"/>
          <w:jc w:val="center"/>
        </w:trPr>
        <w:tc>
          <w:tcPr>
            <w:tcW w:w="4896" w:type="dxa"/>
          </w:tcPr>
          <w:p w14:paraId="141EA995" w14:textId="5B5682A1"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ячеек в </w:t>
            </w:r>
            <w:r w:rsidRPr="00FD3C17">
              <w:rPr>
                <w:rStyle w:val="FontStyle131"/>
                <w:sz w:val="24"/>
                <w:szCs w:val="24"/>
                <w:lang w:eastAsia="en-US"/>
              </w:rPr>
              <w:t>x</w:t>
            </w:r>
            <w:r w:rsidRPr="00FD3C17">
              <w:rPr>
                <w:rStyle w:val="FontStyle147"/>
                <w:rFonts w:ascii="Times New Roman" w:hAnsi="Times New Roman" w:cs="Times New Roman"/>
                <w:sz w:val="24"/>
                <w:szCs w:val="24"/>
                <w:lang w:eastAsia="en-US"/>
              </w:rPr>
              <w:t>-направлении</w:t>
            </w:r>
          </w:p>
        </w:tc>
        <w:tc>
          <w:tcPr>
            <w:tcW w:w="1296" w:type="dxa"/>
          </w:tcPr>
          <w:p w14:paraId="775C7C1D"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32126437"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21</w:t>
            </w:r>
          </w:p>
        </w:tc>
      </w:tr>
      <w:tr w:rsidR="0056504B" w:rsidRPr="00FD3C17" w14:paraId="35082FA2" w14:textId="77777777" w:rsidTr="002D4AE7">
        <w:trPr>
          <w:trHeight w:val="346"/>
          <w:jc w:val="center"/>
        </w:trPr>
        <w:tc>
          <w:tcPr>
            <w:tcW w:w="4896" w:type="dxa"/>
          </w:tcPr>
          <w:p w14:paraId="10BB4909" w14:textId="06EF2A2E"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ячеек в </w:t>
            </w:r>
            <w:r w:rsidRPr="00FD3C17">
              <w:rPr>
                <w:rStyle w:val="FontStyle131"/>
                <w:sz w:val="24"/>
                <w:szCs w:val="24"/>
                <w:lang w:eastAsia="en-US"/>
              </w:rPr>
              <w:t>y</w:t>
            </w:r>
            <w:r w:rsidRPr="00FD3C17">
              <w:rPr>
                <w:rStyle w:val="FontStyle147"/>
                <w:rFonts w:ascii="Times New Roman" w:hAnsi="Times New Roman" w:cs="Times New Roman"/>
                <w:sz w:val="24"/>
                <w:szCs w:val="24"/>
                <w:lang w:eastAsia="en-US"/>
              </w:rPr>
              <w:t>-направлении</w:t>
            </w:r>
          </w:p>
        </w:tc>
        <w:tc>
          <w:tcPr>
            <w:tcW w:w="1296" w:type="dxa"/>
          </w:tcPr>
          <w:p w14:paraId="7BEDA9DE"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679AB46A"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28</w:t>
            </w:r>
          </w:p>
        </w:tc>
      </w:tr>
      <w:tr w:rsidR="0056504B" w:rsidRPr="00FD3C17" w14:paraId="08C625A3" w14:textId="77777777" w:rsidTr="002D4AE7">
        <w:trPr>
          <w:trHeight w:val="346"/>
          <w:jc w:val="center"/>
        </w:trPr>
        <w:tc>
          <w:tcPr>
            <w:tcW w:w="4896" w:type="dxa"/>
          </w:tcPr>
          <w:p w14:paraId="16182DA0" w14:textId="30F9F2BA"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пикселей в ячейках </w:t>
            </w:r>
            <w:r w:rsidRPr="00FD3C17">
              <w:rPr>
                <w:rStyle w:val="FontStyle131"/>
                <w:sz w:val="24"/>
                <w:szCs w:val="24"/>
                <w:lang w:eastAsia="en-US"/>
              </w:rPr>
              <w:t>x</w:t>
            </w:r>
            <w:r w:rsidRPr="00FD3C17">
              <w:rPr>
                <w:rStyle w:val="FontStyle147"/>
                <w:rFonts w:ascii="Times New Roman" w:hAnsi="Times New Roman" w:cs="Times New Roman"/>
                <w:sz w:val="24"/>
                <w:szCs w:val="24"/>
                <w:lang w:eastAsia="en-US"/>
              </w:rPr>
              <w:t>-направлении</w:t>
            </w:r>
          </w:p>
        </w:tc>
        <w:tc>
          <w:tcPr>
            <w:tcW w:w="1296" w:type="dxa"/>
          </w:tcPr>
          <w:p w14:paraId="389B0973"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2EC64EB4"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116</w:t>
            </w:r>
          </w:p>
        </w:tc>
      </w:tr>
      <w:tr w:rsidR="0056504B" w:rsidRPr="00FD3C17" w14:paraId="136A5328" w14:textId="77777777" w:rsidTr="002D4AE7">
        <w:trPr>
          <w:trHeight w:val="346"/>
          <w:jc w:val="center"/>
        </w:trPr>
        <w:tc>
          <w:tcPr>
            <w:tcW w:w="4896" w:type="dxa"/>
          </w:tcPr>
          <w:p w14:paraId="349E9450" w14:textId="0BE8401C"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пикселей в ячейках </w:t>
            </w:r>
            <w:r w:rsidRPr="00FD3C17">
              <w:rPr>
                <w:rStyle w:val="FontStyle131"/>
                <w:sz w:val="24"/>
                <w:szCs w:val="24"/>
                <w:lang w:eastAsia="en-US"/>
              </w:rPr>
              <w:t>y</w:t>
            </w:r>
            <w:r w:rsidRPr="00FD3C17">
              <w:rPr>
                <w:rStyle w:val="FontStyle147"/>
                <w:rFonts w:ascii="Times New Roman" w:hAnsi="Times New Roman" w:cs="Times New Roman"/>
                <w:sz w:val="24"/>
                <w:szCs w:val="24"/>
                <w:lang w:eastAsia="en-US"/>
              </w:rPr>
              <w:t>-направлении</w:t>
            </w:r>
          </w:p>
        </w:tc>
        <w:tc>
          <w:tcPr>
            <w:tcW w:w="1296" w:type="dxa"/>
          </w:tcPr>
          <w:p w14:paraId="42ACA072"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73941804"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151</w:t>
            </w:r>
          </w:p>
        </w:tc>
      </w:tr>
      <w:tr w:rsidR="0056504B" w:rsidRPr="00FD3C17" w14:paraId="11DE742E" w14:textId="77777777" w:rsidTr="002D4AE7">
        <w:trPr>
          <w:trHeight w:val="346"/>
          <w:jc w:val="center"/>
        </w:trPr>
        <w:tc>
          <w:tcPr>
            <w:tcW w:w="4896" w:type="dxa"/>
          </w:tcPr>
          <w:p w14:paraId="7104E930" w14:textId="00E739BE"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пикселей между центрами ячеек в </w:t>
            </w:r>
            <w:r w:rsidRPr="00FD3C17">
              <w:rPr>
                <w:rStyle w:val="FontStyle131"/>
                <w:sz w:val="24"/>
                <w:szCs w:val="24"/>
                <w:lang w:eastAsia="en-US"/>
              </w:rPr>
              <w:t>x</w:t>
            </w:r>
            <w:r w:rsidRPr="00FD3C17">
              <w:rPr>
                <w:rStyle w:val="FontStyle147"/>
                <w:rFonts w:ascii="Times New Roman" w:hAnsi="Times New Roman" w:cs="Times New Roman"/>
                <w:sz w:val="24"/>
                <w:szCs w:val="24"/>
                <w:lang w:eastAsia="en-US"/>
              </w:rPr>
              <w:t>-направлении</w:t>
            </w:r>
          </w:p>
        </w:tc>
        <w:tc>
          <w:tcPr>
            <w:tcW w:w="1296" w:type="dxa"/>
          </w:tcPr>
          <w:p w14:paraId="6472D776"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24C0C1FB"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5</w:t>
            </w:r>
          </w:p>
        </w:tc>
      </w:tr>
      <w:tr w:rsidR="0056504B" w:rsidRPr="00FD3C17" w14:paraId="575405C6" w14:textId="77777777" w:rsidTr="002D4AE7">
        <w:trPr>
          <w:trHeight w:val="341"/>
          <w:jc w:val="center"/>
        </w:trPr>
        <w:tc>
          <w:tcPr>
            <w:tcW w:w="4896" w:type="dxa"/>
          </w:tcPr>
          <w:p w14:paraId="1E1BD2D1" w14:textId="06A28429"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пикселей между центрами ячеек в </w:t>
            </w:r>
            <w:r w:rsidRPr="00FD3C17">
              <w:rPr>
                <w:rStyle w:val="FontStyle131"/>
                <w:i/>
                <w:sz w:val="24"/>
                <w:szCs w:val="24"/>
                <w:lang w:eastAsia="en-US"/>
              </w:rPr>
              <w:t>у</w:t>
            </w:r>
            <w:r w:rsidRPr="00FD3C17">
              <w:rPr>
                <w:rStyle w:val="FontStyle147"/>
                <w:rFonts w:ascii="Times New Roman" w:hAnsi="Times New Roman" w:cs="Times New Roman"/>
                <w:sz w:val="24"/>
                <w:szCs w:val="24"/>
                <w:lang w:eastAsia="en-US"/>
              </w:rPr>
              <w:t>-направлении</w:t>
            </w:r>
          </w:p>
        </w:tc>
        <w:tc>
          <w:tcPr>
            <w:tcW w:w="1296" w:type="dxa"/>
          </w:tcPr>
          <w:p w14:paraId="2C73680E"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626BA98A"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5</w:t>
            </w:r>
          </w:p>
        </w:tc>
      </w:tr>
      <w:tr w:rsidR="0056504B" w:rsidRPr="00FD3C17" w14:paraId="35C76C1F" w14:textId="77777777" w:rsidTr="002D4AE7">
        <w:trPr>
          <w:trHeight w:val="346"/>
          <w:jc w:val="center"/>
        </w:trPr>
        <w:tc>
          <w:tcPr>
            <w:tcW w:w="4896" w:type="dxa"/>
          </w:tcPr>
          <w:p w14:paraId="4D6E5352" w14:textId="6A92845D"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Метод выбора спектральных составляющих</w:t>
            </w:r>
          </w:p>
        </w:tc>
        <w:tc>
          <w:tcPr>
            <w:tcW w:w="1296" w:type="dxa"/>
          </w:tcPr>
          <w:p w14:paraId="1C7F5B31"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5CDA1794"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r>
      <w:tr w:rsidR="008601BE" w:rsidRPr="00FD3C17" w14:paraId="3373041B" w14:textId="77777777" w:rsidTr="002D4AE7">
        <w:trPr>
          <w:trHeight w:val="346"/>
          <w:jc w:val="center"/>
        </w:trPr>
        <w:tc>
          <w:tcPr>
            <w:tcW w:w="4896" w:type="dxa"/>
          </w:tcPr>
          <w:p w14:paraId="3E8BB58E" w14:textId="60D1A577" w:rsidR="008601BE"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Тип окна</w:t>
            </w:r>
          </w:p>
        </w:tc>
        <w:tc>
          <w:tcPr>
            <w:tcW w:w="1296" w:type="dxa"/>
          </w:tcPr>
          <w:p w14:paraId="10C0EFB1" w14:textId="77777777" w:rsidR="008601BE" w:rsidRPr="00FD3C17" w:rsidRDefault="008601BE"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54B80A61" w14:textId="77777777" w:rsidR="008601BE" w:rsidRPr="00FD3C17" w:rsidRDefault="008601BE"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r w:rsidR="008601BE" w:rsidRPr="00FD3C17" w14:paraId="1E9B903B" w14:textId="77777777" w:rsidTr="002D4AE7">
        <w:trPr>
          <w:trHeight w:val="677"/>
          <w:jc w:val="center"/>
        </w:trPr>
        <w:tc>
          <w:tcPr>
            <w:tcW w:w="4896" w:type="dxa"/>
          </w:tcPr>
          <w:p w14:paraId="5E71439E" w14:textId="604A8B83" w:rsidR="008601BE"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Число сохраняемых спектральных</w:t>
            </w:r>
            <w:r w:rsidR="008601BE" w:rsidRPr="00FD3C17">
              <w:rPr>
                <w:rStyle w:val="FontStyle142"/>
                <w:rFonts w:ascii="Times New Roman" w:hAnsi="Times New Roman" w:cs="Times New Roman"/>
                <w:sz w:val="24"/>
                <w:szCs w:val="24"/>
                <w:lang w:eastAsia="en-US"/>
              </w:rPr>
              <w:t xml:space="preserve"> </w:t>
            </w:r>
            <w:r w:rsidR="001A7782" w:rsidRPr="00FD3C17">
              <w:rPr>
                <w:rStyle w:val="FontStyle142"/>
                <w:rFonts w:ascii="Times New Roman" w:hAnsi="Times New Roman" w:cs="Times New Roman"/>
                <w:sz w:val="24"/>
                <w:szCs w:val="24"/>
                <w:lang w:eastAsia="en-US"/>
              </w:rPr>
              <w:t>составляющи</w:t>
            </w:r>
            <w:r w:rsidRPr="00FD3C17">
              <w:rPr>
                <w:rStyle w:val="FontStyle142"/>
                <w:rFonts w:ascii="Times New Roman" w:hAnsi="Times New Roman" w:cs="Times New Roman"/>
                <w:sz w:val="24"/>
                <w:szCs w:val="24"/>
                <w:lang w:eastAsia="en-US"/>
              </w:rPr>
              <w:t>х на ячейку</w:t>
            </w:r>
          </w:p>
        </w:tc>
        <w:tc>
          <w:tcPr>
            <w:tcW w:w="1296" w:type="dxa"/>
          </w:tcPr>
          <w:p w14:paraId="3A3BED00" w14:textId="77777777" w:rsidR="008601BE" w:rsidRPr="00FD3C17" w:rsidRDefault="008601BE"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5</w:t>
            </w:r>
          </w:p>
        </w:tc>
        <w:tc>
          <w:tcPr>
            <w:tcW w:w="2554" w:type="dxa"/>
          </w:tcPr>
          <w:p w14:paraId="27FFE25B" w14:textId="3CB6D562" w:rsidR="008601BE" w:rsidRPr="00FD3C17" w:rsidRDefault="008601BE"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 (</w:t>
            </w:r>
            <w:r w:rsidR="0056504B" w:rsidRPr="00FD3C17">
              <w:rPr>
                <w:rStyle w:val="FontStyle142"/>
                <w:rFonts w:ascii="Times New Roman" w:hAnsi="Times New Roman" w:cs="Times New Roman"/>
                <w:sz w:val="24"/>
                <w:szCs w:val="24"/>
                <w:lang w:eastAsia="en-US"/>
              </w:rPr>
              <w:t>старший байт</w:t>
            </w:r>
            <w:r w:rsidRPr="00FD3C17">
              <w:rPr>
                <w:rStyle w:val="FontStyle142"/>
                <w:rFonts w:ascii="Times New Roman" w:hAnsi="Times New Roman" w:cs="Times New Roman"/>
                <w:sz w:val="24"/>
                <w:szCs w:val="24"/>
                <w:lang w:eastAsia="en-US"/>
              </w:rPr>
              <w:t>) 1 (</w:t>
            </w:r>
            <w:r w:rsidR="0056504B" w:rsidRPr="00FD3C17">
              <w:rPr>
                <w:rStyle w:val="FontStyle142"/>
                <w:rFonts w:ascii="Times New Roman" w:hAnsi="Times New Roman" w:cs="Times New Roman"/>
                <w:sz w:val="24"/>
                <w:szCs w:val="24"/>
                <w:lang w:eastAsia="en-US"/>
              </w:rPr>
              <w:t>младшие</w:t>
            </w:r>
            <w:r w:rsidRPr="00FD3C17">
              <w:rPr>
                <w:rStyle w:val="FontStyle142"/>
                <w:rFonts w:ascii="Times New Roman" w:hAnsi="Times New Roman" w:cs="Times New Roman"/>
                <w:sz w:val="24"/>
                <w:szCs w:val="24"/>
                <w:lang w:eastAsia="en-US"/>
              </w:rPr>
              <w:t xml:space="preserve"> 4 </w:t>
            </w:r>
            <w:r w:rsidR="0056504B" w:rsidRPr="00FD3C17">
              <w:rPr>
                <w:rStyle w:val="FontStyle142"/>
                <w:rFonts w:ascii="Times New Roman" w:hAnsi="Times New Roman" w:cs="Times New Roman"/>
                <w:sz w:val="24"/>
                <w:szCs w:val="24"/>
                <w:lang w:eastAsia="en-US"/>
              </w:rPr>
              <w:t>байта</w:t>
            </w:r>
            <w:r w:rsidRPr="00FD3C17">
              <w:rPr>
                <w:rStyle w:val="FontStyle142"/>
                <w:rFonts w:ascii="Times New Roman" w:hAnsi="Times New Roman" w:cs="Times New Roman"/>
                <w:sz w:val="24"/>
                <w:szCs w:val="24"/>
                <w:lang w:eastAsia="en-US"/>
              </w:rPr>
              <w:t>)</w:t>
            </w:r>
          </w:p>
        </w:tc>
      </w:tr>
      <w:tr w:rsidR="0056504B" w:rsidRPr="00FD3C17" w14:paraId="48E62AB5" w14:textId="77777777" w:rsidTr="002D4AE7">
        <w:trPr>
          <w:trHeight w:val="346"/>
          <w:jc w:val="center"/>
        </w:trPr>
        <w:tc>
          <w:tcPr>
            <w:tcW w:w="4896" w:type="dxa"/>
          </w:tcPr>
          <w:p w14:paraId="50F8F2BC" w14:textId="307480D5"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Глубина цвета фазы</w:t>
            </w:r>
          </w:p>
        </w:tc>
        <w:tc>
          <w:tcPr>
            <w:tcW w:w="1296" w:type="dxa"/>
          </w:tcPr>
          <w:p w14:paraId="79850530"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7F24FC0B"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3</w:t>
            </w:r>
          </w:p>
        </w:tc>
      </w:tr>
      <w:tr w:rsidR="0056504B" w:rsidRPr="00FD3C17" w14:paraId="56CDFEA3" w14:textId="77777777" w:rsidTr="002D4AE7">
        <w:trPr>
          <w:trHeight w:val="346"/>
          <w:jc w:val="center"/>
        </w:trPr>
        <w:tc>
          <w:tcPr>
            <w:tcW w:w="4896" w:type="dxa"/>
          </w:tcPr>
          <w:p w14:paraId="41012D35" w14:textId="690B91EA"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Глубина цвета модуля</w:t>
            </w:r>
          </w:p>
        </w:tc>
        <w:tc>
          <w:tcPr>
            <w:tcW w:w="1296" w:type="dxa"/>
          </w:tcPr>
          <w:p w14:paraId="653020B8"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02642437"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3</w:t>
            </w:r>
          </w:p>
        </w:tc>
      </w:tr>
      <w:tr w:rsidR="0056504B" w:rsidRPr="00FD3C17" w14:paraId="271D4413" w14:textId="77777777" w:rsidTr="002D4AE7">
        <w:trPr>
          <w:trHeight w:val="341"/>
          <w:jc w:val="center"/>
        </w:trPr>
        <w:tc>
          <w:tcPr>
            <w:tcW w:w="4896" w:type="dxa"/>
          </w:tcPr>
          <w:p w14:paraId="37AE96F3" w14:textId="7FD63A5F"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Глубина цвета показателя качества</w:t>
            </w:r>
          </w:p>
        </w:tc>
        <w:tc>
          <w:tcPr>
            <w:tcW w:w="1296" w:type="dxa"/>
          </w:tcPr>
          <w:p w14:paraId="3FE1A9B1"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4F37B4BB"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3</w:t>
            </w:r>
          </w:p>
        </w:tc>
      </w:tr>
      <w:tr w:rsidR="0056504B" w:rsidRPr="00FD3C17" w14:paraId="5BC0AAD2" w14:textId="77777777" w:rsidTr="002D4AE7">
        <w:trPr>
          <w:trHeight w:val="346"/>
          <w:jc w:val="center"/>
        </w:trPr>
        <w:tc>
          <w:tcPr>
            <w:tcW w:w="4896" w:type="dxa"/>
          </w:tcPr>
          <w:p w14:paraId="28C95416" w14:textId="4B934478"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Зернистость группы ячеек</w:t>
            </w:r>
          </w:p>
        </w:tc>
        <w:tc>
          <w:tcPr>
            <w:tcW w:w="1296" w:type="dxa"/>
          </w:tcPr>
          <w:p w14:paraId="4EAB98E6"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28157F48"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3</w:t>
            </w:r>
          </w:p>
        </w:tc>
      </w:tr>
      <w:tr w:rsidR="0056504B" w:rsidRPr="00FD3C17" w14:paraId="23EB0B24" w14:textId="77777777" w:rsidTr="002D4AE7">
        <w:trPr>
          <w:trHeight w:val="346"/>
          <w:jc w:val="center"/>
        </w:trPr>
        <w:tc>
          <w:tcPr>
            <w:tcW w:w="4896" w:type="dxa"/>
          </w:tcPr>
          <w:p w14:paraId="096626F0" w14:textId="537E679C"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Зарезервированные байты</w:t>
            </w:r>
          </w:p>
        </w:tc>
        <w:tc>
          <w:tcPr>
            <w:tcW w:w="1296" w:type="dxa"/>
          </w:tcPr>
          <w:p w14:paraId="2EF08733"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5C7F8A57"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r w:rsidR="0056504B" w:rsidRPr="00FD3C17" w14:paraId="11648ED1" w14:textId="77777777" w:rsidTr="002D4AE7">
        <w:trPr>
          <w:trHeight w:val="346"/>
          <w:jc w:val="center"/>
        </w:trPr>
        <w:tc>
          <w:tcPr>
            <w:tcW w:w="4896" w:type="dxa"/>
          </w:tcPr>
          <w:p w14:paraId="0B172E43" w14:textId="11ED1BBB"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Положение пальца</w:t>
            </w:r>
          </w:p>
        </w:tc>
        <w:tc>
          <w:tcPr>
            <w:tcW w:w="1296" w:type="dxa"/>
          </w:tcPr>
          <w:p w14:paraId="13566D13"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75A3363C"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r>
      <w:tr w:rsidR="0056504B" w:rsidRPr="00FD3C17" w14:paraId="42F3E9F5" w14:textId="77777777" w:rsidTr="002D4AE7">
        <w:trPr>
          <w:trHeight w:val="346"/>
          <w:jc w:val="center"/>
        </w:trPr>
        <w:tc>
          <w:tcPr>
            <w:tcW w:w="4896" w:type="dxa"/>
          </w:tcPr>
          <w:p w14:paraId="59C79482" w14:textId="48E17C8B"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Тип оттиска</w:t>
            </w:r>
          </w:p>
        </w:tc>
        <w:tc>
          <w:tcPr>
            <w:tcW w:w="1296" w:type="dxa"/>
          </w:tcPr>
          <w:p w14:paraId="58991BFD"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04D38DCF"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r w:rsidR="0056504B" w:rsidRPr="00FD3C17" w14:paraId="092290EF" w14:textId="77777777" w:rsidTr="002D4AE7">
        <w:trPr>
          <w:trHeight w:val="346"/>
          <w:jc w:val="center"/>
        </w:trPr>
        <w:tc>
          <w:tcPr>
            <w:tcW w:w="4896" w:type="dxa"/>
          </w:tcPr>
          <w:p w14:paraId="226338D8" w14:textId="294DA31C"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Число проекций в записи данных одного пальца</w:t>
            </w:r>
          </w:p>
        </w:tc>
        <w:tc>
          <w:tcPr>
            <w:tcW w:w="1296" w:type="dxa"/>
          </w:tcPr>
          <w:p w14:paraId="53886BF7"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33A2D718"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r>
      <w:tr w:rsidR="0056504B" w:rsidRPr="00FD3C17" w14:paraId="0824450D" w14:textId="77777777" w:rsidTr="002D4AE7">
        <w:trPr>
          <w:trHeight w:val="346"/>
          <w:jc w:val="center"/>
        </w:trPr>
        <w:tc>
          <w:tcPr>
            <w:tcW w:w="4896" w:type="dxa"/>
          </w:tcPr>
          <w:p w14:paraId="0E1ED2CE" w14:textId="50E8C313"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Качество изображения отпечатка пальца </w:t>
            </w:r>
          </w:p>
        </w:tc>
        <w:tc>
          <w:tcPr>
            <w:tcW w:w="1296" w:type="dxa"/>
          </w:tcPr>
          <w:p w14:paraId="4F89E23B"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77B8D084"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80</w:t>
            </w:r>
          </w:p>
        </w:tc>
      </w:tr>
      <w:tr w:rsidR="0056504B" w:rsidRPr="00FD3C17" w14:paraId="24479801" w14:textId="77777777" w:rsidTr="002D4AE7">
        <w:trPr>
          <w:trHeight w:val="346"/>
          <w:jc w:val="center"/>
        </w:trPr>
        <w:tc>
          <w:tcPr>
            <w:tcW w:w="4896" w:type="dxa"/>
          </w:tcPr>
          <w:p w14:paraId="7279C92E" w14:textId="23B5A505"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Длина блока спектральных данных изображения отпечатка пальца </w:t>
            </w:r>
          </w:p>
        </w:tc>
        <w:tc>
          <w:tcPr>
            <w:tcW w:w="1296" w:type="dxa"/>
          </w:tcPr>
          <w:p w14:paraId="4527D229"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23B650D4"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1569</w:t>
            </w:r>
          </w:p>
        </w:tc>
      </w:tr>
      <w:tr w:rsidR="0056504B" w:rsidRPr="00FD3C17" w14:paraId="017394F4" w14:textId="77777777" w:rsidTr="002D4AE7">
        <w:trPr>
          <w:trHeight w:val="341"/>
          <w:jc w:val="center"/>
        </w:trPr>
        <w:tc>
          <w:tcPr>
            <w:tcW w:w="4896" w:type="dxa"/>
          </w:tcPr>
          <w:p w14:paraId="699F20AC" w14:textId="3095BF3A"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Число проекций</w:t>
            </w:r>
          </w:p>
        </w:tc>
        <w:tc>
          <w:tcPr>
            <w:tcW w:w="1296" w:type="dxa"/>
          </w:tcPr>
          <w:p w14:paraId="18B55D2C"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00C4300A"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r w:rsidR="0056504B" w:rsidRPr="00FD3C17" w14:paraId="1EE531AD" w14:textId="77777777" w:rsidTr="002D4AE7">
        <w:trPr>
          <w:trHeight w:val="346"/>
          <w:jc w:val="center"/>
        </w:trPr>
        <w:tc>
          <w:tcPr>
            <w:tcW w:w="4896" w:type="dxa"/>
          </w:tcPr>
          <w:p w14:paraId="4A25F34A" w14:textId="55494107"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Спектральные данные изображения отпечатка пальца </w:t>
            </w:r>
          </w:p>
        </w:tc>
        <w:tc>
          <w:tcPr>
            <w:tcW w:w="1296" w:type="dxa"/>
          </w:tcPr>
          <w:p w14:paraId="2CF32806"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1544</w:t>
            </w:r>
          </w:p>
        </w:tc>
        <w:tc>
          <w:tcPr>
            <w:tcW w:w="2554" w:type="dxa"/>
          </w:tcPr>
          <w:p w14:paraId="07533A03" w14:textId="1BE5D60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&lt;данные&gt;</w:t>
            </w:r>
          </w:p>
        </w:tc>
      </w:tr>
      <w:tr w:rsidR="0056504B" w:rsidRPr="00FD3C17" w14:paraId="240C6E22" w14:textId="77777777" w:rsidTr="002D4AE7">
        <w:trPr>
          <w:trHeight w:val="346"/>
          <w:jc w:val="center"/>
        </w:trPr>
        <w:tc>
          <w:tcPr>
            <w:tcW w:w="4896" w:type="dxa"/>
          </w:tcPr>
          <w:p w14:paraId="59AF703F" w14:textId="0B82049F"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Данные о качестве ячейки</w:t>
            </w:r>
          </w:p>
        </w:tc>
        <w:tc>
          <w:tcPr>
            <w:tcW w:w="1296" w:type="dxa"/>
          </w:tcPr>
          <w:p w14:paraId="3A71F5C8"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24</w:t>
            </w:r>
          </w:p>
        </w:tc>
        <w:tc>
          <w:tcPr>
            <w:tcW w:w="2554" w:type="dxa"/>
          </w:tcPr>
          <w:p w14:paraId="40EECBC7" w14:textId="64A2F2F3"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&lt;данные&gt;</w:t>
            </w:r>
          </w:p>
        </w:tc>
      </w:tr>
      <w:tr w:rsidR="0056504B" w:rsidRPr="00FD3C17" w14:paraId="3BF41A37" w14:textId="77777777" w:rsidTr="002D4AE7">
        <w:trPr>
          <w:trHeight w:val="365"/>
          <w:jc w:val="center"/>
        </w:trPr>
        <w:tc>
          <w:tcPr>
            <w:tcW w:w="4896" w:type="dxa"/>
          </w:tcPr>
          <w:p w14:paraId="0BE9C3DB" w14:textId="637FBB13"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Длина блока расширенных данных</w:t>
            </w:r>
          </w:p>
        </w:tc>
        <w:tc>
          <w:tcPr>
            <w:tcW w:w="1296" w:type="dxa"/>
          </w:tcPr>
          <w:p w14:paraId="220B5033"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27106B60"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bl>
    <w:p w14:paraId="44AD0DC8" w14:textId="77777777" w:rsidR="00FD3C17" w:rsidRDefault="00FD3C17" w:rsidP="00173EE8">
      <w:pPr>
        <w:pStyle w:val="Style47"/>
        <w:widowControl/>
        <w:ind w:firstLine="720"/>
        <w:jc w:val="both"/>
        <w:rPr>
          <w:rStyle w:val="FontStyle134"/>
          <w:rFonts w:ascii="Times New Roman" w:hAnsi="Times New Roman" w:cs="Times New Roman"/>
          <w:sz w:val="24"/>
          <w:szCs w:val="24"/>
          <w:lang w:eastAsia="en-US"/>
        </w:rPr>
      </w:pPr>
    </w:p>
    <w:p w14:paraId="43FD24BF" w14:textId="7DF8965B" w:rsidR="008601BE" w:rsidRPr="00FD3C17" w:rsidRDefault="008601BE" w:rsidP="00173EE8">
      <w:pPr>
        <w:pStyle w:val="Style47"/>
        <w:widowControl/>
        <w:ind w:firstLine="720"/>
        <w:jc w:val="both"/>
        <w:rPr>
          <w:rStyle w:val="FontStyle134"/>
          <w:rFonts w:ascii="Times New Roman" w:hAnsi="Times New Roman" w:cs="Times New Roman"/>
          <w:sz w:val="24"/>
          <w:szCs w:val="24"/>
          <w:lang w:eastAsia="en-US"/>
        </w:rPr>
      </w:pPr>
      <w:r w:rsidRPr="00FD3C17">
        <w:rPr>
          <w:rStyle w:val="FontStyle134"/>
          <w:rFonts w:ascii="Times New Roman" w:hAnsi="Times New Roman" w:cs="Times New Roman"/>
          <w:sz w:val="24"/>
          <w:szCs w:val="24"/>
          <w:lang w:eastAsia="en-US"/>
        </w:rPr>
        <w:lastRenderedPageBreak/>
        <w:t xml:space="preserve">B.2 </w:t>
      </w:r>
      <w:r w:rsidR="0056504B" w:rsidRPr="00FD3C17">
        <w:rPr>
          <w:rStyle w:val="FontStyle134"/>
          <w:rFonts w:ascii="Times New Roman" w:hAnsi="Times New Roman" w:cs="Times New Roman"/>
          <w:sz w:val="24"/>
          <w:szCs w:val="24"/>
          <w:lang w:eastAsia="en-US"/>
        </w:rPr>
        <w:t>Пример</w:t>
      </w:r>
      <w:r w:rsidRPr="00FD3C17">
        <w:rPr>
          <w:rStyle w:val="FontStyle134"/>
          <w:rFonts w:ascii="Times New Roman" w:hAnsi="Times New Roman" w:cs="Times New Roman"/>
          <w:sz w:val="24"/>
          <w:szCs w:val="24"/>
          <w:lang w:eastAsia="en-US"/>
        </w:rPr>
        <w:t xml:space="preserve"> 2</w:t>
      </w:r>
    </w:p>
    <w:p w14:paraId="716EDC83" w14:textId="33DFFFA9" w:rsidR="0056504B" w:rsidRPr="00FD3C17" w:rsidRDefault="0056504B" w:rsidP="00173EE8">
      <w:pPr>
        <w:pStyle w:val="Style28"/>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Таблица B.2 представляет точно такой же пример, как в разделе B.1, но с сохранением 2 спектральных составляющих на ячейку. Это означает, что каждая ячейка потребует 2</w:t>
      </w:r>
      <m:oMath>
        <m:r>
          <w:rPr>
            <w:rStyle w:val="FontStyle144"/>
            <w:rFonts w:ascii="Cambria Math" w:hAnsi="Cambria Math" w:cs="Times New Roman"/>
            <w:sz w:val="24"/>
            <w:szCs w:val="24"/>
            <w:lang w:eastAsia="en-US"/>
          </w:rPr>
          <m:t>×</m:t>
        </m:r>
      </m:oMath>
      <w:r w:rsidRPr="00FD3C17">
        <w:rPr>
          <w:rStyle w:val="FontStyle144"/>
          <w:rFonts w:ascii="Times New Roman" w:hAnsi="Times New Roman" w:cs="Times New Roman"/>
          <w:sz w:val="24"/>
          <w:szCs w:val="24"/>
          <w:lang w:eastAsia="en-US"/>
        </w:rPr>
        <w:t>21 битов памяти, что в целом приведет к 588</w:t>
      </w:r>
      <m:oMath>
        <m:r>
          <w:rPr>
            <w:rStyle w:val="FontStyle144"/>
            <w:rFonts w:ascii="Cambria Math" w:hAnsi="Cambria Math" w:cs="Times New Roman"/>
            <w:sz w:val="24"/>
            <w:szCs w:val="24"/>
            <w:lang w:eastAsia="en-US"/>
          </w:rPr>
          <m:t>×</m:t>
        </m:r>
      </m:oMath>
      <w:r w:rsidRPr="00FD3C17">
        <w:rPr>
          <w:rStyle w:val="FontStyle144"/>
          <w:rFonts w:ascii="Times New Roman" w:hAnsi="Times New Roman" w:cs="Times New Roman"/>
          <w:sz w:val="24"/>
          <w:szCs w:val="24"/>
          <w:lang w:eastAsia="en-US"/>
        </w:rPr>
        <w:t>42 = 24696 битам, т.е. 3087 байтам памяти для спектральных данных изображения отпечатка пальца.</w:t>
      </w:r>
    </w:p>
    <w:p w14:paraId="3A0F7459" w14:textId="47084EC6" w:rsidR="0056504B" w:rsidRPr="00FD3C17" w:rsidRDefault="0056504B" w:rsidP="00173EE8">
      <w:pPr>
        <w:pStyle w:val="Style28"/>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Таким образом, эта запись данных занимает в целом 3162 байта. Значения для примера записи представлены в таблице B.2 ниже.</w:t>
      </w:r>
    </w:p>
    <w:p w14:paraId="4818C74B" w14:textId="77777777" w:rsidR="002D4AE7" w:rsidRPr="00FD3C17" w:rsidRDefault="002D4AE7" w:rsidP="00173EE8">
      <w:pPr>
        <w:pStyle w:val="Style13"/>
        <w:widowControl/>
        <w:ind w:firstLine="720"/>
        <w:jc w:val="both"/>
        <w:rPr>
          <w:rStyle w:val="FontStyle144"/>
          <w:rFonts w:ascii="Times New Roman" w:hAnsi="Times New Roman" w:cs="Times New Roman"/>
          <w:sz w:val="24"/>
          <w:szCs w:val="24"/>
          <w:lang w:eastAsia="en-US"/>
        </w:rPr>
      </w:pPr>
    </w:p>
    <w:p w14:paraId="79A26A06" w14:textId="37FB5E6F" w:rsidR="008601BE" w:rsidRPr="00FD3C17" w:rsidRDefault="0056504B" w:rsidP="00173EE8">
      <w:pPr>
        <w:pStyle w:val="Style19"/>
        <w:widowControl/>
        <w:ind w:firstLine="720"/>
        <w:jc w:val="center"/>
        <w:rPr>
          <w:rStyle w:val="FontStyle139"/>
          <w:rFonts w:ascii="Times New Roman" w:hAnsi="Times New Roman" w:cs="Times New Roman"/>
          <w:sz w:val="24"/>
          <w:szCs w:val="24"/>
          <w:lang w:eastAsia="en-US"/>
        </w:rPr>
      </w:pPr>
      <w:r w:rsidRPr="00FD3C17">
        <w:rPr>
          <w:rStyle w:val="FontStyle139"/>
          <w:rFonts w:ascii="Times New Roman" w:hAnsi="Times New Roman" w:cs="Times New Roman"/>
          <w:sz w:val="24"/>
          <w:szCs w:val="24"/>
          <w:lang w:eastAsia="en-US"/>
        </w:rPr>
        <w:t>Таблица</w:t>
      </w:r>
      <w:r w:rsidR="008601BE" w:rsidRPr="00FD3C17">
        <w:rPr>
          <w:rStyle w:val="FontStyle139"/>
          <w:rFonts w:ascii="Times New Roman" w:hAnsi="Times New Roman" w:cs="Times New Roman"/>
          <w:sz w:val="24"/>
          <w:szCs w:val="24"/>
          <w:lang w:eastAsia="en-US"/>
        </w:rPr>
        <w:t xml:space="preserve"> B.2 — </w:t>
      </w:r>
      <w:r w:rsidRPr="00FD3C17">
        <w:rPr>
          <w:rStyle w:val="FontStyle139"/>
          <w:rFonts w:ascii="Times New Roman" w:hAnsi="Times New Roman" w:cs="Times New Roman"/>
          <w:sz w:val="24"/>
          <w:szCs w:val="24"/>
          <w:lang w:eastAsia="en-US"/>
        </w:rPr>
        <w:t>Запись спектральных данных изображения отпечатка пальца - Пример 2 DFT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896"/>
        <w:gridCol w:w="1291"/>
        <w:gridCol w:w="2554"/>
      </w:tblGrid>
      <w:tr w:rsidR="0056504B" w:rsidRPr="00FD3C17" w14:paraId="5FB669EC" w14:textId="77777777" w:rsidTr="002D4AE7">
        <w:trPr>
          <w:trHeight w:val="370"/>
          <w:jc w:val="center"/>
        </w:trPr>
        <w:tc>
          <w:tcPr>
            <w:tcW w:w="4896" w:type="dxa"/>
          </w:tcPr>
          <w:p w14:paraId="66CA69F4" w14:textId="66DE3434" w:rsidR="0056504B" w:rsidRPr="00FD3C17" w:rsidRDefault="0056504B" w:rsidP="00FD3C17">
            <w:pPr>
              <w:pStyle w:val="Style46"/>
              <w:widowControl/>
              <w:jc w:val="both"/>
              <w:rPr>
                <w:rStyle w:val="FontStyle141"/>
                <w:rFonts w:ascii="Times New Roman" w:hAnsi="Times New Roman" w:cs="Times New Roman"/>
                <w:sz w:val="24"/>
                <w:szCs w:val="24"/>
                <w:lang w:eastAsia="en-US"/>
              </w:rPr>
            </w:pPr>
            <w:r w:rsidRPr="00FD3C17">
              <w:rPr>
                <w:rStyle w:val="FontStyle141"/>
                <w:rFonts w:ascii="Times New Roman" w:hAnsi="Times New Roman" w:cs="Times New Roman"/>
                <w:sz w:val="24"/>
                <w:szCs w:val="24"/>
                <w:lang w:eastAsia="en-US"/>
              </w:rPr>
              <w:t>Поле</w:t>
            </w:r>
          </w:p>
        </w:tc>
        <w:tc>
          <w:tcPr>
            <w:tcW w:w="1291" w:type="dxa"/>
          </w:tcPr>
          <w:p w14:paraId="7E4FA68E" w14:textId="23F16506" w:rsidR="0056504B" w:rsidRPr="00FD3C17" w:rsidRDefault="0056504B" w:rsidP="00FD3C17">
            <w:pPr>
              <w:pStyle w:val="Style46"/>
              <w:widowControl/>
              <w:jc w:val="center"/>
              <w:rPr>
                <w:rStyle w:val="FontStyle141"/>
                <w:rFonts w:ascii="Times New Roman" w:hAnsi="Times New Roman" w:cs="Times New Roman"/>
                <w:sz w:val="24"/>
                <w:szCs w:val="24"/>
                <w:lang w:eastAsia="en-US"/>
              </w:rPr>
            </w:pPr>
            <w:r w:rsidRPr="00FD3C17">
              <w:rPr>
                <w:rStyle w:val="FontStyle141"/>
                <w:rFonts w:ascii="Times New Roman" w:hAnsi="Times New Roman" w:cs="Times New Roman"/>
                <w:sz w:val="24"/>
                <w:szCs w:val="24"/>
                <w:lang w:eastAsia="en-US"/>
              </w:rPr>
              <w:t>Размер (байты)</w:t>
            </w:r>
          </w:p>
        </w:tc>
        <w:tc>
          <w:tcPr>
            <w:tcW w:w="2554" w:type="dxa"/>
          </w:tcPr>
          <w:p w14:paraId="50B58B86" w14:textId="40C8CAFA" w:rsidR="0056504B" w:rsidRPr="00FD3C17" w:rsidRDefault="0056504B" w:rsidP="00FD3C17">
            <w:pPr>
              <w:pStyle w:val="Style46"/>
              <w:widowControl/>
              <w:jc w:val="center"/>
              <w:rPr>
                <w:rStyle w:val="FontStyle141"/>
                <w:rFonts w:ascii="Times New Roman" w:hAnsi="Times New Roman" w:cs="Times New Roman"/>
                <w:sz w:val="24"/>
                <w:szCs w:val="24"/>
                <w:lang w:eastAsia="en-US"/>
              </w:rPr>
            </w:pPr>
            <w:r w:rsidRPr="00FD3C17">
              <w:rPr>
                <w:rStyle w:val="FontStyle141"/>
                <w:rFonts w:ascii="Times New Roman" w:hAnsi="Times New Roman" w:cs="Times New Roman"/>
                <w:sz w:val="24"/>
                <w:szCs w:val="24"/>
                <w:lang w:eastAsia="en-US"/>
              </w:rPr>
              <w:t>Значения</w:t>
            </w:r>
          </w:p>
        </w:tc>
      </w:tr>
      <w:tr w:rsidR="0056504B" w:rsidRPr="00FD3C17" w14:paraId="574EB970" w14:textId="77777777" w:rsidTr="002D4AE7">
        <w:trPr>
          <w:trHeight w:val="686"/>
          <w:jc w:val="center"/>
        </w:trPr>
        <w:tc>
          <w:tcPr>
            <w:tcW w:w="4896" w:type="dxa"/>
          </w:tcPr>
          <w:p w14:paraId="740A5F31" w14:textId="2B17A7E4"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Идентификатор формата</w:t>
            </w:r>
          </w:p>
        </w:tc>
        <w:tc>
          <w:tcPr>
            <w:tcW w:w="1291" w:type="dxa"/>
          </w:tcPr>
          <w:p w14:paraId="4CF2E08C"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4</w:t>
            </w:r>
          </w:p>
        </w:tc>
        <w:tc>
          <w:tcPr>
            <w:tcW w:w="2554" w:type="dxa"/>
          </w:tcPr>
          <w:p w14:paraId="1C9D3D8B" w14:textId="75E8076B" w:rsidR="0056504B" w:rsidRPr="00FD3C17" w:rsidRDefault="0056504B" w:rsidP="00FD3C17">
            <w:pPr>
              <w:pStyle w:val="Style52"/>
              <w:widowControl/>
              <w:jc w:val="center"/>
              <w:rPr>
                <w:rStyle w:val="FontStyle142"/>
                <w:rFonts w:ascii="Times New Roman" w:hAnsi="Times New Roman" w:cs="Times New Roman"/>
                <w:sz w:val="24"/>
                <w:szCs w:val="24"/>
                <w:lang w:val="en-US" w:eastAsia="en-US"/>
              </w:rPr>
            </w:pPr>
            <w:r w:rsidRPr="00FD3C17">
              <w:rPr>
                <w:rStyle w:val="FontStyle142"/>
                <w:rFonts w:ascii="Times New Roman" w:hAnsi="Times New Roman" w:cs="Times New Roman"/>
                <w:sz w:val="24"/>
                <w:szCs w:val="24"/>
                <w:lang w:val="en-US" w:eastAsia="en-US"/>
              </w:rPr>
              <w:t>0</w:t>
            </w:r>
            <m:oMath>
              <m:r>
                <w:rPr>
                  <w:rStyle w:val="FontStyle144"/>
                  <w:rFonts w:ascii="Cambria Math" w:hAnsi="Cambria Math" w:cs="Times New Roman"/>
                  <w:sz w:val="24"/>
                  <w:szCs w:val="24"/>
                  <w:lang w:eastAsia="en-US"/>
                </w:rPr>
                <m:t>×</m:t>
              </m:r>
            </m:oMath>
            <w:r w:rsidRPr="00FD3C17">
              <w:rPr>
                <w:rStyle w:val="FontStyle142"/>
                <w:rFonts w:ascii="Times New Roman" w:hAnsi="Times New Roman" w:cs="Times New Roman"/>
                <w:sz w:val="24"/>
                <w:szCs w:val="24"/>
                <w:lang w:val="en-US" w:eastAsia="en-US"/>
              </w:rPr>
              <w:t>46535000 ('F' 'S' 'P' 0</w:t>
            </w:r>
            <m:oMath>
              <m:r>
                <w:rPr>
                  <w:rStyle w:val="FontStyle144"/>
                  <w:rFonts w:ascii="Cambria Math" w:hAnsi="Cambria Math" w:cs="Times New Roman"/>
                  <w:sz w:val="24"/>
                  <w:szCs w:val="24"/>
                  <w:lang w:eastAsia="en-US"/>
                </w:rPr>
                <m:t>×</m:t>
              </m:r>
            </m:oMath>
            <w:r w:rsidRPr="00FD3C17">
              <w:rPr>
                <w:rStyle w:val="FontStyle142"/>
                <w:rFonts w:ascii="Times New Roman" w:hAnsi="Times New Roman" w:cs="Times New Roman"/>
                <w:sz w:val="24"/>
                <w:szCs w:val="24"/>
                <w:lang w:val="en-US" w:eastAsia="en-US"/>
              </w:rPr>
              <w:t>00)</w:t>
            </w:r>
          </w:p>
        </w:tc>
      </w:tr>
      <w:tr w:rsidR="0056504B" w:rsidRPr="00FD3C17" w14:paraId="7600A840" w14:textId="77777777" w:rsidTr="002D4AE7">
        <w:trPr>
          <w:trHeight w:val="677"/>
          <w:jc w:val="center"/>
        </w:trPr>
        <w:tc>
          <w:tcPr>
            <w:tcW w:w="4896" w:type="dxa"/>
          </w:tcPr>
          <w:p w14:paraId="022CE385" w14:textId="57434C3C"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Номер версии</w:t>
            </w:r>
          </w:p>
        </w:tc>
        <w:tc>
          <w:tcPr>
            <w:tcW w:w="1291" w:type="dxa"/>
          </w:tcPr>
          <w:p w14:paraId="0F211307"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4</w:t>
            </w:r>
          </w:p>
        </w:tc>
        <w:tc>
          <w:tcPr>
            <w:tcW w:w="2554" w:type="dxa"/>
          </w:tcPr>
          <w:p w14:paraId="02E39F62" w14:textId="7691F28F"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m:oMath>
              <m:r>
                <w:rPr>
                  <w:rStyle w:val="FontStyle144"/>
                  <w:rFonts w:ascii="Cambria Math" w:hAnsi="Cambria Math" w:cs="Times New Roman"/>
                  <w:sz w:val="24"/>
                  <w:szCs w:val="24"/>
                  <w:lang w:eastAsia="en-US"/>
                </w:rPr>
                <m:t>×</m:t>
              </m:r>
            </m:oMath>
            <w:r w:rsidRPr="00FD3C17">
              <w:rPr>
                <w:rStyle w:val="FontStyle142"/>
                <w:rFonts w:ascii="Times New Roman" w:hAnsi="Times New Roman" w:cs="Times New Roman"/>
                <w:sz w:val="24"/>
                <w:szCs w:val="24"/>
                <w:lang w:eastAsia="en-US"/>
              </w:rPr>
              <w:t>20313000</w:t>
            </w:r>
          </w:p>
          <w:p w14:paraId="716620AE" w14:textId="5964FB73"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 '1' '0' 0</w:t>
            </w:r>
            <m:oMath>
              <m:r>
                <w:rPr>
                  <w:rStyle w:val="FontStyle144"/>
                  <w:rFonts w:ascii="Cambria Math" w:hAnsi="Cambria Math" w:cs="Times New Roman"/>
                  <w:sz w:val="24"/>
                  <w:szCs w:val="24"/>
                  <w:lang w:eastAsia="en-US"/>
                </w:rPr>
                <m:t>×</m:t>
              </m:r>
            </m:oMath>
            <w:r w:rsidRPr="00FD3C17">
              <w:rPr>
                <w:rStyle w:val="FontStyle142"/>
                <w:rFonts w:ascii="Times New Roman" w:hAnsi="Times New Roman" w:cs="Times New Roman"/>
                <w:sz w:val="24"/>
                <w:szCs w:val="24"/>
                <w:lang w:eastAsia="en-US"/>
              </w:rPr>
              <w:t>00)</w:t>
            </w:r>
          </w:p>
        </w:tc>
      </w:tr>
      <w:tr w:rsidR="0056504B" w:rsidRPr="00FD3C17" w14:paraId="5BCFFC99" w14:textId="77777777" w:rsidTr="002D4AE7">
        <w:trPr>
          <w:trHeight w:val="341"/>
          <w:jc w:val="center"/>
        </w:trPr>
        <w:tc>
          <w:tcPr>
            <w:tcW w:w="4896" w:type="dxa"/>
          </w:tcPr>
          <w:p w14:paraId="12438588" w14:textId="1B43B419"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Длина записи</w:t>
            </w:r>
          </w:p>
        </w:tc>
        <w:tc>
          <w:tcPr>
            <w:tcW w:w="1291" w:type="dxa"/>
          </w:tcPr>
          <w:p w14:paraId="436663A2"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4</w:t>
            </w:r>
          </w:p>
        </w:tc>
        <w:tc>
          <w:tcPr>
            <w:tcW w:w="2554" w:type="dxa"/>
          </w:tcPr>
          <w:p w14:paraId="4A0924A7"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3162</w:t>
            </w:r>
          </w:p>
        </w:tc>
      </w:tr>
      <w:tr w:rsidR="0056504B" w:rsidRPr="00FD3C17" w14:paraId="0D9616B0" w14:textId="77777777" w:rsidTr="002D4AE7">
        <w:trPr>
          <w:trHeight w:val="346"/>
          <w:jc w:val="center"/>
        </w:trPr>
        <w:tc>
          <w:tcPr>
            <w:tcW w:w="4896" w:type="dxa"/>
          </w:tcPr>
          <w:p w14:paraId="551A62EE" w14:textId="14B473DA"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Число записей данных одного пальца</w:t>
            </w:r>
          </w:p>
        </w:tc>
        <w:tc>
          <w:tcPr>
            <w:tcW w:w="1291" w:type="dxa"/>
          </w:tcPr>
          <w:p w14:paraId="70522D22"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1B9A680A"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r>
      <w:tr w:rsidR="0056504B" w:rsidRPr="00FD3C17" w14:paraId="28842C59" w14:textId="77777777" w:rsidTr="002D4AE7">
        <w:trPr>
          <w:trHeight w:val="346"/>
          <w:jc w:val="center"/>
        </w:trPr>
        <w:tc>
          <w:tcPr>
            <w:tcW w:w="4896" w:type="dxa"/>
          </w:tcPr>
          <w:p w14:paraId="51F10340" w14:textId="7FD755E2"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13"/>
                <w:spacing w:val="0"/>
                <w:sz w:val="24"/>
                <w:szCs w:val="24"/>
                <w:lang w:eastAsia="en-US"/>
              </w:rPr>
              <w:t xml:space="preserve">x </w:t>
            </w:r>
            <w:r w:rsidRPr="00FD3C17">
              <w:rPr>
                <w:rStyle w:val="FontStyle147"/>
                <w:rFonts w:ascii="Times New Roman" w:hAnsi="Times New Roman" w:cs="Times New Roman"/>
                <w:sz w:val="24"/>
                <w:szCs w:val="24"/>
                <w:lang w:eastAsia="en-US"/>
              </w:rPr>
              <w:t>(горизонтальное) разрешение</w:t>
            </w:r>
          </w:p>
        </w:tc>
        <w:tc>
          <w:tcPr>
            <w:tcW w:w="1291" w:type="dxa"/>
          </w:tcPr>
          <w:p w14:paraId="261699A0"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4C104DC4"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79 (</w:t>
            </w:r>
            <w:proofErr w:type="spellStart"/>
            <w:r w:rsidRPr="00FD3C17">
              <w:rPr>
                <w:rStyle w:val="FontStyle142"/>
                <w:rFonts w:ascii="Times New Roman" w:hAnsi="Times New Roman" w:cs="Times New Roman"/>
                <w:sz w:val="24"/>
                <w:szCs w:val="24"/>
                <w:lang w:eastAsia="en-US"/>
              </w:rPr>
              <w:t>ppcm</w:t>
            </w:r>
            <w:proofErr w:type="spellEnd"/>
            <w:r w:rsidRPr="00FD3C17">
              <w:rPr>
                <w:rStyle w:val="FontStyle142"/>
                <w:rFonts w:ascii="Times New Roman" w:hAnsi="Times New Roman" w:cs="Times New Roman"/>
                <w:sz w:val="24"/>
                <w:szCs w:val="24"/>
                <w:lang w:eastAsia="en-US"/>
              </w:rPr>
              <w:t>)</w:t>
            </w:r>
          </w:p>
        </w:tc>
      </w:tr>
      <w:tr w:rsidR="0056504B" w:rsidRPr="00FD3C17" w14:paraId="3B868682" w14:textId="77777777" w:rsidTr="002D4AE7">
        <w:trPr>
          <w:trHeight w:val="346"/>
          <w:jc w:val="center"/>
        </w:trPr>
        <w:tc>
          <w:tcPr>
            <w:tcW w:w="4896" w:type="dxa"/>
          </w:tcPr>
          <w:p w14:paraId="71A62B7E" w14:textId="34CC0653"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13"/>
                <w:spacing w:val="0"/>
                <w:sz w:val="24"/>
                <w:szCs w:val="24"/>
                <w:lang w:eastAsia="en-US"/>
              </w:rPr>
              <w:t xml:space="preserve">y </w:t>
            </w:r>
            <w:r w:rsidRPr="00FD3C17">
              <w:rPr>
                <w:rStyle w:val="FontStyle147"/>
                <w:rFonts w:ascii="Times New Roman" w:hAnsi="Times New Roman" w:cs="Times New Roman"/>
                <w:sz w:val="24"/>
                <w:szCs w:val="24"/>
                <w:lang w:eastAsia="en-US"/>
              </w:rPr>
              <w:t>(вертикальное) разрешение</w:t>
            </w:r>
          </w:p>
        </w:tc>
        <w:tc>
          <w:tcPr>
            <w:tcW w:w="1291" w:type="dxa"/>
          </w:tcPr>
          <w:p w14:paraId="0EDF86D3"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3043FE7B"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79 (</w:t>
            </w:r>
            <w:proofErr w:type="spellStart"/>
            <w:r w:rsidRPr="00FD3C17">
              <w:rPr>
                <w:rStyle w:val="FontStyle142"/>
                <w:rFonts w:ascii="Times New Roman" w:hAnsi="Times New Roman" w:cs="Times New Roman"/>
                <w:sz w:val="24"/>
                <w:szCs w:val="24"/>
                <w:lang w:eastAsia="en-US"/>
              </w:rPr>
              <w:t>ppcm</w:t>
            </w:r>
            <w:proofErr w:type="spellEnd"/>
            <w:r w:rsidRPr="00FD3C17">
              <w:rPr>
                <w:rStyle w:val="FontStyle142"/>
                <w:rFonts w:ascii="Times New Roman" w:hAnsi="Times New Roman" w:cs="Times New Roman"/>
                <w:sz w:val="24"/>
                <w:szCs w:val="24"/>
                <w:lang w:eastAsia="en-US"/>
              </w:rPr>
              <w:t>)</w:t>
            </w:r>
          </w:p>
        </w:tc>
      </w:tr>
      <w:tr w:rsidR="0056504B" w:rsidRPr="00FD3C17" w14:paraId="3B0C8F9D" w14:textId="77777777" w:rsidTr="002D4AE7">
        <w:trPr>
          <w:trHeight w:val="346"/>
          <w:jc w:val="center"/>
        </w:trPr>
        <w:tc>
          <w:tcPr>
            <w:tcW w:w="4896" w:type="dxa"/>
          </w:tcPr>
          <w:p w14:paraId="32E2EA31" w14:textId="3EEC0115"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ячеек в </w:t>
            </w:r>
            <w:r w:rsidRPr="00FD3C17">
              <w:rPr>
                <w:rStyle w:val="FontStyle131"/>
                <w:i/>
                <w:sz w:val="24"/>
                <w:szCs w:val="24"/>
                <w:lang w:eastAsia="en-US"/>
              </w:rPr>
              <w:t>x</w:t>
            </w:r>
            <w:r w:rsidRPr="00FD3C17">
              <w:rPr>
                <w:rStyle w:val="FontStyle147"/>
                <w:rFonts w:ascii="Times New Roman" w:hAnsi="Times New Roman" w:cs="Times New Roman"/>
                <w:sz w:val="24"/>
                <w:szCs w:val="24"/>
                <w:lang w:eastAsia="en-US"/>
              </w:rPr>
              <w:t>-направлении</w:t>
            </w:r>
          </w:p>
        </w:tc>
        <w:tc>
          <w:tcPr>
            <w:tcW w:w="1291" w:type="dxa"/>
          </w:tcPr>
          <w:p w14:paraId="463F1FC9"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7EB32E85"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21</w:t>
            </w:r>
          </w:p>
        </w:tc>
      </w:tr>
      <w:tr w:rsidR="0056504B" w:rsidRPr="00FD3C17" w14:paraId="7DB32A11" w14:textId="77777777" w:rsidTr="002D4AE7">
        <w:trPr>
          <w:trHeight w:val="346"/>
          <w:jc w:val="center"/>
        </w:trPr>
        <w:tc>
          <w:tcPr>
            <w:tcW w:w="4896" w:type="dxa"/>
          </w:tcPr>
          <w:p w14:paraId="6BEE5811" w14:textId="3436A93B"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ячеек в </w:t>
            </w:r>
            <w:r w:rsidRPr="00FD3C17">
              <w:rPr>
                <w:rStyle w:val="FontStyle131"/>
                <w:i/>
                <w:sz w:val="24"/>
                <w:szCs w:val="24"/>
                <w:lang w:eastAsia="en-US"/>
              </w:rPr>
              <w:t>y</w:t>
            </w:r>
            <w:r w:rsidRPr="00FD3C17">
              <w:rPr>
                <w:rStyle w:val="FontStyle147"/>
                <w:rFonts w:ascii="Times New Roman" w:hAnsi="Times New Roman" w:cs="Times New Roman"/>
                <w:sz w:val="24"/>
                <w:szCs w:val="24"/>
                <w:lang w:eastAsia="en-US"/>
              </w:rPr>
              <w:t>-направлении</w:t>
            </w:r>
          </w:p>
        </w:tc>
        <w:tc>
          <w:tcPr>
            <w:tcW w:w="1291" w:type="dxa"/>
          </w:tcPr>
          <w:p w14:paraId="31B582CE"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1B67F1C7"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28</w:t>
            </w:r>
          </w:p>
        </w:tc>
      </w:tr>
      <w:tr w:rsidR="0056504B" w:rsidRPr="00FD3C17" w14:paraId="7ADFF22D" w14:textId="77777777" w:rsidTr="002D4AE7">
        <w:trPr>
          <w:trHeight w:val="346"/>
          <w:jc w:val="center"/>
        </w:trPr>
        <w:tc>
          <w:tcPr>
            <w:tcW w:w="4896" w:type="dxa"/>
          </w:tcPr>
          <w:p w14:paraId="5D61D904" w14:textId="190B62D5"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пикселей в ячейках </w:t>
            </w:r>
            <w:r w:rsidRPr="00FD3C17">
              <w:rPr>
                <w:rStyle w:val="FontStyle131"/>
                <w:sz w:val="24"/>
                <w:szCs w:val="24"/>
                <w:lang w:eastAsia="en-US"/>
              </w:rPr>
              <w:t>x</w:t>
            </w:r>
            <w:r w:rsidRPr="00FD3C17">
              <w:rPr>
                <w:rStyle w:val="FontStyle147"/>
                <w:rFonts w:ascii="Times New Roman" w:hAnsi="Times New Roman" w:cs="Times New Roman"/>
                <w:sz w:val="24"/>
                <w:szCs w:val="24"/>
                <w:lang w:eastAsia="en-US"/>
              </w:rPr>
              <w:t>-направлении</w:t>
            </w:r>
          </w:p>
        </w:tc>
        <w:tc>
          <w:tcPr>
            <w:tcW w:w="1291" w:type="dxa"/>
          </w:tcPr>
          <w:p w14:paraId="0DCF5EA0"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676DD060"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116</w:t>
            </w:r>
          </w:p>
        </w:tc>
      </w:tr>
      <w:tr w:rsidR="0056504B" w:rsidRPr="00FD3C17" w14:paraId="657C693F" w14:textId="77777777" w:rsidTr="002D4AE7">
        <w:trPr>
          <w:trHeight w:val="346"/>
          <w:jc w:val="center"/>
        </w:trPr>
        <w:tc>
          <w:tcPr>
            <w:tcW w:w="4896" w:type="dxa"/>
          </w:tcPr>
          <w:p w14:paraId="7C5A997C" w14:textId="4954B8E7"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пикселей в ячейках </w:t>
            </w:r>
            <w:r w:rsidRPr="00FD3C17">
              <w:rPr>
                <w:rStyle w:val="FontStyle131"/>
                <w:sz w:val="24"/>
                <w:szCs w:val="24"/>
                <w:lang w:eastAsia="en-US"/>
              </w:rPr>
              <w:t>y</w:t>
            </w:r>
            <w:r w:rsidRPr="00FD3C17">
              <w:rPr>
                <w:rStyle w:val="FontStyle147"/>
                <w:rFonts w:ascii="Times New Roman" w:hAnsi="Times New Roman" w:cs="Times New Roman"/>
                <w:sz w:val="24"/>
                <w:szCs w:val="24"/>
                <w:lang w:eastAsia="en-US"/>
              </w:rPr>
              <w:t>-направлении</w:t>
            </w:r>
          </w:p>
        </w:tc>
        <w:tc>
          <w:tcPr>
            <w:tcW w:w="1291" w:type="dxa"/>
          </w:tcPr>
          <w:p w14:paraId="3ABF350A"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5462985F"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151</w:t>
            </w:r>
          </w:p>
        </w:tc>
      </w:tr>
      <w:tr w:rsidR="0056504B" w:rsidRPr="00FD3C17" w14:paraId="322481A5" w14:textId="77777777" w:rsidTr="002D4AE7">
        <w:trPr>
          <w:trHeight w:val="341"/>
          <w:jc w:val="center"/>
        </w:trPr>
        <w:tc>
          <w:tcPr>
            <w:tcW w:w="4896" w:type="dxa"/>
          </w:tcPr>
          <w:p w14:paraId="70DE95F0" w14:textId="6EBF1386"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пикселей между центрами ячеек в </w:t>
            </w:r>
            <w:r w:rsidRPr="00FD3C17">
              <w:rPr>
                <w:rStyle w:val="FontStyle131"/>
                <w:sz w:val="24"/>
                <w:szCs w:val="24"/>
                <w:lang w:eastAsia="en-US"/>
              </w:rPr>
              <w:t>x</w:t>
            </w:r>
            <w:r w:rsidRPr="00FD3C17">
              <w:rPr>
                <w:rStyle w:val="FontStyle147"/>
                <w:rFonts w:ascii="Times New Roman" w:hAnsi="Times New Roman" w:cs="Times New Roman"/>
                <w:sz w:val="24"/>
                <w:szCs w:val="24"/>
                <w:lang w:eastAsia="en-US"/>
              </w:rPr>
              <w:t>-направлении</w:t>
            </w:r>
          </w:p>
        </w:tc>
        <w:tc>
          <w:tcPr>
            <w:tcW w:w="1291" w:type="dxa"/>
          </w:tcPr>
          <w:p w14:paraId="262B024A"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5B038C26"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5</w:t>
            </w:r>
          </w:p>
        </w:tc>
      </w:tr>
      <w:tr w:rsidR="0056504B" w:rsidRPr="00FD3C17" w14:paraId="70E43C72" w14:textId="77777777" w:rsidTr="002D4AE7">
        <w:trPr>
          <w:trHeight w:val="346"/>
          <w:jc w:val="center"/>
        </w:trPr>
        <w:tc>
          <w:tcPr>
            <w:tcW w:w="4896" w:type="dxa"/>
          </w:tcPr>
          <w:p w14:paraId="3D8E69BD" w14:textId="111B2025"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пикселей между центрами ячеек в </w:t>
            </w:r>
            <w:r w:rsidRPr="00FD3C17">
              <w:rPr>
                <w:rStyle w:val="FontStyle131"/>
                <w:sz w:val="24"/>
                <w:szCs w:val="24"/>
                <w:lang w:eastAsia="en-US"/>
              </w:rPr>
              <w:t>у</w:t>
            </w:r>
            <w:r w:rsidRPr="00FD3C17">
              <w:rPr>
                <w:rStyle w:val="FontStyle147"/>
                <w:rFonts w:ascii="Times New Roman" w:hAnsi="Times New Roman" w:cs="Times New Roman"/>
                <w:sz w:val="24"/>
                <w:szCs w:val="24"/>
                <w:lang w:eastAsia="en-US"/>
              </w:rPr>
              <w:t>-направлении</w:t>
            </w:r>
          </w:p>
        </w:tc>
        <w:tc>
          <w:tcPr>
            <w:tcW w:w="1291" w:type="dxa"/>
          </w:tcPr>
          <w:p w14:paraId="1B7B467D"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634BE02E"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5</w:t>
            </w:r>
          </w:p>
        </w:tc>
      </w:tr>
      <w:tr w:rsidR="0056504B" w:rsidRPr="00FD3C17" w14:paraId="25F4F0CE" w14:textId="77777777" w:rsidTr="002D4AE7">
        <w:trPr>
          <w:trHeight w:val="346"/>
          <w:jc w:val="center"/>
        </w:trPr>
        <w:tc>
          <w:tcPr>
            <w:tcW w:w="4896" w:type="dxa"/>
          </w:tcPr>
          <w:p w14:paraId="7EEFC54A" w14:textId="7C57FEE0"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Метод выбора спектральных составляющих</w:t>
            </w:r>
          </w:p>
        </w:tc>
        <w:tc>
          <w:tcPr>
            <w:tcW w:w="1291" w:type="dxa"/>
          </w:tcPr>
          <w:p w14:paraId="4F70AD08"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30AADD34"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r>
      <w:tr w:rsidR="0056504B" w:rsidRPr="00FD3C17" w14:paraId="55931F7E" w14:textId="77777777" w:rsidTr="002D4AE7">
        <w:trPr>
          <w:trHeight w:val="346"/>
          <w:jc w:val="center"/>
        </w:trPr>
        <w:tc>
          <w:tcPr>
            <w:tcW w:w="4896" w:type="dxa"/>
          </w:tcPr>
          <w:p w14:paraId="40C6CB4E" w14:textId="58732984"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Тип окна</w:t>
            </w:r>
          </w:p>
        </w:tc>
        <w:tc>
          <w:tcPr>
            <w:tcW w:w="1291" w:type="dxa"/>
          </w:tcPr>
          <w:p w14:paraId="25723938"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2A09D091"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r w:rsidR="0056504B" w:rsidRPr="00FD3C17" w14:paraId="278DDCBE" w14:textId="77777777" w:rsidTr="002D4AE7">
        <w:trPr>
          <w:trHeight w:val="677"/>
          <w:jc w:val="center"/>
        </w:trPr>
        <w:tc>
          <w:tcPr>
            <w:tcW w:w="4896" w:type="dxa"/>
          </w:tcPr>
          <w:p w14:paraId="082C164B" w14:textId="5CD848B3"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Число сохраняемых спектральных составляющих на ячейку</w:t>
            </w:r>
          </w:p>
        </w:tc>
        <w:tc>
          <w:tcPr>
            <w:tcW w:w="1291" w:type="dxa"/>
          </w:tcPr>
          <w:p w14:paraId="1E5FF5D8"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5</w:t>
            </w:r>
          </w:p>
        </w:tc>
        <w:tc>
          <w:tcPr>
            <w:tcW w:w="2554" w:type="dxa"/>
          </w:tcPr>
          <w:p w14:paraId="62671497" w14:textId="76785779"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 (старший байт) 2 (младшие 4 байта)</w:t>
            </w:r>
          </w:p>
        </w:tc>
      </w:tr>
      <w:tr w:rsidR="0056504B" w:rsidRPr="00FD3C17" w14:paraId="33F7F6FD" w14:textId="77777777" w:rsidTr="002D4AE7">
        <w:trPr>
          <w:trHeight w:val="346"/>
          <w:jc w:val="center"/>
        </w:trPr>
        <w:tc>
          <w:tcPr>
            <w:tcW w:w="4896" w:type="dxa"/>
          </w:tcPr>
          <w:p w14:paraId="085A307B" w14:textId="2B4E09D3"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Глубина цвета фазы</w:t>
            </w:r>
          </w:p>
        </w:tc>
        <w:tc>
          <w:tcPr>
            <w:tcW w:w="1291" w:type="dxa"/>
          </w:tcPr>
          <w:p w14:paraId="07028ECB"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082CA664"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3</w:t>
            </w:r>
          </w:p>
        </w:tc>
      </w:tr>
      <w:tr w:rsidR="0056504B" w:rsidRPr="00FD3C17" w14:paraId="6A7BD74C" w14:textId="77777777" w:rsidTr="002D4AE7">
        <w:trPr>
          <w:trHeight w:val="341"/>
          <w:jc w:val="center"/>
        </w:trPr>
        <w:tc>
          <w:tcPr>
            <w:tcW w:w="4896" w:type="dxa"/>
          </w:tcPr>
          <w:p w14:paraId="4ACB0547" w14:textId="66522FD8"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Глубина цвета модуля</w:t>
            </w:r>
          </w:p>
        </w:tc>
        <w:tc>
          <w:tcPr>
            <w:tcW w:w="1291" w:type="dxa"/>
          </w:tcPr>
          <w:p w14:paraId="69964590"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44F79E2C"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3</w:t>
            </w:r>
          </w:p>
        </w:tc>
      </w:tr>
      <w:tr w:rsidR="0056504B" w:rsidRPr="00FD3C17" w14:paraId="60BF8360" w14:textId="77777777" w:rsidTr="002D4AE7">
        <w:trPr>
          <w:trHeight w:val="346"/>
          <w:jc w:val="center"/>
        </w:trPr>
        <w:tc>
          <w:tcPr>
            <w:tcW w:w="4896" w:type="dxa"/>
          </w:tcPr>
          <w:p w14:paraId="2BFF6C3B" w14:textId="45A560A5"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Глубина цвета показателя качества</w:t>
            </w:r>
          </w:p>
        </w:tc>
        <w:tc>
          <w:tcPr>
            <w:tcW w:w="1291" w:type="dxa"/>
          </w:tcPr>
          <w:p w14:paraId="00E7E350"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5B08194D"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3</w:t>
            </w:r>
          </w:p>
        </w:tc>
      </w:tr>
      <w:tr w:rsidR="0056504B" w:rsidRPr="00FD3C17" w14:paraId="47742E90" w14:textId="77777777" w:rsidTr="002D4AE7">
        <w:trPr>
          <w:trHeight w:val="346"/>
          <w:jc w:val="center"/>
        </w:trPr>
        <w:tc>
          <w:tcPr>
            <w:tcW w:w="4896" w:type="dxa"/>
          </w:tcPr>
          <w:p w14:paraId="2E1FEE77" w14:textId="74B1766D"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Зернистость группы ячеек</w:t>
            </w:r>
          </w:p>
        </w:tc>
        <w:tc>
          <w:tcPr>
            <w:tcW w:w="1291" w:type="dxa"/>
          </w:tcPr>
          <w:p w14:paraId="1A0C16FC"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5CDA8D86"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3</w:t>
            </w:r>
          </w:p>
        </w:tc>
      </w:tr>
      <w:tr w:rsidR="0056504B" w:rsidRPr="00FD3C17" w14:paraId="4C3E29F7" w14:textId="77777777" w:rsidTr="002D4AE7">
        <w:trPr>
          <w:trHeight w:val="346"/>
          <w:jc w:val="center"/>
        </w:trPr>
        <w:tc>
          <w:tcPr>
            <w:tcW w:w="4896" w:type="dxa"/>
          </w:tcPr>
          <w:p w14:paraId="4F2B1ED5" w14:textId="7ADFA87F"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Зарезервированные байты</w:t>
            </w:r>
          </w:p>
        </w:tc>
        <w:tc>
          <w:tcPr>
            <w:tcW w:w="1291" w:type="dxa"/>
          </w:tcPr>
          <w:p w14:paraId="444AA706"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7EF65C41"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r w:rsidR="0056504B" w:rsidRPr="00FD3C17" w14:paraId="2D158845" w14:textId="77777777" w:rsidTr="002D4AE7">
        <w:trPr>
          <w:trHeight w:val="346"/>
          <w:jc w:val="center"/>
        </w:trPr>
        <w:tc>
          <w:tcPr>
            <w:tcW w:w="4896" w:type="dxa"/>
          </w:tcPr>
          <w:p w14:paraId="07DCC86B" w14:textId="24B86C26"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Положение пальца</w:t>
            </w:r>
          </w:p>
        </w:tc>
        <w:tc>
          <w:tcPr>
            <w:tcW w:w="1291" w:type="dxa"/>
          </w:tcPr>
          <w:p w14:paraId="3C0162A0"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1C315EFB"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r>
      <w:tr w:rsidR="0056504B" w:rsidRPr="00FD3C17" w14:paraId="28DDE163" w14:textId="77777777" w:rsidTr="002D4AE7">
        <w:trPr>
          <w:trHeight w:val="346"/>
          <w:jc w:val="center"/>
        </w:trPr>
        <w:tc>
          <w:tcPr>
            <w:tcW w:w="4896" w:type="dxa"/>
          </w:tcPr>
          <w:p w14:paraId="2E1984AD" w14:textId="3F5AF5A7"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Тип оттиска</w:t>
            </w:r>
          </w:p>
        </w:tc>
        <w:tc>
          <w:tcPr>
            <w:tcW w:w="1291" w:type="dxa"/>
          </w:tcPr>
          <w:p w14:paraId="2403B0E0"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3CA5348D"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r w:rsidR="0056504B" w:rsidRPr="00FD3C17" w14:paraId="79B0EF32" w14:textId="77777777" w:rsidTr="002D4AE7">
        <w:trPr>
          <w:trHeight w:val="346"/>
          <w:jc w:val="center"/>
        </w:trPr>
        <w:tc>
          <w:tcPr>
            <w:tcW w:w="4896" w:type="dxa"/>
          </w:tcPr>
          <w:p w14:paraId="631C5679" w14:textId="461AD929"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Число проекций в записи данных одного пальца</w:t>
            </w:r>
          </w:p>
        </w:tc>
        <w:tc>
          <w:tcPr>
            <w:tcW w:w="1291" w:type="dxa"/>
          </w:tcPr>
          <w:p w14:paraId="512E530C"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7934CD32"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r>
      <w:tr w:rsidR="0056504B" w:rsidRPr="00FD3C17" w14:paraId="3A786BAB" w14:textId="77777777" w:rsidTr="002D4AE7">
        <w:trPr>
          <w:trHeight w:val="346"/>
          <w:jc w:val="center"/>
        </w:trPr>
        <w:tc>
          <w:tcPr>
            <w:tcW w:w="4896" w:type="dxa"/>
          </w:tcPr>
          <w:p w14:paraId="13D55112" w14:textId="051E3B37"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Качество изображения отпечатка пальца </w:t>
            </w:r>
          </w:p>
        </w:tc>
        <w:tc>
          <w:tcPr>
            <w:tcW w:w="1291" w:type="dxa"/>
          </w:tcPr>
          <w:p w14:paraId="7993D569"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376F0DFD"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80</w:t>
            </w:r>
          </w:p>
        </w:tc>
      </w:tr>
      <w:tr w:rsidR="0056504B" w:rsidRPr="00FD3C17" w14:paraId="67A39751" w14:textId="77777777" w:rsidTr="002D4AE7">
        <w:trPr>
          <w:trHeight w:val="341"/>
          <w:jc w:val="center"/>
        </w:trPr>
        <w:tc>
          <w:tcPr>
            <w:tcW w:w="4896" w:type="dxa"/>
          </w:tcPr>
          <w:p w14:paraId="38C740E9" w14:textId="6B775B65"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Длина блока спектральных данных </w:t>
            </w:r>
            <w:r w:rsidRPr="00FD3C17">
              <w:rPr>
                <w:rStyle w:val="FontStyle147"/>
                <w:rFonts w:ascii="Times New Roman" w:hAnsi="Times New Roman" w:cs="Times New Roman"/>
                <w:sz w:val="24"/>
                <w:szCs w:val="24"/>
                <w:lang w:eastAsia="en-US"/>
              </w:rPr>
              <w:lastRenderedPageBreak/>
              <w:t xml:space="preserve">изображения отпечатка пальца </w:t>
            </w:r>
          </w:p>
        </w:tc>
        <w:tc>
          <w:tcPr>
            <w:tcW w:w="1291" w:type="dxa"/>
          </w:tcPr>
          <w:p w14:paraId="4F11F08D"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lastRenderedPageBreak/>
              <w:t>2</w:t>
            </w:r>
          </w:p>
        </w:tc>
        <w:tc>
          <w:tcPr>
            <w:tcW w:w="2554" w:type="dxa"/>
          </w:tcPr>
          <w:p w14:paraId="7E463D1E"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3112</w:t>
            </w:r>
          </w:p>
        </w:tc>
      </w:tr>
      <w:tr w:rsidR="0056504B" w:rsidRPr="00FD3C17" w14:paraId="4C62DF8C" w14:textId="77777777" w:rsidTr="002D4AE7">
        <w:trPr>
          <w:trHeight w:val="346"/>
          <w:jc w:val="center"/>
        </w:trPr>
        <w:tc>
          <w:tcPr>
            <w:tcW w:w="4896" w:type="dxa"/>
          </w:tcPr>
          <w:p w14:paraId="09F0DC2A" w14:textId="02061639"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Число проекций</w:t>
            </w:r>
          </w:p>
        </w:tc>
        <w:tc>
          <w:tcPr>
            <w:tcW w:w="1291" w:type="dxa"/>
          </w:tcPr>
          <w:p w14:paraId="783AF3A6"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08A21095"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r w:rsidR="0056504B" w:rsidRPr="00FD3C17" w14:paraId="493EDE5B" w14:textId="77777777" w:rsidTr="002D4AE7">
        <w:trPr>
          <w:trHeight w:val="346"/>
          <w:jc w:val="center"/>
        </w:trPr>
        <w:tc>
          <w:tcPr>
            <w:tcW w:w="4896" w:type="dxa"/>
          </w:tcPr>
          <w:p w14:paraId="0826D947" w14:textId="17D3CAF3"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Спектральные данные изображения отпечатка пальца </w:t>
            </w:r>
          </w:p>
        </w:tc>
        <w:tc>
          <w:tcPr>
            <w:tcW w:w="1291" w:type="dxa"/>
          </w:tcPr>
          <w:p w14:paraId="556A1CFB"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3087</w:t>
            </w:r>
          </w:p>
        </w:tc>
        <w:tc>
          <w:tcPr>
            <w:tcW w:w="2554" w:type="dxa"/>
          </w:tcPr>
          <w:p w14:paraId="62E6BF1E" w14:textId="2A80461D"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&lt;данные&gt;</w:t>
            </w:r>
          </w:p>
        </w:tc>
      </w:tr>
      <w:tr w:rsidR="0056504B" w:rsidRPr="00FD3C17" w14:paraId="2E794BA0" w14:textId="77777777" w:rsidTr="002D4AE7">
        <w:trPr>
          <w:trHeight w:val="346"/>
          <w:jc w:val="center"/>
        </w:trPr>
        <w:tc>
          <w:tcPr>
            <w:tcW w:w="4896" w:type="dxa"/>
          </w:tcPr>
          <w:p w14:paraId="0BE51796" w14:textId="101C455F"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Данные о качестве ячейки</w:t>
            </w:r>
          </w:p>
        </w:tc>
        <w:tc>
          <w:tcPr>
            <w:tcW w:w="1291" w:type="dxa"/>
          </w:tcPr>
          <w:p w14:paraId="6EC696C1"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24</w:t>
            </w:r>
          </w:p>
        </w:tc>
        <w:tc>
          <w:tcPr>
            <w:tcW w:w="2554" w:type="dxa"/>
          </w:tcPr>
          <w:p w14:paraId="53924BF8" w14:textId="5A845AFD"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&lt;данные&gt;</w:t>
            </w:r>
          </w:p>
        </w:tc>
      </w:tr>
      <w:tr w:rsidR="0056504B" w:rsidRPr="00FD3C17" w14:paraId="19869392" w14:textId="77777777" w:rsidTr="002D4AE7">
        <w:trPr>
          <w:trHeight w:val="365"/>
          <w:jc w:val="center"/>
        </w:trPr>
        <w:tc>
          <w:tcPr>
            <w:tcW w:w="4896" w:type="dxa"/>
          </w:tcPr>
          <w:p w14:paraId="7E570D7E" w14:textId="74D4ED5A" w:rsidR="0056504B" w:rsidRPr="00FD3C17" w:rsidRDefault="0056504B" w:rsidP="00FD3C17">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Длина блока расширенных данных</w:t>
            </w:r>
          </w:p>
        </w:tc>
        <w:tc>
          <w:tcPr>
            <w:tcW w:w="1291" w:type="dxa"/>
          </w:tcPr>
          <w:p w14:paraId="6CAD88D7"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586799DD" w14:textId="77777777" w:rsidR="0056504B" w:rsidRPr="00FD3C17" w:rsidRDefault="0056504B" w:rsidP="00FD3C17">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bl>
    <w:p w14:paraId="5AD80B2C" w14:textId="77777777" w:rsidR="008601BE" w:rsidRPr="00173EE8" w:rsidRDefault="008601BE" w:rsidP="00173EE8">
      <w:pPr>
        <w:pStyle w:val="Style9"/>
        <w:widowControl/>
        <w:ind w:firstLine="720"/>
        <w:jc w:val="both"/>
        <w:rPr>
          <w:rStyle w:val="FontStyle146"/>
          <w:rFonts w:ascii="Times New Roman" w:hAnsi="Times New Roman" w:cs="Times New Roman"/>
          <w:sz w:val="28"/>
          <w:szCs w:val="28"/>
          <w:lang w:eastAsia="en-US"/>
        </w:rPr>
        <w:sectPr w:rsidR="008601BE" w:rsidRPr="00173EE8" w:rsidSect="00173EE8">
          <w:pgSz w:w="11909" w:h="16834" w:code="9"/>
          <w:pgMar w:top="1418" w:right="1134" w:bottom="1418" w:left="1418" w:header="720" w:footer="720" w:gutter="0"/>
          <w:cols w:space="720"/>
          <w:noEndnote/>
          <w:titlePg/>
          <w:docGrid w:linePitch="326"/>
        </w:sectPr>
      </w:pPr>
    </w:p>
    <w:p w14:paraId="2D318D99" w14:textId="187AB118" w:rsidR="008601BE" w:rsidRPr="00FD3C17" w:rsidRDefault="0056504B" w:rsidP="00173EE8">
      <w:pPr>
        <w:pStyle w:val="Style16"/>
        <w:widowControl/>
        <w:ind w:firstLine="720"/>
        <w:jc w:val="center"/>
        <w:rPr>
          <w:rStyle w:val="FontStyle143"/>
          <w:rFonts w:ascii="Times New Roman" w:hAnsi="Times New Roman" w:cs="Times New Roman"/>
          <w:sz w:val="24"/>
          <w:szCs w:val="24"/>
          <w:lang w:eastAsia="en-US"/>
        </w:rPr>
      </w:pPr>
      <w:r w:rsidRPr="00FD3C17">
        <w:rPr>
          <w:rStyle w:val="FontStyle143"/>
          <w:rFonts w:ascii="Times New Roman" w:hAnsi="Times New Roman" w:cs="Times New Roman"/>
          <w:sz w:val="24"/>
          <w:szCs w:val="24"/>
          <w:lang w:eastAsia="en-US"/>
        </w:rPr>
        <w:lastRenderedPageBreak/>
        <w:t>Приложение</w:t>
      </w:r>
      <w:r w:rsidR="008601BE" w:rsidRPr="00FD3C17">
        <w:rPr>
          <w:rStyle w:val="FontStyle143"/>
          <w:rFonts w:ascii="Times New Roman" w:hAnsi="Times New Roman" w:cs="Times New Roman"/>
          <w:sz w:val="24"/>
          <w:szCs w:val="24"/>
          <w:lang w:eastAsia="en-US"/>
        </w:rPr>
        <w:t xml:space="preserve"> C</w:t>
      </w:r>
    </w:p>
    <w:p w14:paraId="6111EEA9" w14:textId="342AFCCF" w:rsidR="008601BE" w:rsidRPr="00FD3C17" w:rsidRDefault="008601BE" w:rsidP="00173EE8">
      <w:pPr>
        <w:pStyle w:val="Style22"/>
        <w:widowControl/>
        <w:ind w:firstLine="720"/>
        <w:jc w:val="center"/>
        <w:rPr>
          <w:rStyle w:val="FontStyle135"/>
          <w:rFonts w:ascii="Times New Roman" w:hAnsi="Times New Roman" w:cs="Times New Roman"/>
          <w:sz w:val="24"/>
          <w:szCs w:val="24"/>
          <w:lang w:eastAsia="en-US"/>
        </w:rPr>
      </w:pPr>
      <w:r w:rsidRPr="00FD3C17">
        <w:rPr>
          <w:rStyle w:val="FontStyle135"/>
          <w:rFonts w:ascii="Times New Roman" w:hAnsi="Times New Roman" w:cs="Times New Roman"/>
          <w:sz w:val="24"/>
          <w:szCs w:val="24"/>
          <w:lang w:eastAsia="en-US"/>
        </w:rPr>
        <w:t>(</w:t>
      </w:r>
      <w:r w:rsidR="0056504B" w:rsidRPr="00FD3C17">
        <w:rPr>
          <w:rStyle w:val="FontStyle135"/>
          <w:rFonts w:ascii="Times New Roman" w:hAnsi="Times New Roman" w:cs="Times New Roman"/>
          <w:sz w:val="24"/>
          <w:szCs w:val="24"/>
          <w:lang w:eastAsia="en-US"/>
        </w:rPr>
        <w:t>справочное</w:t>
      </w:r>
      <w:r w:rsidRPr="00FD3C17">
        <w:rPr>
          <w:rStyle w:val="FontStyle135"/>
          <w:rFonts w:ascii="Times New Roman" w:hAnsi="Times New Roman" w:cs="Times New Roman"/>
          <w:sz w:val="24"/>
          <w:szCs w:val="24"/>
          <w:lang w:eastAsia="en-US"/>
        </w:rPr>
        <w:t>)</w:t>
      </w:r>
    </w:p>
    <w:p w14:paraId="007744F1" w14:textId="77777777" w:rsidR="00866DC2" w:rsidRPr="00FD3C17" w:rsidRDefault="00866DC2" w:rsidP="00173EE8">
      <w:pPr>
        <w:pStyle w:val="Style16"/>
        <w:widowControl/>
        <w:ind w:firstLine="720"/>
        <w:jc w:val="center"/>
        <w:rPr>
          <w:rStyle w:val="FontStyle143"/>
          <w:rFonts w:ascii="Times New Roman" w:hAnsi="Times New Roman" w:cs="Times New Roman"/>
          <w:sz w:val="24"/>
          <w:szCs w:val="24"/>
          <w:lang w:eastAsia="en-US"/>
        </w:rPr>
      </w:pPr>
    </w:p>
    <w:p w14:paraId="2CAA9596" w14:textId="16AF9231" w:rsidR="008601BE" w:rsidRPr="00FD3C17" w:rsidRDefault="00023B10" w:rsidP="00173EE8">
      <w:pPr>
        <w:pStyle w:val="Style16"/>
        <w:widowControl/>
        <w:ind w:firstLine="720"/>
        <w:jc w:val="center"/>
        <w:rPr>
          <w:rStyle w:val="FontStyle143"/>
          <w:rFonts w:ascii="Times New Roman" w:hAnsi="Times New Roman" w:cs="Times New Roman"/>
          <w:sz w:val="24"/>
          <w:szCs w:val="24"/>
          <w:lang w:eastAsia="en-US"/>
        </w:rPr>
      </w:pPr>
      <w:r w:rsidRPr="00FD3C17">
        <w:rPr>
          <w:rStyle w:val="FontStyle143"/>
          <w:rFonts w:ascii="Times New Roman" w:hAnsi="Times New Roman" w:cs="Times New Roman"/>
          <w:sz w:val="24"/>
          <w:szCs w:val="24"/>
          <w:lang w:eastAsia="en-US"/>
        </w:rPr>
        <w:t>Примеры записи спектральных данных изображения отпечатка пальца –</w:t>
      </w:r>
      <w:r w:rsidR="008601BE" w:rsidRPr="00FD3C17">
        <w:rPr>
          <w:rStyle w:val="FontStyle143"/>
          <w:rFonts w:ascii="Times New Roman" w:hAnsi="Times New Roman" w:cs="Times New Roman"/>
          <w:sz w:val="24"/>
          <w:szCs w:val="24"/>
          <w:lang w:eastAsia="en-US"/>
        </w:rPr>
        <w:t xml:space="preserve"> </w:t>
      </w:r>
      <w:r w:rsidRPr="00FD3C17">
        <w:rPr>
          <w:rStyle w:val="FontStyle143"/>
          <w:rFonts w:ascii="Times New Roman" w:hAnsi="Times New Roman" w:cs="Times New Roman"/>
          <w:sz w:val="24"/>
          <w:szCs w:val="24"/>
          <w:lang w:eastAsia="en-US"/>
        </w:rPr>
        <w:t>Метод выбора спектральных составляющих для фильтра Габора</w:t>
      </w:r>
    </w:p>
    <w:p w14:paraId="27395DA8" w14:textId="77777777" w:rsidR="002D4AE7" w:rsidRPr="00FD3C17" w:rsidRDefault="002D4AE7" w:rsidP="00173EE8">
      <w:pPr>
        <w:pStyle w:val="Style13"/>
        <w:widowControl/>
        <w:ind w:firstLine="720"/>
        <w:jc w:val="both"/>
        <w:rPr>
          <w:rStyle w:val="FontStyle144"/>
          <w:rFonts w:ascii="Times New Roman" w:hAnsi="Times New Roman" w:cs="Times New Roman"/>
          <w:sz w:val="24"/>
          <w:szCs w:val="24"/>
          <w:lang w:eastAsia="en-US"/>
        </w:rPr>
      </w:pPr>
    </w:p>
    <w:p w14:paraId="0A4C9A26" w14:textId="34F87881" w:rsidR="00726CBA" w:rsidRPr="00FD3C17" w:rsidRDefault="00726CBA" w:rsidP="00173EE8">
      <w:pPr>
        <w:pStyle w:val="Style13"/>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В этом информативном приложении приведен пример данных спектрального обмена изображений отпечатка пальца для поля гребневого потока, выделенного на изображении 400</w:t>
      </w:r>
      <m:oMath>
        <m:r>
          <w:rPr>
            <w:rStyle w:val="FontStyle144"/>
            <w:rFonts w:ascii="Cambria Math" w:hAnsi="Cambria Math" w:cs="Times New Roman"/>
            <w:sz w:val="24"/>
            <w:szCs w:val="24"/>
            <w:lang w:eastAsia="en-US"/>
          </w:rPr>
          <m:t>×</m:t>
        </m:r>
      </m:oMath>
      <w:r w:rsidRPr="00FD3C17">
        <w:rPr>
          <w:rStyle w:val="FontStyle144"/>
          <w:rFonts w:ascii="Times New Roman" w:hAnsi="Times New Roman" w:cs="Times New Roman"/>
          <w:sz w:val="24"/>
          <w:szCs w:val="24"/>
          <w:lang w:eastAsia="en-US"/>
        </w:rPr>
        <w:t>600 пикселей с использованием фильтров Габора в областях 15</w:t>
      </w:r>
      <m:oMath>
        <m:r>
          <w:rPr>
            <w:rStyle w:val="FontStyle144"/>
            <w:rFonts w:ascii="Cambria Math" w:hAnsi="Cambria Math" w:cs="Times New Roman"/>
            <w:sz w:val="24"/>
            <w:szCs w:val="24"/>
            <w:lang w:eastAsia="en-US"/>
          </w:rPr>
          <m:t>×</m:t>
        </m:r>
      </m:oMath>
      <w:r w:rsidRPr="00FD3C17">
        <w:rPr>
          <w:rStyle w:val="FontStyle144"/>
          <w:rFonts w:ascii="Times New Roman" w:hAnsi="Times New Roman" w:cs="Times New Roman"/>
          <w:sz w:val="24"/>
          <w:szCs w:val="24"/>
          <w:lang w:eastAsia="en-US"/>
        </w:rPr>
        <w:t>15 с перекрытием 7 пикселей.</w:t>
      </w:r>
    </w:p>
    <w:p w14:paraId="37C256C2" w14:textId="6551CBE4" w:rsidR="00726CBA" w:rsidRPr="00FD3C17" w:rsidRDefault="00726CBA" w:rsidP="00173EE8">
      <w:pPr>
        <w:pStyle w:val="Style13"/>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 xml:space="preserve">Обрезка или </w:t>
      </w:r>
      <w:proofErr w:type="spellStart"/>
      <w:r w:rsidRPr="00FD3C17">
        <w:rPr>
          <w:rStyle w:val="FontStyle144"/>
          <w:rFonts w:ascii="Times New Roman" w:hAnsi="Times New Roman" w:cs="Times New Roman"/>
          <w:sz w:val="24"/>
          <w:szCs w:val="24"/>
          <w:lang w:eastAsia="en-US"/>
        </w:rPr>
        <w:t>субдискретизация</w:t>
      </w:r>
      <w:proofErr w:type="spellEnd"/>
      <w:r w:rsidRPr="00FD3C17">
        <w:rPr>
          <w:rStyle w:val="FontStyle144"/>
          <w:rFonts w:ascii="Times New Roman" w:hAnsi="Times New Roman" w:cs="Times New Roman"/>
          <w:sz w:val="24"/>
          <w:szCs w:val="24"/>
          <w:lang w:eastAsia="en-US"/>
        </w:rPr>
        <w:t xml:space="preserve"> не выполняются, и, таким образом, разбиение ячеек изображения отпечатка пальца в этом примере включает в себя деление всей части изображения отпечатка пальца на сеть перекрывающихся ячеек. Смещения от начала координат изображения отпечатка пальца составляют 0 пикселей по оси </w:t>
      </w:r>
      <w:r w:rsidRPr="00FD3C17">
        <w:rPr>
          <w:rStyle w:val="FontStyle144"/>
          <w:rFonts w:ascii="Times New Roman" w:hAnsi="Times New Roman" w:cs="Times New Roman"/>
          <w:i/>
          <w:iCs/>
          <w:sz w:val="24"/>
          <w:szCs w:val="24"/>
          <w:lang w:eastAsia="en-US"/>
        </w:rPr>
        <w:t>x</w:t>
      </w:r>
      <w:r w:rsidRPr="00FD3C17">
        <w:rPr>
          <w:rStyle w:val="FontStyle144"/>
          <w:rFonts w:ascii="Times New Roman" w:hAnsi="Times New Roman" w:cs="Times New Roman"/>
          <w:sz w:val="24"/>
          <w:szCs w:val="24"/>
          <w:lang w:eastAsia="en-US"/>
        </w:rPr>
        <w:t xml:space="preserve"> и 3 пикселя по оси </w:t>
      </w:r>
      <w:r w:rsidRPr="00FD3C17">
        <w:rPr>
          <w:rStyle w:val="FontStyle144"/>
          <w:rFonts w:ascii="Times New Roman" w:hAnsi="Times New Roman" w:cs="Times New Roman"/>
          <w:i/>
          <w:sz w:val="24"/>
          <w:szCs w:val="24"/>
          <w:lang w:eastAsia="en-US"/>
        </w:rPr>
        <w:t>y</w:t>
      </w:r>
      <w:r w:rsidRPr="00FD3C17">
        <w:rPr>
          <w:rStyle w:val="FontStyle144"/>
          <w:rFonts w:ascii="Times New Roman" w:hAnsi="Times New Roman" w:cs="Times New Roman"/>
          <w:sz w:val="24"/>
          <w:szCs w:val="24"/>
          <w:lang w:eastAsia="en-US"/>
        </w:rPr>
        <w:t xml:space="preserve">. Таким образом, сеть представления ячейки содержит 56 ячеек в направлении </w:t>
      </w:r>
      <w:r w:rsidRPr="00FD3C17">
        <w:rPr>
          <w:rStyle w:val="FontStyle144"/>
          <w:rFonts w:ascii="Times New Roman" w:hAnsi="Times New Roman" w:cs="Times New Roman"/>
          <w:i/>
          <w:sz w:val="24"/>
          <w:szCs w:val="24"/>
          <w:lang w:eastAsia="en-US"/>
        </w:rPr>
        <w:t>x</w:t>
      </w:r>
      <w:r w:rsidRPr="00FD3C17">
        <w:rPr>
          <w:rStyle w:val="FontStyle144"/>
          <w:rFonts w:ascii="Times New Roman" w:hAnsi="Times New Roman" w:cs="Times New Roman"/>
          <w:sz w:val="24"/>
          <w:szCs w:val="24"/>
          <w:lang w:eastAsia="en-US"/>
        </w:rPr>
        <w:t xml:space="preserve"> и 84 ячейки в направлении </w:t>
      </w:r>
      <w:r w:rsidRPr="00FD3C17">
        <w:rPr>
          <w:rStyle w:val="FontStyle144"/>
          <w:rFonts w:ascii="Times New Roman" w:hAnsi="Times New Roman" w:cs="Times New Roman"/>
          <w:i/>
          <w:sz w:val="24"/>
          <w:szCs w:val="24"/>
          <w:lang w:eastAsia="en-US"/>
        </w:rPr>
        <w:t xml:space="preserve">у </w:t>
      </w:r>
      <w:r w:rsidRPr="00FD3C17">
        <w:rPr>
          <w:rStyle w:val="FontStyle144"/>
          <w:rFonts w:ascii="Times New Roman" w:hAnsi="Times New Roman" w:cs="Times New Roman"/>
          <w:sz w:val="24"/>
          <w:szCs w:val="24"/>
          <w:lang w:eastAsia="en-US"/>
        </w:rPr>
        <w:t>для одной проекции пальца.</w:t>
      </w:r>
    </w:p>
    <w:p w14:paraId="358717BC" w14:textId="77777777" w:rsidR="00726CBA" w:rsidRPr="00FD3C17" w:rsidRDefault="00726CBA" w:rsidP="00173EE8">
      <w:pPr>
        <w:pStyle w:val="Style13"/>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Используется одна частота 1/14, а стандартное отклонение выбрано равным 5.</w:t>
      </w:r>
    </w:p>
    <w:p w14:paraId="1AA6572C" w14:textId="5F63C06F" w:rsidR="00726CBA" w:rsidRPr="00FD3C17" w:rsidRDefault="00726CBA" w:rsidP="00173EE8">
      <w:pPr>
        <w:pStyle w:val="Style13"/>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 xml:space="preserve">Количество направлений установлено равным 18, в результате получается 18 фильтров Габора с </w:t>
      </w:r>
      <w:r w:rsidR="00DC6167" w:rsidRPr="00FD3C17">
        <w:rPr>
          <w:rStyle w:val="FontStyle144"/>
          <w:rFonts w:ascii="Times New Roman" w:hAnsi="Times New Roman" w:cs="Times New Roman"/>
          <w:i/>
          <w:sz w:val="24"/>
          <w:szCs w:val="24"/>
          <w:lang w:eastAsia="en-US"/>
        </w:rPr>
        <w:t>θ</w:t>
      </w:r>
      <w:r w:rsidRPr="00FD3C17">
        <w:rPr>
          <w:rStyle w:val="FontStyle144"/>
          <w:rFonts w:ascii="Times New Roman" w:hAnsi="Times New Roman" w:cs="Times New Roman"/>
          <w:sz w:val="24"/>
          <w:szCs w:val="24"/>
          <w:lang w:eastAsia="en-US"/>
        </w:rPr>
        <w:t xml:space="preserve"> = </w:t>
      </w:r>
      <w:r w:rsidR="00DC6167" w:rsidRPr="00FD3C17">
        <w:rPr>
          <w:rStyle w:val="FontStyle144"/>
          <w:rFonts w:ascii="Times New Roman" w:hAnsi="Times New Roman" w:cs="Times New Roman"/>
          <w:sz w:val="24"/>
          <w:szCs w:val="24"/>
          <w:lang w:eastAsia="en-US"/>
        </w:rPr>
        <w:t>{</w:t>
      </w:r>
      <w:r w:rsidRPr="00FD3C17">
        <w:rPr>
          <w:rStyle w:val="FontStyle144"/>
          <w:rFonts w:ascii="Times New Roman" w:hAnsi="Times New Roman" w:cs="Times New Roman"/>
          <w:sz w:val="24"/>
          <w:szCs w:val="24"/>
          <w:lang w:eastAsia="en-US"/>
        </w:rPr>
        <w:t>0,10,</w:t>
      </w:r>
      <w:proofErr w:type="gramStart"/>
      <w:r w:rsidRPr="00FD3C17">
        <w:rPr>
          <w:rStyle w:val="FontStyle144"/>
          <w:rFonts w:ascii="Times New Roman" w:hAnsi="Times New Roman" w:cs="Times New Roman"/>
          <w:sz w:val="24"/>
          <w:szCs w:val="24"/>
          <w:lang w:eastAsia="en-US"/>
        </w:rPr>
        <w:t>20,</w:t>
      </w:r>
      <w:r w:rsidR="00303944">
        <w:rPr>
          <w:rStyle w:val="FontStyle144"/>
          <w:rFonts w:ascii="Times New Roman" w:hAnsi="Times New Roman" w:cs="Times New Roman"/>
          <w:sz w:val="24"/>
          <w:szCs w:val="24"/>
          <w:lang w:eastAsia="en-US"/>
        </w:rPr>
        <w:t>·</w:t>
      </w:r>
      <w:proofErr w:type="gramEnd"/>
      <w:r w:rsidR="00303944">
        <w:rPr>
          <w:rStyle w:val="FontStyle144"/>
          <w:rFonts w:ascii="Times New Roman" w:hAnsi="Times New Roman" w:cs="Times New Roman"/>
          <w:sz w:val="24"/>
          <w:szCs w:val="24"/>
          <w:lang w:eastAsia="en-US"/>
        </w:rPr>
        <w:t>··</w:t>
      </w:r>
      <w:r w:rsidRPr="00FD3C17">
        <w:rPr>
          <w:rStyle w:val="FontStyle144"/>
          <w:rFonts w:ascii="Times New Roman" w:hAnsi="Times New Roman" w:cs="Times New Roman"/>
          <w:sz w:val="24"/>
          <w:szCs w:val="24"/>
          <w:lang w:eastAsia="en-US"/>
        </w:rPr>
        <w:t>,160,170}.</w:t>
      </w:r>
    </w:p>
    <w:p w14:paraId="7A6AFE95" w14:textId="5843EA56" w:rsidR="00726CBA" w:rsidRPr="00FD3C17" w:rsidRDefault="00726CBA" w:rsidP="00173EE8">
      <w:pPr>
        <w:pStyle w:val="Style13"/>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 xml:space="preserve">Будет сохранен только номер индекса, соответствующий углу отсчета фильтра с максимальной энергией. Поскольку число направлений равно 18, </w:t>
      </w:r>
      <w:r w:rsidRPr="00303944">
        <w:rPr>
          <w:rStyle w:val="FontStyle144"/>
          <w:rFonts w:ascii="Times New Roman" w:hAnsi="Times New Roman" w:cs="Times New Roman"/>
          <w:sz w:val="24"/>
          <w:szCs w:val="24"/>
          <w:highlight w:val="yellow"/>
          <w:lang w:eastAsia="en-US"/>
        </w:rPr>
        <w:t>|~log</w:t>
      </w:r>
      <w:r w:rsidRPr="00303944">
        <w:rPr>
          <w:rStyle w:val="FontStyle144"/>
          <w:rFonts w:ascii="Times New Roman" w:hAnsi="Times New Roman" w:cs="Times New Roman"/>
          <w:sz w:val="24"/>
          <w:szCs w:val="24"/>
          <w:highlight w:val="yellow"/>
          <w:vertAlign w:val="subscript"/>
          <w:lang w:eastAsia="en-US"/>
        </w:rPr>
        <w:t>2</w:t>
      </w:r>
      <w:r w:rsidRPr="00303944">
        <w:rPr>
          <w:rStyle w:val="FontStyle144"/>
          <w:rFonts w:ascii="Times New Roman" w:hAnsi="Times New Roman" w:cs="Times New Roman"/>
          <w:sz w:val="24"/>
          <w:szCs w:val="24"/>
          <w:highlight w:val="yellow"/>
          <w:lang w:eastAsia="en-US"/>
        </w:rPr>
        <w:t>18]</w:t>
      </w:r>
      <w:r w:rsidRPr="00FD3C17">
        <w:rPr>
          <w:rStyle w:val="FontStyle144"/>
          <w:rFonts w:ascii="Times New Roman" w:hAnsi="Times New Roman" w:cs="Times New Roman"/>
          <w:sz w:val="24"/>
          <w:szCs w:val="24"/>
          <w:lang w:eastAsia="en-US"/>
        </w:rPr>
        <w:t xml:space="preserve"> = 5 битов необходимо для сохранения номера индекса для каждого фильтра.</w:t>
      </w:r>
    </w:p>
    <w:p w14:paraId="5DD2816F" w14:textId="5483CE51" w:rsidR="00726CBA" w:rsidRPr="00FD3C17" w:rsidRDefault="00726CBA" w:rsidP="00173EE8">
      <w:pPr>
        <w:pStyle w:val="Style13"/>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Для этого примера данные о качестве не предоставляются.</w:t>
      </w:r>
    </w:p>
    <w:p w14:paraId="6D0294AD" w14:textId="77777777" w:rsidR="008601BE" w:rsidRPr="00FD3C17" w:rsidRDefault="008601BE" w:rsidP="00173EE8">
      <w:pPr>
        <w:pStyle w:val="Style14"/>
        <w:widowControl/>
        <w:ind w:firstLine="720"/>
        <w:jc w:val="both"/>
        <w:rPr>
          <w:rStyle w:val="FontStyle147"/>
          <w:rFonts w:ascii="Times New Roman" w:hAnsi="Times New Roman" w:cs="Times New Roman"/>
          <w:sz w:val="24"/>
          <w:szCs w:val="24"/>
          <w:lang w:eastAsia="en-US"/>
        </w:rPr>
        <w:sectPr w:rsidR="008601BE" w:rsidRPr="00FD3C17" w:rsidSect="00173EE8">
          <w:pgSz w:w="11909" w:h="16834" w:code="9"/>
          <w:pgMar w:top="1418" w:right="1134" w:bottom="1418" w:left="1418" w:header="720" w:footer="720" w:gutter="0"/>
          <w:cols w:space="720"/>
          <w:noEndnote/>
          <w:titlePg/>
          <w:docGrid w:linePitch="326"/>
        </w:sectPr>
      </w:pPr>
    </w:p>
    <w:p w14:paraId="170E9EC5" w14:textId="7DD46FCD" w:rsidR="008601BE" w:rsidRPr="00FD3C17" w:rsidRDefault="00726CBA" w:rsidP="00173EE8">
      <w:pPr>
        <w:pStyle w:val="Style19"/>
        <w:widowControl/>
        <w:ind w:firstLine="720"/>
        <w:jc w:val="center"/>
        <w:rPr>
          <w:rStyle w:val="FontStyle139"/>
          <w:rFonts w:ascii="Times New Roman" w:hAnsi="Times New Roman" w:cs="Times New Roman"/>
          <w:sz w:val="24"/>
          <w:szCs w:val="24"/>
          <w:lang w:eastAsia="en-US"/>
        </w:rPr>
      </w:pPr>
      <w:r w:rsidRPr="00FD3C17">
        <w:rPr>
          <w:rStyle w:val="FontStyle139"/>
          <w:rFonts w:ascii="Times New Roman" w:hAnsi="Times New Roman" w:cs="Times New Roman"/>
          <w:sz w:val="24"/>
          <w:szCs w:val="24"/>
          <w:lang w:eastAsia="en-US"/>
        </w:rPr>
        <w:lastRenderedPageBreak/>
        <w:t>Таблица</w:t>
      </w:r>
      <w:r w:rsidR="008601BE" w:rsidRPr="00FD3C17">
        <w:rPr>
          <w:rStyle w:val="FontStyle139"/>
          <w:rFonts w:ascii="Times New Roman" w:hAnsi="Times New Roman" w:cs="Times New Roman"/>
          <w:sz w:val="24"/>
          <w:szCs w:val="24"/>
          <w:lang w:eastAsia="en-US"/>
        </w:rPr>
        <w:t xml:space="preserve"> C.1 — </w:t>
      </w:r>
      <w:r w:rsidRPr="00FD3C17">
        <w:rPr>
          <w:rStyle w:val="FontStyle143"/>
          <w:rFonts w:ascii="Times New Roman" w:hAnsi="Times New Roman" w:cs="Times New Roman"/>
          <w:sz w:val="24"/>
          <w:szCs w:val="24"/>
          <w:lang w:eastAsia="en-US"/>
        </w:rPr>
        <w:t xml:space="preserve">Запись спектральных данных изображения </w:t>
      </w:r>
      <w:r w:rsidR="00372EDF" w:rsidRPr="00FD3C17">
        <w:rPr>
          <w:rStyle w:val="FontStyle139"/>
          <w:rFonts w:ascii="Times New Roman" w:hAnsi="Times New Roman" w:cs="Times New Roman"/>
          <w:sz w:val="24"/>
          <w:szCs w:val="24"/>
          <w:lang w:eastAsia="en-US"/>
        </w:rPr>
        <w:t>отпечатка пальца</w:t>
      </w:r>
      <w:r w:rsidR="008601BE" w:rsidRPr="00FD3C17">
        <w:rPr>
          <w:rStyle w:val="FontStyle139"/>
          <w:rFonts w:ascii="Times New Roman" w:hAnsi="Times New Roman" w:cs="Times New Roman"/>
          <w:sz w:val="24"/>
          <w:szCs w:val="24"/>
          <w:lang w:eastAsia="en-US"/>
        </w:rPr>
        <w:t xml:space="preserve"> </w:t>
      </w:r>
      <w:r w:rsidRPr="00FD3C17">
        <w:rPr>
          <w:rStyle w:val="FontStyle139"/>
          <w:rFonts w:ascii="Times New Roman" w:hAnsi="Times New Roman" w:cs="Times New Roman"/>
          <w:sz w:val="24"/>
          <w:szCs w:val="24"/>
          <w:lang w:eastAsia="en-US"/>
        </w:rPr>
        <w:t>–</w:t>
      </w:r>
      <w:r w:rsidR="008601BE" w:rsidRPr="00FD3C17">
        <w:rPr>
          <w:rStyle w:val="FontStyle139"/>
          <w:rFonts w:ascii="Times New Roman" w:hAnsi="Times New Roman" w:cs="Times New Roman"/>
          <w:sz w:val="24"/>
          <w:szCs w:val="24"/>
          <w:lang w:eastAsia="en-US"/>
        </w:rPr>
        <w:t xml:space="preserve"> </w:t>
      </w:r>
      <w:r w:rsidRPr="00FD3C17">
        <w:rPr>
          <w:rStyle w:val="FontStyle139"/>
          <w:rFonts w:ascii="Times New Roman" w:hAnsi="Times New Roman" w:cs="Times New Roman"/>
          <w:sz w:val="24"/>
          <w:szCs w:val="24"/>
          <w:lang w:eastAsia="en-US"/>
        </w:rPr>
        <w:t>пример для фильтра Габора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896"/>
        <w:gridCol w:w="1291"/>
        <w:gridCol w:w="2554"/>
      </w:tblGrid>
      <w:tr w:rsidR="00726CBA" w:rsidRPr="00FD3C17" w14:paraId="6EAE1F7A" w14:textId="77777777" w:rsidTr="002D4AE7">
        <w:trPr>
          <w:trHeight w:val="370"/>
          <w:jc w:val="center"/>
        </w:trPr>
        <w:tc>
          <w:tcPr>
            <w:tcW w:w="4896" w:type="dxa"/>
          </w:tcPr>
          <w:p w14:paraId="26EDB107" w14:textId="54B9ED78" w:rsidR="00726CBA" w:rsidRPr="00FD3C17" w:rsidRDefault="00726CBA" w:rsidP="00303944">
            <w:pPr>
              <w:pStyle w:val="Style46"/>
              <w:widowControl/>
              <w:jc w:val="both"/>
              <w:rPr>
                <w:rStyle w:val="FontStyle141"/>
                <w:rFonts w:ascii="Times New Roman" w:hAnsi="Times New Roman" w:cs="Times New Roman"/>
                <w:sz w:val="24"/>
                <w:szCs w:val="24"/>
                <w:lang w:eastAsia="en-US"/>
              </w:rPr>
            </w:pPr>
            <w:r w:rsidRPr="00FD3C17">
              <w:rPr>
                <w:rStyle w:val="FontStyle141"/>
                <w:rFonts w:ascii="Times New Roman" w:hAnsi="Times New Roman" w:cs="Times New Roman"/>
                <w:sz w:val="24"/>
                <w:szCs w:val="24"/>
                <w:lang w:eastAsia="en-US"/>
              </w:rPr>
              <w:t>Поле</w:t>
            </w:r>
          </w:p>
        </w:tc>
        <w:tc>
          <w:tcPr>
            <w:tcW w:w="1291" w:type="dxa"/>
          </w:tcPr>
          <w:p w14:paraId="07AD1BA2" w14:textId="29D6BC7A" w:rsidR="00726CBA" w:rsidRPr="00FD3C17" w:rsidRDefault="00726CBA" w:rsidP="00303944">
            <w:pPr>
              <w:pStyle w:val="Style46"/>
              <w:widowControl/>
              <w:jc w:val="center"/>
              <w:rPr>
                <w:rStyle w:val="FontStyle141"/>
                <w:rFonts w:ascii="Times New Roman" w:hAnsi="Times New Roman" w:cs="Times New Roman"/>
                <w:sz w:val="24"/>
                <w:szCs w:val="24"/>
                <w:lang w:eastAsia="en-US"/>
              </w:rPr>
            </w:pPr>
            <w:r w:rsidRPr="00FD3C17">
              <w:rPr>
                <w:rStyle w:val="FontStyle141"/>
                <w:rFonts w:ascii="Times New Roman" w:hAnsi="Times New Roman" w:cs="Times New Roman"/>
                <w:sz w:val="24"/>
                <w:szCs w:val="24"/>
                <w:lang w:eastAsia="en-US"/>
              </w:rPr>
              <w:t>Размер (байты)</w:t>
            </w:r>
          </w:p>
        </w:tc>
        <w:tc>
          <w:tcPr>
            <w:tcW w:w="2554" w:type="dxa"/>
          </w:tcPr>
          <w:p w14:paraId="1709D146" w14:textId="361CA2E2" w:rsidR="00726CBA" w:rsidRPr="00FD3C17" w:rsidRDefault="00726CBA" w:rsidP="00303944">
            <w:pPr>
              <w:pStyle w:val="Style46"/>
              <w:widowControl/>
              <w:jc w:val="center"/>
              <w:rPr>
                <w:rStyle w:val="FontStyle141"/>
                <w:rFonts w:ascii="Times New Roman" w:hAnsi="Times New Roman" w:cs="Times New Roman"/>
                <w:sz w:val="24"/>
                <w:szCs w:val="24"/>
                <w:lang w:eastAsia="en-US"/>
              </w:rPr>
            </w:pPr>
            <w:r w:rsidRPr="00FD3C17">
              <w:rPr>
                <w:rStyle w:val="FontStyle141"/>
                <w:rFonts w:ascii="Times New Roman" w:hAnsi="Times New Roman" w:cs="Times New Roman"/>
                <w:sz w:val="24"/>
                <w:szCs w:val="24"/>
                <w:lang w:eastAsia="en-US"/>
              </w:rPr>
              <w:t>Значения</w:t>
            </w:r>
          </w:p>
        </w:tc>
      </w:tr>
      <w:tr w:rsidR="0056504B" w:rsidRPr="00FD3C17" w14:paraId="74FB25BE" w14:textId="77777777" w:rsidTr="002D4AE7">
        <w:trPr>
          <w:trHeight w:val="686"/>
          <w:jc w:val="center"/>
        </w:trPr>
        <w:tc>
          <w:tcPr>
            <w:tcW w:w="4896" w:type="dxa"/>
          </w:tcPr>
          <w:p w14:paraId="28FA7C3D" w14:textId="21DEED98" w:rsidR="0056504B" w:rsidRPr="00FD3C17" w:rsidRDefault="0056504B" w:rsidP="00303944">
            <w:pPr>
              <w:pStyle w:val="Style52"/>
              <w:widowControl/>
              <w:jc w:val="both"/>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Идентификатор формата</w:t>
            </w:r>
          </w:p>
        </w:tc>
        <w:tc>
          <w:tcPr>
            <w:tcW w:w="1291" w:type="dxa"/>
          </w:tcPr>
          <w:p w14:paraId="2C7CFFCF"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4</w:t>
            </w:r>
          </w:p>
        </w:tc>
        <w:tc>
          <w:tcPr>
            <w:tcW w:w="2554" w:type="dxa"/>
          </w:tcPr>
          <w:p w14:paraId="526E8542" w14:textId="51F4CB4C" w:rsidR="0056504B" w:rsidRPr="00FD3C17" w:rsidRDefault="0056504B" w:rsidP="00303944">
            <w:pPr>
              <w:pStyle w:val="Style52"/>
              <w:widowControl/>
              <w:jc w:val="center"/>
              <w:rPr>
                <w:rStyle w:val="FontStyle142"/>
                <w:rFonts w:ascii="Times New Roman" w:hAnsi="Times New Roman" w:cs="Times New Roman"/>
                <w:sz w:val="24"/>
                <w:szCs w:val="24"/>
                <w:lang w:val="en-US" w:eastAsia="en-US"/>
              </w:rPr>
            </w:pPr>
            <w:r w:rsidRPr="00FD3C17">
              <w:rPr>
                <w:rStyle w:val="FontStyle142"/>
                <w:rFonts w:ascii="Times New Roman" w:hAnsi="Times New Roman" w:cs="Times New Roman"/>
                <w:sz w:val="24"/>
                <w:szCs w:val="24"/>
                <w:lang w:val="en-US" w:eastAsia="en-US"/>
              </w:rPr>
              <w:t>0</w:t>
            </w:r>
            <m:oMath>
              <m:r>
                <w:rPr>
                  <w:rStyle w:val="FontStyle144"/>
                  <w:rFonts w:ascii="Cambria Math" w:hAnsi="Cambria Math" w:cs="Times New Roman"/>
                  <w:sz w:val="24"/>
                  <w:szCs w:val="24"/>
                  <w:lang w:eastAsia="en-US"/>
                </w:rPr>
                <m:t>×</m:t>
              </m:r>
            </m:oMath>
            <w:r w:rsidRPr="00FD3C17">
              <w:rPr>
                <w:rStyle w:val="FontStyle142"/>
                <w:rFonts w:ascii="Times New Roman" w:hAnsi="Times New Roman" w:cs="Times New Roman"/>
                <w:sz w:val="24"/>
                <w:szCs w:val="24"/>
                <w:lang w:val="en-US" w:eastAsia="en-US"/>
              </w:rPr>
              <w:t>46535000 ('F' 'S' 'P' 0</w:t>
            </w:r>
            <m:oMath>
              <m:r>
                <w:rPr>
                  <w:rStyle w:val="FontStyle144"/>
                  <w:rFonts w:ascii="Cambria Math" w:hAnsi="Cambria Math" w:cs="Times New Roman"/>
                  <w:sz w:val="24"/>
                  <w:szCs w:val="24"/>
                  <w:lang w:eastAsia="en-US"/>
                </w:rPr>
                <m:t>×</m:t>
              </m:r>
            </m:oMath>
            <w:r w:rsidRPr="00FD3C17">
              <w:rPr>
                <w:rStyle w:val="FontStyle142"/>
                <w:rFonts w:ascii="Times New Roman" w:hAnsi="Times New Roman" w:cs="Times New Roman"/>
                <w:sz w:val="24"/>
                <w:szCs w:val="24"/>
                <w:lang w:val="en-US" w:eastAsia="en-US"/>
              </w:rPr>
              <w:t>00)</w:t>
            </w:r>
          </w:p>
        </w:tc>
      </w:tr>
      <w:tr w:rsidR="0056504B" w:rsidRPr="00FD3C17" w14:paraId="35F9E19B" w14:textId="77777777" w:rsidTr="002D4AE7">
        <w:trPr>
          <w:trHeight w:val="677"/>
          <w:jc w:val="center"/>
        </w:trPr>
        <w:tc>
          <w:tcPr>
            <w:tcW w:w="4896" w:type="dxa"/>
          </w:tcPr>
          <w:p w14:paraId="61E3D206" w14:textId="3BFC9BC4" w:rsidR="0056504B" w:rsidRPr="00FD3C17" w:rsidRDefault="0056504B"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Номер версии</w:t>
            </w:r>
          </w:p>
        </w:tc>
        <w:tc>
          <w:tcPr>
            <w:tcW w:w="1291" w:type="dxa"/>
          </w:tcPr>
          <w:p w14:paraId="7BFD0E83"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4</w:t>
            </w:r>
          </w:p>
        </w:tc>
        <w:tc>
          <w:tcPr>
            <w:tcW w:w="2554" w:type="dxa"/>
          </w:tcPr>
          <w:p w14:paraId="3622ABBB" w14:textId="754A8D49"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m:oMath>
              <m:r>
                <w:rPr>
                  <w:rStyle w:val="FontStyle144"/>
                  <w:rFonts w:ascii="Cambria Math" w:hAnsi="Cambria Math" w:cs="Times New Roman"/>
                  <w:sz w:val="24"/>
                  <w:szCs w:val="24"/>
                  <w:lang w:eastAsia="en-US"/>
                </w:rPr>
                <m:t>×</m:t>
              </m:r>
            </m:oMath>
            <w:r w:rsidRPr="00FD3C17">
              <w:rPr>
                <w:rStyle w:val="FontStyle142"/>
                <w:rFonts w:ascii="Times New Roman" w:hAnsi="Times New Roman" w:cs="Times New Roman"/>
                <w:sz w:val="24"/>
                <w:szCs w:val="24"/>
                <w:lang w:eastAsia="en-US"/>
              </w:rPr>
              <w:t>20313000</w:t>
            </w:r>
          </w:p>
          <w:p w14:paraId="6B22ED63" w14:textId="14BBF190"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 '1' '0' 0</w:t>
            </w:r>
            <m:oMath>
              <m:r>
                <w:rPr>
                  <w:rStyle w:val="FontStyle144"/>
                  <w:rFonts w:ascii="Cambria Math" w:hAnsi="Cambria Math" w:cs="Times New Roman"/>
                  <w:sz w:val="24"/>
                  <w:szCs w:val="24"/>
                  <w:lang w:eastAsia="en-US"/>
                </w:rPr>
                <m:t>×</m:t>
              </m:r>
            </m:oMath>
            <w:r w:rsidRPr="00FD3C17">
              <w:rPr>
                <w:rStyle w:val="FontStyle142"/>
                <w:rFonts w:ascii="Times New Roman" w:hAnsi="Times New Roman" w:cs="Times New Roman"/>
                <w:sz w:val="24"/>
                <w:szCs w:val="24"/>
                <w:lang w:eastAsia="en-US"/>
              </w:rPr>
              <w:t>00)</w:t>
            </w:r>
          </w:p>
        </w:tc>
      </w:tr>
      <w:tr w:rsidR="0056504B" w:rsidRPr="00FD3C17" w14:paraId="1A5B386C" w14:textId="77777777" w:rsidTr="002D4AE7">
        <w:trPr>
          <w:trHeight w:val="346"/>
          <w:jc w:val="center"/>
        </w:trPr>
        <w:tc>
          <w:tcPr>
            <w:tcW w:w="4896" w:type="dxa"/>
          </w:tcPr>
          <w:p w14:paraId="4E50CDDA" w14:textId="7AD96B77" w:rsidR="0056504B" w:rsidRPr="00FD3C17" w:rsidRDefault="0056504B"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Длина записи</w:t>
            </w:r>
          </w:p>
        </w:tc>
        <w:tc>
          <w:tcPr>
            <w:tcW w:w="1291" w:type="dxa"/>
          </w:tcPr>
          <w:p w14:paraId="0CF5F62C"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4</w:t>
            </w:r>
          </w:p>
        </w:tc>
        <w:tc>
          <w:tcPr>
            <w:tcW w:w="2554" w:type="dxa"/>
          </w:tcPr>
          <w:p w14:paraId="52F19E85"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52975</w:t>
            </w:r>
          </w:p>
        </w:tc>
      </w:tr>
      <w:tr w:rsidR="0056504B" w:rsidRPr="00FD3C17" w14:paraId="796A56E7" w14:textId="77777777" w:rsidTr="002D4AE7">
        <w:trPr>
          <w:trHeight w:val="341"/>
          <w:jc w:val="center"/>
        </w:trPr>
        <w:tc>
          <w:tcPr>
            <w:tcW w:w="4896" w:type="dxa"/>
          </w:tcPr>
          <w:p w14:paraId="3890547C" w14:textId="54FF2AF4" w:rsidR="0056504B" w:rsidRPr="00FD3C17" w:rsidRDefault="0056504B"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Число записей данных одного пальца</w:t>
            </w:r>
          </w:p>
        </w:tc>
        <w:tc>
          <w:tcPr>
            <w:tcW w:w="1291" w:type="dxa"/>
          </w:tcPr>
          <w:p w14:paraId="1405FD4E"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44D34E29"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r>
      <w:tr w:rsidR="0056504B" w:rsidRPr="00FD3C17" w14:paraId="4C3CCFA5" w14:textId="77777777" w:rsidTr="002D4AE7">
        <w:trPr>
          <w:trHeight w:val="346"/>
          <w:jc w:val="center"/>
        </w:trPr>
        <w:tc>
          <w:tcPr>
            <w:tcW w:w="4896" w:type="dxa"/>
          </w:tcPr>
          <w:p w14:paraId="7F94DE37" w14:textId="45513D0F" w:rsidR="0056504B" w:rsidRPr="00FD3C17" w:rsidRDefault="0056504B" w:rsidP="00303944">
            <w:pPr>
              <w:pStyle w:val="Style52"/>
              <w:widowControl/>
              <w:jc w:val="both"/>
              <w:rPr>
                <w:rStyle w:val="FontStyle142"/>
                <w:rFonts w:ascii="Times New Roman" w:hAnsi="Times New Roman" w:cs="Times New Roman"/>
                <w:sz w:val="24"/>
                <w:szCs w:val="24"/>
                <w:lang w:eastAsia="en-US"/>
              </w:rPr>
            </w:pPr>
            <w:r w:rsidRPr="00FD3C17">
              <w:rPr>
                <w:rStyle w:val="FontStyle113"/>
                <w:spacing w:val="0"/>
                <w:sz w:val="24"/>
                <w:szCs w:val="24"/>
                <w:lang w:eastAsia="en-US"/>
              </w:rPr>
              <w:t xml:space="preserve">x </w:t>
            </w:r>
            <w:r w:rsidRPr="00FD3C17">
              <w:rPr>
                <w:rStyle w:val="FontStyle147"/>
                <w:rFonts w:ascii="Times New Roman" w:hAnsi="Times New Roman" w:cs="Times New Roman"/>
                <w:sz w:val="24"/>
                <w:szCs w:val="24"/>
                <w:lang w:eastAsia="en-US"/>
              </w:rPr>
              <w:t>(горизонтальное) разрешение</w:t>
            </w:r>
          </w:p>
        </w:tc>
        <w:tc>
          <w:tcPr>
            <w:tcW w:w="1291" w:type="dxa"/>
          </w:tcPr>
          <w:p w14:paraId="0D1DDF64"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4E0FB919"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197 (</w:t>
            </w:r>
            <w:proofErr w:type="spellStart"/>
            <w:r w:rsidRPr="00FD3C17">
              <w:rPr>
                <w:rStyle w:val="FontStyle142"/>
                <w:rFonts w:ascii="Times New Roman" w:hAnsi="Times New Roman" w:cs="Times New Roman"/>
                <w:sz w:val="24"/>
                <w:szCs w:val="24"/>
                <w:lang w:eastAsia="en-US"/>
              </w:rPr>
              <w:t>ppcm</w:t>
            </w:r>
            <w:proofErr w:type="spellEnd"/>
            <w:r w:rsidRPr="00FD3C17">
              <w:rPr>
                <w:rStyle w:val="FontStyle142"/>
                <w:rFonts w:ascii="Times New Roman" w:hAnsi="Times New Roman" w:cs="Times New Roman"/>
                <w:sz w:val="24"/>
                <w:szCs w:val="24"/>
                <w:lang w:eastAsia="en-US"/>
              </w:rPr>
              <w:t>)</w:t>
            </w:r>
          </w:p>
        </w:tc>
      </w:tr>
      <w:tr w:rsidR="0056504B" w:rsidRPr="00FD3C17" w14:paraId="40C5B9DB" w14:textId="77777777" w:rsidTr="002D4AE7">
        <w:trPr>
          <w:trHeight w:val="346"/>
          <w:jc w:val="center"/>
        </w:trPr>
        <w:tc>
          <w:tcPr>
            <w:tcW w:w="4896" w:type="dxa"/>
          </w:tcPr>
          <w:p w14:paraId="53F6C56E" w14:textId="16022F3B" w:rsidR="0056504B" w:rsidRPr="00FD3C17" w:rsidRDefault="0056504B" w:rsidP="00303944">
            <w:pPr>
              <w:pStyle w:val="Style52"/>
              <w:widowControl/>
              <w:jc w:val="both"/>
              <w:rPr>
                <w:rStyle w:val="FontStyle142"/>
                <w:rFonts w:ascii="Times New Roman" w:hAnsi="Times New Roman" w:cs="Times New Roman"/>
                <w:sz w:val="24"/>
                <w:szCs w:val="24"/>
                <w:lang w:eastAsia="en-US"/>
              </w:rPr>
            </w:pPr>
            <w:r w:rsidRPr="00FD3C17">
              <w:rPr>
                <w:rStyle w:val="FontStyle113"/>
                <w:spacing w:val="0"/>
                <w:sz w:val="24"/>
                <w:szCs w:val="24"/>
                <w:lang w:eastAsia="en-US"/>
              </w:rPr>
              <w:t xml:space="preserve">y </w:t>
            </w:r>
            <w:r w:rsidRPr="00FD3C17">
              <w:rPr>
                <w:rStyle w:val="FontStyle147"/>
                <w:rFonts w:ascii="Times New Roman" w:hAnsi="Times New Roman" w:cs="Times New Roman"/>
                <w:sz w:val="24"/>
                <w:szCs w:val="24"/>
                <w:lang w:eastAsia="en-US"/>
              </w:rPr>
              <w:t>(вертикальное) разрешение</w:t>
            </w:r>
          </w:p>
        </w:tc>
        <w:tc>
          <w:tcPr>
            <w:tcW w:w="1291" w:type="dxa"/>
          </w:tcPr>
          <w:p w14:paraId="3D00FAA8"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699CD5DF"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197 (</w:t>
            </w:r>
            <w:proofErr w:type="spellStart"/>
            <w:r w:rsidRPr="00FD3C17">
              <w:rPr>
                <w:rStyle w:val="FontStyle142"/>
                <w:rFonts w:ascii="Times New Roman" w:hAnsi="Times New Roman" w:cs="Times New Roman"/>
                <w:sz w:val="24"/>
                <w:szCs w:val="24"/>
                <w:lang w:eastAsia="en-US"/>
              </w:rPr>
              <w:t>ppcm</w:t>
            </w:r>
            <w:proofErr w:type="spellEnd"/>
            <w:r w:rsidRPr="00FD3C17">
              <w:rPr>
                <w:rStyle w:val="FontStyle142"/>
                <w:rFonts w:ascii="Times New Roman" w:hAnsi="Times New Roman" w:cs="Times New Roman"/>
                <w:sz w:val="24"/>
                <w:szCs w:val="24"/>
                <w:lang w:eastAsia="en-US"/>
              </w:rPr>
              <w:t>)</w:t>
            </w:r>
          </w:p>
        </w:tc>
      </w:tr>
      <w:tr w:rsidR="0056504B" w:rsidRPr="00FD3C17" w14:paraId="096C0B33" w14:textId="77777777" w:rsidTr="002D4AE7">
        <w:trPr>
          <w:trHeight w:val="346"/>
          <w:jc w:val="center"/>
        </w:trPr>
        <w:tc>
          <w:tcPr>
            <w:tcW w:w="4896" w:type="dxa"/>
          </w:tcPr>
          <w:p w14:paraId="7C77EB55" w14:textId="1CDFA32D" w:rsidR="0056504B" w:rsidRPr="00FD3C17" w:rsidRDefault="0056504B"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ячеек в </w:t>
            </w:r>
            <w:r w:rsidRPr="00FD3C17">
              <w:rPr>
                <w:rStyle w:val="FontStyle131"/>
                <w:sz w:val="24"/>
                <w:szCs w:val="24"/>
                <w:lang w:eastAsia="en-US"/>
              </w:rPr>
              <w:t>x</w:t>
            </w:r>
            <w:r w:rsidRPr="00FD3C17">
              <w:rPr>
                <w:rStyle w:val="FontStyle147"/>
                <w:rFonts w:ascii="Times New Roman" w:hAnsi="Times New Roman" w:cs="Times New Roman"/>
                <w:sz w:val="24"/>
                <w:szCs w:val="24"/>
                <w:lang w:eastAsia="en-US"/>
              </w:rPr>
              <w:t>-направлении</w:t>
            </w:r>
          </w:p>
        </w:tc>
        <w:tc>
          <w:tcPr>
            <w:tcW w:w="1291" w:type="dxa"/>
          </w:tcPr>
          <w:p w14:paraId="1F8C27D9"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5EE16EFF"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56</w:t>
            </w:r>
          </w:p>
        </w:tc>
      </w:tr>
      <w:tr w:rsidR="0056504B" w:rsidRPr="00FD3C17" w14:paraId="65F5AE8B" w14:textId="77777777" w:rsidTr="002D4AE7">
        <w:trPr>
          <w:trHeight w:val="346"/>
          <w:jc w:val="center"/>
        </w:trPr>
        <w:tc>
          <w:tcPr>
            <w:tcW w:w="4896" w:type="dxa"/>
          </w:tcPr>
          <w:p w14:paraId="10F65FD9" w14:textId="3B93CE6C" w:rsidR="0056504B" w:rsidRPr="00FD3C17" w:rsidRDefault="0056504B"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ячеек в </w:t>
            </w:r>
            <w:r w:rsidRPr="00FD3C17">
              <w:rPr>
                <w:rStyle w:val="FontStyle131"/>
                <w:sz w:val="24"/>
                <w:szCs w:val="24"/>
                <w:lang w:eastAsia="en-US"/>
              </w:rPr>
              <w:t>y</w:t>
            </w:r>
            <w:r w:rsidRPr="00FD3C17">
              <w:rPr>
                <w:rStyle w:val="FontStyle147"/>
                <w:rFonts w:ascii="Times New Roman" w:hAnsi="Times New Roman" w:cs="Times New Roman"/>
                <w:sz w:val="24"/>
                <w:szCs w:val="24"/>
                <w:lang w:eastAsia="en-US"/>
              </w:rPr>
              <w:t>-направлении</w:t>
            </w:r>
          </w:p>
        </w:tc>
        <w:tc>
          <w:tcPr>
            <w:tcW w:w="1291" w:type="dxa"/>
          </w:tcPr>
          <w:p w14:paraId="56C7C3C6"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48AE68C2"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84</w:t>
            </w:r>
          </w:p>
        </w:tc>
      </w:tr>
      <w:tr w:rsidR="0056504B" w:rsidRPr="00FD3C17" w14:paraId="05B8546B" w14:textId="77777777" w:rsidTr="002D4AE7">
        <w:trPr>
          <w:trHeight w:val="346"/>
          <w:jc w:val="center"/>
        </w:trPr>
        <w:tc>
          <w:tcPr>
            <w:tcW w:w="4896" w:type="dxa"/>
          </w:tcPr>
          <w:p w14:paraId="1D36030F" w14:textId="5D22E16B" w:rsidR="0056504B" w:rsidRPr="00FD3C17" w:rsidRDefault="0056504B"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пикселей в ячейках </w:t>
            </w:r>
            <w:r w:rsidRPr="00FD3C17">
              <w:rPr>
                <w:rStyle w:val="FontStyle131"/>
                <w:i/>
                <w:sz w:val="24"/>
                <w:szCs w:val="24"/>
                <w:lang w:eastAsia="en-US"/>
              </w:rPr>
              <w:t>x</w:t>
            </w:r>
            <w:r w:rsidRPr="00FD3C17">
              <w:rPr>
                <w:rStyle w:val="FontStyle147"/>
                <w:rFonts w:ascii="Times New Roman" w:hAnsi="Times New Roman" w:cs="Times New Roman"/>
                <w:sz w:val="24"/>
                <w:szCs w:val="24"/>
                <w:lang w:eastAsia="en-US"/>
              </w:rPr>
              <w:t>-направлении</w:t>
            </w:r>
          </w:p>
        </w:tc>
        <w:tc>
          <w:tcPr>
            <w:tcW w:w="1291" w:type="dxa"/>
          </w:tcPr>
          <w:p w14:paraId="3C2013E4"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35A7E992"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400</w:t>
            </w:r>
          </w:p>
        </w:tc>
      </w:tr>
      <w:tr w:rsidR="0056504B" w:rsidRPr="00FD3C17" w14:paraId="08ED6503" w14:textId="77777777" w:rsidTr="002D4AE7">
        <w:trPr>
          <w:trHeight w:val="346"/>
          <w:jc w:val="center"/>
        </w:trPr>
        <w:tc>
          <w:tcPr>
            <w:tcW w:w="4896" w:type="dxa"/>
          </w:tcPr>
          <w:p w14:paraId="0B8B4033" w14:textId="7D10E207" w:rsidR="0056504B" w:rsidRPr="00FD3C17" w:rsidRDefault="0056504B"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пикселей в ячейках </w:t>
            </w:r>
            <w:r w:rsidRPr="00FD3C17">
              <w:rPr>
                <w:rStyle w:val="FontStyle131"/>
                <w:i/>
                <w:sz w:val="24"/>
                <w:szCs w:val="24"/>
                <w:lang w:eastAsia="en-US"/>
              </w:rPr>
              <w:t>y</w:t>
            </w:r>
            <w:r w:rsidRPr="00FD3C17">
              <w:rPr>
                <w:rStyle w:val="FontStyle147"/>
                <w:rFonts w:ascii="Times New Roman" w:hAnsi="Times New Roman" w:cs="Times New Roman"/>
                <w:sz w:val="24"/>
                <w:szCs w:val="24"/>
                <w:lang w:eastAsia="en-US"/>
              </w:rPr>
              <w:t>-направлении</w:t>
            </w:r>
          </w:p>
        </w:tc>
        <w:tc>
          <w:tcPr>
            <w:tcW w:w="1291" w:type="dxa"/>
          </w:tcPr>
          <w:p w14:paraId="782AA842"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1785F3F9"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597</w:t>
            </w:r>
          </w:p>
        </w:tc>
      </w:tr>
      <w:tr w:rsidR="0056504B" w:rsidRPr="00FD3C17" w14:paraId="2339693B" w14:textId="77777777" w:rsidTr="002D4AE7">
        <w:trPr>
          <w:trHeight w:val="346"/>
          <w:jc w:val="center"/>
        </w:trPr>
        <w:tc>
          <w:tcPr>
            <w:tcW w:w="4896" w:type="dxa"/>
          </w:tcPr>
          <w:p w14:paraId="1648D77E" w14:textId="4C2CFEE0" w:rsidR="0056504B" w:rsidRPr="00FD3C17" w:rsidRDefault="0056504B"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пикселей между центрами ячеек в </w:t>
            </w:r>
            <w:r w:rsidRPr="00FD3C17">
              <w:rPr>
                <w:rStyle w:val="FontStyle131"/>
                <w:sz w:val="24"/>
                <w:szCs w:val="24"/>
                <w:lang w:eastAsia="en-US"/>
              </w:rPr>
              <w:t>x</w:t>
            </w:r>
            <w:r w:rsidRPr="00FD3C17">
              <w:rPr>
                <w:rStyle w:val="FontStyle147"/>
                <w:rFonts w:ascii="Times New Roman" w:hAnsi="Times New Roman" w:cs="Times New Roman"/>
                <w:sz w:val="24"/>
                <w:szCs w:val="24"/>
                <w:lang w:eastAsia="en-US"/>
              </w:rPr>
              <w:t>-направлении</w:t>
            </w:r>
          </w:p>
        </w:tc>
        <w:tc>
          <w:tcPr>
            <w:tcW w:w="1291" w:type="dxa"/>
          </w:tcPr>
          <w:p w14:paraId="037FC77B"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581470D4"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7</w:t>
            </w:r>
          </w:p>
        </w:tc>
      </w:tr>
      <w:tr w:rsidR="0056504B" w:rsidRPr="00FD3C17" w14:paraId="5EE2CE3F" w14:textId="77777777" w:rsidTr="002D4AE7">
        <w:trPr>
          <w:trHeight w:val="341"/>
          <w:jc w:val="center"/>
        </w:trPr>
        <w:tc>
          <w:tcPr>
            <w:tcW w:w="4896" w:type="dxa"/>
          </w:tcPr>
          <w:p w14:paraId="6C86CBB5" w14:textId="676B3FA0" w:rsidR="0056504B" w:rsidRPr="00FD3C17" w:rsidRDefault="0056504B"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Число пикселей между центрами ячеек в </w:t>
            </w:r>
            <w:r w:rsidRPr="00FD3C17">
              <w:rPr>
                <w:rStyle w:val="FontStyle131"/>
                <w:sz w:val="24"/>
                <w:szCs w:val="24"/>
                <w:lang w:eastAsia="en-US"/>
              </w:rPr>
              <w:t>у</w:t>
            </w:r>
            <w:r w:rsidRPr="00FD3C17">
              <w:rPr>
                <w:rStyle w:val="FontStyle147"/>
                <w:rFonts w:ascii="Times New Roman" w:hAnsi="Times New Roman" w:cs="Times New Roman"/>
                <w:sz w:val="24"/>
                <w:szCs w:val="24"/>
                <w:lang w:eastAsia="en-US"/>
              </w:rPr>
              <w:t>-направлении</w:t>
            </w:r>
          </w:p>
        </w:tc>
        <w:tc>
          <w:tcPr>
            <w:tcW w:w="1291" w:type="dxa"/>
          </w:tcPr>
          <w:p w14:paraId="0A41BF57"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17562554"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7</w:t>
            </w:r>
          </w:p>
        </w:tc>
      </w:tr>
      <w:tr w:rsidR="0056504B" w:rsidRPr="00FD3C17" w14:paraId="26E35FE6" w14:textId="77777777" w:rsidTr="002D4AE7">
        <w:trPr>
          <w:trHeight w:val="346"/>
          <w:jc w:val="center"/>
        </w:trPr>
        <w:tc>
          <w:tcPr>
            <w:tcW w:w="4896" w:type="dxa"/>
          </w:tcPr>
          <w:p w14:paraId="3E0F32B5" w14:textId="534254E1" w:rsidR="0056504B" w:rsidRPr="00FD3C17" w:rsidRDefault="0056504B"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Метод выбора спектральных составляющих</w:t>
            </w:r>
          </w:p>
        </w:tc>
        <w:tc>
          <w:tcPr>
            <w:tcW w:w="1291" w:type="dxa"/>
          </w:tcPr>
          <w:p w14:paraId="68193234"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29A7D6AC" w14:textId="77777777" w:rsidR="0056504B" w:rsidRPr="00FD3C17" w:rsidRDefault="0056504B"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r>
      <w:tr w:rsidR="008601BE" w:rsidRPr="00FD3C17" w14:paraId="21FF1FF4" w14:textId="77777777" w:rsidTr="002D4AE7">
        <w:trPr>
          <w:trHeight w:val="346"/>
          <w:jc w:val="center"/>
        </w:trPr>
        <w:tc>
          <w:tcPr>
            <w:tcW w:w="4896" w:type="dxa"/>
          </w:tcPr>
          <w:p w14:paraId="7BE2C51B" w14:textId="07A15A42" w:rsidR="008601BE" w:rsidRPr="00FD3C17" w:rsidRDefault="00DB1451" w:rsidP="00303944">
            <w:pPr>
              <w:pStyle w:val="Style52"/>
              <w:widowControl/>
              <w:jc w:val="both"/>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Стандартное отклонение</w:t>
            </w:r>
          </w:p>
        </w:tc>
        <w:tc>
          <w:tcPr>
            <w:tcW w:w="1291" w:type="dxa"/>
          </w:tcPr>
          <w:p w14:paraId="45B092BF" w14:textId="77777777" w:rsidR="008601BE" w:rsidRPr="00FD3C17" w:rsidRDefault="008601BE"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4</w:t>
            </w:r>
          </w:p>
        </w:tc>
        <w:tc>
          <w:tcPr>
            <w:tcW w:w="2554" w:type="dxa"/>
          </w:tcPr>
          <w:p w14:paraId="21FA7FA2" w14:textId="77777777" w:rsidR="008601BE" w:rsidRPr="00FD3C17" w:rsidRDefault="008601BE"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5</w:t>
            </w:r>
          </w:p>
        </w:tc>
      </w:tr>
      <w:tr w:rsidR="008601BE" w:rsidRPr="00FD3C17" w14:paraId="22E57E45" w14:textId="77777777" w:rsidTr="002D4AE7">
        <w:trPr>
          <w:trHeight w:val="346"/>
          <w:jc w:val="center"/>
        </w:trPr>
        <w:tc>
          <w:tcPr>
            <w:tcW w:w="4896" w:type="dxa"/>
          </w:tcPr>
          <w:p w14:paraId="53798CA9" w14:textId="1F93E142" w:rsidR="008601BE" w:rsidRPr="00FD3C17" w:rsidRDefault="00DB1451" w:rsidP="00303944">
            <w:pPr>
              <w:pStyle w:val="Style52"/>
              <w:widowControl/>
              <w:jc w:val="both"/>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Число частот</w:t>
            </w:r>
          </w:p>
        </w:tc>
        <w:tc>
          <w:tcPr>
            <w:tcW w:w="1291" w:type="dxa"/>
          </w:tcPr>
          <w:p w14:paraId="791611FF" w14:textId="77777777" w:rsidR="008601BE" w:rsidRPr="00FD3C17" w:rsidRDefault="008601BE"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5EBD6556" w14:textId="77777777" w:rsidR="008601BE" w:rsidRPr="00FD3C17" w:rsidRDefault="008601BE"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r>
      <w:tr w:rsidR="008601BE" w:rsidRPr="00FD3C17" w14:paraId="49C3588C" w14:textId="77777777" w:rsidTr="002D4AE7">
        <w:trPr>
          <w:trHeight w:val="346"/>
          <w:jc w:val="center"/>
        </w:trPr>
        <w:tc>
          <w:tcPr>
            <w:tcW w:w="4896" w:type="dxa"/>
          </w:tcPr>
          <w:p w14:paraId="5929D15D" w14:textId="3AA92F8A" w:rsidR="008601BE" w:rsidRPr="00FD3C17" w:rsidRDefault="00DB1451" w:rsidP="00303944">
            <w:pPr>
              <w:pStyle w:val="Style52"/>
              <w:widowControl/>
              <w:jc w:val="both"/>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Частоты</w:t>
            </w:r>
          </w:p>
        </w:tc>
        <w:tc>
          <w:tcPr>
            <w:tcW w:w="1291" w:type="dxa"/>
          </w:tcPr>
          <w:p w14:paraId="3451D4BF" w14:textId="77777777" w:rsidR="008601BE" w:rsidRPr="00FD3C17" w:rsidRDefault="008601BE"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4</w:t>
            </w:r>
          </w:p>
        </w:tc>
        <w:tc>
          <w:tcPr>
            <w:tcW w:w="2554" w:type="dxa"/>
          </w:tcPr>
          <w:p w14:paraId="425B75CF" w14:textId="77777777" w:rsidR="008601BE" w:rsidRPr="00FD3C17" w:rsidRDefault="008601BE"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1/14</w:t>
            </w:r>
          </w:p>
        </w:tc>
      </w:tr>
      <w:tr w:rsidR="008601BE" w:rsidRPr="00FD3C17" w14:paraId="53E59BF6" w14:textId="77777777" w:rsidTr="002D4AE7">
        <w:trPr>
          <w:trHeight w:val="346"/>
          <w:jc w:val="center"/>
        </w:trPr>
        <w:tc>
          <w:tcPr>
            <w:tcW w:w="4896" w:type="dxa"/>
          </w:tcPr>
          <w:p w14:paraId="6628BE3C" w14:textId="2A95A060" w:rsidR="008601BE" w:rsidRPr="00FD3C17" w:rsidRDefault="00DB1451" w:rsidP="00303944">
            <w:pPr>
              <w:pStyle w:val="Style52"/>
              <w:widowControl/>
              <w:jc w:val="both"/>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Число направлений</w:t>
            </w:r>
          </w:p>
        </w:tc>
        <w:tc>
          <w:tcPr>
            <w:tcW w:w="1291" w:type="dxa"/>
          </w:tcPr>
          <w:p w14:paraId="4416F9A9" w14:textId="77777777" w:rsidR="008601BE" w:rsidRPr="00FD3C17" w:rsidRDefault="008601BE" w:rsidP="00303944">
            <w:pPr>
              <w:pStyle w:val="Style86"/>
              <w:widowControl/>
              <w:jc w:val="center"/>
              <w:rPr>
                <w:rFonts w:ascii="Times New Roman" w:hAnsi="Times New Roman" w:cs="Times New Roman"/>
              </w:rPr>
            </w:pPr>
          </w:p>
        </w:tc>
        <w:tc>
          <w:tcPr>
            <w:tcW w:w="2554" w:type="dxa"/>
          </w:tcPr>
          <w:p w14:paraId="40749785" w14:textId="77777777" w:rsidR="008601BE" w:rsidRPr="00FD3C17" w:rsidRDefault="008601BE"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18</w:t>
            </w:r>
          </w:p>
        </w:tc>
      </w:tr>
      <w:tr w:rsidR="008601BE" w:rsidRPr="00FD3C17" w14:paraId="4022D6EE" w14:textId="77777777" w:rsidTr="002D4AE7">
        <w:trPr>
          <w:trHeight w:val="346"/>
          <w:jc w:val="center"/>
        </w:trPr>
        <w:tc>
          <w:tcPr>
            <w:tcW w:w="4896" w:type="dxa"/>
          </w:tcPr>
          <w:p w14:paraId="2A9D139F" w14:textId="05687627" w:rsidR="008601BE" w:rsidRPr="00FD3C17" w:rsidRDefault="00DB1451" w:rsidP="00303944">
            <w:pPr>
              <w:pStyle w:val="Style52"/>
              <w:widowControl/>
              <w:jc w:val="both"/>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Число сохраняемых спектральных</w:t>
            </w:r>
            <w:r w:rsidR="008601BE" w:rsidRPr="00FD3C17">
              <w:rPr>
                <w:rStyle w:val="FontStyle142"/>
                <w:rFonts w:ascii="Times New Roman" w:hAnsi="Times New Roman" w:cs="Times New Roman"/>
                <w:sz w:val="24"/>
                <w:szCs w:val="24"/>
                <w:lang w:eastAsia="en-US"/>
              </w:rPr>
              <w:t xml:space="preserve"> </w:t>
            </w:r>
            <w:r w:rsidR="001A7782" w:rsidRPr="00FD3C17">
              <w:rPr>
                <w:rStyle w:val="FontStyle142"/>
                <w:rFonts w:ascii="Times New Roman" w:hAnsi="Times New Roman" w:cs="Times New Roman"/>
                <w:sz w:val="24"/>
                <w:szCs w:val="24"/>
                <w:lang w:eastAsia="en-US"/>
              </w:rPr>
              <w:t>составляющи</w:t>
            </w:r>
            <w:r w:rsidRPr="00FD3C17">
              <w:rPr>
                <w:rStyle w:val="FontStyle142"/>
                <w:rFonts w:ascii="Times New Roman" w:hAnsi="Times New Roman" w:cs="Times New Roman"/>
                <w:sz w:val="24"/>
                <w:szCs w:val="24"/>
                <w:lang w:eastAsia="en-US"/>
              </w:rPr>
              <w:t>х на ячейку</w:t>
            </w:r>
          </w:p>
        </w:tc>
        <w:tc>
          <w:tcPr>
            <w:tcW w:w="1291" w:type="dxa"/>
          </w:tcPr>
          <w:p w14:paraId="670679C6" w14:textId="77777777" w:rsidR="008601BE" w:rsidRPr="00FD3C17" w:rsidRDefault="008601BE" w:rsidP="00303944">
            <w:pPr>
              <w:pStyle w:val="Style86"/>
              <w:widowControl/>
              <w:jc w:val="center"/>
              <w:rPr>
                <w:rFonts w:ascii="Times New Roman" w:hAnsi="Times New Roman" w:cs="Times New Roman"/>
              </w:rPr>
            </w:pPr>
          </w:p>
        </w:tc>
        <w:tc>
          <w:tcPr>
            <w:tcW w:w="2554" w:type="dxa"/>
          </w:tcPr>
          <w:p w14:paraId="7E7A97EA" w14:textId="77777777" w:rsidR="008601BE" w:rsidRPr="00FD3C17" w:rsidRDefault="008601BE"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r w:rsidR="00DB1451" w:rsidRPr="00FD3C17" w14:paraId="647E4444" w14:textId="77777777" w:rsidTr="002D4AE7">
        <w:trPr>
          <w:trHeight w:val="346"/>
          <w:jc w:val="center"/>
        </w:trPr>
        <w:tc>
          <w:tcPr>
            <w:tcW w:w="4896" w:type="dxa"/>
          </w:tcPr>
          <w:p w14:paraId="139C4A18" w14:textId="33E0A52B" w:rsidR="00DB1451" w:rsidRPr="00FD3C17" w:rsidRDefault="00DB1451"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Глубина цвета показателя качества</w:t>
            </w:r>
          </w:p>
        </w:tc>
        <w:tc>
          <w:tcPr>
            <w:tcW w:w="1291" w:type="dxa"/>
          </w:tcPr>
          <w:p w14:paraId="6DD34831" w14:textId="77777777" w:rsidR="00DB1451" w:rsidRPr="00FD3C17" w:rsidRDefault="00DB1451" w:rsidP="00303944">
            <w:pPr>
              <w:pStyle w:val="Style86"/>
              <w:widowControl/>
              <w:jc w:val="center"/>
              <w:rPr>
                <w:rFonts w:ascii="Times New Roman" w:hAnsi="Times New Roman" w:cs="Times New Roman"/>
              </w:rPr>
            </w:pPr>
          </w:p>
        </w:tc>
        <w:tc>
          <w:tcPr>
            <w:tcW w:w="2554" w:type="dxa"/>
          </w:tcPr>
          <w:p w14:paraId="5D8578F5" w14:textId="77777777" w:rsidR="00DB1451" w:rsidRPr="00FD3C17" w:rsidRDefault="00DB1451"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r w:rsidR="00DB1451" w:rsidRPr="00FD3C17" w14:paraId="2EB67818" w14:textId="77777777" w:rsidTr="002D4AE7">
        <w:trPr>
          <w:trHeight w:val="341"/>
          <w:jc w:val="center"/>
        </w:trPr>
        <w:tc>
          <w:tcPr>
            <w:tcW w:w="4896" w:type="dxa"/>
          </w:tcPr>
          <w:p w14:paraId="5B0DC8CE" w14:textId="7C75A38E" w:rsidR="00DB1451" w:rsidRPr="00FD3C17" w:rsidRDefault="00DB1451"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Зернистость группы ячеек</w:t>
            </w:r>
          </w:p>
        </w:tc>
        <w:tc>
          <w:tcPr>
            <w:tcW w:w="1291" w:type="dxa"/>
          </w:tcPr>
          <w:p w14:paraId="3ADD7A73" w14:textId="77777777" w:rsidR="00DB1451" w:rsidRPr="00FD3C17" w:rsidRDefault="00DB1451" w:rsidP="00303944">
            <w:pPr>
              <w:pStyle w:val="Style86"/>
              <w:widowControl/>
              <w:jc w:val="center"/>
              <w:rPr>
                <w:rFonts w:ascii="Times New Roman" w:hAnsi="Times New Roman" w:cs="Times New Roman"/>
              </w:rPr>
            </w:pPr>
          </w:p>
        </w:tc>
        <w:tc>
          <w:tcPr>
            <w:tcW w:w="2554" w:type="dxa"/>
          </w:tcPr>
          <w:p w14:paraId="5DAF7208" w14:textId="77777777" w:rsidR="00DB1451" w:rsidRPr="00FD3C17" w:rsidRDefault="00DB1451"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r w:rsidR="00DB1451" w:rsidRPr="00FD3C17" w14:paraId="43C13E46" w14:textId="77777777" w:rsidTr="002D4AE7">
        <w:trPr>
          <w:trHeight w:val="346"/>
          <w:jc w:val="center"/>
        </w:trPr>
        <w:tc>
          <w:tcPr>
            <w:tcW w:w="4896" w:type="dxa"/>
          </w:tcPr>
          <w:p w14:paraId="292A0CBB" w14:textId="3C7DD5E3" w:rsidR="00DB1451" w:rsidRPr="00FD3C17" w:rsidRDefault="00DB1451"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Зарезервированные байты</w:t>
            </w:r>
          </w:p>
        </w:tc>
        <w:tc>
          <w:tcPr>
            <w:tcW w:w="1291" w:type="dxa"/>
          </w:tcPr>
          <w:p w14:paraId="4D373DDF" w14:textId="77777777" w:rsidR="00DB1451" w:rsidRPr="00FD3C17" w:rsidRDefault="00DB1451" w:rsidP="00303944">
            <w:pPr>
              <w:pStyle w:val="Style86"/>
              <w:widowControl/>
              <w:jc w:val="center"/>
              <w:rPr>
                <w:rFonts w:ascii="Times New Roman" w:hAnsi="Times New Roman" w:cs="Times New Roman"/>
              </w:rPr>
            </w:pPr>
          </w:p>
        </w:tc>
        <w:tc>
          <w:tcPr>
            <w:tcW w:w="2554" w:type="dxa"/>
          </w:tcPr>
          <w:p w14:paraId="5B4D68FB" w14:textId="77777777" w:rsidR="00DB1451" w:rsidRPr="00FD3C17" w:rsidRDefault="00DB1451"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r w:rsidR="00DB1451" w:rsidRPr="00FD3C17" w14:paraId="62EBC2E8" w14:textId="77777777" w:rsidTr="002D4AE7">
        <w:trPr>
          <w:trHeight w:val="346"/>
          <w:jc w:val="center"/>
        </w:trPr>
        <w:tc>
          <w:tcPr>
            <w:tcW w:w="4896" w:type="dxa"/>
          </w:tcPr>
          <w:p w14:paraId="677EDC25" w14:textId="41037ACB" w:rsidR="00DB1451" w:rsidRPr="00FD3C17" w:rsidRDefault="00DB1451"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Положение пальца</w:t>
            </w:r>
          </w:p>
        </w:tc>
        <w:tc>
          <w:tcPr>
            <w:tcW w:w="1291" w:type="dxa"/>
          </w:tcPr>
          <w:p w14:paraId="08D053AF" w14:textId="77777777" w:rsidR="00DB1451" w:rsidRPr="00FD3C17" w:rsidRDefault="00DB1451" w:rsidP="00303944">
            <w:pPr>
              <w:pStyle w:val="Style86"/>
              <w:widowControl/>
              <w:jc w:val="center"/>
              <w:rPr>
                <w:rFonts w:ascii="Times New Roman" w:hAnsi="Times New Roman" w:cs="Times New Roman"/>
              </w:rPr>
            </w:pPr>
          </w:p>
        </w:tc>
        <w:tc>
          <w:tcPr>
            <w:tcW w:w="2554" w:type="dxa"/>
          </w:tcPr>
          <w:p w14:paraId="3B2704B1" w14:textId="77777777" w:rsidR="00DB1451" w:rsidRPr="00FD3C17" w:rsidRDefault="00DB1451"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r>
      <w:tr w:rsidR="00DB1451" w:rsidRPr="00FD3C17" w14:paraId="47357D38" w14:textId="77777777" w:rsidTr="002D4AE7">
        <w:trPr>
          <w:trHeight w:val="346"/>
          <w:jc w:val="center"/>
        </w:trPr>
        <w:tc>
          <w:tcPr>
            <w:tcW w:w="4896" w:type="dxa"/>
          </w:tcPr>
          <w:p w14:paraId="09A11880" w14:textId="083A3EF0" w:rsidR="00DB1451" w:rsidRPr="00FD3C17" w:rsidRDefault="00DB1451"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Тип оттиска</w:t>
            </w:r>
          </w:p>
        </w:tc>
        <w:tc>
          <w:tcPr>
            <w:tcW w:w="1291" w:type="dxa"/>
          </w:tcPr>
          <w:p w14:paraId="04358E4A" w14:textId="77777777" w:rsidR="00DB1451" w:rsidRPr="00FD3C17" w:rsidRDefault="00DB1451" w:rsidP="00303944">
            <w:pPr>
              <w:pStyle w:val="Style86"/>
              <w:widowControl/>
              <w:jc w:val="center"/>
              <w:rPr>
                <w:rFonts w:ascii="Times New Roman" w:hAnsi="Times New Roman" w:cs="Times New Roman"/>
              </w:rPr>
            </w:pPr>
          </w:p>
        </w:tc>
        <w:tc>
          <w:tcPr>
            <w:tcW w:w="2554" w:type="dxa"/>
          </w:tcPr>
          <w:p w14:paraId="15A071AB" w14:textId="77777777" w:rsidR="00DB1451" w:rsidRPr="00FD3C17" w:rsidRDefault="00DB1451"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r w:rsidR="00DB1451" w:rsidRPr="00FD3C17" w14:paraId="58671990" w14:textId="77777777" w:rsidTr="002D4AE7">
        <w:trPr>
          <w:trHeight w:val="346"/>
          <w:jc w:val="center"/>
        </w:trPr>
        <w:tc>
          <w:tcPr>
            <w:tcW w:w="4896" w:type="dxa"/>
          </w:tcPr>
          <w:p w14:paraId="6A11ADD9" w14:textId="6EFABF9F" w:rsidR="00DB1451" w:rsidRPr="00FD3C17" w:rsidRDefault="00DB1451"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Число проекций в записи данных одного пальца</w:t>
            </w:r>
          </w:p>
        </w:tc>
        <w:tc>
          <w:tcPr>
            <w:tcW w:w="1291" w:type="dxa"/>
          </w:tcPr>
          <w:p w14:paraId="43475C3C" w14:textId="77777777" w:rsidR="00DB1451" w:rsidRPr="00FD3C17" w:rsidRDefault="00DB1451" w:rsidP="00303944">
            <w:pPr>
              <w:pStyle w:val="Style86"/>
              <w:widowControl/>
              <w:jc w:val="center"/>
              <w:rPr>
                <w:rFonts w:ascii="Times New Roman" w:hAnsi="Times New Roman" w:cs="Times New Roman"/>
              </w:rPr>
            </w:pPr>
          </w:p>
        </w:tc>
        <w:tc>
          <w:tcPr>
            <w:tcW w:w="2554" w:type="dxa"/>
          </w:tcPr>
          <w:p w14:paraId="23AA540C" w14:textId="77777777" w:rsidR="00DB1451" w:rsidRPr="00FD3C17" w:rsidRDefault="00DB1451"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r>
      <w:tr w:rsidR="00DB1451" w:rsidRPr="00FD3C17" w14:paraId="36ED836B" w14:textId="77777777" w:rsidTr="002D4AE7">
        <w:trPr>
          <w:trHeight w:val="346"/>
          <w:jc w:val="center"/>
        </w:trPr>
        <w:tc>
          <w:tcPr>
            <w:tcW w:w="4896" w:type="dxa"/>
          </w:tcPr>
          <w:p w14:paraId="064C94EA" w14:textId="31295A84" w:rsidR="00DB1451" w:rsidRPr="00FD3C17" w:rsidRDefault="00DB1451"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Качество изображения отпечатка пальца </w:t>
            </w:r>
          </w:p>
        </w:tc>
        <w:tc>
          <w:tcPr>
            <w:tcW w:w="1291" w:type="dxa"/>
          </w:tcPr>
          <w:p w14:paraId="42F98231" w14:textId="77777777" w:rsidR="00DB1451" w:rsidRPr="00FD3C17" w:rsidRDefault="00DB1451" w:rsidP="00303944">
            <w:pPr>
              <w:pStyle w:val="Style86"/>
              <w:widowControl/>
              <w:jc w:val="center"/>
              <w:rPr>
                <w:rFonts w:ascii="Times New Roman" w:hAnsi="Times New Roman" w:cs="Times New Roman"/>
              </w:rPr>
            </w:pPr>
          </w:p>
        </w:tc>
        <w:tc>
          <w:tcPr>
            <w:tcW w:w="2554" w:type="dxa"/>
          </w:tcPr>
          <w:p w14:paraId="79045994" w14:textId="77777777" w:rsidR="00DB1451" w:rsidRPr="00FD3C17" w:rsidRDefault="00DB1451"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r w:rsidR="00DB1451" w:rsidRPr="00FD3C17" w14:paraId="4DFF5FA8" w14:textId="77777777" w:rsidTr="002D4AE7">
        <w:trPr>
          <w:trHeight w:val="346"/>
          <w:jc w:val="center"/>
        </w:trPr>
        <w:tc>
          <w:tcPr>
            <w:tcW w:w="4896" w:type="dxa"/>
          </w:tcPr>
          <w:p w14:paraId="50D77510" w14:textId="143D0B46" w:rsidR="00DB1451" w:rsidRPr="00FD3C17" w:rsidRDefault="00DB1451"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Длина блока спектральных данных изображения отпечатка пальца </w:t>
            </w:r>
          </w:p>
        </w:tc>
        <w:tc>
          <w:tcPr>
            <w:tcW w:w="1291" w:type="dxa"/>
          </w:tcPr>
          <w:p w14:paraId="74B2D4CE" w14:textId="77777777" w:rsidR="00DB1451" w:rsidRPr="00FD3C17" w:rsidRDefault="00DB1451"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0B9AD58E" w14:textId="77777777" w:rsidR="00DB1451" w:rsidRPr="00FD3C17" w:rsidRDefault="00DB1451"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52921</w:t>
            </w:r>
          </w:p>
        </w:tc>
      </w:tr>
      <w:tr w:rsidR="00DB1451" w:rsidRPr="00FD3C17" w14:paraId="54014979" w14:textId="77777777" w:rsidTr="002D4AE7">
        <w:trPr>
          <w:trHeight w:val="346"/>
          <w:jc w:val="center"/>
        </w:trPr>
        <w:tc>
          <w:tcPr>
            <w:tcW w:w="4896" w:type="dxa"/>
          </w:tcPr>
          <w:p w14:paraId="59059D47" w14:textId="11B3DBD2" w:rsidR="00DB1451" w:rsidRPr="00FD3C17" w:rsidRDefault="00DB1451"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Число проекций</w:t>
            </w:r>
          </w:p>
        </w:tc>
        <w:tc>
          <w:tcPr>
            <w:tcW w:w="1291" w:type="dxa"/>
          </w:tcPr>
          <w:p w14:paraId="476F8030" w14:textId="77777777" w:rsidR="00DB1451" w:rsidRPr="00FD3C17" w:rsidRDefault="00DB1451"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1</w:t>
            </w:r>
          </w:p>
        </w:tc>
        <w:tc>
          <w:tcPr>
            <w:tcW w:w="2554" w:type="dxa"/>
          </w:tcPr>
          <w:p w14:paraId="1B9591A6" w14:textId="77777777" w:rsidR="00DB1451" w:rsidRPr="00FD3C17" w:rsidRDefault="00DB1451"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r w:rsidR="00DB1451" w:rsidRPr="00FD3C17" w14:paraId="744C40C8" w14:textId="77777777" w:rsidTr="002D4AE7">
        <w:trPr>
          <w:trHeight w:val="341"/>
          <w:jc w:val="center"/>
        </w:trPr>
        <w:tc>
          <w:tcPr>
            <w:tcW w:w="4896" w:type="dxa"/>
          </w:tcPr>
          <w:p w14:paraId="506C7B53" w14:textId="1F5AC1E6" w:rsidR="00DB1451" w:rsidRPr="00FD3C17" w:rsidRDefault="00DB1451"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 xml:space="preserve">Спектральные данные изображения отпечатка пальца </w:t>
            </w:r>
          </w:p>
        </w:tc>
        <w:tc>
          <w:tcPr>
            <w:tcW w:w="1291" w:type="dxa"/>
          </w:tcPr>
          <w:p w14:paraId="6CC40D38" w14:textId="77777777" w:rsidR="00DB1451" w:rsidRPr="00FD3C17" w:rsidRDefault="00DB1451"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52920</w:t>
            </w:r>
          </w:p>
        </w:tc>
        <w:tc>
          <w:tcPr>
            <w:tcW w:w="2554" w:type="dxa"/>
          </w:tcPr>
          <w:p w14:paraId="383C1707" w14:textId="59493B6E" w:rsidR="00DB1451" w:rsidRPr="00FD3C17" w:rsidRDefault="00DB1451"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&lt;данные&gt;</w:t>
            </w:r>
          </w:p>
        </w:tc>
      </w:tr>
      <w:tr w:rsidR="00DB1451" w:rsidRPr="00FD3C17" w14:paraId="75AA3688" w14:textId="77777777" w:rsidTr="002D4AE7">
        <w:trPr>
          <w:trHeight w:val="370"/>
          <w:jc w:val="center"/>
        </w:trPr>
        <w:tc>
          <w:tcPr>
            <w:tcW w:w="4896" w:type="dxa"/>
          </w:tcPr>
          <w:p w14:paraId="2C5E1F4F" w14:textId="7F7659F2" w:rsidR="00DB1451" w:rsidRPr="00FD3C17" w:rsidRDefault="00DB1451" w:rsidP="00303944">
            <w:pPr>
              <w:pStyle w:val="Style52"/>
              <w:widowControl/>
              <w:jc w:val="both"/>
              <w:rPr>
                <w:rStyle w:val="FontStyle142"/>
                <w:rFonts w:ascii="Times New Roman" w:hAnsi="Times New Roman" w:cs="Times New Roman"/>
                <w:sz w:val="24"/>
                <w:szCs w:val="24"/>
                <w:lang w:eastAsia="en-US"/>
              </w:rPr>
            </w:pPr>
            <w:r w:rsidRPr="00FD3C17">
              <w:rPr>
                <w:rStyle w:val="FontStyle147"/>
                <w:rFonts w:ascii="Times New Roman" w:hAnsi="Times New Roman" w:cs="Times New Roman"/>
                <w:sz w:val="24"/>
                <w:szCs w:val="24"/>
                <w:lang w:eastAsia="en-US"/>
              </w:rPr>
              <w:t>Длина блока расширенных данных</w:t>
            </w:r>
          </w:p>
        </w:tc>
        <w:tc>
          <w:tcPr>
            <w:tcW w:w="1291" w:type="dxa"/>
          </w:tcPr>
          <w:p w14:paraId="31E3EDD8" w14:textId="77777777" w:rsidR="00DB1451" w:rsidRPr="00FD3C17" w:rsidRDefault="00DB1451"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2</w:t>
            </w:r>
          </w:p>
        </w:tc>
        <w:tc>
          <w:tcPr>
            <w:tcW w:w="2554" w:type="dxa"/>
          </w:tcPr>
          <w:p w14:paraId="102850A3" w14:textId="77777777" w:rsidR="00DB1451" w:rsidRPr="00FD3C17" w:rsidRDefault="00DB1451" w:rsidP="00303944">
            <w:pPr>
              <w:pStyle w:val="Style52"/>
              <w:widowControl/>
              <w:jc w:val="center"/>
              <w:rPr>
                <w:rStyle w:val="FontStyle142"/>
                <w:rFonts w:ascii="Times New Roman" w:hAnsi="Times New Roman" w:cs="Times New Roman"/>
                <w:sz w:val="24"/>
                <w:szCs w:val="24"/>
                <w:lang w:eastAsia="en-US"/>
              </w:rPr>
            </w:pPr>
            <w:r w:rsidRPr="00FD3C17">
              <w:rPr>
                <w:rStyle w:val="FontStyle142"/>
                <w:rFonts w:ascii="Times New Roman" w:hAnsi="Times New Roman" w:cs="Times New Roman"/>
                <w:sz w:val="24"/>
                <w:szCs w:val="24"/>
                <w:lang w:eastAsia="en-US"/>
              </w:rPr>
              <w:t>0</w:t>
            </w:r>
          </w:p>
        </w:tc>
      </w:tr>
    </w:tbl>
    <w:p w14:paraId="1DFAFDE3" w14:textId="77777777" w:rsidR="008601BE" w:rsidRPr="00FD3C17" w:rsidRDefault="008601BE" w:rsidP="00173EE8">
      <w:pPr>
        <w:pStyle w:val="Style9"/>
        <w:widowControl/>
        <w:ind w:firstLine="720"/>
        <w:jc w:val="both"/>
        <w:rPr>
          <w:rStyle w:val="FontStyle146"/>
          <w:rFonts w:ascii="Times New Roman" w:hAnsi="Times New Roman" w:cs="Times New Roman"/>
          <w:sz w:val="24"/>
          <w:szCs w:val="24"/>
          <w:lang w:eastAsia="en-US"/>
        </w:rPr>
      </w:pPr>
    </w:p>
    <w:p w14:paraId="40EAB852" w14:textId="77777777" w:rsidR="008601BE" w:rsidRPr="00FD3C17" w:rsidRDefault="008601BE" w:rsidP="00173EE8">
      <w:pPr>
        <w:pStyle w:val="Style9"/>
        <w:widowControl/>
        <w:ind w:firstLine="720"/>
        <w:jc w:val="both"/>
        <w:rPr>
          <w:rStyle w:val="FontStyle146"/>
          <w:rFonts w:ascii="Times New Roman" w:hAnsi="Times New Roman" w:cs="Times New Roman"/>
          <w:sz w:val="24"/>
          <w:szCs w:val="24"/>
          <w:lang w:eastAsia="en-US"/>
        </w:rPr>
        <w:sectPr w:rsidR="008601BE" w:rsidRPr="00FD3C17" w:rsidSect="00173EE8">
          <w:pgSz w:w="11909" w:h="16834" w:code="9"/>
          <w:pgMar w:top="1418" w:right="1134" w:bottom="1418" w:left="1418" w:header="720" w:footer="720" w:gutter="0"/>
          <w:cols w:space="720"/>
          <w:noEndnote/>
          <w:titlePg/>
          <w:docGrid w:linePitch="326"/>
        </w:sectPr>
      </w:pPr>
    </w:p>
    <w:p w14:paraId="07ADE6E0" w14:textId="3443E9DE" w:rsidR="008601BE" w:rsidRPr="00FD3C17" w:rsidRDefault="00DB1451" w:rsidP="00173EE8">
      <w:pPr>
        <w:pStyle w:val="Style16"/>
        <w:widowControl/>
        <w:ind w:firstLine="720"/>
        <w:jc w:val="center"/>
        <w:rPr>
          <w:rStyle w:val="FontStyle143"/>
          <w:rFonts w:ascii="Times New Roman" w:hAnsi="Times New Roman" w:cs="Times New Roman"/>
          <w:sz w:val="24"/>
          <w:szCs w:val="24"/>
          <w:lang w:eastAsia="en-US"/>
        </w:rPr>
      </w:pPr>
      <w:r w:rsidRPr="00FD3C17">
        <w:rPr>
          <w:rStyle w:val="FontStyle143"/>
          <w:rFonts w:ascii="Times New Roman" w:hAnsi="Times New Roman" w:cs="Times New Roman"/>
          <w:sz w:val="24"/>
          <w:szCs w:val="24"/>
          <w:lang w:eastAsia="en-US"/>
        </w:rPr>
        <w:lastRenderedPageBreak/>
        <w:t>Библиография</w:t>
      </w:r>
    </w:p>
    <w:p w14:paraId="357EE4FC" w14:textId="77777777" w:rsidR="002D4AE7" w:rsidRPr="00FD3C17" w:rsidRDefault="002D4AE7" w:rsidP="00173EE8">
      <w:pPr>
        <w:pStyle w:val="Style50"/>
        <w:widowControl/>
        <w:ind w:firstLine="720"/>
        <w:jc w:val="both"/>
        <w:rPr>
          <w:rStyle w:val="FontStyle144"/>
          <w:rFonts w:ascii="Times New Roman" w:hAnsi="Times New Roman" w:cs="Times New Roman"/>
          <w:sz w:val="24"/>
          <w:szCs w:val="24"/>
          <w:lang w:eastAsia="en-US"/>
        </w:rPr>
      </w:pPr>
    </w:p>
    <w:p w14:paraId="60236792" w14:textId="46BB45B0" w:rsidR="008601BE" w:rsidRPr="00FD3C17" w:rsidRDefault="002D4AE7" w:rsidP="00173EE8">
      <w:pPr>
        <w:pStyle w:val="Style50"/>
        <w:widowControl/>
        <w:ind w:firstLine="720"/>
        <w:jc w:val="both"/>
        <w:rPr>
          <w:rStyle w:val="FontStyle144"/>
          <w:rFonts w:ascii="Times New Roman" w:hAnsi="Times New Roman" w:cs="Times New Roman"/>
          <w:sz w:val="24"/>
          <w:szCs w:val="24"/>
          <w:u w:val="single"/>
          <w:lang w:eastAsia="en-US"/>
        </w:rPr>
      </w:pPr>
      <w:r w:rsidRPr="00FD3C17">
        <w:rPr>
          <w:rStyle w:val="FontStyle144"/>
          <w:rFonts w:ascii="Times New Roman" w:hAnsi="Times New Roman" w:cs="Times New Roman"/>
          <w:sz w:val="24"/>
          <w:szCs w:val="24"/>
          <w:lang w:eastAsia="en-US"/>
        </w:rPr>
        <w:t xml:space="preserve">[1] </w:t>
      </w:r>
      <w:r w:rsidR="00D32A1F" w:rsidRPr="00FD3C17">
        <w:rPr>
          <w:rStyle w:val="FontStyle144"/>
          <w:rFonts w:ascii="Times New Roman" w:hAnsi="Times New Roman" w:cs="Times New Roman"/>
          <w:sz w:val="24"/>
          <w:szCs w:val="24"/>
          <w:lang w:eastAsia="en-US"/>
        </w:rPr>
        <w:t>Спецификации электронной передачи отпечатков пальцев</w:t>
      </w:r>
      <w:r w:rsidR="008601BE" w:rsidRPr="00FD3C17">
        <w:rPr>
          <w:rStyle w:val="FontStyle144"/>
          <w:rFonts w:ascii="Times New Roman" w:hAnsi="Times New Roman" w:cs="Times New Roman"/>
          <w:sz w:val="24"/>
          <w:szCs w:val="24"/>
          <w:lang w:eastAsia="en-US"/>
        </w:rPr>
        <w:t xml:space="preserve">, </w:t>
      </w:r>
      <w:r w:rsidR="00D32A1F" w:rsidRPr="00FD3C17">
        <w:rPr>
          <w:rStyle w:val="FontStyle144"/>
          <w:rFonts w:ascii="Times New Roman" w:hAnsi="Times New Roman" w:cs="Times New Roman"/>
          <w:sz w:val="24"/>
          <w:szCs w:val="24"/>
          <w:lang w:eastAsia="en-US"/>
        </w:rPr>
        <w:t>Информационная служба уголовной юстиции</w:t>
      </w:r>
      <w:r w:rsidR="008601BE" w:rsidRPr="00FD3C17">
        <w:rPr>
          <w:rStyle w:val="FontStyle144"/>
          <w:rFonts w:ascii="Times New Roman" w:hAnsi="Times New Roman" w:cs="Times New Roman"/>
          <w:sz w:val="24"/>
          <w:szCs w:val="24"/>
          <w:lang w:eastAsia="en-US"/>
        </w:rPr>
        <w:t>, 29</w:t>
      </w:r>
      <w:r w:rsidR="00D32A1F" w:rsidRPr="00FD3C17">
        <w:rPr>
          <w:rStyle w:val="FontStyle144"/>
          <w:rFonts w:ascii="Times New Roman" w:hAnsi="Times New Roman" w:cs="Times New Roman"/>
          <w:sz w:val="24"/>
          <w:szCs w:val="24"/>
          <w:lang w:eastAsia="en-US"/>
        </w:rPr>
        <w:t xml:space="preserve"> января</w:t>
      </w:r>
      <w:r w:rsidR="008601BE" w:rsidRPr="00FD3C17">
        <w:rPr>
          <w:rStyle w:val="FontStyle144"/>
          <w:rFonts w:ascii="Times New Roman" w:hAnsi="Times New Roman" w:cs="Times New Roman"/>
          <w:sz w:val="24"/>
          <w:szCs w:val="24"/>
          <w:lang w:eastAsia="en-US"/>
        </w:rPr>
        <w:t xml:space="preserve"> 1999</w:t>
      </w:r>
      <w:r w:rsidR="00D32A1F" w:rsidRPr="00FD3C17">
        <w:rPr>
          <w:rStyle w:val="FontStyle144"/>
          <w:rFonts w:ascii="Times New Roman" w:hAnsi="Times New Roman" w:cs="Times New Roman"/>
          <w:sz w:val="24"/>
          <w:szCs w:val="24"/>
          <w:lang w:eastAsia="en-US"/>
        </w:rPr>
        <w:t xml:space="preserve"> г.</w:t>
      </w:r>
      <w:r w:rsidR="008601BE" w:rsidRPr="00FD3C17">
        <w:rPr>
          <w:rStyle w:val="FontStyle144"/>
          <w:rFonts w:ascii="Times New Roman" w:hAnsi="Times New Roman" w:cs="Times New Roman"/>
          <w:sz w:val="24"/>
          <w:szCs w:val="24"/>
          <w:lang w:eastAsia="en-US"/>
        </w:rPr>
        <w:t xml:space="preserve"> </w:t>
      </w:r>
      <w:r w:rsidR="008601BE" w:rsidRPr="00FD3C17">
        <w:rPr>
          <w:rStyle w:val="FontStyle144"/>
          <w:rFonts w:ascii="Times New Roman" w:hAnsi="Times New Roman" w:cs="Times New Roman"/>
          <w:sz w:val="24"/>
          <w:szCs w:val="24"/>
          <w:u w:val="single"/>
          <w:lang w:eastAsia="en-US"/>
        </w:rPr>
        <w:t>(</w:t>
      </w:r>
      <w:hyperlink r:id="rId50" w:history="1">
        <w:r w:rsidR="008601BE" w:rsidRPr="00FD3C17">
          <w:rPr>
            <w:rStyle w:val="a3"/>
            <w:rFonts w:ascii="Times New Roman" w:hAnsi="Times New Roman" w:cs="Times New Roman"/>
            <w:lang w:eastAsia="en-US"/>
          </w:rPr>
          <w:t>www.fbi.gov/hq/cjisd/iafis/efts 70.pdf</w:t>
        </w:r>
      </w:hyperlink>
      <w:r w:rsidR="008601BE" w:rsidRPr="00FD3C17">
        <w:rPr>
          <w:rStyle w:val="FontStyle144"/>
          <w:rFonts w:ascii="Times New Roman" w:hAnsi="Times New Roman" w:cs="Times New Roman"/>
          <w:sz w:val="24"/>
          <w:szCs w:val="24"/>
          <w:u w:val="single"/>
          <w:lang w:eastAsia="en-US"/>
        </w:rPr>
        <w:t>)</w:t>
      </w:r>
    </w:p>
    <w:p w14:paraId="49492594" w14:textId="38590CDD" w:rsidR="008601BE" w:rsidRPr="00FD3C17" w:rsidRDefault="002D4AE7" w:rsidP="00173EE8">
      <w:pPr>
        <w:pStyle w:val="Style50"/>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 xml:space="preserve">[2] </w:t>
      </w:r>
      <w:proofErr w:type="spellStart"/>
      <w:r w:rsidR="00D32A1F" w:rsidRPr="00FD3C17">
        <w:rPr>
          <w:rStyle w:val="FontStyle145"/>
          <w:rFonts w:ascii="Times New Roman" w:hAnsi="Times New Roman" w:cs="Times New Roman"/>
          <w:sz w:val="24"/>
          <w:szCs w:val="24"/>
          <w:lang w:eastAsia="en-US"/>
        </w:rPr>
        <w:t>Лим</w:t>
      </w:r>
      <w:proofErr w:type="spellEnd"/>
      <w:r w:rsidR="008601BE" w:rsidRPr="00FD3C17">
        <w:rPr>
          <w:rStyle w:val="FontStyle145"/>
          <w:rFonts w:ascii="Times New Roman" w:hAnsi="Times New Roman" w:cs="Times New Roman"/>
          <w:sz w:val="24"/>
          <w:szCs w:val="24"/>
          <w:lang w:eastAsia="en-US"/>
        </w:rPr>
        <w:t xml:space="preserve"> </w:t>
      </w:r>
      <w:r w:rsidR="00D32A1F" w:rsidRPr="00FD3C17">
        <w:rPr>
          <w:rStyle w:val="FontStyle145"/>
          <w:rFonts w:ascii="Times New Roman" w:hAnsi="Times New Roman" w:cs="Times New Roman"/>
          <w:sz w:val="24"/>
          <w:szCs w:val="24"/>
          <w:lang w:eastAsia="en-US"/>
        </w:rPr>
        <w:t>Джае</w:t>
      </w:r>
      <w:r w:rsidR="008601BE" w:rsidRPr="00FD3C17">
        <w:rPr>
          <w:rStyle w:val="FontStyle145"/>
          <w:rFonts w:ascii="Times New Roman" w:hAnsi="Times New Roman" w:cs="Times New Roman"/>
          <w:sz w:val="24"/>
          <w:szCs w:val="24"/>
          <w:lang w:eastAsia="en-US"/>
        </w:rPr>
        <w:t xml:space="preserve"> </w:t>
      </w:r>
      <w:r w:rsidR="00D32A1F" w:rsidRPr="00FD3C17">
        <w:rPr>
          <w:rStyle w:val="FontStyle145"/>
          <w:rFonts w:ascii="Times New Roman" w:hAnsi="Times New Roman" w:cs="Times New Roman"/>
          <w:sz w:val="24"/>
          <w:szCs w:val="24"/>
          <w:lang w:eastAsia="en-US"/>
        </w:rPr>
        <w:t>С</w:t>
      </w:r>
      <w:r w:rsidR="008601BE" w:rsidRPr="00FD3C17">
        <w:rPr>
          <w:rStyle w:val="FontStyle144"/>
          <w:rFonts w:ascii="Times New Roman" w:hAnsi="Times New Roman" w:cs="Times New Roman"/>
          <w:sz w:val="24"/>
          <w:szCs w:val="24"/>
          <w:lang w:eastAsia="en-US"/>
        </w:rPr>
        <w:t xml:space="preserve">., </w:t>
      </w:r>
      <w:r w:rsidR="00D32A1F" w:rsidRPr="00FD3C17">
        <w:rPr>
          <w:rStyle w:val="FontStyle144"/>
          <w:rFonts w:ascii="Times New Roman" w:hAnsi="Times New Roman" w:cs="Times New Roman"/>
          <w:sz w:val="24"/>
          <w:szCs w:val="24"/>
          <w:lang w:eastAsia="en-US"/>
        </w:rPr>
        <w:t>Двумерный сигнал и обработка изображения</w:t>
      </w:r>
      <w:r w:rsidR="008601BE" w:rsidRPr="00FD3C17">
        <w:rPr>
          <w:rStyle w:val="FontStyle144"/>
          <w:rFonts w:ascii="Times New Roman" w:hAnsi="Times New Roman" w:cs="Times New Roman"/>
          <w:sz w:val="24"/>
          <w:szCs w:val="24"/>
          <w:lang w:eastAsia="en-US"/>
        </w:rPr>
        <w:t xml:space="preserve">, </w:t>
      </w:r>
      <w:proofErr w:type="spellStart"/>
      <w:r w:rsidR="008601BE" w:rsidRPr="00FD3C17">
        <w:rPr>
          <w:rStyle w:val="FontStyle144"/>
          <w:rFonts w:ascii="Times New Roman" w:hAnsi="Times New Roman" w:cs="Times New Roman"/>
          <w:sz w:val="24"/>
          <w:szCs w:val="24"/>
          <w:lang w:eastAsia="en-US"/>
        </w:rPr>
        <w:t>Prentice</w:t>
      </w:r>
      <w:proofErr w:type="spellEnd"/>
      <w:r w:rsidR="008601BE" w:rsidRPr="00FD3C17">
        <w:rPr>
          <w:rStyle w:val="FontStyle144"/>
          <w:rFonts w:ascii="Times New Roman" w:hAnsi="Times New Roman" w:cs="Times New Roman"/>
          <w:sz w:val="24"/>
          <w:szCs w:val="24"/>
          <w:lang w:eastAsia="en-US"/>
        </w:rPr>
        <w:t xml:space="preserve"> Hall PTR, 1990</w:t>
      </w:r>
      <w:r w:rsidR="00E137DB" w:rsidRPr="00FD3C17">
        <w:rPr>
          <w:rStyle w:val="FontStyle144"/>
          <w:rFonts w:ascii="Times New Roman" w:hAnsi="Times New Roman" w:cs="Times New Roman"/>
          <w:sz w:val="24"/>
          <w:szCs w:val="24"/>
          <w:lang w:eastAsia="en-US"/>
        </w:rPr>
        <w:t xml:space="preserve"> г.</w:t>
      </w:r>
    </w:p>
    <w:p w14:paraId="16337AEE" w14:textId="4E90A837" w:rsidR="008601BE" w:rsidRPr="00FD3C17" w:rsidRDefault="002D4AE7" w:rsidP="00173EE8">
      <w:pPr>
        <w:pStyle w:val="Style50"/>
        <w:widowControl/>
        <w:ind w:firstLine="720"/>
        <w:jc w:val="both"/>
        <w:rPr>
          <w:rStyle w:val="FontStyle144"/>
          <w:rFonts w:ascii="Times New Roman" w:hAnsi="Times New Roman" w:cs="Times New Roman"/>
          <w:sz w:val="24"/>
          <w:szCs w:val="24"/>
          <w:lang w:eastAsia="en-US"/>
        </w:rPr>
      </w:pPr>
      <w:r w:rsidRPr="00FD3C17">
        <w:rPr>
          <w:rStyle w:val="FontStyle144"/>
          <w:rFonts w:ascii="Times New Roman" w:hAnsi="Times New Roman" w:cs="Times New Roman"/>
          <w:sz w:val="24"/>
          <w:szCs w:val="24"/>
          <w:lang w:eastAsia="en-US"/>
        </w:rPr>
        <w:t xml:space="preserve">[3] </w:t>
      </w:r>
      <w:proofErr w:type="spellStart"/>
      <w:r w:rsidR="00E137DB" w:rsidRPr="00FD3C17">
        <w:rPr>
          <w:rStyle w:val="FontStyle145"/>
          <w:rFonts w:ascii="Times New Roman" w:hAnsi="Times New Roman" w:cs="Times New Roman"/>
          <w:sz w:val="24"/>
          <w:szCs w:val="24"/>
          <w:lang w:eastAsia="en-US"/>
        </w:rPr>
        <w:t>Файхтингер</w:t>
      </w:r>
      <w:proofErr w:type="spellEnd"/>
      <w:r w:rsidR="008601BE" w:rsidRPr="00FD3C17">
        <w:rPr>
          <w:rStyle w:val="FontStyle145"/>
          <w:rFonts w:ascii="Times New Roman" w:hAnsi="Times New Roman" w:cs="Times New Roman"/>
          <w:sz w:val="24"/>
          <w:szCs w:val="24"/>
          <w:lang w:eastAsia="en-US"/>
        </w:rPr>
        <w:t xml:space="preserve"> </w:t>
      </w:r>
      <w:r w:rsidR="00E137DB" w:rsidRPr="00FD3C17">
        <w:rPr>
          <w:rStyle w:val="FontStyle145"/>
          <w:rFonts w:ascii="Times New Roman" w:hAnsi="Times New Roman" w:cs="Times New Roman"/>
          <w:sz w:val="24"/>
          <w:szCs w:val="24"/>
          <w:lang w:eastAsia="en-US"/>
        </w:rPr>
        <w:t>Х</w:t>
      </w:r>
      <w:r w:rsidR="008601BE" w:rsidRPr="00FD3C17">
        <w:rPr>
          <w:rStyle w:val="FontStyle144"/>
          <w:rFonts w:ascii="Times New Roman" w:hAnsi="Times New Roman" w:cs="Times New Roman"/>
          <w:sz w:val="24"/>
          <w:szCs w:val="24"/>
          <w:lang w:eastAsia="en-US"/>
        </w:rPr>
        <w:t>.</w:t>
      </w:r>
      <w:r w:rsidR="00E137DB" w:rsidRPr="00FD3C17">
        <w:rPr>
          <w:rStyle w:val="FontStyle144"/>
          <w:rFonts w:ascii="Times New Roman" w:hAnsi="Times New Roman" w:cs="Times New Roman"/>
          <w:sz w:val="24"/>
          <w:szCs w:val="24"/>
          <w:lang w:eastAsia="en-US"/>
        </w:rPr>
        <w:t>Г</w:t>
      </w:r>
      <w:r w:rsidR="008601BE" w:rsidRPr="00FD3C17">
        <w:rPr>
          <w:rStyle w:val="FontStyle144"/>
          <w:rFonts w:ascii="Times New Roman" w:hAnsi="Times New Roman" w:cs="Times New Roman"/>
          <w:sz w:val="24"/>
          <w:szCs w:val="24"/>
          <w:lang w:eastAsia="en-US"/>
        </w:rPr>
        <w:t xml:space="preserve">. </w:t>
      </w:r>
      <w:r w:rsidR="00E137DB" w:rsidRPr="00FD3C17">
        <w:rPr>
          <w:rStyle w:val="FontStyle144"/>
          <w:rFonts w:ascii="Times New Roman" w:hAnsi="Times New Roman" w:cs="Times New Roman"/>
          <w:sz w:val="24"/>
          <w:szCs w:val="24"/>
          <w:lang w:eastAsia="en-US"/>
        </w:rPr>
        <w:t>и</w:t>
      </w:r>
      <w:r w:rsidR="008601BE" w:rsidRPr="00FD3C17">
        <w:rPr>
          <w:rStyle w:val="FontStyle144"/>
          <w:rFonts w:ascii="Times New Roman" w:hAnsi="Times New Roman" w:cs="Times New Roman"/>
          <w:sz w:val="24"/>
          <w:szCs w:val="24"/>
          <w:lang w:eastAsia="en-US"/>
        </w:rPr>
        <w:t xml:space="preserve"> </w:t>
      </w:r>
      <w:proofErr w:type="spellStart"/>
      <w:r w:rsidR="00E137DB" w:rsidRPr="00FD3C17">
        <w:rPr>
          <w:rStyle w:val="FontStyle145"/>
          <w:rFonts w:ascii="Times New Roman" w:hAnsi="Times New Roman" w:cs="Times New Roman"/>
          <w:sz w:val="24"/>
          <w:szCs w:val="24"/>
          <w:lang w:eastAsia="en-US"/>
        </w:rPr>
        <w:t>Штромер</w:t>
      </w:r>
      <w:proofErr w:type="spellEnd"/>
      <w:r w:rsidR="008601BE" w:rsidRPr="00FD3C17">
        <w:rPr>
          <w:rStyle w:val="FontStyle145"/>
          <w:rFonts w:ascii="Times New Roman" w:hAnsi="Times New Roman" w:cs="Times New Roman"/>
          <w:sz w:val="24"/>
          <w:szCs w:val="24"/>
          <w:lang w:eastAsia="en-US"/>
        </w:rPr>
        <w:t xml:space="preserve"> </w:t>
      </w:r>
      <w:r w:rsidR="008601BE" w:rsidRPr="00FD3C17">
        <w:rPr>
          <w:rStyle w:val="FontStyle144"/>
          <w:rFonts w:ascii="Times New Roman" w:hAnsi="Times New Roman" w:cs="Times New Roman"/>
          <w:sz w:val="24"/>
          <w:szCs w:val="24"/>
          <w:lang w:eastAsia="en-US"/>
        </w:rPr>
        <w:t>T. (</w:t>
      </w:r>
      <w:r w:rsidR="00E137DB" w:rsidRPr="00FD3C17">
        <w:rPr>
          <w:rStyle w:val="FontStyle144"/>
          <w:rFonts w:ascii="Times New Roman" w:hAnsi="Times New Roman" w:cs="Times New Roman"/>
          <w:sz w:val="24"/>
          <w:szCs w:val="24"/>
          <w:lang w:eastAsia="en-US"/>
        </w:rPr>
        <w:t>ред.</w:t>
      </w:r>
      <w:r w:rsidR="008601BE" w:rsidRPr="00FD3C17">
        <w:rPr>
          <w:rStyle w:val="FontStyle144"/>
          <w:rFonts w:ascii="Times New Roman" w:hAnsi="Times New Roman" w:cs="Times New Roman"/>
          <w:sz w:val="24"/>
          <w:szCs w:val="24"/>
          <w:lang w:eastAsia="en-US"/>
        </w:rPr>
        <w:t xml:space="preserve">), </w:t>
      </w:r>
      <w:r w:rsidR="00E137DB" w:rsidRPr="00FD3C17">
        <w:rPr>
          <w:rStyle w:val="FontStyle144"/>
          <w:rFonts w:ascii="Times New Roman" w:hAnsi="Times New Roman" w:cs="Times New Roman"/>
          <w:sz w:val="24"/>
          <w:szCs w:val="24"/>
          <w:lang w:eastAsia="en-US"/>
        </w:rPr>
        <w:t>Анализы и алгоритмы Габора</w:t>
      </w:r>
      <w:r w:rsidR="008601BE" w:rsidRPr="00FD3C17">
        <w:rPr>
          <w:rStyle w:val="FontStyle144"/>
          <w:rFonts w:ascii="Times New Roman" w:hAnsi="Times New Roman" w:cs="Times New Roman"/>
          <w:sz w:val="24"/>
          <w:szCs w:val="24"/>
          <w:lang w:eastAsia="en-US"/>
        </w:rPr>
        <w:t xml:space="preserve">, </w:t>
      </w:r>
      <w:proofErr w:type="spellStart"/>
      <w:r w:rsidR="008601BE" w:rsidRPr="00FD3C17">
        <w:rPr>
          <w:rStyle w:val="FontStyle144"/>
          <w:rFonts w:ascii="Times New Roman" w:hAnsi="Times New Roman" w:cs="Times New Roman"/>
          <w:sz w:val="24"/>
          <w:szCs w:val="24"/>
          <w:lang w:eastAsia="en-US"/>
        </w:rPr>
        <w:t>Birkhauser</w:t>
      </w:r>
      <w:proofErr w:type="spellEnd"/>
      <w:r w:rsidR="008601BE" w:rsidRPr="00FD3C17">
        <w:rPr>
          <w:rStyle w:val="FontStyle144"/>
          <w:rFonts w:ascii="Times New Roman" w:hAnsi="Times New Roman" w:cs="Times New Roman"/>
          <w:sz w:val="24"/>
          <w:szCs w:val="24"/>
          <w:lang w:eastAsia="en-US"/>
        </w:rPr>
        <w:t>, 1998</w:t>
      </w:r>
      <w:r w:rsidR="00E137DB" w:rsidRPr="00FD3C17">
        <w:rPr>
          <w:rStyle w:val="FontStyle144"/>
          <w:rFonts w:ascii="Times New Roman" w:hAnsi="Times New Roman" w:cs="Times New Roman"/>
          <w:sz w:val="24"/>
          <w:szCs w:val="24"/>
          <w:lang w:eastAsia="en-US"/>
        </w:rPr>
        <w:t xml:space="preserve"> г.</w:t>
      </w:r>
    </w:p>
    <w:sectPr w:rsidR="008601BE" w:rsidRPr="00FD3C17" w:rsidSect="00173EE8">
      <w:pgSz w:w="11909" w:h="16834" w:code="9"/>
      <w:pgMar w:top="1418" w:right="1134" w:bottom="1418" w:left="1418"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7F18D" w14:textId="77777777" w:rsidR="00BA0324" w:rsidRDefault="00BA0324">
      <w:r>
        <w:separator/>
      </w:r>
    </w:p>
  </w:endnote>
  <w:endnote w:type="continuationSeparator" w:id="0">
    <w:p w14:paraId="7C35944F" w14:textId="77777777" w:rsidR="00BA0324" w:rsidRDefault="00BA0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1F351" w14:textId="77777777" w:rsidR="00030B63" w:rsidRDefault="00030B63">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2959A" w14:textId="77777777" w:rsidR="00BA0324" w:rsidRDefault="00BA0324">
      <w:r>
        <w:separator/>
      </w:r>
    </w:p>
  </w:footnote>
  <w:footnote w:type="continuationSeparator" w:id="0">
    <w:p w14:paraId="78D8D614" w14:textId="77777777" w:rsidR="00BA0324" w:rsidRDefault="00BA0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5A31F" w14:textId="0AFAAE79" w:rsidR="00030B63" w:rsidRPr="00173EE8" w:rsidRDefault="00030B63" w:rsidP="00173EE8">
    <w:pPr>
      <w:pStyle w:val="Style5"/>
      <w:widowControl/>
      <w:rPr>
        <w:rFonts w:ascii="Times New Roman" w:eastAsia="Times New Roman" w:hAnsi="Times New Roman" w:cs="Times New Roman"/>
        <w:b/>
        <w:kern w:val="2"/>
        <w:sz w:val="28"/>
        <w:szCs w:val="28"/>
        <w:lang w:val="en-US" w:eastAsia="fr-FR"/>
      </w:rPr>
    </w:pPr>
    <w:r w:rsidRPr="00173EE8">
      <w:rPr>
        <w:rFonts w:ascii="Times New Roman" w:eastAsia="Times New Roman" w:hAnsi="Times New Roman" w:cs="Times New Roman"/>
        <w:b/>
        <w:kern w:val="2"/>
        <w:sz w:val="28"/>
        <w:szCs w:val="28"/>
        <w:lang w:eastAsia="fr-FR"/>
      </w:rPr>
      <w:t>СТ</w:t>
    </w:r>
    <w:r w:rsidRPr="00173EE8">
      <w:rPr>
        <w:rFonts w:ascii="Times New Roman" w:eastAsia="Times New Roman" w:hAnsi="Times New Roman" w:cs="Times New Roman"/>
        <w:b/>
        <w:kern w:val="2"/>
        <w:sz w:val="28"/>
        <w:szCs w:val="28"/>
        <w:lang w:val="en-US" w:eastAsia="fr-FR"/>
      </w:rPr>
      <w:t xml:space="preserve"> </w:t>
    </w:r>
    <w:r w:rsidRPr="00173EE8">
      <w:rPr>
        <w:rFonts w:ascii="Times New Roman" w:eastAsia="Times New Roman" w:hAnsi="Times New Roman" w:cs="Times New Roman"/>
        <w:b/>
        <w:kern w:val="2"/>
        <w:sz w:val="28"/>
        <w:szCs w:val="28"/>
        <w:lang w:eastAsia="fr-FR"/>
      </w:rPr>
      <w:t>РК</w:t>
    </w:r>
    <w:r w:rsidRPr="00173EE8">
      <w:rPr>
        <w:rFonts w:ascii="Times New Roman" w:eastAsia="Times New Roman" w:hAnsi="Times New Roman" w:cs="Times New Roman"/>
        <w:b/>
        <w:kern w:val="2"/>
        <w:sz w:val="28"/>
        <w:szCs w:val="28"/>
        <w:lang w:val="en-US" w:eastAsia="fr-FR"/>
      </w:rPr>
      <w:t xml:space="preserve"> </w:t>
    </w:r>
    <w:bookmarkStart w:id="1" w:name="_Hlk108971189"/>
    <w:r w:rsidRPr="00173EE8">
      <w:rPr>
        <w:rFonts w:ascii="Times New Roman" w:eastAsia="Times New Roman" w:hAnsi="Times New Roman" w:cs="Times New Roman"/>
        <w:b/>
        <w:kern w:val="2"/>
        <w:sz w:val="28"/>
        <w:szCs w:val="28"/>
        <w:lang w:val="en-US" w:eastAsia="fr-FR"/>
      </w:rPr>
      <w:t>ISO/IEC 19794-3-20</w:t>
    </w:r>
    <w:bookmarkEnd w:id="1"/>
    <w:r w:rsidRPr="00173EE8">
      <w:rPr>
        <w:rFonts w:ascii="Times New Roman" w:eastAsia="Times New Roman" w:hAnsi="Times New Roman" w:cs="Times New Roman"/>
        <w:b/>
        <w:kern w:val="2"/>
        <w:sz w:val="28"/>
        <w:szCs w:val="28"/>
        <w:lang w:val="en-US" w:eastAsia="fr-FR"/>
      </w:rPr>
      <w:t>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0F972" w14:textId="5B517D80" w:rsidR="00030B63" w:rsidRPr="00173EE8" w:rsidRDefault="00030B63" w:rsidP="005603B0">
    <w:pPr>
      <w:pStyle w:val="Style5"/>
      <w:widowControl/>
      <w:jc w:val="right"/>
      <w:rPr>
        <w:rFonts w:ascii="Times New Roman" w:eastAsia="Times New Roman" w:hAnsi="Times New Roman" w:cs="Times New Roman"/>
        <w:b/>
        <w:kern w:val="2"/>
        <w:sz w:val="28"/>
        <w:szCs w:val="28"/>
        <w:lang w:val="en-US" w:eastAsia="fr-FR"/>
      </w:rPr>
    </w:pPr>
    <w:r w:rsidRPr="00173EE8">
      <w:rPr>
        <w:rFonts w:ascii="Times New Roman" w:eastAsia="Times New Roman" w:hAnsi="Times New Roman" w:cs="Times New Roman"/>
        <w:b/>
        <w:kern w:val="2"/>
        <w:sz w:val="28"/>
        <w:szCs w:val="28"/>
        <w:lang w:eastAsia="fr-FR"/>
      </w:rPr>
      <w:t>СТ</w:t>
    </w:r>
    <w:r w:rsidRPr="00173EE8">
      <w:rPr>
        <w:rFonts w:ascii="Times New Roman" w:eastAsia="Times New Roman" w:hAnsi="Times New Roman" w:cs="Times New Roman"/>
        <w:b/>
        <w:kern w:val="2"/>
        <w:sz w:val="28"/>
        <w:szCs w:val="28"/>
        <w:lang w:val="en-US" w:eastAsia="fr-FR"/>
      </w:rPr>
      <w:t xml:space="preserve"> </w:t>
    </w:r>
    <w:r w:rsidRPr="00173EE8">
      <w:rPr>
        <w:rFonts w:ascii="Times New Roman" w:eastAsia="Times New Roman" w:hAnsi="Times New Roman" w:cs="Times New Roman"/>
        <w:b/>
        <w:kern w:val="2"/>
        <w:sz w:val="28"/>
        <w:szCs w:val="28"/>
        <w:lang w:eastAsia="fr-FR"/>
      </w:rPr>
      <w:t>РК</w:t>
    </w:r>
    <w:r w:rsidRPr="00173EE8">
      <w:rPr>
        <w:rFonts w:ascii="Times New Roman" w:eastAsia="Times New Roman" w:hAnsi="Times New Roman" w:cs="Times New Roman"/>
        <w:b/>
        <w:kern w:val="2"/>
        <w:sz w:val="28"/>
        <w:szCs w:val="28"/>
        <w:lang w:val="en-US" w:eastAsia="fr-FR"/>
      </w:rPr>
      <w:t xml:space="preserve"> ISO/IEC 19794-3-20__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0E606" w14:textId="77777777" w:rsidR="00030B63" w:rsidRDefault="00030B63" w:rsidP="00EC7099">
    <w:pPr>
      <w:pStyle w:val="a7"/>
      <w:jc w:val="right"/>
      <w:rPr>
        <w:rFonts w:ascii="Times New Roman" w:hAnsi="Times New Roman" w:cs="Times New Roman"/>
        <w:i/>
        <w:iCs/>
      </w:rPr>
    </w:pPr>
    <w:r w:rsidRPr="00EC7099">
      <w:rPr>
        <w:rFonts w:ascii="Times New Roman" w:hAnsi="Times New Roman" w:cs="Times New Roman"/>
        <w:i/>
        <w:iCs/>
      </w:rPr>
      <w:t xml:space="preserve">Проект </w:t>
    </w:r>
  </w:p>
  <w:p w14:paraId="3FACF0DF" w14:textId="72881F74" w:rsidR="00030B63" w:rsidRPr="00EC7099" w:rsidRDefault="00030B63" w:rsidP="00EC7099">
    <w:pPr>
      <w:pStyle w:val="a7"/>
      <w:jc w:val="right"/>
      <w:rPr>
        <w:rFonts w:ascii="Times New Roman" w:hAnsi="Times New Roman" w:cs="Times New Roman"/>
        <w:i/>
        <w:iCs/>
      </w:rPr>
    </w:pPr>
    <w:r w:rsidRPr="00EC7099">
      <w:rPr>
        <w:rFonts w:ascii="Times New Roman" w:hAnsi="Times New Roman" w:cs="Times New Roman"/>
        <w:i/>
        <w:iCs/>
      </w:rPr>
      <w:t xml:space="preserve">(редакция </w:t>
    </w:r>
    <w:r>
      <w:rPr>
        <w:rFonts w:ascii="Times New Roman" w:hAnsi="Times New Roman" w:cs="Times New Roman"/>
        <w:i/>
        <w:iCs/>
      </w:rPr>
      <w:t>1</w:t>
    </w:r>
    <w:r w:rsidRPr="00EC7099">
      <w:rPr>
        <w:rFonts w:ascii="Times New Roman" w:hAnsi="Times New Roman" w:cs="Times New Roman"/>
        <w:i/>
        <w:iCs/>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792"/>
    <w:rsid w:val="00013A51"/>
    <w:rsid w:val="00015A87"/>
    <w:rsid w:val="00023B10"/>
    <w:rsid w:val="000272B9"/>
    <w:rsid w:val="0002755D"/>
    <w:rsid w:val="00030B63"/>
    <w:rsid w:val="000327A6"/>
    <w:rsid w:val="000344D5"/>
    <w:rsid w:val="0003574A"/>
    <w:rsid w:val="0004185A"/>
    <w:rsid w:val="000546DA"/>
    <w:rsid w:val="00057670"/>
    <w:rsid w:val="0007142D"/>
    <w:rsid w:val="00074AAB"/>
    <w:rsid w:val="00097E9B"/>
    <w:rsid w:val="000A2462"/>
    <w:rsid w:val="000A38FA"/>
    <w:rsid w:val="000A67CD"/>
    <w:rsid w:val="000B177A"/>
    <w:rsid w:val="000B1A02"/>
    <w:rsid w:val="000B505E"/>
    <w:rsid w:val="000B730A"/>
    <w:rsid w:val="000C2531"/>
    <w:rsid w:val="000D6B08"/>
    <w:rsid w:val="000F3F0A"/>
    <w:rsid w:val="000F7911"/>
    <w:rsid w:val="00100E29"/>
    <w:rsid w:val="001015B7"/>
    <w:rsid w:val="00104F6B"/>
    <w:rsid w:val="00111093"/>
    <w:rsid w:val="00112AC6"/>
    <w:rsid w:val="00124017"/>
    <w:rsid w:val="0012727F"/>
    <w:rsid w:val="00134815"/>
    <w:rsid w:val="001353B5"/>
    <w:rsid w:val="00145C11"/>
    <w:rsid w:val="0014629E"/>
    <w:rsid w:val="001630E1"/>
    <w:rsid w:val="00166420"/>
    <w:rsid w:val="00170249"/>
    <w:rsid w:val="00173EE8"/>
    <w:rsid w:val="001949A8"/>
    <w:rsid w:val="001A524D"/>
    <w:rsid w:val="001A7782"/>
    <w:rsid w:val="001B092B"/>
    <w:rsid w:val="001C0968"/>
    <w:rsid w:val="001F6572"/>
    <w:rsid w:val="002073E1"/>
    <w:rsid w:val="00210330"/>
    <w:rsid w:val="0021315E"/>
    <w:rsid w:val="002136D0"/>
    <w:rsid w:val="00217EE3"/>
    <w:rsid w:val="00223D23"/>
    <w:rsid w:val="002305E4"/>
    <w:rsid w:val="002478CD"/>
    <w:rsid w:val="00250836"/>
    <w:rsid w:val="002644C2"/>
    <w:rsid w:val="00283B3B"/>
    <w:rsid w:val="00283CC6"/>
    <w:rsid w:val="00292290"/>
    <w:rsid w:val="002A118E"/>
    <w:rsid w:val="002A48F3"/>
    <w:rsid w:val="002D0897"/>
    <w:rsid w:val="002D3780"/>
    <w:rsid w:val="002D4AE7"/>
    <w:rsid w:val="002E38D1"/>
    <w:rsid w:val="002F16F8"/>
    <w:rsid w:val="002F2642"/>
    <w:rsid w:val="00303944"/>
    <w:rsid w:val="00306DBE"/>
    <w:rsid w:val="00312A3E"/>
    <w:rsid w:val="0031414A"/>
    <w:rsid w:val="00317D56"/>
    <w:rsid w:val="00337713"/>
    <w:rsid w:val="003547EA"/>
    <w:rsid w:val="003630AA"/>
    <w:rsid w:val="003718FE"/>
    <w:rsid w:val="00372EDF"/>
    <w:rsid w:val="003774A2"/>
    <w:rsid w:val="00380A84"/>
    <w:rsid w:val="00381B93"/>
    <w:rsid w:val="003860D7"/>
    <w:rsid w:val="003861FD"/>
    <w:rsid w:val="00391752"/>
    <w:rsid w:val="003928B7"/>
    <w:rsid w:val="003A0730"/>
    <w:rsid w:val="003B6B6A"/>
    <w:rsid w:val="003B7EEB"/>
    <w:rsid w:val="003C239C"/>
    <w:rsid w:val="003C56CC"/>
    <w:rsid w:val="003D53CA"/>
    <w:rsid w:val="003D76D3"/>
    <w:rsid w:val="003E2493"/>
    <w:rsid w:val="003F469E"/>
    <w:rsid w:val="00400C35"/>
    <w:rsid w:val="00403229"/>
    <w:rsid w:val="00403F1B"/>
    <w:rsid w:val="00407DEA"/>
    <w:rsid w:val="00407EAE"/>
    <w:rsid w:val="004164F8"/>
    <w:rsid w:val="00421693"/>
    <w:rsid w:val="00432DA8"/>
    <w:rsid w:val="00432E75"/>
    <w:rsid w:val="004423B3"/>
    <w:rsid w:val="00462AB7"/>
    <w:rsid w:val="00472999"/>
    <w:rsid w:val="00486F05"/>
    <w:rsid w:val="00493FBB"/>
    <w:rsid w:val="004B148D"/>
    <w:rsid w:val="004B2914"/>
    <w:rsid w:val="004B3D81"/>
    <w:rsid w:val="004B7EF9"/>
    <w:rsid w:val="004C1B4C"/>
    <w:rsid w:val="004C41E6"/>
    <w:rsid w:val="004C5A81"/>
    <w:rsid w:val="004D0ECA"/>
    <w:rsid w:val="004E3019"/>
    <w:rsid w:val="004E73AA"/>
    <w:rsid w:val="004F4F1D"/>
    <w:rsid w:val="004F636B"/>
    <w:rsid w:val="004F72BD"/>
    <w:rsid w:val="00517D0C"/>
    <w:rsid w:val="005220A4"/>
    <w:rsid w:val="0052693E"/>
    <w:rsid w:val="00536DCC"/>
    <w:rsid w:val="00544E4E"/>
    <w:rsid w:val="005472B5"/>
    <w:rsid w:val="00551245"/>
    <w:rsid w:val="00552760"/>
    <w:rsid w:val="005603B0"/>
    <w:rsid w:val="00560580"/>
    <w:rsid w:val="0056504B"/>
    <w:rsid w:val="00581C26"/>
    <w:rsid w:val="005834E5"/>
    <w:rsid w:val="005845C4"/>
    <w:rsid w:val="005A44C7"/>
    <w:rsid w:val="005A72EF"/>
    <w:rsid w:val="005B3438"/>
    <w:rsid w:val="005B5B53"/>
    <w:rsid w:val="005B5D17"/>
    <w:rsid w:val="005C032A"/>
    <w:rsid w:val="005E0DD2"/>
    <w:rsid w:val="005F333E"/>
    <w:rsid w:val="00602713"/>
    <w:rsid w:val="006076FD"/>
    <w:rsid w:val="00626B4D"/>
    <w:rsid w:val="006377E1"/>
    <w:rsid w:val="006740BE"/>
    <w:rsid w:val="00680C55"/>
    <w:rsid w:val="00681B16"/>
    <w:rsid w:val="006912FD"/>
    <w:rsid w:val="00695877"/>
    <w:rsid w:val="006B1514"/>
    <w:rsid w:val="006B1606"/>
    <w:rsid w:val="006C1470"/>
    <w:rsid w:val="006D1913"/>
    <w:rsid w:val="006E0DE4"/>
    <w:rsid w:val="006E7792"/>
    <w:rsid w:val="00703AD9"/>
    <w:rsid w:val="0070689C"/>
    <w:rsid w:val="007110E4"/>
    <w:rsid w:val="00720185"/>
    <w:rsid w:val="007207C2"/>
    <w:rsid w:val="00724EB7"/>
    <w:rsid w:val="00726CBA"/>
    <w:rsid w:val="00727420"/>
    <w:rsid w:val="00727CDF"/>
    <w:rsid w:val="00734CC3"/>
    <w:rsid w:val="00746006"/>
    <w:rsid w:val="007520BA"/>
    <w:rsid w:val="007844B6"/>
    <w:rsid w:val="00786E52"/>
    <w:rsid w:val="00795433"/>
    <w:rsid w:val="00797262"/>
    <w:rsid w:val="007974C0"/>
    <w:rsid w:val="007C33E6"/>
    <w:rsid w:val="007C3D04"/>
    <w:rsid w:val="007C676C"/>
    <w:rsid w:val="007D2BC6"/>
    <w:rsid w:val="007E52D3"/>
    <w:rsid w:val="008125FE"/>
    <w:rsid w:val="00833BD2"/>
    <w:rsid w:val="00844E7F"/>
    <w:rsid w:val="00847E5B"/>
    <w:rsid w:val="008601BE"/>
    <w:rsid w:val="00866DC2"/>
    <w:rsid w:val="008768A7"/>
    <w:rsid w:val="008965F2"/>
    <w:rsid w:val="008973A4"/>
    <w:rsid w:val="008B03BB"/>
    <w:rsid w:val="008C389D"/>
    <w:rsid w:val="008C7270"/>
    <w:rsid w:val="008D458F"/>
    <w:rsid w:val="008E1543"/>
    <w:rsid w:val="008E2644"/>
    <w:rsid w:val="008E333D"/>
    <w:rsid w:val="008E6C1A"/>
    <w:rsid w:val="008F388E"/>
    <w:rsid w:val="00903340"/>
    <w:rsid w:val="00903B58"/>
    <w:rsid w:val="00912038"/>
    <w:rsid w:val="009344FF"/>
    <w:rsid w:val="00944BFE"/>
    <w:rsid w:val="00951D67"/>
    <w:rsid w:val="00977ADE"/>
    <w:rsid w:val="00980743"/>
    <w:rsid w:val="00981F29"/>
    <w:rsid w:val="009853E8"/>
    <w:rsid w:val="009942A5"/>
    <w:rsid w:val="009B57A6"/>
    <w:rsid w:val="009B5E27"/>
    <w:rsid w:val="009B67B3"/>
    <w:rsid w:val="009B75AA"/>
    <w:rsid w:val="009C0F94"/>
    <w:rsid w:val="009F2B16"/>
    <w:rsid w:val="00A00DDA"/>
    <w:rsid w:val="00A03CD9"/>
    <w:rsid w:val="00A04E56"/>
    <w:rsid w:val="00A2571F"/>
    <w:rsid w:val="00A31902"/>
    <w:rsid w:val="00A40E9D"/>
    <w:rsid w:val="00A41BAF"/>
    <w:rsid w:val="00A46A54"/>
    <w:rsid w:val="00A57E58"/>
    <w:rsid w:val="00A648AD"/>
    <w:rsid w:val="00A662FD"/>
    <w:rsid w:val="00A76B2D"/>
    <w:rsid w:val="00A9066A"/>
    <w:rsid w:val="00AB1914"/>
    <w:rsid w:val="00AB23D2"/>
    <w:rsid w:val="00AB55F2"/>
    <w:rsid w:val="00AC39CC"/>
    <w:rsid w:val="00AD1ADD"/>
    <w:rsid w:val="00AD5AD0"/>
    <w:rsid w:val="00AF0062"/>
    <w:rsid w:val="00AF306D"/>
    <w:rsid w:val="00AF30B2"/>
    <w:rsid w:val="00B10FB4"/>
    <w:rsid w:val="00B120E5"/>
    <w:rsid w:val="00B328A9"/>
    <w:rsid w:val="00B347A2"/>
    <w:rsid w:val="00B37D06"/>
    <w:rsid w:val="00B40F2F"/>
    <w:rsid w:val="00B4180E"/>
    <w:rsid w:val="00B565BF"/>
    <w:rsid w:val="00B62A41"/>
    <w:rsid w:val="00B76E8D"/>
    <w:rsid w:val="00B81D14"/>
    <w:rsid w:val="00BA0324"/>
    <w:rsid w:val="00BA1879"/>
    <w:rsid w:val="00BC34DF"/>
    <w:rsid w:val="00BD20EB"/>
    <w:rsid w:val="00BD3BAB"/>
    <w:rsid w:val="00BD5777"/>
    <w:rsid w:val="00C009C0"/>
    <w:rsid w:val="00C11A26"/>
    <w:rsid w:val="00C16D60"/>
    <w:rsid w:val="00C2119D"/>
    <w:rsid w:val="00C21734"/>
    <w:rsid w:val="00C2206F"/>
    <w:rsid w:val="00C27F9D"/>
    <w:rsid w:val="00C5175B"/>
    <w:rsid w:val="00C565C1"/>
    <w:rsid w:val="00C57A3C"/>
    <w:rsid w:val="00C6302A"/>
    <w:rsid w:val="00C738BB"/>
    <w:rsid w:val="00CE4B17"/>
    <w:rsid w:val="00CF2491"/>
    <w:rsid w:val="00CF4EF7"/>
    <w:rsid w:val="00CF6C3C"/>
    <w:rsid w:val="00D22830"/>
    <w:rsid w:val="00D22B31"/>
    <w:rsid w:val="00D32A1F"/>
    <w:rsid w:val="00D33F4E"/>
    <w:rsid w:val="00D40D58"/>
    <w:rsid w:val="00D46E67"/>
    <w:rsid w:val="00D664C9"/>
    <w:rsid w:val="00D66E39"/>
    <w:rsid w:val="00D7358A"/>
    <w:rsid w:val="00D76668"/>
    <w:rsid w:val="00D836DB"/>
    <w:rsid w:val="00D8469B"/>
    <w:rsid w:val="00D90A27"/>
    <w:rsid w:val="00D9139B"/>
    <w:rsid w:val="00D92DD0"/>
    <w:rsid w:val="00D93894"/>
    <w:rsid w:val="00D93EE0"/>
    <w:rsid w:val="00D93FBB"/>
    <w:rsid w:val="00D95EA4"/>
    <w:rsid w:val="00DA2BC3"/>
    <w:rsid w:val="00DB1451"/>
    <w:rsid w:val="00DC6167"/>
    <w:rsid w:val="00DC6E59"/>
    <w:rsid w:val="00DF16E3"/>
    <w:rsid w:val="00E06F7D"/>
    <w:rsid w:val="00E137DB"/>
    <w:rsid w:val="00E25541"/>
    <w:rsid w:val="00E41221"/>
    <w:rsid w:val="00E6119F"/>
    <w:rsid w:val="00E7406B"/>
    <w:rsid w:val="00E83FDD"/>
    <w:rsid w:val="00E841E8"/>
    <w:rsid w:val="00E87893"/>
    <w:rsid w:val="00E95999"/>
    <w:rsid w:val="00EB1AA3"/>
    <w:rsid w:val="00EB7F2F"/>
    <w:rsid w:val="00EC12E8"/>
    <w:rsid w:val="00EC7099"/>
    <w:rsid w:val="00ED4B1E"/>
    <w:rsid w:val="00ED4FC4"/>
    <w:rsid w:val="00EF0488"/>
    <w:rsid w:val="00F03DCB"/>
    <w:rsid w:val="00F07E7D"/>
    <w:rsid w:val="00F21B4C"/>
    <w:rsid w:val="00F43FD8"/>
    <w:rsid w:val="00F61E42"/>
    <w:rsid w:val="00F64E99"/>
    <w:rsid w:val="00F7047F"/>
    <w:rsid w:val="00F70B8D"/>
    <w:rsid w:val="00F75628"/>
    <w:rsid w:val="00F83C03"/>
    <w:rsid w:val="00F846BB"/>
    <w:rsid w:val="00F95378"/>
    <w:rsid w:val="00FA3ABA"/>
    <w:rsid w:val="00FA3D27"/>
    <w:rsid w:val="00FA6890"/>
    <w:rsid w:val="00FB68DF"/>
    <w:rsid w:val="00FD3C17"/>
    <w:rsid w:val="00FD737A"/>
    <w:rsid w:val="00FF15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CAFE8B"/>
  <w15:docId w15:val="{D4C15629-FB83-4A23-811E-822D4F4F9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30A"/>
    <w:pPr>
      <w:widowControl w:val="0"/>
      <w:autoSpaceDE w:val="0"/>
      <w:autoSpaceDN w:val="0"/>
      <w:adjustRightInd w:val="0"/>
      <w:spacing w:after="0" w:line="240" w:lineRule="auto"/>
    </w:pPr>
    <w:rPr>
      <w:rFonts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0B730A"/>
  </w:style>
  <w:style w:type="paragraph" w:customStyle="1" w:styleId="Style2">
    <w:name w:val="Style2"/>
    <w:basedOn w:val="a"/>
    <w:uiPriority w:val="99"/>
    <w:rsid w:val="000B730A"/>
  </w:style>
  <w:style w:type="paragraph" w:customStyle="1" w:styleId="Style3">
    <w:name w:val="Style3"/>
    <w:basedOn w:val="a"/>
    <w:uiPriority w:val="99"/>
    <w:rsid w:val="000B730A"/>
  </w:style>
  <w:style w:type="paragraph" w:customStyle="1" w:styleId="Style4">
    <w:name w:val="Style4"/>
    <w:basedOn w:val="a"/>
    <w:uiPriority w:val="99"/>
    <w:rsid w:val="000B730A"/>
  </w:style>
  <w:style w:type="paragraph" w:customStyle="1" w:styleId="Style5">
    <w:name w:val="Style5"/>
    <w:basedOn w:val="a"/>
    <w:uiPriority w:val="99"/>
    <w:rsid w:val="000B730A"/>
  </w:style>
  <w:style w:type="paragraph" w:customStyle="1" w:styleId="Style6">
    <w:name w:val="Style6"/>
    <w:basedOn w:val="a"/>
    <w:uiPriority w:val="99"/>
    <w:rsid w:val="000B730A"/>
  </w:style>
  <w:style w:type="paragraph" w:customStyle="1" w:styleId="Style7">
    <w:name w:val="Style7"/>
    <w:basedOn w:val="a"/>
    <w:uiPriority w:val="99"/>
    <w:rsid w:val="000B730A"/>
  </w:style>
  <w:style w:type="paragraph" w:customStyle="1" w:styleId="Style8">
    <w:name w:val="Style8"/>
    <w:basedOn w:val="a"/>
    <w:uiPriority w:val="99"/>
    <w:rsid w:val="000B730A"/>
  </w:style>
  <w:style w:type="paragraph" w:customStyle="1" w:styleId="Style9">
    <w:name w:val="Style9"/>
    <w:basedOn w:val="a"/>
    <w:uiPriority w:val="99"/>
    <w:rsid w:val="000B730A"/>
  </w:style>
  <w:style w:type="paragraph" w:customStyle="1" w:styleId="Style10">
    <w:name w:val="Style10"/>
    <w:basedOn w:val="a"/>
    <w:uiPriority w:val="99"/>
    <w:rsid w:val="000B730A"/>
  </w:style>
  <w:style w:type="paragraph" w:customStyle="1" w:styleId="Style11">
    <w:name w:val="Style11"/>
    <w:basedOn w:val="a"/>
    <w:uiPriority w:val="99"/>
    <w:rsid w:val="000B730A"/>
  </w:style>
  <w:style w:type="paragraph" w:customStyle="1" w:styleId="Style12">
    <w:name w:val="Style12"/>
    <w:basedOn w:val="a"/>
    <w:uiPriority w:val="99"/>
    <w:rsid w:val="000B730A"/>
  </w:style>
  <w:style w:type="paragraph" w:customStyle="1" w:styleId="Style13">
    <w:name w:val="Style13"/>
    <w:basedOn w:val="a"/>
    <w:uiPriority w:val="99"/>
    <w:rsid w:val="000B730A"/>
  </w:style>
  <w:style w:type="paragraph" w:customStyle="1" w:styleId="Style14">
    <w:name w:val="Style14"/>
    <w:basedOn w:val="a"/>
    <w:uiPriority w:val="99"/>
    <w:rsid w:val="000B730A"/>
  </w:style>
  <w:style w:type="paragraph" w:customStyle="1" w:styleId="Style15">
    <w:name w:val="Style15"/>
    <w:basedOn w:val="a"/>
    <w:uiPriority w:val="99"/>
    <w:rsid w:val="000B730A"/>
  </w:style>
  <w:style w:type="paragraph" w:customStyle="1" w:styleId="Style16">
    <w:name w:val="Style16"/>
    <w:basedOn w:val="a"/>
    <w:uiPriority w:val="99"/>
    <w:rsid w:val="000B730A"/>
  </w:style>
  <w:style w:type="paragraph" w:customStyle="1" w:styleId="Style17">
    <w:name w:val="Style17"/>
    <w:basedOn w:val="a"/>
    <w:uiPriority w:val="99"/>
    <w:rsid w:val="000B730A"/>
  </w:style>
  <w:style w:type="paragraph" w:customStyle="1" w:styleId="Style18">
    <w:name w:val="Style18"/>
    <w:basedOn w:val="a"/>
    <w:uiPriority w:val="99"/>
    <w:rsid w:val="000B730A"/>
  </w:style>
  <w:style w:type="paragraph" w:customStyle="1" w:styleId="Style19">
    <w:name w:val="Style19"/>
    <w:basedOn w:val="a"/>
    <w:uiPriority w:val="99"/>
    <w:rsid w:val="000B730A"/>
  </w:style>
  <w:style w:type="paragraph" w:customStyle="1" w:styleId="Style20">
    <w:name w:val="Style20"/>
    <w:basedOn w:val="a"/>
    <w:uiPriority w:val="99"/>
    <w:rsid w:val="000B730A"/>
  </w:style>
  <w:style w:type="paragraph" w:customStyle="1" w:styleId="Style21">
    <w:name w:val="Style21"/>
    <w:basedOn w:val="a"/>
    <w:uiPriority w:val="99"/>
    <w:rsid w:val="000B730A"/>
  </w:style>
  <w:style w:type="paragraph" w:customStyle="1" w:styleId="Style22">
    <w:name w:val="Style22"/>
    <w:basedOn w:val="a"/>
    <w:uiPriority w:val="99"/>
    <w:rsid w:val="000B730A"/>
  </w:style>
  <w:style w:type="paragraph" w:customStyle="1" w:styleId="Style23">
    <w:name w:val="Style23"/>
    <w:basedOn w:val="a"/>
    <w:uiPriority w:val="99"/>
    <w:rsid w:val="000B730A"/>
  </w:style>
  <w:style w:type="paragraph" w:customStyle="1" w:styleId="Style24">
    <w:name w:val="Style24"/>
    <w:basedOn w:val="a"/>
    <w:uiPriority w:val="99"/>
    <w:rsid w:val="000B730A"/>
  </w:style>
  <w:style w:type="paragraph" w:customStyle="1" w:styleId="Style25">
    <w:name w:val="Style25"/>
    <w:basedOn w:val="a"/>
    <w:uiPriority w:val="99"/>
    <w:rsid w:val="000B730A"/>
  </w:style>
  <w:style w:type="paragraph" w:customStyle="1" w:styleId="Style26">
    <w:name w:val="Style26"/>
    <w:basedOn w:val="a"/>
    <w:uiPriority w:val="99"/>
    <w:rsid w:val="000B730A"/>
  </w:style>
  <w:style w:type="paragraph" w:customStyle="1" w:styleId="Style27">
    <w:name w:val="Style27"/>
    <w:basedOn w:val="a"/>
    <w:uiPriority w:val="99"/>
    <w:rsid w:val="000B730A"/>
  </w:style>
  <w:style w:type="paragraph" w:customStyle="1" w:styleId="Style28">
    <w:name w:val="Style28"/>
    <w:basedOn w:val="a"/>
    <w:uiPriority w:val="99"/>
    <w:rsid w:val="000B730A"/>
  </w:style>
  <w:style w:type="paragraph" w:customStyle="1" w:styleId="Style29">
    <w:name w:val="Style29"/>
    <w:basedOn w:val="a"/>
    <w:uiPriority w:val="99"/>
    <w:rsid w:val="000B730A"/>
  </w:style>
  <w:style w:type="paragraph" w:customStyle="1" w:styleId="Style30">
    <w:name w:val="Style30"/>
    <w:basedOn w:val="a"/>
    <w:uiPriority w:val="99"/>
    <w:rsid w:val="000B730A"/>
  </w:style>
  <w:style w:type="paragraph" w:customStyle="1" w:styleId="Style31">
    <w:name w:val="Style31"/>
    <w:basedOn w:val="a"/>
    <w:uiPriority w:val="99"/>
    <w:rsid w:val="000B730A"/>
  </w:style>
  <w:style w:type="paragraph" w:customStyle="1" w:styleId="Style32">
    <w:name w:val="Style32"/>
    <w:basedOn w:val="a"/>
    <w:uiPriority w:val="99"/>
    <w:rsid w:val="000B730A"/>
  </w:style>
  <w:style w:type="paragraph" w:customStyle="1" w:styleId="Style33">
    <w:name w:val="Style33"/>
    <w:basedOn w:val="a"/>
    <w:uiPriority w:val="99"/>
    <w:rsid w:val="000B730A"/>
  </w:style>
  <w:style w:type="paragraph" w:customStyle="1" w:styleId="Style34">
    <w:name w:val="Style34"/>
    <w:basedOn w:val="a"/>
    <w:uiPriority w:val="99"/>
    <w:rsid w:val="000B730A"/>
  </w:style>
  <w:style w:type="paragraph" w:customStyle="1" w:styleId="Style35">
    <w:name w:val="Style35"/>
    <w:basedOn w:val="a"/>
    <w:uiPriority w:val="99"/>
    <w:rsid w:val="000B730A"/>
  </w:style>
  <w:style w:type="paragraph" w:customStyle="1" w:styleId="Style36">
    <w:name w:val="Style36"/>
    <w:basedOn w:val="a"/>
    <w:uiPriority w:val="99"/>
    <w:rsid w:val="000B730A"/>
  </w:style>
  <w:style w:type="paragraph" w:customStyle="1" w:styleId="Style37">
    <w:name w:val="Style37"/>
    <w:basedOn w:val="a"/>
    <w:uiPriority w:val="99"/>
    <w:rsid w:val="000B730A"/>
  </w:style>
  <w:style w:type="paragraph" w:customStyle="1" w:styleId="Style38">
    <w:name w:val="Style38"/>
    <w:basedOn w:val="a"/>
    <w:uiPriority w:val="99"/>
    <w:rsid w:val="000B730A"/>
  </w:style>
  <w:style w:type="paragraph" w:customStyle="1" w:styleId="Style39">
    <w:name w:val="Style39"/>
    <w:basedOn w:val="a"/>
    <w:uiPriority w:val="99"/>
    <w:rsid w:val="000B730A"/>
  </w:style>
  <w:style w:type="paragraph" w:customStyle="1" w:styleId="Style40">
    <w:name w:val="Style40"/>
    <w:basedOn w:val="a"/>
    <w:uiPriority w:val="99"/>
    <w:rsid w:val="000B730A"/>
  </w:style>
  <w:style w:type="paragraph" w:customStyle="1" w:styleId="Style41">
    <w:name w:val="Style41"/>
    <w:basedOn w:val="a"/>
    <w:uiPriority w:val="99"/>
    <w:rsid w:val="000B730A"/>
  </w:style>
  <w:style w:type="paragraph" w:customStyle="1" w:styleId="Style42">
    <w:name w:val="Style42"/>
    <w:basedOn w:val="a"/>
    <w:uiPriority w:val="99"/>
    <w:rsid w:val="000B730A"/>
  </w:style>
  <w:style w:type="paragraph" w:customStyle="1" w:styleId="Style43">
    <w:name w:val="Style43"/>
    <w:basedOn w:val="a"/>
    <w:uiPriority w:val="99"/>
    <w:rsid w:val="000B730A"/>
  </w:style>
  <w:style w:type="paragraph" w:customStyle="1" w:styleId="Style44">
    <w:name w:val="Style44"/>
    <w:basedOn w:val="a"/>
    <w:uiPriority w:val="99"/>
    <w:rsid w:val="000B730A"/>
  </w:style>
  <w:style w:type="paragraph" w:customStyle="1" w:styleId="Style45">
    <w:name w:val="Style45"/>
    <w:basedOn w:val="a"/>
    <w:uiPriority w:val="99"/>
    <w:rsid w:val="000B730A"/>
  </w:style>
  <w:style w:type="paragraph" w:customStyle="1" w:styleId="Style46">
    <w:name w:val="Style46"/>
    <w:basedOn w:val="a"/>
    <w:uiPriority w:val="99"/>
    <w:rsid w:val="000B730A"/>
  </w:style>
  <w:style w:type="paragraph" w:customStyle="1" w:styleId="Style47">
    <w:name w:val="Style47"/>
    <w:basedOn w:val="a"/>
    <w:uiPriority w:val="99"/>
    <w:rsid w:val="000B730A"/>
  </w:style>
  <w:style w:type="paragraph" w:customStyle="1" w:styleId="Style48">
    <w:name w:val="Style48"/>
    <w:basedOn w:val="a"/>
    <w:uiPriority w:val="99"/>
    <w:rsid w:val="000B730A"/>
  </w:style>
  <w:style w:type="paragraph" w:customStyle="1" w:styleId="Style49">
    <w:name w:val="Style49"/>
    <w:basedOn w:val="a"/>
    <w:uiPriority w:val="99"/>
    <w:rsid w:val="000B730A"/>
  </w:style>
  <w:style w:type="paragraph" w:customStyle="1" w:styleId="Style50">
    <w:name w:val="Style50"/>
    <w:basedOn w:val="a"/>
    <w:uiPriority w:val="99"/>
    <w:rsid w:val="000B730A"/>
  </w:style>
  <w:style w:type="paragraph" w:customStyle="1" w:styleId="Style51">
    <w:name w:val="Style51"/>
    <w:basedOn w:val="a"/>
    <w:uiPriority w:val="99"/>
    <w:rsid w:val="000B730A"/>
  </w:style>
  <w:style w:type="paragraph" w:customStyle="1" w:styleId="Style52">
    <w:name w:val="Style52"/>
    <w:basedOn w:val="a"/>
    <w:uiPriority w:val="99"/>
    <w:rsid w:val="000B730A"/>
  </w:style>
  <w:style w:type="paragraph" w:customStyle="1" w:styleId="Style53">
    <w:name w:val="Style53"/>
    <w:basedOn w:val="a"/>
    <w:uiPriority w:val="99"/>
    <w:rsid w:val="000B730A"/>
  </w:style>
  <w:style w:type="paragraph" w:customStyle="1" w:styleId="Style54">
    <w:name w:val="Style54"/>
    <w:basedOn w:val="a"/>
    <w:uiPriority w:val="99"/>
    <w:rsid w:val="000B730A"/>
  </w:style>
  <w:style w:type="paragraph" w:customStyle="1" w:styleId="Style55">
    <w:name w:val="Style55"/>
    <w:basedOn w:val="a"/>
    <w:uiPriority w:val="99"/>
    <w:rsid w:val="000B730A"/>
  </w:style>
  <w:style w:type="paragraph" w:customStyle="1" w:styleId="Style56">
    <w:name w:val="Style56"/>
    <w:basedOn w:val="a"/>
    <w:uiPriority w:val="99"/>
    <w:rsid w:val="000B730A"/>
  </w:style>
  <w:style w:type="paragraph" w:customStyle="1" w:styleId="Style57">
    <w:name w:val="Style57"/>
    <w:basedOn w:val="a"/>
    <w:uiPriority w:val="99"/>
    <w:rsid w:val="000B730A"/>
  </w:style>
  <w:style w:type="paragraph" w:customStyle="1" w:styleId="Style58">
    <w:name w:val="Style58"/>
    <w:basedOn w:val="a"/>
    <w:uiPriority w:val="99"/>
    <w:rsid w:val="000B730A"/>
  </w:style>
  <w:style w:type="paragraph" w:customStyle="1" w:styleId="Style59">
    <w:name w:val="Style59"/>
    <w:basedOn w:val="a"/>
    <w:uiPriority w:val="99"/>
    <w:rsid w:val="000B730A"/>
  </w:style>
  <w:style w:type="paragraph" w:customStyle="1" w:styleId="Style60">
    <w:name w:val="Style60"/>
    <w:basedOn w:val="a"/>
    <w:uiPriority w:val="99"/>
    <w:rsid w:val="000B730A"/>
  </w:style>
  <w:style w:type="paragraph" w:customStyle="1" w:styleId="Style61">
    <w:name w:val="Style61"/>
    <w:basedOn w:val="a"/>
    <w:uiPriority w:val="99"/>
    <w:rsid w:val="000B730A"/>
  </w:style>
  <w:style w:type="paragraph" w:customStyle="1" w:styleId="Style62">
    <w:name w:val="Style62"/>
    <w:basedOn w:val="a"/>
    <w:uiPriority w:val="99"/>
    <w:rsid w:val="000B730A"/>
  </w:style>
  <w:style w:type="paragraph" w:customStyle="1" w:styleId="Style63">
    <w:name w:val="Style63"/>
    <w:basedOn w:val="a"/>
    <w:uiPriority w:val="99"/>
    <w:rsid w:val="000B730A"/>
  </w:style>
  <w:style w:type="paragraph" w:customStyle="1" w:styleId="Style64">
    <w:name w:val="Style64"/>
    <w:basedOn w:val="a"/>
    <w:uiPriority w:val="99"/>
    <w:rsid w:val="000B730A"/>
  </w:style>
  <w:style w:type="paragraph" w:customStyle="1" w:styleId="Style65">
    <w:name w:val="Style65"/>
    <w:basedOn w:val="a"/>
    <w:uiPriority w:val="99"/>
    <w:rsid w:val="000B730A"/>
  </w:style>
  <w:style w:type="paragraph" w:customStyle="1" w:styleId="Style66">
    <w:name w:val="Style66"/>
    <w:basedOn w:val="a"/>
    <w:uiPriority w:val="99"/>
    <w:rsid w:val="000B730A"/>
  </w:style>
  <w:style w:type="paragraph" w:customStyle="1" w:styleId="Style67">
    <w:name w:val="Style67"/>
    <w:basedOn w:val="a"/>
    <w:uiPriority w:val="99"/>
    <w:rsid w:val="000B730A"/>
  </w:style>
  <w:style w:type="paragraph" w:customStyle="1" w:styleId="Style68">
    <w:name w:val="Style68"/>
    <w:basedOn w:val="a"/>
    <w:uiPriority w:val="99"/>
    <w:rsid w:val="000B730A"/>
  </w:style>
  <w:style w:type="paragraph" w:customStyle="1" w:styleId="Style69">
    <w:name w:val="Style69"/>
    <w:basedOn w:val="a"/>
    <w:uiPriority w:val="99"/>
    <w:rsid w:val="000B730A"/>
  </w:style>
  <w:style w:type="paragraph" w:customStyle="1" w:styleId="Style70">
    <w:name w:val="Style70"/>
    <w:basedOn w:val="a"/>
    <w:uiPriority w:val="99"/>
    <w:rsid w:val="000B730A"/>
  </w:style>
  <w:style w:type="paragraph" w:customStyle="1" w:styleId="Style71">
    <w:name w:val="Style71"/>
    <w:basedOn w:val="a"/>
    <w:uiPriority w:val="99"/>
    <w:rsid w:val="000B730A"/>
  </w:style>
  <w:style w:type="paragraph" w:customStyle="1" w:styleId="Style72">
    <w:name w:val="Style72"/>
    <w:basedOn w:val="a"/>
    <w:uiPriority w:val="99"/>
    <w:rsid w:val="000B730A"/>
  </w:style>
  <w:style w:type="paragraph" w:customStyle="1" w:styleId="Style73">
    <w:name w:val="Style73"/>
    <w:basedOn w:val="a"/>
    <w:uiPriority w:val="99"/>
    <w:rsid w:val="000B730A"/>
  </w:style>
  <w:style w:type="paragraph" w:customStyle="1" w:styleId="Style74">
    <w:name w:val="Style74"/>
    <w:basedOn w:val="a"/>
    <w:uiPriority w:val="99"/>
    <w:rsid w:val="000B730A"/>
  </w:style>
  <w:style w:type="paragraph" w:customStyle="1" w:styleId="Style75">
    <w:name w:val="Style75"/>
    <w:basedOn w:val="a"/>
    <w:uiPriority w:val="99"/>
    <w:rsid w:val="000B730A"/>
  </w:style>
  <w:style w:type="paragraph" w:customStyle="1" w:styleId="Style76">
    <w:name w:val="Style76"/>
    <w:basedOn w:val="a"/>
    <w:uiPriority w:val="99"/>
    <w:rsid w:val="000B730A"/>
  </w:style>
  <w:style w:type="paragraph" w:customStyle="1" w:styleId="Style77">
    <w:name w:val="Style77"/>
    <w:basedOn w:val="a"/>
    <w:uiPriority w:val="99"/>
    <w:rsid w:val="000B730A"/>
  </w:style>
  <w:style w:type="paragraph" w:customStyle="1" w:styleId="Style78">
    <w:name w:val="Style78"/>
    <w:basedOn w:val="a"/>
    <w:uiPriority w:val="99"/>
    <w:rsid w:val="000B730A"/>
  </w:style>
  <w:style w:type="paragraph" w:customStyle="1" w:styleId="Style79">
    <w:name w:val="Style79"/>
    <w:basedOn w:val="a"/>
    <w:uiPriority w:val="99"/>
    <w:rsid w:val="000B730A"/>
  </w:style>
  <w:style w:type="paragraph" w:customStyle="1" w:styleId="Style80">
    <w:name w:val="Style80"/>
    <w:basedOn w:val="a"/>
    <w:uiPriority w:val="99"/>
    <w:rsid w:val="000B730A"/>
  </w:style>
  <w:style w:type="paragraph" w:customStyle="1" w:styleId="Style81">
    <w:name w:val="Style81"/>
    <w:basedOn w:val="a"/>
    <w:uiPriority w:val="99"/>
    <w:rsid w:val="000B730A"/>
  </w:style>
  <w:style w:type="paragraph" w:customStyle="1" w:styleId="Style82">
    <w:name w:val="Style82"/>
    <w:basedOn w:val="a"/>
    <w:uiPriority w:val="99"/>
    <w:rsid w:val="000B730A"/>
  </w:style>
  <w:style w:type="paragraph" w:customStyle="1" w:styleId="Style83">
    <w:name w:val="Style83"/>
    <w:basedOn w:val="a"/>
    <w:uiPriority w:val="99"/>
    <w:rsid w:val="000B730A"/>
  </w:style>
  <w:style w:type="paragraph" w:customStyle="1" w:styleId="Style84">
    <w:name w:val="Style84"/>
    <w:basedOn w:val="a"/>
    <w:uiPriority w:val="99"/>
    <w:rsid w:val="000B730A"/>
  </w:style>
  <w:style w:type="paragraph" w:customStyle="1" w:styleId="Style85">
    <w:name w:val="Style85"/>
    <w:basedOn w:val="a"/>
    <w:uiPriority w:val="99"/>
    <w:rsid w:val="000B730A"/>
  </w:style>
  <w:style w:type="paragraph" w:customStyle="1" w:styleId="Style86">
    <w:name w:val="Style86"/>
    <w:basedOn w:val="a"/>
    <w:uiPriority w:val="99"/>
    <w:rsid w:val="000B730A"/>
  </w:style>
  <w:style w:type="paragraph" w:customStyle="1" w:styleId="Style87">
    <w:name w:val="Style87"/>
    <w:basedOn w:val="a"/>
    <w:uiPriority w:val="99"/>
    <w:rsid w:val="000B730A"/>
  </w:style>
  <w:style w:type="paragraph" w:customStyle="1" w:styleId="Style88">
    <w:name w:val="Style88"/>
    <w:basedOn w:val="a"/>
    <w:uiPriority w:val="99"/>
    <w:rsid w:val="000B730A"/>
  </w:style>
  <w:style w:type="paragraph" w:customStyle="1" w:styleId="Style89">
    <w:name w:val="Style89"/>
    <w:basedOn w:val="a"/>
    <w:uiPriority w:val="99"/>
    <w:rsid w:val="000B730A"/>
  </w:style>
  <w:style w:type="paragraph" w:customStyle="1" w:styleId="Style90">
    <w:name w:val="Style90"/>
    <w:basedOn w:val="a"/>
    <w:uiPriority w:val="99"/>
    <w:rsid w:val="000B730A"/>
  </w:style>
  <w:style w:type="paragraph" w:customStyle="1" w:styleId="Style91">
    <w:name w:val="Style91"/>
    <w:basedOn w:val="a"/>
    <w:uiPriority w:val="99"/>
    <w:rsid w:val="000B730A"/>
  </w:style>
  <w:style w:type="paragraph" w:customStyle="1" w:styleId="Style92">
    <w:name w:val="Style92"/>
    <w:basedOn w:val="a"/>
    <w:uiPriority w:val="99"/>
    <w:rsid w:val="000B730A"/>
  </w:style>
  <w:style w:type="character" w:customStyle="1" w:styleId="FontStyle94">
    <w:name w:val="Font Style94"/>
    <w:basedOn w:val="a0"/>
    <w:uiPriority w:val="99"/>
    <w:rsid w:val="000B730A"/>
    <w:rPr>
      <w:rFonts w:ascii="Arial" w:hAnsi="Arial" w:cs="Arial"/>
      <w:color w:val="000000"/>
      <w:sz w:val="42"/>
      <w:szCs w:val="42"/>
    </w:rPr>
  </w:style>
  <w:style w:type="character" w:customStyle="1" w:styleId="FontStyle95">
    <w:name w:val="Font Style95"/>
    <w:basedOn w:val="a0"/>
    <w:uiPriority w:val="99"/>
    <w:rsid w:val="000B730A"/>
    <w:rPr>
      <w:rFonts w:ascii="Arial" w:hAnsi="Arial" w:cs="Arial"/>
      <w:b/>
      <w:bCs/>
      <w:color w:val="000000"/>
      <w:sz w:val="42"/>
      <w:szCs w:val="42"/>
    </w:rPr>
  </w:style>
  <w:style w:type="character" w:customStyle="1" w:styleId="FontStyle96">
    <w:name w:val="Font Style96"/>
    <w:basedOn w:val="a0"/>
    <w:uiPriority w:val="99"/>
    <w:rsid w:val="000B730A"/>
    <w:rPr>
      <w:rFonts w:ascii="Times New Roman" w:hAnsi="Times New Roman" w:cs="Times New Roman"/>
      <w:b/>
      <w:bCs/>
      <w:color w:val="000000"/>
      <w:spacing w:val="-20"/>
      <w:sz w:val="42"/>
      <w:szCs w:val="42"/>
    </w:rPr>
  </w:style>
  <w:style w:type="character" w:customStyle="1" w:styleId="FontStyle97">
    <w:name w:val="Font Style97"/>
    <w:basedOn w:val="a0"/>
    <w:uiPriority w:val="99"/>
    <w:rsid w:val="000B730A"/>
    <w:rPr>
      <w:rFonts w:ascii="Arial" w:hAnsi="Arial" w:cs="Arial"/>
      <w:b/>
      <w:bCs/>
      <w:color w:val="000000"/>
      <w:sz w:val="30"/>
      <w:szCs w:val="30"/>
    </w:rPr>
  </w:style>
  <w:style w:type="character" w:customStyle="1" w:styleId="FontStyle98">
    <w:name w:val="Font Style98"/>
    <w:basedOn w:val="a0"/>
    <w:uiPriority w:val="99"/>
    <w:rsid w:val="000B730A"/>
    <w:rPr>
      <w:rFonts w:ascii="Arial" w:hAnsi="Arial" w:cs="Arial"/>
      <w:color w:val="000000"/>
      <w:sz w:val="30"/>
      <w:szCs w:val="30"/>
    </w:rPr>
  </w:style>
  <w:style w:type="character" w:customStyle="1" w:styleId="FontStyle99">
    <w:name w:val="Font Style99"/>
    <w:basedOn w:val="a0"/>
    <w:uiPriority w:val="99"/>
    <w:rsid w:val="000B730A"/>
    <w:rPr>
      <w:rFonts w:ascii="Times New Roman" w:hAnsi="Times New Roman" w:cs="Times New Roman"/>
      <w:i/>
      <w:iCs/>
      <w:color w:val="000000"/>
      <w:spacing w:val="30"/>
      <w:sz w:val="22"/>
      <w:szCs w:val="22"/>
    </w:rPr>
  </w:style>
  <w:style w:type="character" w:customStyle="1" w:styleId="FontStyle100">
    <w:name w:val="Font Style100"/>
    <w:basedOn w:val="a0"/>
    <w:uiPriority w:val="99"/>
    <w:rsid w:val="000B730A"/>
    <w:rPr>
      <w:rFonts w:ascii="Arial" w:hAnsi="Arial" w:cs="Arial"/>
      <w:i/>
      <w:iCs/>
      <w:color w:val="000000"/>
      <w:sz w:val="18"/>
      <w:szCs w:val="18"/>
    </w:rPr>
  </w:style>
  <w:style w:type="character" w:customStyle="1" w:styleId="FontStyle101">
    <w:name w:val="Font Style101"/>
    <w:basedOn w:val="a0"/>
    <w:uiPriority w:val="99"/>
    <w:rsid w:val="000B730A"/>
    <w:rPr>
      <w:rFonts w:ascii="Arial" w:hAnsi="Arial" w:cs="Arial"/>
      <w:i/>
      <w:iCs/>
      <w:smallCaps/>
      <w:color w:val="000000"/>
      <w:spacing w:val="10"/>
      <w:sz w:val="16"/>
      <w:szCs w:val="16"/>
    </w:rPr>
  </w:style>
  <w:style w:type="character" w:customStyle="1" w:styleId="FontStyle102">
    <w:name w:val="Font Style102"/>
    <w:basedOn w:val="a0"/>
    <w:uiPriority w:val="99"/>
    <w:rsid w:val="000B730A"/>
    <w:rPr>
      <w:rFonts w:ascii="Arial" w:hAnsi="Arial" w:cs="Arial"/>
      <w:color w:val="000000"/>
      <w:sz w:val="22"/>
      <w:szCs w:val="22"/>
    </w:rPr>
  </w:style>
  <w:style w:type="character" w:customStyle="1" w:styleId="FontStyle103">
    <w:name w:val="Font Style103"/>
    <w:basedOn w:val="a0"/>
    <w:uiPriority w:val="99"/>
    <w:rsid w:val="000B730A"/>
    <w:rPr>
      <w:rFonts w:ascii="Times New Roman" w:hAnsi="Times New Roman" w:cs="Times New Roman"/>
      <w:i/>
      <w:iCs/>
      <w:smallCaps/>
      <w:color w:val="000000"/>
      <w:sz w:val="18"/>
      <w:szCs w:val="18"/>
    </w:rPr>
  </w:style>
  <w:style w:type="character" w:customStyle="1" w:styleId="FontStyle104">
    <w:name w:val="Font Style104"/>
    <w:basedOn w:val="a0"/>
    <w:uiPriority w:val="99"/>
    <w:rsid w:val="000B730A"/>
    <w:rPr>
      <w:rFonts w:ascii="Microsoft Sans Serif" w:hAnsi="Microsoft Sans Serif" w:cs="Microsoft Sans Serif"/>
      <w:color w:val="000000"/>
      <w:sz w:val="32"/>
      <w:szCs w:val="32"/>
    </w:rPr>
  </w:style>
  <w:style w:type="character" w:customStyle="1" w:styleId="FontStyle105">
    <w:name w:val="Font Style105"/>
    <w:basedOn w:val="a0"/>
    <w:uiPriority w:val="99"/>
    <w:rsid w:val="000B730A"/>
    <w:rPr>
      <w:rFonts w:ascii="Century Schoolbook" w:hAnsi="Century Schoolbook" w:cs="Century Schoolbook"/>
      <w:color w:val="000000"/>
      <w:sz w:val="26"/>
      <w:szCs w:val="26"/>
    </w:rPr>
  </w:style>
  <w:style w:type="character" w:customStyle="1" w:styleId="FontStyle106">
    <w:name w:val="Font Style106"/>
    <w:basedOn w:val="a0"/>
    <w:uiPriority w:val="99"/>
    <w:rsid w:val="000B730A"/>
    <w:rPr>
      <w:rFonts w:ascii="Arial" w:hAnsi="Arial" w:cs="Arial"/>
      <w:i/>
      <w:iCs/>
      <w:color w:val="000000"/>
      <w:sz w:val="16"/>
      <w:szCs w:val="16"/>
    </w:rPr>
  </w:style>
  <w:style w:type="character" w:customStyle="1" w:styleId="FontStyle107">
    <w:name w:val="Font Style107"/>
    <w:basedOn w:val="a0"/>
    <w:uiPriority w:val="99"/>
    <w:rsid w:val="000B730A"/>
    <w:rPr>
      <w:rFonts w:ascii="Times New Roman" w:hAnsi="Times New Roman" w:cs="Times New Roman"/>
      <w:color w:val="000000"/>
      <w:sz w:val="12"/>
      <w:szCs w:val="12"/>
    </w:rPr>
  </w:style>
  <w:style w:type="character" w:customStyle="1" w:styleId="FontStyle108">
    <w:name w:val="Font Style108"/>
    <w:basedOn w:val="a0"/>
    <w:uiPriority w:val="99"/>
    <w:rsid w:val="000B730A"/>
    <w:rPr>
      <w:rFonts w:ascii="Times New Roman" w:hAnsi="Times New Roman" w:cs="Times New Roman"/>
      <w:color w:val="000000"/>
      <w:sz w:val="14"/>
      <w:szCs w:val="14"/>
    </w:rPr>
  </w:style>
  <w:style w:type="character" w:customStyle="1" w:styleId="FontStyle109">
    <w:name w:val="Font Style109"/>
    <w:basedOn w:val="a0"/>
    <w:uiPriority w:val="99"/>
    <w:rsid w:val="000B730A"/>
    <w:rPr>
      <w:rFonts w:ascii="Times New Roman" w:hAnsi="Times New Roman" w:cs="Times New Roman"/>
      <w:smallCaps/>
      <w:color w:val="000000"/>
      <w:spacing w:val="-10"/>
      <w:sz w:val="18"/>
      <w:szCs w:val="18"/>
    </w:rPr>
  </w:style>
  <w:style w:type="character" w:customStyle="1" w:styleId="FontStyle110">
    <w:name w:val="Font Style110"/>
    <w:basedOn w:val="a0"/>
    <w:uiPriority w:val="99"/>
    <w:rsid w:val="000B730A"/>
    <w:rPr>
      <w:rFonts w:ascii="Century Schoolbook" w:hAnsi="Century Schoolbook" w:cs="Century Schoolbook"/>
      <w:color w:val="000000"/>
      <w:sz w:val="26"/>
      <w:szCs w:val="26"/>
    </w:rPr>
  </w:style>
  <w:style w:type="character" w:customStyle="1" w:styleId="FontStyle111">
    <w:name w:val="Font Style111"/>
    <w:basedOn w:val="a0"/>
    <w:uiPriority w:val="99"/>
    <w:rsid w:val="000B730A"/>
    <w:rPr>
      <w:rFonts w:ascii="Arial" w:hAnsi="Arial" w:cs="Arial"/>
      <w:i/>
      <w:iCs/>
      <w:color w:val="000000"/>
      <w:sz w:val="16"/>
      <w:szCs w:val="16"/>
    </w:rPr>
  </w:style>
  <w:style w:type="character" w:customStyle="1" w:styleId="FontStyle112">
    <w:name w:val="Font Style112"/>
    <w:basedOn w:val="a0"/>
    <w:uiPriority w:val="99"/>
    <w:rsid w:val="000B730A"/>
    <w:rPr>
      <w:rFonts w:ascii="Arial" w:hAnsi="Arial" w:cs="Arial"/>
      <w:i/>
      <w:iCs/>
      <w:color w:val="000000"/>
      <w:sz w:val="16"/>
      <w:szCs w:val="16"/>
    </w:rPr>
  </w:style>
  <w:style w:type="character" w:customStyle="1" w:styleId="FontStyle113">
    <w:name w:val="Font Style113"/>
    <w:basedOn w:val="a0"/>
    <w:uiPriority w:val="99"/>
    <w:rsid w:val="000B730A"/>
    <w:rPr>
      <w:rFonts w:ascii="Times New Roman" w:hAnsi="Times New Roman" w:cs="Times New Roman"/>
      <w:i/>
      <w:iCs/>
      <w:color w:val="000000"/>
      <w:spacing w:val="10"/>
      <w:sz w:val="14"/>
      <w:szCs w:val="14"/>
    </w:rPr>
  </w:style>
  <w:style w:type="character" w:customStyle="1" w:styleId="FontStyle114">
    <w:name w:val="Font Style114"/>
    <w:basedOn w:val="a0"/>
    <w:uiPriority w:val="99"/>
    <w:rsid w:val="000B730A"/>
    <w:rPr>
      <w:rFonts w:ascii="Times New Roman" w:hAnsi="Times New Roman" w:cs="Times New Roman"/>
      <w:color w:val="000000"/>
      <w:sz w:val="10"/>
      <w:szCs w:val="10"/>
    </w:rPr>
  </w:style>
  <w:style w:type="character" w:customStyle="1" w:styleId="FontStyle115">
    <w:name w:val="Font Style115"/>
    <w:basedOn w:val="a0"/>
    <w:uiPriority w:val="99"/>
    <w:rsid w:val="000B730A"/>
    <w:rPr>
      <w:rFonts w:ascii="Arial" w:hAnsi="Arial" w:cs="Arial"/>
      <w:color w:val="000000"/>
      <w:spacing w:val="-20"/>
      <w:sz w:val="20"/>
      <w:szCs w:val="20"/>
    </w:rPr>
  </w:style>
  <w:style w:type="character" w:customStyle="1" w:styleId="FontStyle116">
    <w:name w:val="Font Style116"/>
    <w:basedOn w:val="a0"/>
    <w:uiPriority w:val="99"/>
    <w:rsid w:val="000B730A"/>
    <w:rPr>
      <w:rFonts w:ascii="Times New Roman" w:hAnsi="Times New Roman" w:cs="Times New Roman"/>
      <w:b/>
      <w:bCs/>
      <w:color w:val="000000"/>
      <w:sz w:val="20"/>
      <w:szCs w:val="20"/>
    </w:rPr>
  </w:style>
  <w:style w:type="character" w:customStyle="1" w:styleId="FontStyle117">
    <w:name w:val="Font Style117"/>
    <w:basedOn w:val="a0"/>
    <w:uiPriority w:val="99"/>
    <w:rsid w:val="000B730A"/>
    <w:rPr>
      <w:rFonts w:ascii="Microsoft Sans Serif" w:hAnsi="Microsoft Sans Serif" w:cs="Microsoft Sans Serif"/>
      <w:color w:val="000000"/>
      <w:sz w:val="32"/>
      <w:szCs w:val="32"/>
    </w:rPr>
  </w:style>
  <w:style w:type="character" w:customStyle="1" w:styleId="FontStyle118">
    <w:name w:val="Font Style118"/>
    <w:basedOn w:val="a0"/>
    <w:uiPriority w:val="99"/>
    <w:rsid w:val="000B730A"/>
    <w:rPr>
      <w:rFonts w:ascii="Constantia" w:hAnsi="Constantia" w:cs="Constantia"/>
      <w:b/>
      <w:bCs/>
      <w:i/>
      <w:iCs/>
      <w:color w:val="000000"/>
      <w:sz w:val="18"/>
      <w:szCs w:val="18"/>
    </w:rPr>
  </w:style>
  <w:style w:type="character" w:customStyle="1" w:styleId="FontStyle119">
    <w:name w:val="Font Style119"/>
    <w:basedOn w:val="a0"/>
    <w:uiPriority w:val="99"/>
    <w:rsid w:val="000B730A"/>
    <w:rPr>
      <w:rFonts w:ascii="Constantia" w:hAnsi="Constantia" w:cs="Constantia"/>
      <w:b/>
      <w:bCs/>
      <w:i/>
      <w:iCs/>
      <w:color w:val="000000"/>
      <w:sz w:val="16"/>
      <w:szCs w:val="16"/>
    </w:rPr>
  </w:style>
  <w:style w:type="character" w:customStyle="1" w:styleId="FontStyle120">
    <w:name w:val="Font Style120"/>
    <w:basedOn w:val="a0"/>
    <w:uiPriority w:val="99"/>
    <w:rsid w:val="000B730A"/>
    <w:rPr>
      <w:rFonts w:ascii="Arial" w:hAnsi="Arial" w:cs="Arial"/>
      <w:i/>
      <w:iCs/>
      <w:color w:val="000000"/>
      <w:sz w:val="10"/>
      <w:szCs w:val="10"/>
    </w:rPr>
  </w:style>
  <w:style w:type="character" w:customStyle="1" w:styleId="FontStyle121">
    <w:name w:val="Font Style121"/>
    <w:basedOn w:val="a0"/>
    <w:uiPriority w:val="99"/>
    <w:rsid w:val="000B730A"/>
    <w:rPr>
      <w:rFonts w:ascii="SimSun" w:eastAsia="SimSun" w:cs="SimSun"/>
      <w:b/>
      <w:bCs/>
      <w:color w:val="000000"/>
      <w:sz w:val="78"/>
      <w:szCs w:val="78"/>
    </w:rPr>
  </w:style>
  <w:style w:type="character" w:customStyle="1" w:styleId="FontStyle122">
    <w:name w:val="Font Style122"/>
    <w:basedOn w:val="a0"/>
    <w:uiPriority w:val="99"/>
    <w:rsid w:val="000B730A"/>
    <w:rPr>
      <w:rFonts w:ascii="Arial" w:hAnsi="Arial" w:cs="Arial"/>
      <w:b/>
      <w:bCs/>
      <w:i/>
      <w:iCs/>
      <w:color w:val="000000"/>
      <w:sz w:val="8"/>
      <w:szCs w:val="8"/>
    </w:rPr>
  </w:style>
  <w:style w:type="character" w:customStyle="1" w:styleId="FontStyle123">
    <w:name w:val="Font Style123"/>
    <w:basedOn w:val="a0"/>
    <w:uiPriority w:val="99"/>
    <w:rsid w:val="000B730A"/>
    <w:rPr>
      <w:rFonts w:ascii="Times New Roman" w:hAnsi="Times New Roman" w:cs="Times New Roman"/>
      <w:i/>
      <w:iCs/>
      <w:color w:val="000000"/>
      <w:sz w:val="22"/>
      <w:szCs w:val="22"/>
    </w:rPr>
  </w:style>
  <w:style w:type="character" w:customStyle="1" w:styleId="FontStyle124">
    <w:name w:val="Font Style124"/>
    <w:basedOn w:val="a0"/>
    <w:uiPriority w:val="99"/>
    <w:rsid w:val="000B730A"/>
    <w:rPr>
      <w:rFonts w:ascii="Arial" w:hAnsi="Arial" w:cs="Arial"/>
      <w:b/>
      <w:bCs/>
      <w:color w:val="000000"/>
      <w:sz w:val="26"/>
      <w:szCs w:val="26"/>
    </w:rPr>
  </w:style>
  <w:style w:type="character" w:customStyle="1" w:styleId="FontStyle125">
    <w:name w:val="Font Style125"/>
    <w:basedOn w:val="a0"/>
    <w:uiPriority w:val="99"/>
    <w:rsid w:val="000B730A"/>
    <w:rPr>
      <w:rFonts w:ascii="Arial" w:hAnsi="Arial" w:cs="Arial"/>
      <w:b/>
      <w:bCs/>
      <w:color w:val="000000"/>
      <w:sz w:val="10"/>
      <w:szCs w:val="10"/>
    </w:rPr>
  </w:style>
  <w:style w:type="character" w:customStyle="1" w:styleId="FontStyle126">
    <w:name w:val="Font Style126"/>
    <w:basedOn w:val="a0"/>
    <w:uiPriority w:val="99"/>
    <w:rsid w:val="000B730A"/>
    <w:rPr>
      <w:rFonts w:ascii="SimSun" w:eastAsia="SimSun" w:cs="SimSun"/>
      <w:color w:val="000000"/>
      <w:sz w:val="48"/>
      <w:szCs w:val="48"/>
    </w:rPr>
  </w:style>
  <w:style w:type="character" w:customStyle="1" w:styleId="FontStyle127">
    <w:name w:val="Font Style127"/>
    <w:basedOn w:val="a0"/>
    <w:uiPriority w:val="99"/>
    <w:rsid w:val="000B730A"/>
    <w:rPr>
      <w:rFonts w:ascii="Arial" w:hAnsi="Arial" w:cs="Arial"/>
      <w:b/>
      <w:bCs/>
      <w:color w:val="000000"/>
      <w:sz w:val="14"/>
      <w:szCs w:val="14"/>
    </w:rPr>
  </w:style>
  <w:style w:type="character" w:customStyle="1" w:styleId="FontStyle128">
    <w:name w:val="Font Style128"/>
    <w:basedOn w:val="a0"/>
    <w:uiPriority w:val="99"/>
    <w:rsid w:val="000B730A"/>
    <w:rPr>
      <w:rFonts w:ascii="Arial" w:hAnsi="Arial" w:cs="Arial"/>
      <w:color w:val="000000"/>
      <w:sz w:val="14"/>
      <w:szCs w:val="14"/>
    </w:rPr>
  </w:style>
  <w:style w:type="character" w:customStyle="1" w:styleId="FontStyle129">
    <w:name w:val="Font Style129"/>
    <w:basedOn w:val="a0"/>
    <w:uiPriority w:val="99"/>
    <w:rsid w:val="000B730A"/>
    <w:rPr>
      <w:rFonts w:ascii="Arial" w:hAnsi="Arial" w:cs="Arial"/>
      <w:color w:val="000000"/>
      <w:sz w:val="10"/>
      <w:szCs w:val="10"/>
    </w:rPr>
  </w:style>
  <w:style w:type="character" w:customStyle="1" w:styleId="FontStyle130">
    <w:name w:val="Font Style130"/>
    <w:basedOn w:val="a0"/>
    <w:uiPriority w:val="99"/>
    <w:rsid w:val="000B730A"/>
    <w:rPr>
      <w:rFonts w:ascii="Arial" w:hAnsi="Arial" w:cs="Arial"/>
      <w:b/>
      <w:bCs/>
      <w:color w:val="000000"/>
      <w:sz w:val="16"/>
      <w:szCs w:val="16"/>
    </w:rPr>
  </w:style>
  <w:style w:type="character" w:customStyle="1" w:styleId="FontStyle131">
    <w:name w:val="Font Style131"/>
    <w:basedOn w:val="a0"/>
    <w:uiPriority w:val="99"/>
    <w:rsid w:val="000B730A"/>
    <w:rPr>
      <w:rFonts w:ascii="Times New Roman" w:hAnsi="Times New Roman" w:cs="Times New Roman"/>
      <w:color w:val="000000"/>
      <w:sz w:val="14"/>
      <w:szCs w:val="14"/>
    </w:rPr>
  </w:style>
  <w:style w:type="character" w:customStyle="1" w:styleId="FontStyle132">
    <w:name w:val="Font Style132"/>
    <w:basedOn w:val="a0"/>
    <w:uiPriority w:val="99"/>
    <w:rsid w:val="000B730A"/>
    <w:rPr>
      <w:rFonts w:ascii="Times New Roman" w:hAnsi="Times New Roman" w:cs="Times New Roman"/>
      <w:i/>
      <w:iCs/>
      <w:color w:val="000000"/>
      <w:spacing w:val="10"/>
      <w:sz w:val="12"/>
      <w:szCs w:val="12"/>
    </w:rPr>
  </w:style>
  <w:style w:type="character" w:customStyle="1" w:styleId="FontStyle133">
    <w:name w:val="Font Style133"/>
    <w:basedOn w:val="a0"/>
    <w:uiPriority w:val="99"/>
    <w:rsid w:val="000B730A"/>
    <w:rPr>
      <w:rFonts w:ascii="Times New Roman" w:hAnsi="Times New Roman" w:cs="Times New Roman"/>
      <w:color w:val="000000"/>
      <w:sz w:val="18"/>
      <w:szCs w:val="18"/>
    </w:rPr>
  </w:style>
  <w:style w:type="character" w:customStyle="1" w:styleId="FontStyle134">
    <w:name w:val="Font Style134"/>
    <w:basedOn w:val="a0"/>
    <w:uiPriority w:val="99"/>
    <w:rsid w:val="000B730A"/>
    <w:rPr>
      <w:rFonts w:ascii="Arial" w:hAnsi="Arial" w:cs="Arial"/>
      <w:b/>
      <w:bCs/>
      <w:color w:val="000000"/>
      <w:sz w:val="22"/>
      <w:szCs w:val="22"/>
    </w:rPr>
  </w:style>
  <w:style w:type="character" w:customStyle="1" w:styleId="FontStyle135">
    <w:name w:val="Font Style135"/>
    <w:basedOn w:val="a0"/>
    <w:uiPriority w:val="99"/>
    <w:rsid w:val="000B730A"/>
    <w:rPr>
      <w:rFonts w:ascii="Arial" w:hAnsi="Arial" w:cs="Arial"/>
      <w:color w:val="000000"/>
      <w:sz w:val="26"/>
      <w:szCs w:val="26"/>
    </w:rPr>
  </w:style>
  <w:style w:type="character" w:customStyle="1" w:styleId="FontStyle136">
    <w:name w:val="Font Style136"/>
    <w:basedOn w:val="a0"/>
    <w:uiPriority w:val="99"/>
    <w:rsid w:val="000B730A"/>
    <w:rPr>
      <w:rFonts w:ascii="Arial" w:hAnsi="Arial" w:cs="Arial"/>
      <w:color w:val="000000"/>
      <w:spacing w:val="10"/>
      <w:sz w:val="16"/>
      <w:szCs w:val="16"/>
    </w:rPr>
  </w:style>
  <w:style w:type="character" w:customStyle="1" w:styleId="FontStyle137">
    <w:name w:val="Font Style137"/>
    <w:basedOn w:val="a0"/>
    <w:uiPriority w:val="99"/>
    <w:rsid w:val="000B730A"/>
    <w:rPr>
      <w:rFonts w:ascii="Times New Roman" w:hAnsi="Times New Roman" w:cs="Times New Roman"/>
      <w:i/>
      <w:iCs/>
      <w:color w:val="000000"/>
      <w:spacing w:val="20"/>
      <w:sz w:val="18"/>
      <w:szCs w:val="18"/>
    </w:rPr>
  </w:style>
  <w:style w:type="character" w:customStyle="1" w:styleId="FontStyle138">
    <w:name w:val="Font Style138"/>
    <w:basedOn w:val="a0"/>
    <w:uiPriority w:val="99"/>
    <w:rsid w:val="000B730A"/>
    <w:rPr>
      <w:rFonts w:ascii="Times New Roman" w:hAnsi="Times New Roman" w:cs="Times New Roman"/>
      <w:color w:val="000000"/>
      <w:sz w:val="18"/>
      <w:szCs w:val="18"/>
    </w:rPr>
  </w:style>
  <w:style w:type="character" w:customStyle="1" w:styleId="FontStyle139">
    <w:name w:val="Font Style139"/>
    <w:basedOn w:val="a0"/>
    <w:uiPriority w:val="99"/>
    <w:rsid w:val="000B730A"/>
    <w:rPr>
      <w:rFonts w:ascii="Arial" w:hAnsi="Arial" w:cs="Arial"/>
      <w:b/>
      <w:bCs/>
      <w:color w:val="000000"/>
      <w:sz w:val="18"/>
      <w:szCs w:val="18"/>
    </w:rPr>
  </w:style>
  <w:style w:type="character" w:customStyle="1" w:styleId="FontStyle140">
    <w:name w:val="Font Style140"/>
    <w:basedOn w:val="a0"/>
    <w:uiPriority w:val="99"/>
    <w:rsid w:val="000B730A"/>
    <w:rPr>
      <w:rFonts w:ascii="Times New Roman" w:hAnsi="Times New Roman" w:cs="Times New Roman"/>
      <w:color w:val="000000"/>
      <w:sz w:val="16"/>
      <w:szCs w:val="16"/>
    </w:rPr>
  </w:style>
  <w:style w:type="character" w:customStyle="1" w:styleId="FontStyle141">
    <w:name w:val="Font Style141"/>
    <w:basedOn w:val="a0"/>
    <w:uiPriority w:val="99"/>
    <w:rsid w:val="000B730A"/>
    <w:rPr>
      <w:rFonts w:ascii="Arial" w:hAnsi="Arial" w:cs="Arial"/>
      <w:b/>
      <w:bCs/>
      <w:color w:val="000000"/>
      <w:sz w:val="16"/>
      <w:szCs w:val="16"/>
    </w:rPr>
  </w:style>
  <w:style w:type="character" w:customStyle="1" w:styleId="FontStyle142">
    <w:name w:val="Font Style142"/>
    <w:basedOn w:val="a0"/>
    <w:uiPriority w:val="99"/>
    <w:rsid w:val="000B730A"/>
    <w:rPr>
      <w:rFonts w:ascii="Arial" w:hAnsi="Arial" w:cs="Arial"/>
      <w:color w:val="000000"/>
      <w:sz w:val="16"/>
      <w:szCs w:val="16"/>
    </w:rPr>
  </w:style>
  <w:style w:type="character" w:customStyle="1" w:styleId="FontStyle143">
    <w:name w:val="Font Style143"/>
    <w:basedOn w:val="a0"/>
    <w:uiPriority w:val="99"/>
    <w:rsid w:val="000B730A"/>
    <w:rPr>
      <w:rFonts w:ascii="Arial" w:hAnsi="Arial" w:cs="Arial"/>
      <w:b/>
      <w:bCs/>
      <w:color w:val="000000"/>
      <w:sz w:val="26"/>
      <w:szCs w:val="26"/>
    </w:rPr>
  </w:style>
  <w:style w:type="character" w:customStyle="1" w:styleId="FontStyle144">
    <w:name w:val="Font Style144"/>
    <w:basedOn w:val="a0"/>
    <w:uiPriority w:val="99"/>
    <w:rsid w:val="000B730A"/>
    <w:rPr>
      <w:rFonts w:ascii="Arial" w:hAnsi="Arial" w:cs="Arial"/>
      <w:color w:val="000000"/>
      <w:sz w:val="18"/>
      <w:szCs w:val="18"/>
    </w:rPr>
  </w:style>
  <w:style w:type="character" w:customStyle="1" w:styleId="FontStyle145">
    <w:name w:val="Font Style145"/>
    <w:basedOn w:val="a0"/>
    <w:uiPriority w:val="99"/>
    <w:rsid w:val="000B730A"/>
    <w:rPr>
      <w:rFonts w:ascii="Arial" w:hAnsi="Arial" w:cs="Arial"/>
      <w:smallCaps/>
      <w:color w:val="000000"/>
      <w:sz w:val="18"/>
      <w:szCs w:val="18"/>
    </w:rPr>
  </w:style>
  <w:style w:type="character" w:customStyle="1" w:styleId="FontStyle146">
    <w:name w:val="Font Style146"/>
    <w:basedOn w:val="a0"/>
    <w:uiPriority w:val="99"/>
    <w:rsid w:val="000B730A"/>
    <w:rPr>
      <w:rFonts w:ascii="Arial" w:hAnsi="Arial" w:cs="Arial"/>
      <w:b/>
      <w:bCs/>
      <w:color w:val="000000"/>
      <w:sz w:val="20"/>
      <w:szCs w:val="20"/>
    </w:rPr>
  </w:style>
  <w:style w:type="character" w:customStyle="1" w:styleId="FontStyle147">
    <w:name w:val="Font Style147"/>
    <w:basedOn w:val="a0"/>
    <w:uiPriority w:val="99"/>
    <w:rsid w:val="000B730A"/>
    <w:rPr>
      <w:rFonts w:ascii="Arial" w:hAnsi="Arial" w:cs="Arial"/>
      <w:color w:val="000000"/>
      <w:sz w:val="16"/>
      <w:szCs w:val="16"/>
    </w:rPr>
  </w:style>
  <w:style w:type="character" w:styleId="a3">
    <w:name w:val="Hyperlink"/>
    <w:basedOn w:val="a0"/>
    <w:uiPriority w:val="99"/>
    <w:rsid w:val="000B730A"/>
    <w:rPr>
      <w:color w:val="0066CC"/>
      <w:u w:val="single"/>
    </w:rPr>
  </w:style>
  <w:style w:type="paragraph" w:styleId="a4">
    <w:name w:val="Balloon Text"/>
    <w:basedOn w:val="a"/>
    <w:link w:val="a5"/>
    <w:uiPriority w:val="99"/>
    <w:semiHidden/>
    <w:unhideWhenUsed/>
    <w:rsid w:val="008601BE"/>
    <w:rPr>
      <w:rFonts w:ascii="Tahoma" w:hAnsi="Tahoma" w:cs="Tahoma"/>
      <w:sz w:val="16"/>
      <w:szCs w:val="16"/>
    </w:rPr>
  </w:style>
  <w:style w:type="character" w:customStyle="1" w:styleId="a5">
    <w:name w:val="Текст выноски Знак"/>
    <w:basedOn w:val="a0"/>
    <w:link w:val="a4"/>
    <w:uiPriority w:val="99"/>
    <w:semiHidden/>
    <w:rsid w:val="008601BE"/>
    <w:rPr>
      <w:rFonts w:ascii="Tahoma" w:hAnsi="Tahoma" w:cs="Tahoma"/>
      <w:sz w:val="16"/>
      <w:szCs w:val="16"/>
    </w:rPr>
  </w:style>
  <w:style w:type="character" w:customStyle="1" w:styleId="FontStyle11">
    <w:name w:val="Font Style11"/>
    <w:basedOn w:val="a0"/>
    <w:uiPriority w:val="99"/>
    <w:rsid w:val="008601BE"/>
    <w:rPr>
      <w:rFonts w:ascii="Arial Narrow" w:hAnsi="Arial Narrow" w:cs="Arial Narrow"/>
      <w:b/>
      <w:bCs/>
      <w:i/>
      <w:iCs/>
      <w:color w:val="000000"/>
      <w:sz w:val="16"/>
      <w:szCs w:val="16"/>
    </w:rPr>
  </w:style>
  <w:style w:type="character" w:customStyle="1" w:styleId="FontStyle12">
    <w:name w:val="Font Style12"/>
    <w:basedOn w:val="a0"/>
    <w:uiPriority w:val="99"/>
    <w:rsid w:val="008601BE"/>
    <w:rPr>
      <w:rFonts w:ascii="Arial Narrow" w:hAnsi="Arial Narrow" w:cs="Arial Narrow"/>
      <w:color w:val="000000"/>
      <w:sz w:val="16"/>
      <w:szCs w:val="16"/>
    </w:rPr>
  </w:style>
  <w:style w:type="character" w:customStyle="1" w:styleId="FontStyle13">
    <w:name w:val="Font Style13"/>
    <w:basedOn w:val="a0"/>
    <w:uiPriority w:val="99"/>
    <w:rsid w:val="003D76D3"/>
    <w:rPr>
      <w:rFonts w:ascii="Arial Narrow" w:hAnsi="Arial Narrow" w:cs="Arial Narrow"/>
      <w:b/>
      <w:bCs/>
      <w:color w:val="000000"/>
      <w:sz w:val="22"/>
      <w:szCs w:val="22"/>
    </w:rPr>
  </w:style>
  <w:style w:type="character" w:customStyle="1" w:styleId="FontStyle14">
    <w:name w:val="Font Style14"/>
    <w:basedOn w:val="a0"/>
    <w:uiPriority w:val="99"/>
    <w:rsid w:val="003D76D3"/>
    <w:rPr>
      <w:rFonts w:ascii="Tahoma" w:hAnsi="Tahoma" w:cs="Tahoma"/>
      <w:i/>
      <w:iCs/>
      <w:color w:val="000000"/>
      <w:sz w:val="8"/>
      <w:szCs w:val="8"/>
    </w:rPr>
  </w:style>
  <w:style w:type="character" w:customStyle="1" w:styleId="FontStyle15">
    <w:name w:val="Font Style15"/>
    <w:basedOn w:val="a0"/>
    <w:uiPriority w:val="99"/>
    <w:rsid w:val="003D76D3"/>
    <w:rPr>
      <w:rFonts w:ascii="Arial Narrow" w:hAnsi="Arial Narrow" w:cs="Arial Narrow"/>
      <w:i/>
      <w:iCs/>
      <w:color w:val="000000"/>
      <w:sz w:val="8"/>
      <w:szCs w:val="8"/>
    </w:rPr>
  </w:style>
  <w:style w:type="character" w:customStyle="1" w:styleId="FontStyle16">
    <w:name w:val="Font Style16"/>
    <w:basedOn w:val="a0"/>
    <w:uiPriority w:val="99"/>
    <w:rsid w:val="003D76D3"/>
    <w:rPr>
      <w:rFonts w:ascii="Tahoma" w:hAnsi="Tahoma" w:cs="Tahoma"/>
      <w:b/>
      <w:bCs/>
      <w:color w:val="000000"/>
      <w:sz w:val="12"/>
      <w:szCs w:val="12"/>
    </w:rPr>
  </w:style>
  <w:style w:type="table" w:styleId="a6">
    <w:name w:val="Table Grid"/>
    <w:basedOn w:val="a1"/>
    <w:uiPriority w:val="59"/>
    <w:rsid w:val="00720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basedOn w:val="a0"/>
    <w:uiPriority w:val="99"/>
    <w:rsid w:val="007207C2"/>
    <w:rPr>
      <w:rFonts w:ascii="Arial" w:hAnsi="Arial" w:cs="Arial"/>
      <w:i/>
      <w:iCs/>
      <w:color w:val="000000"/>
      <w:sz w:val="8"/>
      <w:szCs w:val="8"/>
    </w:rPr>
  </w:style>
  <w:style w:type="character" w:customStyle="1" w:styleId="FontStyle64">
    <w:name w:val="Font Style64"/>
    <w:uiPriority w:val="99"/>
    <w:rsid w:val="006740BE"/>
    <w:rPr>
      <w:rFonts w:ascii="Arial" w:hAnsi="Arial" w:cs="Arial"/>
      <w:color w:val="000000"/>
      <w:sz w:val="18"/>
      <w:szCs w:val="18"/>
    </w:rPr>
  </w:style>
  <w:style w:type="paragraph" w:styleId="a7">
    <w:name w:val="header"/>
    <w:basedOn w:val="a"/>
    <w:link w:val="a8"/>
    <w:uiPriority w:val="99"/>
    <w:unhideWhenUsed/>
    <w:rsid w:val="00432DA8"/>
    <w:pPr>
      <w:tabs>
        <w:tab w:val="center" w:pos="4677"/>
        <w:tab w:val="right" w:pos="9355"/>
      </w:tabs>
    </w:pPr>
  </w:style>
  <w:style w:type="character" w:customStyle="1" w:styleId="a8">
    <w:name w:val="Верхний колонтитул Знак"/>
    <w:basedOn w:val="a0"/>
    <w:link w:val="a7"/>
    <w:uiPriority w:val="99"/>
    <w:rsid w:val="00432DA8"/>
    <w:rPr>
      <w:rFonts w:hAnsi="Arial" w:cs="Arial"/>
      <w:sz w:val="24"/>
      <w:szCs w:val="24"/>
    </w:rPr>
  </w:style>
  <w:style w:type="paragraph" w:styleId="a9">
    <w:name w:val="footer"/>
    <w:basedOn w:val="a"/>
    <w:link w:val="aa"/>
    <w:uiPriority w:val="99"/>
    <w:unhideWhenUsed/>
    <w:rsid w:val="00432DA8"/>
    <w:pPr>
      <w:tabs>
        <w:tab w:val="center" w:pos="4677"/>
        <w:tab w:val="right" w:pos="9355"/>
      </w:tabs>
    </w:pPr>
  </w:style>
  <w:style w:type="character" w:customStyle="1" w:styleId="aa">
    <w:name w:val="Нижний колонтитул Знак"/>
    <w:basedOn w:val="a0"/>
    <w:link w:val="a9"/>
    <w:uiPriority w:val="99"/>
    <w:rsid w:val="00432DA8"/>
    <w:rPr>
      <w:rFonts w:hAnsi="Arial" w:cs="Arial"/>
      <w:sz w:val="24"/>
      <w:szCs w:val="24"/>
    </w:rPr>
  </w:style>
  <w:style w:type="character" w:customStyle="1" w:styleId="FontStyle55">
    <w:name w:val="Font Style55"/>
    <w:uiPriority w:val="99"/>
    <w:rsid w:val="007520BA"/>
    <w:rPr>
      <w:rFonts w:ascii="Bookman Old Style" w:hAnsi="Bookman Old Style" w:cs="Bookman Old Style"/>
      <w:color w:val="000000"/>
      <w:sz w:val="18"/>
      <w:szCs w:val="18"/>
    </w:rPr>
  </w:style>
  <w:style w:type="character" w:customStyle="1" w:styleId="2">
    <w:name w:val="Основной текст (2)_"/>
    <w:basedOn w:val="a0"/>
    <w:link w:val="20"/>
    <w:uiPriority w:val="99"/>
    <w:rsid w:val="00AC39CC"/>
    <w:rPr>
      <w:rFonts w:hAnsi="Arial" w:cs="Arial"/>
      <w:sz w:val="17"/>
      <w:szCs w:val="17"/>
      <w:shd w:val="clear" w:color="auto" w:fill="FFFFFF"/>
    </w:rPr>
  </w:style>
  <w:style w:type="paragraph" w:customStyle="1" w:styleId="20">
    <w:name w:val="Основной текст (2)"/>
    <w:basedOn w:val="a"/>
    <w:link w:val="2"/>
    <w:uiPriority w:val="99"/>
    <w:rsid w:val="00AC39CC"/>
    <w:pPr>
      <w:shd w:val="clear" w:color="auto" w:fill="FFFFFF"/>
      <w:autoSpaceDE/>
      <w:autoSpaceDN/>
      <w:adjustRightInd/>
      <w:spacing w:after="100" w:line="271" w:lineRule="auto"/>
      <w:ind w:firstLine="540"/>
    </w:pPr>
    <w:rPr>
      <w:sz w:val="17"/>
      <w:szCs w:val="17"/>
    </w:rPr>
  </w:style>
  <w:style w:type="character" w:customStyle="1" w:styleId="1">
    <w:name w:val="Основной текст Знак1"/>
    <w:basedOn w:val="a0"/>
    <w:link w:val="ab"/>
    <w:uiPriority w:val="99"/>
    <w:rsid w:val="008973A4"/>
    <w:rPr>
      <w:rFonts w:hAnsi="Arial" w:cs="Arial"/>
      <w:sz w:val="19"/>
      <w:szCs w:val="19"/>
      <w:shd w:val="clear" w:color="auto" w:fill="FFFFFF"/>
    </w:rPr>
  </w:style>
  <w:style w:type="paragraph" w:styleId="ab">
    <w:name w:val="Body Text"/>
    <w:basedOn w:val="a"/>
    <w:link w:val="1"/>
    <w:uiPriority w:val="99"/>
    <w:rsid w:val="008973A4"/>
    <w:pPr>
      <w:shd w:val="clear" w:color="auto" w:fill="FFFFFF"/>
      <w:autoSpaceDE/>
      <w:autoSpaceDN/>
      <w:adjustRightInd/>
      <w:spacing w:line="271" w:lineRule="auto"/>
      <w:ind w:firstLine="400"/>
    </w:pPr>
    <w:rPr>
      <w:sz w:val="19"/>
      <w:szCs w:val="19"/>
    </w:rPr>
  </w:style>
  <w:style w:type="character" w:customStyle="1" w:styleId="ac">
    <w:name w:val="Основной текст Знак"/>
    <w:basedOn w:val="a0"/>
    <w:uiPriority w:val="99"/>
    <w:semiHidden/>
    <w:rsid w:val="008973A4"/>
    <w:rPr>
      <w:rFonts w:hAnsi="Arial" w:cs="Arial"/>
      <w:sz w:val="24"/>
      <w:szCs w:val="24"/>
    </w:rPr>
  </w:style>
  <w:style w:type="character" w:styleId="ad">
    <w:name w:val="Placeholder Text"/>
    <w:basedOn w:val="a0"/>
    <w:uiPriority w:val="99"/>
    <w:semiHidden/>
    <w:rsid w:val="00FA3ABA"/>
    <w:rPr>
      <w:color w:val="808080"/>
    </w:rPr>
  </w:style>
  <w:style w:type="character" w:styleId="ae">
    <w:name w:val="page number"/>
    <w:rsid w:val="00C16D60"/>
  </w:style>
  <w:style w:type="character" w:customStyle="1" w:styleId="FontStyle76">
    <w:name w:val="Font Style76"/>
    <w:basedOn w:val="a0"/>
    <w:uiPriority w:val="99"/>
    <w:rsid w:val="00173EE8"/>
    <w:rPr>
      <w:rFonts w:ascii="Book Antiqua" w:hAnsi="Book Antiqua" w:cs="Book Antiqua"/>
      <w:b/>
      <w:bCs/>
      <w:color w:val="000000"/>
      <w:sz w:val="34"/>
      <w:szCs w:val="34"/>
    </w:rPr>
  </w:style>
  <w:style w:type="paragraph" w:styleId="af">
    <w:name w:val="Normal (Web)"/>
    <w:basedOn w:val="a"/>
    <w:uiPriority w:val="99"/>
    <w:unhideWhenUsed/>
    <w:rsid w:val="00173EE8"/>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FontStyle29">
    <w:name w:val="Font Style29"/>
    <w:basedOn w:val="a0"/>
    <w:uiPriority w:val="99"/>
    <w:rsid w:val="00F7047F"/>
    <w:rPr>
      <w:rFonts w:ascii="Franklin Gothic Medium Cond" w:hAnsi="Franklin Gothic Medium Cond" w:cs="Franklin Gothic Medium Cond"/>
      <w:color w:val="000000"/>
      <w:sz w:val="26"/>
      <w:szCs w:val="26"/>
    </w:rPr>
  </w:style>
  <w:style w:type="character" w:customStyle="1" w:styleId="FontStyle30">
    <w:name w:val="Font Style30"/>
    <w:basedOn w:val="a0"/>
    <w:uiPriority w:val="99"/>
    <w:rsid w:val="00F7047F"/>
    <w:rPr>
      <w:rFonts w:ascii="Calibri" w:hAnsi="Calibri" w:cs="Calibri"/>
      <w:color w:val="000000"/>
      <w:sz w:val="26"/>
      <w:szCs w:val="26"/>
    </w:rPr>
  </w:style>
  <w:style w:type="character" w:customStyle="1" w:styleId="FontStyle1645">
    <w:name w:val="Font Style1645"/>
    <w:basedOn w:val="a0"/>
    <w:uiPriority w:val="99"/>
    <w:rsid w:val="00727420"/>
    <w:rPr>
      <w:rFonts w:ascii="Arial" w:hAnsi="Arial" w:cs="Arial"/>
      <w:color w:val="000000"/>
      <w:sz w:val="18"/>
      <w:szCs w:val="18"/>
    </w:rPr>
  </w:style>
  <w:style w:type="character" w:styleId="af0">
    <w:name w:val="FollowedHyperlink"/>
    <w:basedOn w:val="a0"/>
    <w:uiPriority w:val="99"/>
    <w:semiHidden/>
    <w:unhideWhenUsed/>
    <w:rsid w:val="004E30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header" Target="header2.xml"/><Relationship Id="rId50" Type="http://schemas.openxmlformats.org/officeDocument/2006/relationships/hyperlink" Target="http://www.fbi.gov/hq/cjisd/iafis/efts_70.pdf"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image" Target="media/image35.png"/><Relationship Id="rId1" Type="http://schemas.openxmlformats.org/officeDocument/2006/relationships/customXml" Target="../customXml/item1.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DB741-5C00-4281-934E-688CF5A75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1</Pages>
  <Words>13814</Words>
  <Characters>78743</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Microsoft Word - C038747e.doc</vt:lpstr>
    </vt:vector>
  </TitlesOfParts>
  <Company/>
  <LinksUpToDate>false</LinksUpToDate>
  <CharactersWithSpaces>92373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C038747e.doc</dc:title>
  <dc:creator>Пользователь</dc:creator>
  <cp:lastModifiedBy>Bekzada Ubishtayeva</cp:lastModifiedBy>
  <cp:revision>26</cp:revision>
  <dcterms:created xsi:type="dcterms:W3CDTF">2022-03-19T18:27:00Z</dcterms:created>
  <dcterms:modified xsi:type="dcterms:W3CDTF">2022-09-28T04:43:00Z</dcterms:modified>
</cp:coreProperties>
</file>